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E7469" w14:textId="77777777" w:rsidR="005C38D6" w:rsidRDefault="005C38D6" w:rsidP="009B3634">
      <w:pPr>
        <w:pStyle w:val="Heading1"/>
      </w:pPr>
    </w:p>
    <w:p w14:paraId="1296F116" w14:textId="77777777" w:rsidR="001075CD" w:rsidRDefault="001075CD" w:rsidP="00AA1783">
      <w:pPr>
        <w:pStyle w:val="Title"/>
        <w:spacing w:line="216" w:lineRule="auto"/>
        <w:ind w:right="-285"/>
        <w:jc w:val="left"/>
        <w:rPr>
          <w:rFonts w:ascii="Arial" w:hAnsi="Arial"/>
          <w:sz w:val="28"/>
        </w:rPr>
      </w:pPr>
    </w:p>
    <w:p w14:paraId="72CEF83B" w14:textId="48C52A63" w:rsidR="00AD7174" w:rsidRPr="00250AAF" w:rsidRDefault="00AD7174" w:rsidP="00250AAF">
      <w:pPr>
        <w:pStyle w:val="Title"/>
        <w:spacing w:line="216" w:lineRule="auto"/>
        <w:ind w:right="-285"/>
        <w:jc w:val="left"/>
        <w:rPr>
          <w:rFonts w:ascii="Arial" w:hAnsi="Arial"/>
          <w:sz w:val="28"/>
        </w:rPr>
      </w:pPr>
    </w:p>
    <w:p w14:paraId="43091AD1" w14:textId="1E002CE9" w:rsidR="003B39F1" w:rsidRDefault="00414AD9" w:rsidP="005B1BCE">
      <w:pPr>
        <w:ind w:right="-285"/>
        <w:rPr>
          <w:rFonts w:ascii="Arial" w:hAnsi="Arial" w:cs="Arial"/>
        </w:rPr>
      </w:pPr>
      <w:r>
        <w:rPr>
          <w:rFonts w:ascii="Arial" w:hAnsi="Arial" w:cs="Arial"/>
        </w:rPr>
        <w:t xml:space="preserve">Minutes of the meeting </w:t>
      </w:r>
      <w:r w:rsidR="00047147">
        <w:rPr>
          <w:rFonts w:ascii="Arial" w:hAnsi="Arial" w:cs="Arial"/>
        </w:rPr>
        <w:t xml:space="preserve">of Ansty Parish Council </w:t>
      </w:r>
      <w:r w:rsidR="00337ECE">
        <w:rPr>
          <w:rFonts w:ascii="Arial" w:hAnsi="Arial" w:cs="Arial"/>
        </w:rPr>
        <w:t xml:space="preserve">held </w:t>
      </w:r>
      <w:r w:rsidR="00D67AF4">
        <w:rPr>
          <w:rFonts w:ascii="Arial" w:hAnsi="Arial" w:cs="Arial"/>
        </w:rPr>
        <w:t xml:space="preserve">on </w:t>
      </w:r>
      <w:r w:rsidR="001A1659">
        <w:rPr>
          <w:rFonts w:ascii="Arial" w:hAnsi="Arial" w:cs="Arial"/>
        </w:rPr>
        <w:t>Tuesda</w:t>
      </w:r>
      <w:r w:rsidR="0029611C">
        <w:rPr>
          <w:rFonts w:ascii="Arial" w:hAnsi="Arial" w:cs="Arial"/>
        </w:rPr>
        <w:t>y</w:t>
      </w:r>
      <w:r w:rsidR="00F94AAE">
        <w:rPr>
          <w:rFonts w:ascii="Arial" w:hAnsi="Arial" w:cs="Arial"/>
        </w:rPr>
        <w:t xml:space="preserve"> 1</w:t>
      </w:r>
      <w:r w:rsidR="003A3B6B">
        <w:rPr>
          <w:rFonts w:ascii="Arial" w:hAnsi="Arial" w:cs="Arial"/>
        </w:rPr>
        <w:t>6</w:t>
      </w:r>
      <w:r w:rsidR="003A3B6B" w:rsidRPr="003A3B6B">
        <w:rPr>
          <w:rFonts w:ascii="Arial" w:hAnsi="Arial" w:cs="Arial"/>
          <w:vertAlign w:val="superscript"/>
        </w:rPr>
        <w:t>th</w:t>
      </w:r>
      <w:r w:rsidR="003A3B6B">
        <w:rPr>
          <w:rFonts w:ascii="Arial" w:hAnsi="Arial" w:cs="Arial"/>
        </w:rPr>
        <w:t xml:space="preserve"> June</w:t>
      </w:r>
      <w:r w:rsidR="00B42DE6">
        <w:rPr>
          <w:rFonts w:ascii="Arial" w:hAnsi="Arial" w:cs="Arial"/>
        </w:rPr>
        <w:t xml:space="preserve"> </w:t>
      </w:r>
      <w:r w:rsidR="006E403F">
        <w:rPr>
          <w:rFonts w:ascii="Arial" w:hAnsi="Arial" w:cs="Arial"/>
        </w:rPr>
        <w:t>202</w:t>
      </w:r>
      <w:r w:rsidR="00752115">
        <w:rPr>
          <w:rFonts w:ascii="Arial" w:hAnsi="Arial" w:cs="Arial"/>
        </w:rPr>
        <w:t>6</w:t>
      </w:r>
      <w:r w:rsidR="00D67AF4">
        <w:rPr>
          <w:rFonts w:ascii="Arial" w:hAnsi="Arial" w:cs="Arial"/>
        </w:rPr>
        <w:t xml:space="preserve"> at </w:t>
      </w:r>
      <w:r w:rsidR="00B07A9A">
        <w:rPr>
          <w:rFonts w:ascii="Arial" w:hAnsi="Arial" w:cs="Arial"/>
        </w:rPr>
        <w:t>7.</w:t>
      </w:r>
      <w:r w:rsidR="00D01EFA">
        <w:rPr>
          <w:rFonts w:ascii="Arial" w:hAnsi="Arial" w:cs="Arial"/>
        </w:rPr>
        <w:t>00</w:t>
      </w:r>
      <w:r w:rsidR="00D67AF4">
        <w:rPr>
          <w:rFonts w:ascii="Arial" w:hAnsi="Arial" w:cs="Arial"/>
        </w:rPr>
        <w:t xml:space="preserve">pm. </w:t>
      </w:r>
    </w:p>
    <w:p w14:paraId="35B23016" w14:textId="77777777" w:rsidR="00337ECE" w:rsidRDefault="00337ECE" w:rsidP="005B1BCE">
      <w:pPr>
        <w:ind w:right="-285"/>
        <w:rPr>
          <w:rFonts w:ascii="Arial" w:hAnsi="Arial"/>
        </w:rPr>
      </w:pPr>
    </w:p>
    <w:p w14:paraId="67C84408" w14:textId="777CCF6A" w:rsidR="00AF46CB" w:rsidRPr="003A3B6B" w:rsidRDefault="00455D7B" w:rsidP="00E473B3">
      <w:pPr>
        <w:pStyle w:val="Title"/>
        <w:spacing w:line="216" w:lineRule="auto"/>
        <w:ind w:right="-285"/>
        <w:jc w:val="left"/>
        <w:rPr>
          <w:rFonts w:ascii="Arial" w:hAnsi="Arial"/>
          <w:b w:val="0"/>
          <w:bCs/>
          <w:szCs w:val="24"/>
        </w:rPr>
      </w:pPr>
      <w:r w:rsidRPr="00306561">
        <w:rPr>
          <w:rFonts w:ascii="Arial" w:hAnsi="Arial"/>
          <w:szCs w:val="24"/>
        </w:rPr>
        <w:t>Present:</w:t>
      </w:r>
      <w:r w:rsidR="000B4C24">
        <w:rPr>
          <w:rFonts w:ascii="Arial" w:hAnsi="Arial"/>
          <w:szCs w:val="24"/>
        </w:rPr>
        <w:tab/>
      </w:r>
      <w:r w:rsidR="00635755">
        <w:rPr>
          <w:rFonts w:ascii="Arial" w:hAnsi="Arial"/>
          <w:szCs w:val="24"/>
        </w:rPr>
        <w:tab/>
      </w:r>
      <w:r w:rsidR="003A3B6B">
        <w:rPr>
          <w:rFonts w:ascii="Arial" w:hAnsi="Arial"/>
          <w:b w:val="0"/>
          <w:bCs/>
          <w:szCs w:val="24"/>
        </w:rPr>
        <w:t>Councillor Grahame Fox-Dowden</w:t>
      </w:r>
    </w:p>
    <w:p w14:paraId="1DD2178E" w14:textId="6A7C0217" w:rsidR="005359A1" w:rsidRDefault="008378C5"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 xml:space="preserve">Councillor </w:t>
      </w:r>
      <w:r w:rsidR="00A23DB5">
        <w:rPr>
          <w:rFonts w:ascii="Arial" w:hAnsi="Arial" w:cs="Arial"/>
          <w:szCs w:val="24"/>
        </w:rPr>
        <w:t>Lee Hawkins</w:t>
      </w:r>
    </w:p>
    <w:p w14:paraId="2A79480E" w14:textId="6BBB2E01" w:rsidR="00635755" w:rsidRDefault="00635755"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Councillor Lee Hitchen</w:t>
      </w:r>
    </w:p>
    <w:p w14:paraId="5E9F8711" w14:textId="55255F89" w:rsidR="000F43F3" w:rsidRDefault="000F43F3"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Councillor Lucy Kimberley</w:t>
      </w:r>
    </w:p>
    <w:p w14:paraId="210A26A6" w14:textId="6A41D1E1" w:rsidR="003A3B6B" w:rsidRDefault="003A3B6B"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Councillor Philip Ryan</w:t>
      </w:r>
    </w:p>
    <w:p w14:paraId="3CD769D6" w14:textId="0EF53359" w:rsidR="000F43F3" w:rsidRDefault="000F43F3"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r>
    </w:p>
    <w:p w14:paraId="24912129" w14:textId="77777777" w:rsidR="00AF46CB" w:rsidRPr="00306561" w:rsidRDefault="00AF46CB" w:rsidP="005B1BCE">
      <w:pPr>
        <w:tabs>
          <w:tab w:val="left" w:pos="1440"/>
        </w:tabs>
        <w:ind w:right="-285"/>
        <w:rPr>
          <w:rFonts w:ascii="Arial" w:hAnsi="Arial" w:cs="Arial"/>
          <w:szCs w:val="24"/>
        </w:rPr>
      </w:pPr>
    </w:p>
    <w:p w14:paraId="1A8BA486" w14:textId="121EE9AE" w:rsidR="00410355" w:rsidRDefault="00306561" w:rsidP="00EE69FC">
      <w:pPr>
        <w:tabs>
          <w:tab w:val="left" w:pos="1440"/>
        </w:tabs>
        <w:ind w:right="-285"/>
        <w:rPr>
          <w:rFonts w:ascii="Arial" w:hAnsi="Arial" w:cs="Arial"/>
          <w:szCs w:val="24"/>
        </w:rPr>
      </w:pPr>
      <w:r>
        <w:rPr>
          <w:rFonts w:ascii="Arial" w:hAnsi="Arial" w:cs="Arial"/>
          <w:b/>
          <w:szCs w:val="24"/>
        </w:rPr>
        <w:t>I</w:t>
      </w:r>
      <w:r w:rsidR="005635D7" w:rsidRPr="00306561">
        <w:rPr>
          <w:rFonts w:ascii="Arial" w:hAnsi="Arial" w:cs="Arial"/>
          <w:b/>
          <w:szCs w:val="24"/>
        </w:rPr>
        <w:t>n attendance:</w:t>
      </w:r>
      <w:r w:rsidR="00113076">
        <w:rPr>
          <w:rFonts w:ascii="Arial" w:hAnsi="Arial" w:cs="Arial"/>
          <w:szCs w:val="24"/>
        </w:rPr>
        <w:tab/>
      </w:r>
      <w:r w:rsidR="003A3B6B">
        <w:rPr>
          <w:rFonts w:ascii="Arial" w:hAnsi="Arial" w:cs="Arial"/>
          <w:szCs w:val="24"/>
        </w:rPr>
        <w:t>6</w:t>
      </w:r>
      <w:r w:rsidR="00322F22">
        <w:rPr>
          <w:rFonts w:ascii="Arial" w:hAnsi="Arial" w:cs="Arial"/>
          <w:szCs w:val="24"/>
        </w:rPr>
        <w:t xml:space="preserve"> member</w:t>
      </w:r>
      <w:r w:rsidR="008D7426">
        <w:rPr>
          <w:rFonts w:ascii="Arial" w:hAnsi="Arial" w:cs="Arial"/>
          <w:szCs w:val="24"/>
        </w:rPr>
        <w:t>s</w:t>
      </w:r>
      <w:r w:rsidR="00322F22">
        <w:rPr>
          <w:rFonts w:ascii="Arial" w:hAnsi="Arial" w:cs="Arial"/>
          <w:szCs w:val="24"/>
        </w:rPr>
        <w:t xml:space="preserve"> of the publi</w:t>
      </w:r>
      <w:r w:rsidR="00EE69FC">
        <w:rPr>
          <w:rFonts w:ascii="Arial" w:hAnsi="Arial" w:cs="Arial"/>
          <w:szCs w:val="24"/>
        </w:rPr>
        <w:t>c</w:t>
      </w:r>
      <w:r w:rsidR="00D70FB1">
        <w:rPr>
          <w:rFonts w:ascii="Arial" w:hAnsi="Arial" w:cs="Arial"/>
          <w:szCs w:val="24"/>
        </w:rPr>
        <w:t xml:space="preserve"> </w:t>
      </w:r>
    </w:p>
    <w:p w14:paraId="17689C39" w14:textId="7A1D92BB" w:rsidR="00BB25A3" w:rsidRDefault="00BB25A3" w:rsidP="00EE69FC">
      <w:pPr>
        <w:tabs>
          <w:tab w:val="left" w:pos="1440"/>
        </w:tabs>
        <w:ind w:right="-285"/>
        <w:rPr>
          <w:rFonts w:ascii="Arial" w:hAnsi="Arial" w:cs="Arial"/>
          <w:szCs w:val="24"/>
        </w:rPr>
      </w:pPr>
      <w:r>
        <w:rPr>
          <w:rFonts w:ascii="Arial" w:hAnsi="Arial" w:cs="Arial"/>
          <w:szCs w:val="24"/>
        </w:rPr>
        <w:tab/>
      </w:r>
      <w:r>
        <w:rPr>
          <w:rFonts w:ascii="Arial" w:hAnsi="Arial" w:cs="Arial"/>
          <w:szCs w:val="24"/>
        </w:rPr>
        <w:tab/>
      </w:r>
    </w:p>
    <w:p w14:paraId="31C9EC47" w14:textId="2D2A19C9" w:rsidR="00F94AAE" w:rsidRPr="00DF3DB1" w:rsidRDefault="009E5557" w:rsidP="003A3B6B">
      <w:pPr>
        <w:tabs>
          <w:tab w:val="left" w:pos="1440"/>
        </w:tabs>
        <w:ind w:right="-285"/>
        <w:rPr>
          <w:rFonts w:ascii="Arial" w:hAnsi="Arial" w:cs="Arial"/>
          <w:szCs w:val="24"/>
        </w:rPr>
      </w:pPr>
      <w:r>
        <w:rPr>
          <w:rFonts w:ascii="Arial" w:hAnsi="Arial" w:cs="Arial"/>
          <w:szCs w:val="24"/>
        </w:rPr>
        <w:tab/>
      </w:r>
      <w:r>
        <w:rPr>
          <w:rFonts w:ascii="Arial" w:hAnsi="Arial" w:cs="Arial"/>
          <w:szCs w:val="24"/>
        </w:rPr>
        <w:tab/>
      </w:r>
    </w:p>
    <w:p w14:paraId="0F227479" w14:textId="0837CE01" w:rsidR="00EE69FC" w:rsidRDefault="003A3B6B" w:rsidP="001075E2">
      <w:pPr>
        <w:pStyle w:val="AgendaContents"/>
        <w:tabs>
          <w:tab w:val="clear" w:pos="737"/>
          <w:tab w:val="left" w:pos="709"/>
        </w:tabs>
        <w:spacing w:line="240" w:lineRule="auto"/>
        <w:ind w:left="0" w:firstLine="0"/>
        <w:rPr>
          <w:rFonts w:cs="Arial"/>
          <w:b/>
          <w:szCs w:val="24"/>
        </w:rPr>
      </w:pPr>
      <w:r>
        <w:rPr>
          <w:rFonts w:cs="Arial"/>
          <w:b/>
          <w:szCs w:val="24"/>
        </w:rPr>
        <w:t>003</w:t>
      </w:r>
      <w:r w:rsidR="006E403F">
        <w:rPr>
          <w:rFonts w:cs="Arial"/>
          <w:b/>
          <w:szCs w:val="24"/>
        </w:rPr>
        <w:t>/2</w:t>
      </w:r>
      <w:r>
        <w:rPr>
          <w:rFonts w:cs="Arial"/>
          <w:b/>
          <w:szCs w:val="24"/>
        </w:rPr>
        <w:t>4</w:t>
      </w:r>
      <w:r w:rsidR="006E403F">
        <w:rPr>
          <w:rFonts w:cs="Arial"/>
          <w:b/>
          <w:szCs w:val="24"/>
        </w:rPr>
        <w:tab/>
      </w:r>
      <w:r w:rsidR="001075E2">
        <w:rPr>
          <w:rFonts w:cs="Arial"/>
          <w:b/>
          <w:szCs w:val="24"/>
        </w:rPr>
        <w:t>Apologies</w:t>
      </w:r>
      <w:r w:rsidR="001075E2">
        <w:rPr>
          <w:rFonts w:cs="Arial"/>
          <w:b/>
          <w:szCs w:val="24"/>
        </w:rPr>
        <w:tab/>
      </w:r>
    </w:p>
    <w:p w14:paraId="53A5AE1E" w14:textId="15B16713" w:rsidR="00765D4E" w:rsidRDefault="00765D4E" w:rsidP="001075E2">
      <w:pPr>
        <w:pStyle w:val="AgendaContents"/>
        <w:tabs>
          <w:tab w:val="clear" w:pos="737"/>
          <w:tab w:val="left" w:pos="709"/>
        </w:tabs>
        <w:spacing w:line="240" w:lineRule="auto"/>
        <w:ind w:left="0" w:firstLine="0"/>
        <w:rPr>
          <w:rFonts w:cs="Arial"/>
          <w:bCs/>
          <w:szCs w:val="24"/>
        </w:rPr>
      </w:pPr>
      <w:r>
        <w:rPr>
          <w:rFonts w:cs="Arial"/>
          <w:b/>
          <w:szCs w:val="24"/>
        </w:rPr>
        <w:tab/>
      </w:r>
      <w:r w:rsidR="00F94AAE">
        <w:rPr>
          <w:rFonts w:cs="Arial"/>
          <w:bCs/>
          <w:szCs w:val="24"/>
        </w:rPr>
        <w:t xml:space="preserve">Cllr Warwick </w:t>
      </w:r>
      <w:r w:rsidR="00BB25A3">
        <w:rPr>
          <w:rFonts w:cs="Arial"/>
          <w:bCs/>
          <w:szCs w:val="24"/>
        </w:rPr>
        <w:t>sent apologies</w:t>
      </w:r>
    </w:p>
    <w:p w14:paraId="0F0B3474" w14:textId="6224594C" w:rsidR="00113076" w:rsidRPr="00410355" w:rsidRDefault="002D0670" w:rsidP="00F45A59">
      <w:pPr>
        <w:pStyle w:val="AgendaContents"/>
        <w:tabs>
          <w:tab w:val="clear" w:pos="737"/>
          <w:tab w:val="left" w:pos="709"/>
        </w:tabs>
        <w:spacing w:line="240" w:lineRule="auto"/>
        <w:ind w:left="709" w:firstLine="0"/>
        <w:rPr>
          <w:rFonts w:cs="Arial"/>
          <w:bCs/>
          <w:szCs w:val="24"/>
        </w:rPr>
      </w:pPr>
      <w:r>
        <w:rPr>
          <w:rFonts w:cs="Arial"/>
          <w:bCs/>
          <w:szCs w:val="24"/>
        </w:rPr>
        <w:tab/>
      </w:r>
    </w:p>
    <w:p w14:paraId="4DBF9817" w14:textId="6F075AEB" w:rsidR="00DF3DB1" w:rsidRDefault="003A3B6B" w:rsidP="00EE69FC">
      <w:pPr>
        <w:pStyle w:val="AgendaContents"/>
        <w:tabs>
          <w:tab w:val="clear" w:pos="737"/>
          <w:tab w:val="left" w:pos="720"/>
        </w:tabs>
        <w:spacing w:line="240" w:lineRule="auto"/>
        <w:ind w:left="0" w:firstLine="0"/>
        <w:rPr>
          <w:rFonts w:cs="Arial"/>
          <w:b/>
          <w:szCs w:val="24"/>
        </w:rPr>
      </w:pPr>
      <w:r>
        <w:rPr>
          <w:rFonts w:cs="Arial"/>
          <w:b/>
          <w:szCs w:val="24"/>
        </w:rPr>
        <w:t>004/24</w:t>
      </w:r>
      <w:r w:rsidR="00DF3DB1">
        <w:rPr>
          <w:rFonts w:cs="Arial"/>
          <w:b/>
          <w:szCs w:val="24"/>
        </w:rPr>
        <w:tab/>
        <w:t>Declarations of Interests</w:t>
      </w:r>
    </w:p>
    <w:p w14:paraId="5B8605EB" w14:textId="3007E0A4" w:rsidR="00F45A59" w:rsidRPr="00F45A59" w:rsidRDefault="00F45A59" w:rsidP="00EE69FC">
      <w:pPr>
        <w:pStyle w:val="AgendaContents"/>
        <w:tabs>
          <w:tab w:val="clear" w:pos="737"/>
          <w:tab w:val="left" w:pos="720"/>
        </w:tabs>
        <w:spacing w:line="240" w:lineRule="auto"/>
        <w:ind w:left="0" w:firstLine="0"/>
        <w:rPr>
          <w:rFonts w:cs="Arial"/>
          <w:bCs/>
          <w:szCs w:val="24"/>
        </w:rPr>
      </w:pPr>
      <w:r>
        <w:rPr>
          <w:rFonts w:cs="Arial"/>
          <w:bCs/>
          <w:szCs w:val="24"/>
        </w:rPr>
        <w:tab/>
        <w:t>None</w:t>
      </w:r>
    </w:p>
    <w:p w14:paraId="1094D614" w14:textId="77777777" w:rsidR="007E40C2" w:rsidRDefault="007E40C2" w:rsidP="00D15668">
      <w:pPr>
        <w:pStyle w:val="AgendaContents"/>
        <w:tabs>
          <w:tab w:val="clear" w:pos="737"/>
        </w:tabs>
        <w:spacing w:line="240" w:lineRule="auto"/>
        <w:ind w:left="0" w:firstLine="0"/>
        <w:rPr>
          <w:rFonts w:cs="Arial"/>
          <w:b/>
          <w:szCs w:val="24"/>
        </w:rPr>
      </w:pPr>
    </w:p>
    <w:p w14:paraId="4A2FBA92" w14:textId="5523DD8A" w:rsidR="001075E2" w:rsidRPr="00A77A64" w:rsidRDefault="003A3B6B" w:rsidP="00792ED8">
      <w:pPr>
        <w:pStyle w:val="sdatext"/>
        <w:tabs>
          <w:tab w:val="clear" w:pos="737"/>
        </w:tabs>
        <w:spacing w:line="240" w:lineRule="auto"/>
        <w:rPr>
          <w:rFonts w:cs="Arial"/>
          <w:b/>
          <w:szCs w:val="24"/>
        </w:rPr>
      </w:pPr>
      <w:r>
        <w:rPr>
          <w:rFonts w:cs="Arial"/>
          <w:b/>
          <w:szCs w:val="24"/>
        </w:rPr>
        <w:t>005/24</w:t>
      </w:r>
      <w:r w:rsidR="00B84206">
        <w:rPr>
          <w:rFonts w:cs="Arial"/>
          <w:b/>
          <w:szCs w:val="24"/>
        </w:rPr>
        <w:tab/>
      </w:r>
      <w:r w:rsidR="006E403F">
        <w:rPr>
          <w:rFonts w:cs="Arial"/>
          <w:b/>
          <w:szCs w:val="24"/>
        </w:rPr>
        <w:tab/>
      </w:r>
      <w:r w:rsidR="001075E2" w:rsidRPr="00A77A64">
        <w:rPr>
          <w:rFonts w:cs="Arial"/>
          <w:b/>
          <w:szCs w:val="24"/>
        </w:rPr>
        <w:t xml:space="preserve">Minutes </w:t>
      </w:r>
      <w:r w:rsidR="001075E2">
        <w:rPr>
          <w:rFonts w:cs="Arial"/>
          <w:b/>
          <w:szCs w:val="24"/>
        </w:rPr>
        <w:tab/>
      </w:r>
      <w:r w:rsidR="001075E2">
        <w:rPr>
          <w:rFonts w:cs="Arial"/>
          <w:b/>
          <w:szCs w:val="24"/>
        </w:rPr>
        <w:tab/>
      </w:r>
      <w:r w:rsidR="001075E2">
        <w:rPr>
          <w:rFonts w:cs="Arial"/>
          <w:b/>
          <w:szCs w:val="24"/>
        </w:rPr>
        <w:tab/>
      </w:r>
    </w:p>
    <w:p w14:paraId="273BC849" w14:textId="77777777" w:rsidR="00B84206" w:rsidRDefault="00B84206" w:rsidP="00025C4B">
      <w:pPr>
        <w:pStyle w:val="Parishminutes-maintexthanging"/>
      </w:pPr>
    </w:p>
    <w:p w14:paraId="38B56A7A" w14:textId="0FC98189" w:rsidR="00025C4B" w:rsidRDefault="00025C4B" w:rsidP="009C47C3">
      <w:pPr>
        <w:pStyle w:val="Parishminutes-maintexthanging"/>
      </w:pPr>
      <w:r w:rsidRPr="00337BF2">
        <w:t xml:space="preserve">The minutes </w:t>
      </w:r>
      <w:r>
        <w:t xml:space="preserve">of the meeting held </w:t>
      </w:r>
      <w:r w:rsidR="00917C9D">
        <w:t>i</w:t>
      </w:r>
      <w:r>
        <w:t>n</w:t>
      </w:r>
      <w:r w:rsidR="009B3634">
        <w:t xml:space="preserve"> </w:t>
      </w:r>
      <w:r w:rsidR="003A3B6B">
        <w:t>May</w:t>
      </w:r>
      <w:r>
        <w:t xml:space="preserve"> 202</w:t>
      </w:r>
      <w:r w:rsidR="00E473B3">
        <w:t>6</w:t>
      </w:r>
      <w:r>
        <w:t xml:space="preserve"> were approved</w:t>
      </w:r>
      <w:r w:rsidR="00F94AAE">
        <w:t>,</w:t>
      </w:r>
      <w:r w:rsidR="00AF46CB">
        <w:t xml:space="preserve"> </w:t>
      </w:r>
      <w:r w:rsidR="004A3767">
        <w:t>agreed by all.</w:t>
      </w:r>
    </w:p>
    <w:p w14:paraId="4E40C9E7" w14:textId="77777777" w:rsidR="004B655A" w:rsidRDefault="004B655A" w:rsidP="00B84206">
      <w:pPr>
        <w:snapToGrid w:val="0"/>
        <w:spacing w:line="240" w:lineRule="auto"/>
        <w:rPr>
          <w:rFonts w:ascii="Arial" w:hAnsi="Arial" w:cs="Arial"/>
        </w:rPr>
      </w:pPr>
    </w:p>
    <w:p w14:paraId="1318191B" w14:textId="685E6499" w:rsidR="001075E2" w:rsidRDefault="003A3B6B" w:rsidP="00B84206">
      <w:pPr>
        <w:snapToGrid w:val="0"/>
        <w:spacing w:line="240" w:lineRule="auto"/>
        <w:rPr>
          <w:rFonts w:ascii="Arial" w:hAnsi="Arial" w:cs="Arial"/>
          <w:b/>
        </w:rPr>
      </w:pPr>
      <w:r>
        <w:rPr>
          <w:rFonts w:ascii="Arial" w:hAnsi="Arial" w:cs="Arial"/>
          <w:b/>
        </w:rPr>
        <w:t>006</w:t>
      </w:r>
      <w:r w:rsidR="00B84206">
        <w:rPr>
          <w:rFonts w:ascii="Arial" w:hAnsi="Arial" w:cs="Arial"/>
          <w:b/>
        </w:rPr>
        <w:t>/2</w:t>
      </w:r>
      <w:r>
        <w:rPr>
          <w:rFonts w:ascii="Arial" w:hAnsi="Arial" w:cs="Arial"/>
          <w:b/>
        </w:rPr>
        <w:t>4</w:t>
      </w:r>
      <w:r w:rsidR="00B84206">
        <w:rPr>
          <w:rFonts w:ascii="Arial" w:hAnsi="Arial" w:cs="Arial"/>
          <w:b/>
        </w:rPr>
        <w:tab/>
      </w:r>
      <w:r w:rsidR="001075E2" w:rsidRPr="00A61CB8">
        <w:rPr>
          <w:rFonts w:ascii="Arial" w:hAnsi="Arial" w:cs="Arial"/>
          <w:b/>
        </w:rPr>
        <w:t>Parishioners’ Time</w:t>
      </w:r>
      <w:r w:rsidR="001075E2">
        <w:rPr>
          <w:rFonts w:ascii="Arial" w:hAnsi="Arial" w:cs="Arial"/>
          <w:b/>
        </w:rPr>
        <w:tab/>
      </w:r>
    </w:p>
    <w:p w14:paraId="231F0D50" w14:textId="7BD628CA" w:rsidR="00F94AAE" w:rsidRDefault="003A3B6B" w:rsidP="00BB25A3">
      <w:pPr>
        <w:snapToGrid w:val="0"/>
        <w:ind w:left="720"/>
        <w:rPr>
          <w:rFonts w:ascii="Arial" w:hAnsi="Arial" w:cs="Arial"/>
          <w:bCs/>
        </w:rPr>
      </w:pPr>
      <w:bookmarkStart w:id="0" w:name="_Hlk71576675"/>
      <w:r>
        <w:rPr>
          <w:rFonts w:ascii="Arial" w:hAnsi="Arial" w:cs="Arial"/>
          <w:bCs/>
        </w:rPr>
        <w:t>Concern that when home bins are emptied by RBC they are left a distance away from homes.</w:t>
      </w:r>
    </w:p>
    <w:p w14:paraId="13A47261" w14:textId="4E410528" w:rsidR="003A3B6B" w:rsidRDefault="003A3B6B" w:rsidP="00BB25A3">
      <w:pPr>
        <w:snapToGrid w:val="0"/>
        <w:ind w:left="720"/>
        <w:rPr>
          <w:rFonts w:ascii="Arial" w:hAnsi="Arial" w:cs="Arial"/>
          <w:bCs/>
        </w:rPr>
      </w:pPr>
      <w:r>
        <w:rPr>
          <w:rFonts w:ascii="Arial" w:hAnsi="Arial" w:cs="Arial"/>
          <w:bCs/>
        </w:rPr>
        <w:t>Dog bin has been removed at the playing field.</w:t>
      </w:r>
    </w:p>
    <w:p w14:paraId="6A0C2FD2" w14:textId="78941C2F" w:rsidR="003A3B6B" w:rsidRDefault="003A3B6B" w:rsidP="00BB25A3">
      <w:pPr>
        <w:snapToGrid w:val="0"/>
        <w:ind w:left="720"/>
        <w:rPr>
          <w:rFonts w:ascii="Arial" w:hAnsi="Arial" w:cs="Arial"/>
          <w:bCs/>
        </w:rPr>
      </w:pPr>
      <w:r>
        <w:rPr>
          <w:rFonts w:ascii="Arial" w:hAnsi="Arial" w:cs="Arial"/>
          <w:bCs/>
        </w:rPr>
        <w:t>Dog signage not in place.</w:t>
      </w:r>
    </w:p>
    <w:p w14:paraId="53C9729C" w14:textId="3B842A52" w:rsidR="003A3B6B" w:rsidRDefault="003A3B6B" w:rsidP="00BB25A3">
      <w:pPr>
        <w:snapToGrid w:val="0"/>
        <w:ind w:left="720"/>
        <w:rPr>
          <w:rFonts w:ascii="Arial" w:hAnsi="Arial" w:cs="Arial"/>
          <w:bCs/>
        </w:rPr>
      </w:pPr>
      <w:r>
        <w:rPr>
          <w:rFonts w:ascii="Arial" w:hAnsi="Arial" w:cs="Arial"/>
          <w:bCs/>
        </w:rPr>
        <w:t>Dog waste bags are being thrown into hedges. Propose to add a notice to Basis.</w:t>
      </w:r>
    </w:p>
    <w:p w14:paraId="519BCA88" w14:textId="6452F3F0" w:rsidR="003A3B6B" w:rsidRDefault="003A3B6B" w:rsidP="00BB25A3">
      <w:pPr>
        <w:snapToGrid w:val="0"/>
        <w:ind w:left="720"/>
        <w:rPr>
          <w:rFonts w:ascii="Arial" w:hAnsi="Arial" w:cs="Arial"/>
          <w:bCs/>
        </w:rPr>
      </w:pPr>
      <w:r>
        <w:rPr>
          <w:rFonts w:ascii="Arial" w:hAnsi="Arial" w:cs="Arial"/>
          <w:bCs/>
        </w:rPr>
        <w:t>Concern from residents about the grass cutting around the village especially around the War Memorial. This has been raised with Cllr Gillias. Meadow Close is currently being cut by residents.</w:t>
      </w:r>
    </w:p>
    <w:p w14:paraId="0D235604" w14:textId="047A935B" w:rsidR="003A3B6B" w:rsidRDefault="003A3B6B" w:rsidP="00BB25A3">
      <w:pPr>
        <w:snapToGrid w:val="0"/>
        <w:ind w:left="720"/>
        <w:rPr>
          <w:rFonts w:ascii="Arial" w:hAnsi="Arial" w:cs="Arial"/>
          <w:bCs/>
        </w:rPr>
      </w:pPr>
      <w:r>
        <w:rPr>
          <w:rFonts w:ascii="Arial" w:hAnsi="Arial" w:cs="Arial"/>
          <w:bCs/>
        </w:rPr>
        <w:t>Concern about the maintenance around the Meadow Close garages and how overgrown they are. RBC have not attended as promised.</w:t>
      </w:r>
    </w:p>
    <w:p w14:paraId="0A9A3532" w14:textId="27B51AA6" w:rsidR="003A3B6B" w:rsidRDefault="003A3B6B" w:rsidP="00BB25A3">
      <w:pPr>
        <w:snapToGrid w:val="0"/>
        <w:ind w:left="720"/>
        <w:rPr>
          <w:rFonts w:ascii="Arial" w:hAnsi="Arial" w:cs="Arial"/>
          <w:bCs/>
        </w:rPr>
      </w:pPr>
      <w:r>
        <w:rPr>
          <w:rFonts w:ascii="Arial" w:hAnsi="Arial" w:cs="Arial"/>
          <w:bCs/>
        </w:rPr>
        <w:t>Clerk to request a meeting with Cllr Gillias to raise all issues.</w:t>
      </w:r>
    </w:p>
    <w:p w14:paraId="54B8A7CD" w14:textId="108D46BC" w:rsidR="003A3B6B" w:rsidRDefault="003A3B6B" w:rsidP="00BB25A3">
      <w:pPr>
        <w:snapToGrid w:val="0"/>
        <w:ind w:left="720"/>
        <w:rPr>
          <w:rFonts w:ascii="Arial" w:hAnsi="Arial" w:cs="Arial"/>
          <w:bCs/>
        </w:rPr>
      </w:pPr>
      <w:r>
        <w:rPr>
          <w:rFonts w:ascii="Arial" w:hAnsi="Arial" w:cs="Arial"/>
          <w:bCs/>
        </w:rPr>
        <w:t>A fall has been reported to WCC on the bridge at Main Road due to lack of lighting, uneven surface and obstructed lighting. Another fall on The Row has also been reported.</w:t>
      </w:r>
    </w:p>
    <w:p w14:paraId="723799CF" w14:textId="5E5107FF" w:rsidR="003A3B6B" w:rsidRDefault="003A3B6B" w:rsidP="00BB25A3">
      <w:pPr>
        <w:snapToGrid w:val="0"/>
        <w:ind w:left="720"/>
        <w:rPr>
          <w:rFonts w:ascii="Arial" w:hAnsi="Arial" w:cs="Arial"/>
          <w:bCs/>
        </w:rPr>
      </w:pPr>
      <w:r>
        <w:rPr>
          <w:rFonts w:ascii="Arial" w:hAnsi="Arial" w:cs="Arial"/>
          <w:bCs/>
        </w:rPr>
        <w:t xml:space="preserve">Multiple items outstanding with WCC including salt bins, speed </w:t>
      </w:r>
      <w:r w:rsidR="002D305E">
        <w:rPr>
          <w:rFonts w:ascii="Arial" w:hAnsi="Arial" w:cs="Arial"/>
          <w:bCs/>
        </w:rPr>
        <w:t>signage</w:t>
      </w:r>
      <w:r>
        <w:rPr>
          <w:rFonts w:ascii="Arial" w:hAnsi="Arial" w:cs="Arial"/>
          <w:bCs/>
        </w:rPr>
        <w:t xml:space="preserve"> not working and uneven kerbstones.</w:t>
      </w:r>
    </w:p>
    <w:p w14:paraId="12F3515C" w14:textId="27E9B35F" w:rsidR="003A3B6B" w:rsidRDefault="003A3B6B" w:rsidP="00BB25A3">
      <w:pPr>
        <w:snapToGrid w:val="0"/>
        <w:ind w:left="720"/>
        <w:rPr>
          <w:rFonts w:ascii="Arial" w:hAnsi="Arial" w:cs="Arial"/>
          <w:bCs/>
        </w:rPr>
      </w:pPr>
      <w:r>
        <w:rPr>
          <w:rFonts w:ascii="Arial" w:hAnsi="Arial" w:cs="Arial"/>
          <w:bCs/>
        </w:rPr>
        <w:t>Follow up garage sale with RBC</w:t>
      </w:r>
    </w:p>
    <w:p w14:paraId="363B4F3D" w14:textId="77777777" w:rsidR="000F43F3" w:rsidRDefault="000F43F3" w:rsidP="00A14B87">
      <w:pPr>
        <w:snapToGrid w:val="0"/>
        <w:rPr>
          <w:rFonts w:ascii="Arial" w:hAnsi="Arial" w:cs="Arial"/>
          <w:bCs/>
        </w:rPr>
      </w:pPr>
    </w:p>
    <w:p w14:paraId="1F1997E5" w14:textId="198341A4" w:rsidR="002C16C8" w:rsidRDefault="00AE41A9" w:rsidP="00A14B87">
      <w:pPr>
        <w:snapToGrid w:val="0"/>
        <w:rPr>
          <w:rFonts w:ascii="Arial" w:hAnsi="Arial" w:cs="Arial"/>
          <w:b/>
        </w:rPr>
      </w:pPr>
      <w:r>
        <w:rPr>
          <w:rFonts w:ascii="Arial" w:hAnsi="Arial" w:cs="Arial"/>
          <w:b/>
          <w:bCs/>
        </w:rPr>
        <w:t>007/24</w:t>
      </w:r>
      <w:r w:rsidR="00A14B87">
        <w:rPr>
          <w:rFonts w:ascii="Arial" w:hAnsi="Arial" w:cs="Arial"/>
          <w:b/>
        </w:rPr>
        <w:tab/>
        <w:t>Warwickshire County Council and Rugby Borough Council Update</w:t>
      </w:r>
    </w:p>
    <w:p w14:paraId="27A567DC" w14:textId="5FA46949" w:rsidR="00F94AAE" w:rsidRDefault="00AE41A9" w:rsidP="00F94AAE">
      <w:pPr>
        <w:snapToGrid w:val="0"/>
        <w:ind w:left="720"/>
        <w:rPr>
          <w:rFonts w:ascii="Arial" w:hAnsi="Arial" w:cs="Arial"/>
          <w:bCs/>
        </w:rPr>
      </w:pPr>
      <w:r>
        <w:rPr>
          <w:rFonts w:ascii="Arial" w:hAnsi="Arial" w:cs="Arial"/>
          <w:bCs/>
        </w:rPr>
        <w:t xml:space="preserve">None </w:t>
      </w:r>
    </w:p>
    <w:p w14:paraId="473D4B5B" w14:textId="77777777" w:rsidR="00C671E5" w:rsidRDefault="00C671E5" w:rsidP="00E65FB7">
      <w:pPr>
        <w:snapToGrid w:val="0"/>
        <w:rPr>
          <w:rFonts w:ascii="Arial" w:hAnsi="Arial" w:cs="Arial"/>
          <w:bCs/>
        </w:rPr>
      </w:pPr>
    </w:p>
    <w:p w14:paraId="38721AE2" w14:textId="77777777" w:rsidR="00AE41A9" w:rsidRDefault="00AE41A9" w:rsidP="00547ADA">
      <w:pPr>
        <w:snapToGrid w:val="0"/>
        <w:rPr>
          <w:rFonts w:ascii="Arial" w:hAnsi="Arial" w:cs="Arial"/>
          <w:b/>
        </w:rPr>
      </w:pPr>
    </w:p>
    <w:p w14:paraId="6001C9E0" w14:textId="77777777" w:rsidR="00AE41A9" w:rsidRDefault="00AE41A9" w:rsidP="00547ADA">
      <w:pPr>
        <w:snapToGrid w:val="0"/>
        <w:rPr>
          <w:rFonts w:ascii="Arial" w:hAnsi="Arial" w:cs="Arial"/>
          <w:b/>
        </w:rPr>
      </w:pPr>
    </w:p>
    <w:p w14:paraId="2737F5A5" w14:textId="7F9FB43B" w:rsidR="00322F22" w:rsidRDefault="00AE41A9" w:rsidP="00547ADA">
      <w:pPr>
        <w:snapToGrid w:val="0"/>
        <w:rPr>
          <w:rFonts w:ascii="Arial" w:hAnsi="Arial" w:cs="Arial"/>
          <w:b/>
        </w:rPr>
      </w:pPr>
      <w:r>
        <w:rPr>
          <w:rFonts w:ascii="Arial" w:hAnsi="Arial" w:cs="Arial"/>
          <w:b/>
        </w:rPr>
        <w:lastRenderedPageBreak/>
        <w:t>008/24</w:t>
      </w:r>
      <w:r w:rsidR="00F94AAE">
        <w:rPr>
          <w:rFonts w:ascii="Arial" w:hAnsi="Arial" w:cs="Arial"/>
          <w:b/>
        </w:rPr>
        <w:tab/>
      </w:r>
      <w:r w:rsidR="00322F22">
        <w:rPr>
          <w:rFonts w:ascii="Arial" w:hAnsi="Arial" w:cs="Arial"/>
          <w:b/>
        </w:rPr>
        <w:t>Finance Matters</w:t>
      </w:r>
    </w:p>
    <w:p w14:paraId="6649674E" w14:textId="77777777" w:rsidR="0039456C" w:rsidRDefault="0039456C" w:rsidP="00A055AE">
      <w:pPr>
        <w:pStyle w:val="ListParagraph"/>
        <w:numPr>
          <w:ilvl w:val="0"/>
          <w:numId w:val="4"/>
        </w:numPr>
        <w:suppressAutoHyphens/>
        <w:snapToGrid w:val="0"/>
        <w:spacing w:line="240" w:lineRule="auto"/>
        <w:rPr>
          <w:rFonts w:ascii="Arial" w:hAnsi="Arial" w:cs="Arial"/>
          <w:szCs w:val="24"/>
        </w:rPr>
      </w:pPr>
      <w:r>
        <w:rPr>
          <w:rFonts w:ascii="Arial" w:hAnsi="Arial" w:cs="Arial"/>
          <w:b/>
        </w:rPr>
        <w:tab/>
      </w:r>
      <w:r w:rsidRPr="00A77A64">
        <w:rPr>
          <w:rFonts w:ascii="Arial" w:hAnsi="Arial" w:cs="Arial"/>
          <w:szCs w:val="24"/>
        </w:rPr>
        <w:t>To approve and pay invoices and accounts as required</w:t>
      </w:r>
      <w:r>
        <w:rPr>
          <w:rFonts w:ascii="Arial" w:hAnsi="Arial" w:cs="Arial"/>
          <w:szCs w:val="24"/>
        </w:rPr>
        <w:t>.</w:t>
      </w:r>
    </w:p>
    <w:p w14:paraId="290D1A7E" w14:textId="77777777" w:rsidR="0039456C" w:rsidRDefault="0039456C" w:rsidP="0039456C">
      <w:pPr>
        <w:pStyle w:val="ListParagraph"/>
        <w:suppressAutoHyphens/>
        <w:snapToGrid w:val="0"/>
        <w:spacing w:line="240" w:lineRule="auto"/>
        <w:ind w:left="1097"/>
        <w:rPr>
          <w:rFonts w:ascii="Arial" w:hAnsi="Arial" w:cs="Arial"/>
          <w:szCs w:val="24"/>
        </w:rPr>
      </w:pPr>
    </w:p>
    <w:p w14:paraId="76BE109D" w14:textId="77777777" w:rsidR="0039456C" w:rsidRDefault="0039456C" w:rsidP="0039456C">
      <w:pPr>
        <w:pStyle w:val="minutes-maintext"/>
        <w:spacing w:line="240" w:lineRule="auto"/>
        <w:ind w:left="454" w:right="-285" w:firstLine="397"/>
      </w:pPr>
      <w:r w:rsidRPr="00C15728">
        <w:rPr>
          <w:u w:val="single"/>
        </w:rPr>
        <w:t>Payment authorised</w:t>
      </w:r>
      <w:r>
        <w:t>:</w:t>
      </w:r>
    </w:p>
    <w:p w14:paraId="25848ABD" w14:textId="001CA93A" w:rsidR="00D43D45" w:rsidRPr="00F32FA5" w:rsidRDefault="0039456C" w:rsidP="00F32FA5">
      <w:pPr>
        <w:pStyle w:val="minutes-maintext"/>
        <w:spacing w:line="240" w:lineRule="auto"/>
        <w:ind w:left="454" w:right="-285" w:firstLine="397"/>
      </w:pPr>
      <w:r>
        <w:tab/>
      </w:r>
      <w:r w:rsidR="00E046CF">
        <w:tab/>
      </w:r>
    </w:p>
    <w:p w14:paraId="182FAF00" w14:textId="01A99A1B" w:rsidR="00AE41A9" w:rsidRDefault="00AE41A9" w:rsidP="008577D0">
      <w:pPr>
        <w:pStyle w:val="ListParagraph"/>
        <w:snapToGrid w:val="0"/>
        <w:ind w:left="1097"/>
        <w:rPr>
          <w:rFonts w:ascii="Arial" w:hAnsi="Arial" w:cs="Arial"/>
          <w:szCs w:val="24"/>
        </w:rPr>
      </w:pPr>
      <w:r>
        <w:rPr>
          <w:rFonts w:ascii="Arial" w:hAnsi="Arial" w:cs="Arial"/>
          <w:szCs w:val="24"/>
        </w:rPr>
        <w:t>PPG Ltd</w:t>
      </w:r>
      <w:r>
        <w:rPr>
          <w:rFonts w:ascii="Arial" w:hAnsi="Arial" w:cs="Arial"/>
          <w:szCs w:val="24"/>
        </w:rPr>
        <w:tab/>
      </w:r>
      <w:r>
        <w:rPr>
          <w:rFonts w:ascii="Arial" w:hAnsi="Arial" w:cs="Arial"/>
          <w:szCs w:val="24"/>
        </w:rPr>
        <w:tab/>
      </w:r>
      <w:r>
        <w:rPr>
          <w:rFonts w:ascii="Arial" w:hAnsi="Arial" w:cs="Arial"/>
          <w:szCs w:val="24"/>
        </w:rPr>
        <w:tab/>
        <w:t>cheque 102049</w:t>
      </w:r>
      <w:r>
        <w:rPr>
          <w:rFonts w:ascii="Arial" w:hAnsi="Arial" w:cs="Arial"/>
          <w:szCs w:val="24"/>
        </w:rPr>
        <w:tab/>
      </w:r>
      <w:r>
        <w:rPr>
          <w:rFonts w:ascii="Arial" w:hAnsi="Arial" w:cs="Arial"/>
          <w:szCs w:val="24"/>
        </w:rPr>
        <w:tab/>
        <w:t>£183</w:t>
      </w:r>
    </w:p>
    <w:p w14:paraId="4F1BD5C5" w14:textId="4E37A502" w:rsidR="00AE41A9" w:rsidRDefault="00AE41A9" w:rsidP="008577D0">
      <w:pPr>
        <w:pStyle w:val="ListParagraph"/>
        <w:snapToGrid w:val="0"/>
        <w:ind w:left="1097"/>
        <w:rPr>
          <w:rFonts w:ascii="Arial" w:hAnsi="Arial" w:cs="Arial"/>
          <w:szCs w:val="24"/>
        </w:rPr>
      </w:pPr>
      <w:r>
        <w:rPr>
          <w:rFonts w:ascii="Arial" w:hAnsi="Arial" w:cs="Arial"/>
          <w:szCs w:val="24"/>
        </w:rPr>
        <w:t>PPG Ltd</w:t>
      </w:r>
      <w:r>
        <w:rPr>
          <w:rFonts w:ascii="Arial" w:hAnsi="Arial" w:cs="Arial"/>
          <w:szCs w:val="24"/>
        </w:rPr>
        <w:tab/>
      </w:r>
      <w:r>
        <w:rPr>
          <w:rFonts w:ascii="Arial" w:hAnsi="Arial" w:cs="Arial"/>
          <w:szCs w:val="24"/>
        </w:rPr>
        <w:tab/>
      </w:r>
      <w:r>
        <w:rPr>
          <w:rFonts w:ascii="Arial" w:hAnsi="Arial" w:cs="Arial"/>
          <w:szCs w:val="24"/>
        </w:rPr>
        <w:tab/>
        <w:t>cheque 102050</w:t>
      </w:r>
      <w:r>
        <w:rPr>
          <w:rFonts w:ascii="Arial" w:hAnsi="Arial" w:cs="Arial"/>
          <w:szCs w:val="24"/>
        </w:rPr>
        <w:tab/>
      </w:r>
      <w:r>
        <w:rPr>
          <w:rFonts w:ascii="Arial" w:hAnsi="Arial" w:cs="Arial"/>
          <w:szCs w:val="24"/>
        </w:rPr>
        <w:tab/>
        <w:t>£366</w:t>
      </w:r>
    </w:p>
    <w:p w14:paraId="7E0E9053" w14:textId="6C03F20D" w:rsidR="00AE41A9" w:rsidRDefault="00AE41A9" w:rsidP="008577D0">
      <w:pPr>
        <w:pStyle w:val="ListParagraph"/>
        <w:snapToGrid w:val="0"/>
        <w:ind w:left="1097"/>
        <w:rPr>
          <w:rFonts w:ascii="Arial" w:hAnsi="Arial" w:cs="Arial"/>
          <w:szCs w:val="24"/>
        </w:rPr>
      </w:pPr>
      <w:r>
        <w:rPr>
          <w:rFonts w:ascii="Arial" w:hAnsi="Arial" w:cs="Arial"/>
          <w:szCs w:val="24"/>
        </w:rPr>
        <w:t>PPG Ltd</w:t>
      </w:r>
      <w:r>
        <w:rPr>
          <w:rFonts w:ascii="Arial" w:hAnsi="Arial" w:cs="Arial"/>
          <w:szCs w:val="24"/>
        </w:rPr>
        <w:tab/>
      </w:r>
      <w:r>
        <w:rPr>
          <w:rFonts w:ascii="Arial" w:hAnsi="Arial" w:cs="Arial"/>
          <w:szCs w:val="24"/>
        </w:rPr>
        <w:tab/>
      </w:r>
      <w:r>
        <w:rPr>
          <w:rFonts w:ascii="Arial" w:hAnsi="Arial" w:cs="Arial"/>
          <w:szCs w:val="24"/>
        </w:rPr>
        <w:tab/>
        <w:t>cheque 102051</w:t>
      </w:r>
      <w:r>
        <w:rPr>
          <w:rFonts w:ascii="Arial" w:hAnsi="Arial" w:cs="Arial"/>
          <w:szCs w:val="24"/>
        </w:rPr>
        <w:tab/>
      </w:r>
      <w:r>
        <w:rPr>
          <w:rFonts w:ascii="Arial" w:hAnsi="Arial" w:cs="Arial"/>
          <w:szCs w:val="24"/>
        </w:rPr>
        <w:tab/>
        <w:t>£366</w:t>
      </w:r>
    </w:p>
    <w:p w14:paraId="69B2B6DE" w14:textId="649D2304" w:rsidR="00AE41A9" w:rsidRDefault="00AE41A9" w:rsidP="008577D0">
      <w:pPr>
        <w:pStyle w:val="ListParagraph"/>
        <w:snapToGrid w:val="0"/>
        <w:ind w:left="1097"/>
        <w:rPr>
          <w:rFonts w:ascii="Arial" w:hAnsi="Arial" w:cs="Arial"/>
          <w:szCs w:val="24"/>
        </w:rPr>
      </w:pPr>
      <w:r>
        <w:rPr>
          <w:rFonts w:ascii="Arial" w:hAnsi="Arial" w:cs="Arial"/>
          <w:szCs w:val="24"/>
        </w:rPr>
        <w:t>PPG Ltd</w:t>
      </w:r>
      <w:r>
        <w:rPr>
          <w:rFonts w:ascii="Arial" w:hAnsi="Arial" w:cs="Arial"/>
          <w:szCs w:val="24"/>
        </w:rPr>
        <w:tab/>
      </w:r>
      <w:r>
        <w:rPr>
          <w:rFonts w:ascii="Arial" w:hAnsi="Arial" w:cs="Arial"/>
          <w:szCs w:val="24"/>
        </w:rPr>
        <w:tab/>
      </w:r>
      <w:r>
        <w:rPr>
          <w:rFonts w:ascii="Arial" w:hAnsi="Arial" w:cs="Arial"/>
          <w:szCs w:val="24"/>
        </w:rPr>
        <w:tab/>
        <w:t>cheque 102052</w:t>
      </w:r>
      <w:r>
        <w:rPr>
          <w:rFonts w:ascii="Arial" w:hAnsi="Arial" w:cs="Arial"/>
          <w:szCs w:val="24"/>
        </w:rPr>
        <w:tab/>
      </w:r>
      <w:r>
        <w:rPr>
          <w:rFonts w:ascii="Arial" w:hAnsi="Arial" w:cs="Arial"/>
          <w:szCs w:val="24"/>
        </w:rPr>
        <w:tab/>
        <w:t>£88</w:t>
      </w:r>
    </w:p>
    <w:p w14:paraId="7D721ECD" w14:textId="109F5585" w:rsidR="00761DC3" w:rsidRDefault="00007318" w:rsidP="008577D0">
      <w:pPr>
        <w:pStyle w:val="ListParagraph"/>
        <w:snapToGrid w:val="0"/>
        <w:ind w:left="1097"/>
        <w:rPr>
          <w:rFonts w:ascii="Arial" w:hAnsi="Arial" w:cs="Arial"/>
          <w:szCs w:val="24"/>
        </w:rPr>
      </w:pPr>
      <w:r>
        <w:rPr>
          <w:rFonts w:ascii="Arial" w:hAnsi="Arial" w:cs="Arial"/>
          <w:szCs w:val="24"/>
        </w:rPr>
        <w:t>L Trainer</w:t>
      </w:r>
      <w:r w:rsidR="00191090">
        <w:rPr>
          <w:rFonts w:ascii="Arial" w:hAnsi="Arial" w:cs="Arial"/>
          <w:szCs w:val="24"/>
        </w:rPr>
        <w:tab/>
      </w:r>
      <w:r w:rsidR="00191090">
        <w:rPr>
          <w:rFonts w:ascii="Arial" w:hAnsi="Arial" w:cs="Arial"/>
          <w:szCs w:val="24"/>
        </w:rPr>
        <w:tab/>
      </w:r>
      <w:r w:rsidR="00191090">
        <w:rPr>
          <w:rFonts w:ascii="Arial" w:hAnsi="Arial" w:cs="Arial"/>
          <w:szCs w:val="24"/>
        </w:rPr>
        <w:tab/>
        <w:t>cheque 10</w:t>
      </w:r>
      <w:r w:rsidR="00D43D45">
        <w:rPr>
          <w:rFonts w:ascii="Arial" w:hAnsi="Arial" w:cs="Arial"/>
          <w:szCs w:val="24"/>
        </w:rPr>
        <w:t>2</w:t>
      </w:r>
      <w:r w:rsidR="00A23DB5">
        <w:rPr>
          <w:rFonts w:ascii="Arial" w:hAnsi="Arial" w:cs="Arial"/>
          <w:szCs w:val="24"/>
        </w:rPr>
        <w:t>0</w:t>
      </w:r>
      <w:r w:rsidR="00AE41A9">
        <w:rPr>
          <w:rFonts w:ascii="Arial" w:hAnsi="Arial" w:cs="Arial"/>
          <w:szCs w:val="24"/>
        </w:rPr>
        <w:t>53</w:t>
      </w:r>
      <w:r w:rsidR="00191090">
        <w:rPr>
          <w:rFonts w:ascii="Arial" w:hAnsi="Arial" w:cs="Arial"/>
          <w:szCs w:val="24"/>
        </w:rPr>
        <w:tab/>
      </w:r>
      <w:r w:rsidR="00761DC3">
        <w:rPr>
          <w:rFonts w:ascii="Arial" w:hAnsi="Arial" w:cs="Arial"/>
          <w:szCs w:val="24"/>
        </w:rPr>
        <w:tab/>
      </w:r>
      <w:r w:rsidR="00E82676">
        <w:rPr>
          <w:rFonts w:ascii="Arial" w:hAnsi="Arial" w:cs="Arial"/>
          <w:szCs w:val="24"/>
        </w:rPr>
        <w:t>DPA</w:t>
      </w:r>
    </w:p>
    <w:p w14:paraId="65D0DE3A" w14:textId="23725301" w:rsidR="002D6037" w:rsidRDefault="002D6037" w:rsidP="008577D0">
      <w:pPr>
        <w:pStyle w:val="ListParagraph"/>
        <w:snapToGrid w:val="0"/>
        <w:ind w:left="1097"/>
        <w:rPr>
          <w:rFonts w:ascii="Arial" w:hAnsi="Arial" w:cs="Arial"/>
          <w:szCs w:val="24"/>
        </w:rPr>
      </w:pPr>
      <w:r>
        <w:rPr>
          <w:rFonts w:ascii="Arial" w:hAnsi="Arial" w:cs="Arial"/>
          <w:szCs w:val="24"/>
        </w:rPr>
        <w:t>HMR</w:t>
      </w:r>
      <w:r w:rsidR="00321D66">
        <w:rPr>
          <w:rFonts w:ascii="Arial" w:hAnsi="Arial" w:cs="Arial"/>
          <w:szCs w:val="24"/>
        </w:rPr>
        <w:t>C</w:t>
      </w:r>
      <w:r w:rsidR="00321D66">
        <w:rPr>
          <w:rFonts w:ascii="Arial" w:hAnsi="Arial" w:cs="Arial"/>
          <w:szCs w:val="24"/>
        </w:rPr>
        <w:tab/>
      </w:r>
      <w:r>
        <w:rPr>
          <w:rFonts w:ascii="Arial" w:hAnsi="Arial" w:cs="Arial"/>
          <w:szCs w:val="24"/>
        </w:rPr>
        <w:tab/>
      </w:r>
      <w:r>
        <w:rPr>
          <w:rFonts w:ascii="Arial" w:hAnsi="Arial" w:cs="Arial"/>
          <w:szCs w:val="24"/>
        </w:rPr>
        <w:tab/>
        <w:t>cheque 10</w:t>
      </w:r>
      <w:r w:rsidR="00D43D45">
        <w:rPr>
          <w:rFonts w:ascii="Arial" w:hAnsi="Arial" w:cs="Arial"/>
          <w:szCs w:val="24"/>
        </w:rPr>
        <w:t>20</w:t>
      </w:r>
      <w:r w:rsidR="00AE41A9">
        <w:rPr>
          <w:rFonts w:ascii="Arial" w:hAnsi="Arial" w:cs="Arial"/>
          <w:szCs w:val="24"/>
        </w:rPr>
        <w:t>54</w:t>
      </w:r>
      <w:r>
        <w:rPr>
          <w:rFonts w:ascii="Arial" w:hAnsi="Arial" w:cs="Arial"/>
          <w:szCs w:val="24"/>
        </w:rPr>
        <w:tab/>
      </w:r>
      <w:r>
        <w:rPr>
          <w:rFonts w:ascii="Arial" w:hAnsi="Arial" w:cs="Arial"/>
          <w:szCs w:val="24"/>
        </w:rPr>
        <w:tab/>
        <w:t>DPA</w:t>
      </w:r>
    </w:p>
    <w:p w14:paraId="27D0DE4E" w14:textId="2B653377" w:rsidR="00346EBE" w:rsidRDefault="00AE41A9" w:rsidP="008577D0">
      <w:pPr>
        <w:pStyle w:val="ListParagraph"/>
        <w:snapToGrid w:val="0"/>
        <w:ind w:left="1097"/>
        <w:rPr>
          <w:rFonts w:ascii="Arial" w:hAnsi="Arial" w:cs="Arial"/>
          <w:szCs w:val="24"/>
        </w:rPr>
      </w:pPr>
      <w:r>
        <w:rPr>
          <w:rFonts w:ascii="Arial" w:hAnsi="Arial" w:cs="Arial"/>
          <w:szCs w:val="24"/>
        </w:rPr>
        <w:t>Cancelled</w:t>
      </w:r>
      <w:r>
        <w:rPr>
          <w:rFonts w:ascii="Arial" w:hAnsi="Arial" w:cs="Arial"/>
          <w:szCs w:val="24"/>
        </w:rPr>
        <w:tab/>
      </w:r>
      <w:r w:rsidR="00346EBE">
        <w:rPr>
          <w:rFonts w:ascii="Arial" w:hAnsi="Arial" w:cs="Arial"/>
          <w:szCs w:val="24"/>
        </w:rPr>
        <w:tab/>
        <w:t>cheque 1020</w:t>
      </w:r>
      <w:r>
        <w:rPr>
          <w:rFonts w:ascii="Arial" w:hAnsi="Arial" w:cs="Arial"/>
          <w:szCs w:val="24"/>
        </w:rPr>
        <w:t>55</w:t>
      </w:r>
      <w:r w:rsidR="00346EBE">
        <w:rPr>
          <w:rFonts w:ascii="Arial" w:hAnsi="Arial" w:cs="Arial"/>
          <w:szCs w:val="24"/>
        </w:rPr>
        <w:tab/>
      </w:r>
      <w:r w:rsidR="00346EBE">
        <w:rPr>
          <w:rFonts w:ascii="Arial" w:hAnsi="Arial" w:cs="Arial"/>
          <w:szCs w:val="24"/>
        </w:rPr>
        <w:tab/>
      </w:r>
    </w:p>
    <w:p w14:paraId="02C20660" w14:textId="0B199E0C" w:rsidR="00764702" w:rsidRDefault="00321D66" w:rsidP="00321D66">
      <w:pPr>
        <w:pStyle w:val="ListParagraph"/>
        <w:snapToGrid w:val="0"/>
        <w:ind w:left="1097"/>
        <w:rPr>
          <w:rFonts w:ascii="Arial" w:hAnsi="Arial" w:cs="Arial"/>
          <w:szCs w:val="24"/>
        </w:rPr>
      </w:pPr>
      <w:r>
        <w:rPr>
          <w:rFonts w:ascii="Arial" w:hAnsi="Arial" w:cs="Arial"/>
          <w:szCs w:val="24"/>
        </w:rPr>
        <w:t>L Hitchen</w:t>
      </w:r>
      <w:r>
        <w:rPr>
          <w:rFonts w:ascii="Arial" w:hAnsi="Arial" w:cs="Arial"/>
          <w:szCs w:val="24"/>
        </w:rPr>
        <w:tab/>
      </w:r>
      <w:r>
        <w:rPr>
          <w:rFonts w:ascii="Arial" w:hAnsi="Arial" w:cs="Arial"/>
          <w:szCs w:val="24"/>
        </w:rPr>
        <w:tab/>
      </w:r>
      <w:r w:rsidR="00764702">
        <w:rPr>
          <w:rFonts w:ascii="Arial" w:hAnsi="Arial" w:cs="Arial"/>
          <w:szCs w:val="24"/>
        </w:rPr>
        <w:tab/>
        <w:t>cheque 1020</w:t>
      </w:r>
      <w:r w:rsidR="00AE41A9">
        <w:rPr>
          <w:rFonts w:ascii="Arial" w:hAnsi="Arial" w:cs="Arial"/>
          <w:szCs w:val="24"/>
        </w:rPr>
        <w:t>56</w:t>
      </w:r>
      <w:r w:rsidR="00764702">
        <w:rPr>
          <w:rFonts w:ascii="Arial" w:hAnsi="Arial" w:cs="Arial"/>
          <w:szCs w:val="24"/>
        </w:rPr>
        <w:tab/>
      </w:r>
      <w:r w:rsidR="00764702">
        <w:rPr>
          <w:rFonts w:ascii="Arial" w:hAnsi="Arial" w:cs="Arial"/>
          <w:szCs w:val="24"/>
        </w:rPr>
        <w:tab/>
        <w:t>£</w:t>
      </w:r>
      <w:r w:rsidR="00AE41A9">
        <w:rPr>
          <w:rFonts w:ascii="Arial" w:hAnsi="Arial" w:cs="Arial"/>
          <w:szCs w:val="24"/>
        </w:rPr>
        <w:t>125.58</w:t>
      </w:r>
    </w:p>
    <w:p w14:paraId="5E065CD5" w14:textId="78830597" w:rsidR="00AE41A9" w:rsidRDefault="00AE41A9" w:rsidP="00AE41A9">
      <w:pPr>
        <w:pStyle w:val="ListParagraph"/>
        <w:snapToGrid w:val="0"/>
        <w:ind w:left="1097"/>
        <w:rPr>
          <w:rFonts w:ascii="Arial" w:hAnsi="Arial" w:cs="Arial"/>
          <w:szCs w:val="24"/>
        </w:rPr>
      </w:pPr>
      <w:r>
        <w:rPr>
          <w:rFonts w:ascii="Arial" w:hAnsi="Arial" w:cs="Arial"/>
          <w:szCs w:val="24"/>
        </w:rPr>
        <w:t>The Ansty Club</w:t>
      </w:r>
      <w:r>
        <w:rPr>
          <w:rFonts w:ascii="Arial" w:hAnsi="Arial" w:cs="Arial"/>
          <w:szCs w:val="24"/>
        </w:rPr>
        <w:tab/>
      </w:r>
      <w:r>
        <w:rPr>
          <w:rFonts w:ascii="Arial" w:hAnsi="Arial" w:cs="Arial"/>
          <w:szCs w:val="24"/>
        </w:rPr>
        <w:tab/>
        <w:t>cheque 102057</w:t>
      </w:r>
      <w:r>
        <w:rPr>
          <w:rFonts w:ascii="Arial" w:hAnsi="Arial" w:cs="Arial"/>
          <w:szCs w:val="24"/>
        </w:rPr>
        <w:tab/>
      </w:r>
      <w:r>
        <w:rPr>
          <w:rFonts w:ascii="Arial" w:hAnsi="Arial" w:cs="Arial"/>
          <w:szCs w:val="24"/>
        </w:rPr>
        <w:tab/>
        <w:t>£31.17</w:t>
      </w:r>
    </w:p>
    <w:p w14:paraId="52827D22" w14:textId="77777777" w:rsidR="00AE41A9" w:rsidRPr="00AE41A9" w:rsidRDefault="00AE41A9" w:rsidP="00AE41A9">
      <w:pPr>
        <w:pStyle w:val="ListParagraph"/>
        <w:snapToGrid w:val="0"/>
        <w:ind w:left="1097"/>
        <w:rPr>
          <w:rFonts w:ascii="Arial" w:hAnsi="Arial" w:cs="Arial"/>
          <w:szCs w:val="24"/>
        </w:rPr>
      </w:pPr>
    </w:p>
    <w:p w14:paraId="227DAF58" w14:textId="6B2E4B44" w:rsidR="00346EBE" w:rsidRDefault="00346EBE" w:rsidP="00346EBE">
      <w:pPr>
        <w:pStyle w:val="ListParagraph"/>
        <w:numPr>
          <w:ilvl w:val="0"/>
          <w:numId w:val="22"/>
        </w:numPr>
        <w:snapToGrid w:val="0"/>
        <w:ind w:hanging="748"/>
        <w:rPr>
          <w:rFonts w:ascii="Arial" w:hAnsi="Arial" w:cs="Arial"/>
          <w:szCs w:val="24"/>
        </w:rPr>
      </w:pPr>
      <w:r>
        <w:rPr>
          <w:rFonts w:ascii="Arial" w:hAnsi="Arial" w:cs="Arial"/>
          <w:szCs w:val="24"/>
        </w:rPr>
        <w:t xml:space="preserve">To </w:t>
      </w:r>
      <w:r w:rsidR="00AA4422">
        <w:rPr>
          <w:rFonts w:ascii="Arial" w:hAnsi="Arial" w:cs="Arial"/>
          <w:szCs w:val="24"/>
        </w:rPr>
        <w:t>note internal audit report: contents noted and move to online banking recommended</w:t>
      </w:r>
    </w:p>
    <w:p w14:paraId="2A68EC01" w14:textId="6276193A" w:rsidR="00AA4422" w:rsidRDefault="00AA4422" w:rsidP="00346EBE">
      <w:pPr>
        <w:pStyle w:val="ListParagraph"/>
        <w:numPr>
          <w:ilvl w:val="0"/>
          <w:numId w:val="22"/>
        </w:numPr>
        <w:snapToGrid w:val="0"/>
        <w:ind w:hanging="748"/>
        <w:rPr>
          <w:rFonts w:ascii="Arial" w:hAnsi="Arial" w:cs="Arial"/>
          <w:szCs w:val="24"/>
        </w:rPr>
      </w:pPr>
      <w:r>
        <w:rPr>
          <w:rFonts w:ascii="Arial" w:hAnsi="Arial" w:cs="Arial"/>
          <w:szCs w:val="24"/>
        </w:rPr>
        <w:t>To approve section 1: all sections read out and agreed by all</w:t>
      </w:r>
    </w:p>
    <w:p w14:paraId="4BB8D34A" w14:textId="697751B6" w:rsidR="00AA4422" w:rsidRDefault="00AA4422" w:rsidP="00346EBE">
      <w:pPr>
        <w:pStyle w:val="ListParagraph"/>
        <w:numPr>
          <w:ilvl w:val="0"/>
          <w:numId w:val="22"/>
        </w:numPr>
        <w:snapToGrid w:val="0"/>
        <w:ind w:hanging="748"/>
        <w:rPr>
          <w:rFonts w:ascii="Arial" w:hAnsi="Arial" w:cs="Arial"/>
          <w:szCs w:val="24"/>
        </w:rPr>
      </w:pPr>
      <w:r>
        <w:rPr>
          <w:rFonts w:ascii="Arial" w:hAnsi="Arial" w:cs="Arial"/>
          <w:szCs w:val="24"/>
        </w:rPr>
        <w:t>To approve section 2: approved by all</w:t>
      </w:r>
    </w:p>
    <w:p w14:paraId="45B45851" w14:textId="3ED017BA" w:rsidR="00AA4422" w:rsidRDefault="00AA4422" w:rsidP="00346EBE">
      <w:pPr>
        <w:pStyle w:val="ListParagraph"/>
        <w:numPr>
          <w:ilvl w:val="0"/>
          <w:numId w:val="22"/>
        </w:numPr>
        <w:snapToGrid w:val="0"/>
        <w:ind w:hanging="748"/>
        <w:rPr>
          <w:rFonts w:ascii="Arial" w:hAnsi="Arial" w:cs="Arial"/>
          <w:szCs w:val="24"/>
        </w:rPr>
      </w:pPr>
      <w:r>
        <w:rPr>
          <w:rFonts w:ascii="Arial" w:hAnsi="Arial" w:cs="Arial"/>
          <w:szCs w:val="24"/>
        </w:rPr>
        <w:t>To approve exemption from audit: agreed by all</w:t>
      </w:r>
    </w:p>
    <w:p w14:paraId="217B3DA5" w14:textId="420C0D31" w:rsidR="00AA4422" w:rsidRDefault="00AA4422" w:rsidP="00346EBE">
      <w:pPr>
        <w:pStyle w:val="ListParagraph"/>
        <w:numPr>
          <w:ilvl w:val="0"/>
          <w:numId w:val="22"/>
        </w:numPr>
        <w:snapToGrid w:val="0"/>
        <w:ind w:hanging="748"/>
        <w:rPr>
          <w:rFonts w:ascii="Arial" w:hAnsi="Arial" w:cs="Arial"/>
          <w:szCs w:val="24"/>
        </w:rPr>
      </w:pPr>
      <w:r>
        <w:rPr>
          <w:rFonts w:ascii="Arial" w:hAnsi="Arial" w:cs="Arial"/>
          <w:szCs w:val="24"/>
        </w:rPr>
        <w:t>To approve dates of public exercise agreed by all</w:t>
      </w:r>
    </w:p>
    <w:p w14:paraId="64DEC69A" w14:textId="53038DFA" w:rsidR="00AA4422" w:rsidRDefault="00AA4422" w:rsidP="00346EBE">
      <w:pPr>
        <w:pStyle w:val="ListParagraph"/>
        <w:numPr>
          <w:ilvl w:val="0"/>
          <w:numId w:val="22"/>
        </w:numPr>
        <w:snapToGrid w:val="0"/>
        <w:ind w:hanging="748"/>
        <w:rPr>
          <w:rFonts w:ascii="Arial" w:hAnsi="Arial" w:cs="Arial"/>
          <w:szCs w:val="24"/>
        </w:rPr>
      </w:pPr>
      <w:r>
        <w:rPr>
          <w:rFonts w:ascii="Arial" w:hAnsi="Arial" w:cs="Arial"/>
          <w:szCs w:val="24"/>
        </w:rPr>
        <w:t>To approve move to online banking with Unity Trust Bank: approved by all</w:t>
      </w:r>
    </w:p>
    <w:p w14:paraId="72E558F0" w14:textId="27524B01" w:rsidR="00AA4422" w:rsidRPr="00321D66" w:rsidRDefault="00AA4422" w:rsidP="00346EBE">
      <w:pPr>
        <w:pStyle w:val="ListParagraph"/>
        <w:numPr>
          <w:ilvl w:val="0"/>
          <w:numId w:val="22"/>
        </w:numPr>
        <w:snapToGrid w:val="0"/>
        <w:ind w:hanging="748"/>
        <w:rPr>
          <w:rFonts w:ascii="Arial" w:hAnsi="Arial" w:cs="Arial"/>
          <w:szCs w:val="24"/>
        </w:rPr>
      </w:pPr>
      <w:r>
        <w:rPr>
          <w:rFonts w:ascii="Arial" w:hAnsi="Arial" w:cs="Arial"/>
          <w:szCs w:val="24"/>
        </w:rPr>
        <w:t>To approve all councillors as users and able to authorise payments with Clerk as admin unable to approve payments: approved by all</w:t>
      </w:r>
    </w:p>
    <w:p w14:paraId="1AFCBC56" w14:textId="77777777" w:rsidR="00015B53" w:rsidRDefault="00015B53" w:rsidP="00015B53">
      <w:pPr>
        <w:pStyle w:val="ListParagraph"/>
        <w:snapToGrid w:val="0"/>
        <w:ind w:left="1097"/>
        <w:rPr>
          <w:rFonts w:ascii="Arial" w:hAnsi="Arial" w:cs="Arial"/>
          <w:szCs w:val="24"/>
        </w:rPr>
      </w:pPr>
    </w:p>
    <w:p w14:paraId="1194B861" w14:textId="306D8608" w:rsidR="0039456C" w:rsidRPr="004A3767" w:rsidRDefault="0039456C" w:rsidP="00635755">
      <w:pPr>
        <w:pStyle w:val="ListParagraph"/>
        <w:snapToGrid w:val="0"/>
        <w:ind w:left="1097"/>
        <w:rPr>
          <w:rFonts w:ascii="Arial" w:hAnsi="Arial" w:cs="Arial"/>
          <w:szCs w:val="24"/>
        </w:rPr>
      </w:pPr>
      <w:r w:rsidRPr="0070015B">
        <w:rPr>
          <w:rFonts w:ascii="Arial" w:hAnsi="Arial" w:cs="Arial"/>
          <w:szCs w:val="24"/>
        </w:rPr>
        <w:tab/>
      </w:r>
      <w:r w:rsidRPr="0070015B">
        <w:rPr>
          <w:rFonts w:ascii="Arial" w:hAnsi="Arial" w:cs="Arial"/>
          <w:szCs w:val="24"/>
        </w:rPr>
        <w:tab/>
      </w:r>
      <w:r w:rsidRPr="0070015B">
        <w:rPr>
          <w:rFonts w:ascii="Arial" w:hAnsi="Arial" w:cs="Arial"/>
          <w:szCs w:val="24"/>
        </w:rPr>
        <w:tab/>
      </w:r>
    </w:p>
    <w:p w14:paraId="2CD12F47" w14:textId="6C59668C" w:rsidR="00F45A59" w:rsidRPr="009D18C5" w:rsidRDefault="00F7334A" w:rsidP="009D18C5">
      <w:pPr>
        <w:snapToGrid w:val="0"/>
        <w:rPr>
          <w:rFonts w:ascii="Arial" w:hAnsi="Arial" w:cs="Arial"/>
          <w:b/>
          <w:bCs/>
        </w:rPr>
      </w:pPr>
      <w:r>
        <w:rPr>
          <w:rFonts w:ascii="Arial" w:hAnsi="Arial" w:cs="Arial"/>
          <w:b/>
          <w:bCs/>
        </w:rPr>
        <w:t>009/24</w:t>
      </w:r>
      <w:r w:rsidR="00B07A9A">
        <w:rPr>
          <w:rFonts w:ascii="Arial" w:hAnsi="Arial" w:cs="Arial"/>
          <w:b/>
          <w:bCs/>
        </w:rPr>
        <w:tab/>
        <w:t>Plannin</w:t>
      </w:r>
      <w:r w:rsidR="009D18C5">
        <w:rPr>
          <w:rFonts w:ascii="Arial" w:hAnsi="Arial" w:cs="Arial"/>
          <w:b/>
          <w:bCs/>
        </w:rPr>
        <w:t>g</w:t>
      </w:r>
      <w:r w:rsidR="00E473B3">
        <w:rPr>
          <w:rFonts w:ascii="Arial" w:hAnsi="Arial" w:cs="Arial"/>
        </w:rPr>
        <w:t>.</w:t>
      </w:r>
    </w:p>
    <w:p w14:paraId="53BD7B9D" w14:textId="0525997D" w:rsidR="00E473B3" w:rsidRDefault="00F7334A" w:rsidP="00B07A9A">
      <w:pPr>
        <w:snapToGrid w:val="0"/>
        <w:ind w:left="720"/>
        <w:rPr>
          <w:rFonts w:ascii="Arial" w:hAnsi="Arial" w:cs="Arial"/>
        </w:rPr>
      </w:pPr>
      <w:r>
        <w:rPr>
          <w:rFonts w:ascii="Arial" w:hAnsi="Arial" w:cs="Arial"/>
        </w:rPr>
        <w:t>N</w:t>
      </w:r>
      <w:r w:rsidR="00346EBE">
        <w:rPr>
          <w:rFonts w:ascii="Arial" w:hAnsi="Arial" w:cs="Arial"/>
        </w:rPr>
        <w:t>one</w:t>
      </w:r>
    </w:p>
    <w:p w14:paraId="577F3FA7" w14:textId="77777777" w:rsidR="00F7334A" w:rsidRDefault="00F7334A" w:rsidP="00B07A9A">
      <w:pPr>
        <w:snapToGrid w:val="0"/>
        <w:ind w:left="720"/>
        <w:rPr>
          <w:rFonts w:ascii="Arial" w:hAnsi="Arial" w:cs="Arial"/>
        </w:rPr>
      </w:pPr>
    </w:p>
    <w:p w14:paraId="04A32CD2" w14:textId="77777777" w:rsidR="00F7334A" w:rsidRDefault="00F7334A" w:rsidP="00F7334A">
      <w:pPr>
        <w:snapToGrid w:val="0"/>
        <w:rPr>
          <w:rFonts w:ascii="Arial" w:hAnsi="Arial" w:cs="Arial"/>
          <w:b/>
          <w:bCs/>
        </w:rPr>
      </w:pPr>
      <w:r>
        <w:rPr>
          <w:rFonts w:ascii="Arial" w:hAnsi="Arial" w:cs="Arial"/>
          <w:b/>
          <w:bCs/>
        </w:rPr>
        <w:t>010/24</w:t>
      </w:r>
      <w:r>
        <w:rPr>
          <w:rFonts w:ascii="Arial" w:hAnsi="Arial" w:cs="Arial"/>
          <w:b/>
          <w:bCs/>
        </w:rPr>
        <w:tab/>
        <w:t>Ongoing Project updates</w:t>
      </w:r>
    </w:p>
    <w:p w14:paraId="51A67ED0" w14:textId="77777777" w:rsidR="00F7334A" w:rsidRDefault="00F7334A" w:rsidP="00F7334A">
      <w:pPr>
        <w:snapToGrid w:val="0"/>
        <w:rPr>
          <w:rFonts w:ascii="Arial" w:hAnsi="Arial" w:cs="Arial"/>
        </w:rPr>
      </w:pPr>
      <w:r>
        <w:rPr>
          <w:rFonts w:ascii="Arial" w:hAnsi="Arial" w:cs="Arial"/>
          <w:b/>
          <w:bCs/>
        </w:rPr>
        <w:tab/>
      </w:r>
      <w:r>
        <w:rPr>
          <w:rFonts w:ascii="Arial" w:hAnsi="Arial" w:cs="Arial"/>
        </w:rPr>
        <w:t>Bin updates: follow up with RBC re new bin</w:t>
      </w:r>
    </w:p>
    <w:p w14:paraId="35CBA5E7" w14:textId="203E60E1" w:rsidR="00F7334A" w:rsidRPr="00F7334A" w:rsidRDefault="00F7334A" w:rsidP="00F7334A">
      <w:pPr>
        <w:snapToGrid w:val="0"/>
        <w:ind w:firstLine="720"/>
        <w:rPr>
          <w:rFonts w:ascii="Arial" w:hAnsi="Arial" w:cs="Arial"/>
          <w:b/>
          <w:bCs/>
        </w:rPr>
      </w:pPr>
      <w:r>
        <w:rPr>
          <w:rFonts w:ascii="Arial" w:hAnsi="Arial" w:cs="Arial"/>
        </w:rPr>
        <w:t>Waste collection:</w:t>
      </w:r>
      <w:r>
        <w:rPr>
          <w:rFonts w:ascii="Arial" w:hAnsi="Arial" w:cs="Arial"/>
          <w:b/>
          <w:bCs/>
        </w:rPr>
        <w:t xml:space="preserve"> </w:t>
      </w:r>
      <w:r w:rsidRPr="00F7334A">
        <w:rPr>
          <w:rFonts w:ascii="Arial" w:hAnsi="Arial" w:cs="Arial"/>
        </w:rPr>
        <w:t>continue conversation with RBC for assi</w:t>
      </w:r>
      <w:r>
        <w:rPr>
          <w:rFonts w:ascii="Arial" w:hAnsi="Arial" w:cs="Arial"/>
        </w:rPr>
        <w:t>s</w:t>
      </w:r>
      <w:r w:rsidRPr="00F7334A">
        <w:rPr>
          <w:rFonts w:ascii="Arial" w:hAnsi="Arial" w:cs="Arial"/>
        </w:rPr>
        <w:t>tance</w:t>
      </w:r>
    </w:p>
    <w:bookmarkEnd w:id="0"/>
    <w:p w14:paraId="59C7A4EC" w14:textId="3BD0B2B9" w:rsidR="000D4694" w:rsidRPr="0033103B" w:rsidRDefault="000D4694" w:rsidP="0033103B">
      <w:pPr>
        <w:snapToGrid w:val="0"/>
        <w:spacing w:line="240" w:lineRule="auto"/>
        <w:rPr>
          <w:rFonts w:ascii="Arial" w:hAnsi="Arial" w:cs="Arial"/>
          <w:bCs/>
        </w:rPr>
      </w:pPr>
    </w:p>
    <w:p w14:paraId="582B9766" w14:textId="37788084" w:rsidR="000724A4" w:rsidRDefault="00F7334A" w:rsidP="00740842">
      <w:pPr>
        <w:snapToGrid w:val="0"/>
        <w:spacing w:line="240" w:lineRule="auto"/>
        <w:rPr>
          <w:rFonts w:ascii="Arial" w:hAnsi="Arial" w:cs="Arial"/>
          <w:b/>
        </w:rPr>
      </w:pPr>
      <w:r>
        <w:rPr>
          <w:rFonts w:ascii="Arial" w:hAnsi="Arial" w:cs="Arial"/>
          <w:b/>
        </w:rPr>
        <w:t>011/24</w:t>
      </w:r>
      <w:r w:rsidR="000724A4">
        <w:rPr>
          <w:rFonts w:ascii="Arial" w:hAnsi="Arial" w:cs="Arial"/>
          <w:b/>
        </w:rPr>
        <w:tab/>
        <w:t>Bridge Works</w:t>
      </w:r>
    </w:p>
    <w:p w14:paraId="361AB28B" w14:textId="3931771E" w:rsidR="00A23DB5" w:rsidRDefault="00F7334A" w:rsidP="00752115">
      <w:pPr>
        <w:snapToGrid w:val="0"/>
        <w:spacing w:line="240" w:lineRule="auto"/>
        <w:ind w:left="709" w:firstLine="11"/>
        <w:rPr>
          <w:rFonts w:ascii="Arial" w:hAnsi="Arial" w:cs="Arial"/>
          <w:color w:val="000000"/>
          <w:szCs w:val="24"/>
          <w:lang w:eastAsia="en-GB"/>
        </w:rPr>
      </w:pPr>
      <w:r>
        <w:rPr>
          <w:rFonts w:ascii="Arial" w:hAnsi="Arial" w:cs="Arial"/>
          <w:color w:val="000000"/>
          <w:szCs w:val="24"/>
          <w:lang w:eastAsia="en-GB"/>
        </w:rPr>
        <w:t>Permission obtained for geotechnical works to finalise design. Road closure dates to be set with National Highways and likely to be set for works to commence in August.</w:t>
      </w:r>
    </w:p>
    <w:p w14:paraId="1C529D01" w14:textId="77777777" w:rsidR="008E60A4" w:rsidRDefault="008E60A4" w:rsidP="00635755">
      <w:pPr>
        <w:snapToGrid w:val="0"/>
        <w:spacing w:line="240" w:lineRule="auto"/>
        <w:rPr>
          <w:rFonts w:ascii="Arial" w:hAnsi="Arial" w:cs="Arial"/>
          <w:color w:val="000000"/>
          <w:szCs w:val="24"/>
          <w:lang w:eastAsia="en-GB"/>
        </w:rPr>
      </w:pPr>
    </w:p>
    <w:p w14:paraId="1215E9ED" w14:textId="0A80C654" w:rsidR="00B343EA" w:rsidRDefault="00FC5EFB" w:rsidP="00B343EA">
      <w:pPr>
        <w:snapToGrid w:val="0"/>
        <w:spacing w:line="240" w:lineRule="auto"/>
        <w:ind w:left="1440" w:hanging="720"/>
        <w:rPr>
          <w:rFonts w:ascii="Arial" w:hAnsi="Arial" w:cs="Arial"/>
          <w:b/>
        </w:rPr>
      </w:pPr>
      <w:r>
        <w:rPr>
          <w:rFonts w:ascii="Arial" w:hAnsi="Arial" w:cs="Arial"/>
          <w:b/>
        </w:rPr>
        <w:t>RESOLVED THAT –</w:t>
      </w:r>
    </w:p>
    <w:p w14:paraId="207C2980" w14:textId="4593FA57" w:rsidR="00BC72BB" w:rsidRDefault="00FC5EFB" w:rsidP="008402E0">
      <w:pPr>
        <w:pStyle w:val="ListParagraph"/>
        <w:numPr>
          <w:ilvl w:val="0"/>
          <w:numId w:val="3"/>
        </w:numPr>
        <w:snapToGrid w:val="0"/>
        <w:spacing w:line="240" w:lineRule="auto"/>
        <w:rPr>
          <w:rFonts w:ascii="Arial" w:hAnsi="Arial" w:cs="Arial"/>
          <w:bCs/>
        </w:rPr>
      </w:pPr>
      <w:r>
        <w:rPr>
          <w:rFonts w:ascii="Arial" w:hAnsi="Arial" w:cs="Arial"/>
          <w:bCs/>
        </w:rPr>
        <w:t>the item be kept on the agenda</w:t>
      </w:r>
      <w:r w:rsidR="00B343EA">
        <w:rPr>
          <w:rFonts w:ascii="Arial" w:hAnsi="Arial" w:cs="Arial"/>
          <w:bCs/>
        </w:rPr>
        <w:t>.</w:t>
      </w:r>
    </w:p>
    <w:p w14:paraId="45A42317" w14:textId="77777777" w:rsidR="00A23DB5" w:rsidRDefault="00A23DB5" w:rsidP="00A23DB5">
      <w:pPr>
        <w:spacing w:line="240" w:lineRule="auto"/>
        <w:rPr>
          <w:rFonts w:ascii="Arial" w:hAnsi="Arial" w:cs="Arial"/>
        </w:rPr>
      </w:pPr>
    </w:p>
    <w:p w14:paraId="522CBBC9" w14:textId="0407D1F5" w:rsidR="00A23DB5" w:rsidRDefault="00F7334A" w:rsidP="00A23DB5">
      <w:pPr>
        <w:spacing w:line="240" w:lineRule="auto"/>
        <w:rPr>
          <w:rFonts w:ascii="Arial" w:hAnsi="Arial" w:cs="Arial"/>
          <w:b/>
          <w:bCs/>
        </w:rPr>
      </w:pPr>
      <w:r>
        <w:rPr>
          <w:rFonts w:ascii="Arial" w:hAnsi="Arial" w:cs="Arial"/>
          <w:b/>
          <w:bCs/>
        </w:rPr>
        <w:t>012/24</w:t>
      </w:r>
      <w:r w:rsidR="00A23DB5">
        <w:rPr>
          <w:rFonts w:ascii="Arial" w:hAnsi="Arial" w:cs="Arial"/>
          <w:b/>
          <w:bCs/>
        </w:rPr>
        <w:tab/>
        <w:t>Village maintenance</w:t>
      </w:r>
    </w:p>
    <w:p w14:paraId="66ED89A2" w14:textId="11244E43" w:rsidR="00752115" w:rsidRDefault="00A23DB5" w:rsidP="00CD0C26">
      <w:pPr>
        <w:spacing w:line="240" w:lineRule="auto"/>
        <w:ind w:left="851" w:hanging="851"/>
        <w:rPr>
          <w:rFonts w:ascii="Arial" w:hAnsi="Arial" w:cs="Arial"/>
        </w:rPr>
      </w:pPr>
      <w:r>
        <w:rPr>
          <w:rFonts w:ascii="Arial" w:hAnsi="Arial" w:cs="Arial"/>
          <w:b/>
          <w:bCs/>
        </w:rPr>
        <w:tab/>
      </w:r>
      <w:r w:rsidR="00F7334A">
        <w:rPr>
          <w:rFonts w:ascii="Arial" w:hAnsi="Arial" w:cs="Arial"/>
        </w:rPr>
        <w:t>Bags won’t be collected due to leaves and tree branches. Contact Cllr Gillias for assistance</w:t>
      </w:r>
    </w:p>
    <w:p w14:paraId="279EFB0E" w14:textId="506D403A" w:rsidR="00346EBE" w:rsidRDefault="00346EBE" w:rsidP="00CD0C26">
      <w:pPr>
        <w:spacing w:line="240" w:lineRule="auto"/>
        <w:ind w:left="851" w:hanging="851"/>
        <w:rPr>
          <w:rFonts w:ascii="Arial" w:hAnsi="Arial" w:cs="Arial"/>
        </w:rPr>
      </w:pPr>
    </w:p>
    <w:p w14:paraId="34D363CE" w14:textId="48C36BF7" w:rsidR="00346EBE" w:rsidRDefault="00F7334A" w:rsidP="00CD0C26">
      <w:pPr>
        <w:spacing w:line="240" w:lineRule="auto"/>
        <w:ind w:left="851" w:hanging="851"/>
        <w:rPr>
          <w:rFonts w:ascii="Arial" w:hAnsi="Arial" w:cs="Arial"/>
          <w:b/>
          <w:bCs/>
        </w:rPr>
      </w:pPr>
      <w:r>
        <w:rPr>
          <w:rFonts w:ascii="Arial" w:hAnsi="Arial" w:cs="Arial"/>
          <w:b/>
          <w:bCs/>
        </w:rPr>
        <w:t>013/24</w:t>
      </w:r>
      <w:r w:rsidR="00346EBE">
        <w:rPr>
          <w:rFonts w:ascii="Arial" w:hAnsi="Arial" w:cs="Arial"/>
          <w:b/>
          <w:bCs/>
        </w:rPr>
        <w:tab/>
      </w:r>
      <w:r w:rsidR="00346EBE">
        <w:rPr>
          <w:rFonts w:ascii="Arial" w:hAnsi="Arial" w:cs="Arial"/>
          <w:b/>
          <w:bCs/>
        </w:rPr>
        <w:tab/>
        <w:t>Severn Trent update</w:t>
      </w:r>
    </w:p>
    <w:p w14:paraId="2D591719" w14:textId="09E59360" w:rsidR="00346EBE" w:rsidRDefault="00346EBE" w:rsidP="00CD0C26">
      <w:pPr>
        <w:spacing w:line="240" w:lineRule="auto"/>
        <w:ind w:left="851" w:hanging="851"/>
        <w:rPr>
          <w:rFonts w:ascii="Arial" w:hAnsi="Arial" w:cs="Arial"/>
        </w:rPr>
      </w:pPr>
      <w:r>
        <w:rPr>
          <w:rFonts w:ascii="Arial" w:hAnsi="Arial" w:cs="Arial"/>
          <w:b/>
          <w:bCs/>
        </w:rPr>
        <w:tab/>
      </w:r>
      <w:r w:rsidR="00F7334A">
        <w:rPr>
          <w:rFonts w:ascii="Arial" w:hAnsi="Arial" w:cs="Arial"/>
        </w:rPr>
        <w:t>No update or proposal provided by Severn Trent</w:t>
      </w:r>
    </w:p>
    <w:p w14:paraId="6A78760E" w14:textId="77777777" w:rsidR="00F7334A" w:rsidRDefault="00F7334A" w:rsidP="00CD0C26">
      <w:pPr>
        <w:spacing w:line="240" w:lineRule="auto"/>
        <w:ind w:left="851" w:hanging="851"/>
        <w:rPr>
          <w:rFonts w:ascii="Arial" w:hAnsi="Arial" w:cs="Arial"/>
        </w:rPr>
      </w:pPr>
    </w:p>
    <w:p w14:paraId="3F27C19D" w14:textId="05E06389" w:rsidR="00F7334A" w:rsidRDefault="00F7334A" w:rsidP="00CD0C26">
      <w:pPr>
        <w:spacing w:line="240" w:lineRule="auto"/>
        <w:ind w:left="851" w:hanging="851"/>
        <w:rPr>
          <w:rFonts w:ascii="Arial" w:hAnsi="Arial" w:cs="Arial"/>
          <w:b/>
          <w:bCs/>
        </w:rPr>
      </w:pPr>
      <w:r>
        <w:rPr>
          <w:rFonts w:ascii="Arial" w:hAnsi="Arial" w:cs="Arial"/>
          <w:b/>
          <w:bCs/>
        </w:rPr>
        <w:t>014/24</w:t>
      </w:r>
      <w:r>
        <w:rPr>
          <w:rFonts w:ascii="Arial" w:hAnsi="Arial" w:cs="Arial"/>
          <w:b/>
          <w:bCs/>
        </w:rPr>
        <w:tab/>
      </w:r>
      <w:r>
        <w:rPr>
          <w:rFonts w:ascii="Arial" w:hAnsi="Arial" w:cs="Arial"/>
          <w:b/>
          <w:bCs/>
        </w:rPr>
        <w:tab/>
        <w:t>Meadow Close Garages</w:t>
      </w:r>
    </w:p>
    <w:p w14:paraId="092C612E" w14:textId="43A3C760" w:rsidR="00F7334A" w:rsidRDefault="00F7334A" w:rsidP="00CD0C26">
      <w:pPr>
        <w:spacing w:line="240" w:lineRule="auto"/>
        <w:ind w:left="851" w:hanging="851"/>
        <w:rPr>
          <w:rFonts w:ascii="Arial" w:hAnsi="Arial" w:cs="Arial"/>
        </w:rPr>
      </w:pPr>
      <w:r>
        <w:rPr>
          <w:rFonts w:ascii="Arial" w:hAnsi="Arial" w:cs="Arial"/>
          <w:b/>
          <w:bCs/>
        </w:rPr>
        <w:tab/>
      </w:r>
      <w:r>
        <w:rPr>
          <w:rFonts w:ascii="Arial" w:hAnsi="Arial" w:cs="Arial"/>
        </w:rPr>
        <w:t>No update</w:t>
      </w:r>
    </w:p>
    <w:p w14:paraId="7E96BC37" w14:textId="77777777" w:rsidR="00F7334A" w:rsidRDefault="00F7334A" w:rsidP="00CD0C26">
      <w:pPr>
        <w:spacing w:line="240" w:lineRule="auto"/>
        <w:ind w:left="851" w:hanging="851"/>
        <w:rPr>
          <w:rFonts w:ascii="Arial" w:hAnsi="Arial" w:cs="Arial"/>
        </w:rPr>
      </w:pPr>
    </w:p>
    <w:p w14:paraId="0B94EE45" w14:textId="081B039B" w:rsidR="00F7334A" w:rsidRDefault="00F7334A" w:rsidP="00CD0C26">
      <w:pPr>
        <w:spacing w:line="240" w:lineRule="auto"/>
        <w:ind w:left="851" w:hanging="851"/>
        <w:rPr>
          <w:rFonts w:ascii="Arial" w:hAnsi="Arial" w:cs="Arial"/>
          <w:b/>
          <w:bCs/>
        </w:rPr>
      </w:pPr>
      <w:r>
        <w:rPr>
          <w:rFonts w:ascii="Arial" w:hAnsi="Arial" w:cs="Arial"/>
          <w:b/>
          <w:bCs/>
        </w:rPr>
        <w:t>015/24</w:t>
      </w:r>
      <w:r>
        <w:rPr>
          <w:rFonts w:ascii="Arial" w:hAnsi="Arial" w:cs="Arial"/>
          <w:b/>
          <w:bCs/>
        </w:rPr>
        <w:tab/>
      </w:r>
      <w:r>
        <w:rPr>
          <w:rFonts w:ascii="Arial" w:hAnsi="Arial" w:cs="Arial"/>
          <w:b/>
          <w:bCs/>
        </w:rPr>
        <w:tab/>
        <w:t>Playing Field</w:t>
      </w:r>
    </w:p>
    <w:p w14:paraId="56B8B15D" w14:textId="17B136DE" w:rsidR="00F7334A" w:rsidRDefault="00F7334A" w:rsidP="00CD0C26">
      <w:pPr>
        <w:spacing w:line="240" w:lineRule="auto"/>
        <w:ind w:left="851" w:hanging="851"/>
        <w:rPr>
          <w:rFonts w:ascii="Arial" w:hAnsi="Arial" w:cs="Arial"/>
        </w:rPr>
      </w:pPr>
      <w:r>
        <w:rPr>
          <w:rFonts w:ascii="Arial" w:hAnsi="Arial" w:cs="Arial"/>
          <w:b/>
          <w:bCs/>
        </w:rPr>
        <w:tab/>
      </w:r>
      <w:r>
        <w:rPr>
          <w:rFonts w:ascii="Arial" w:hAnsi="Arial" w:cs="Arial"/>
        </w:rPr>
        <w:t>Swings need to be replaced.</w:t>
      </w:r>
    </w:p>
    <w:p w14:paraId="0956729E" w14:textId="334EC55F" w:rsidR="00F7334A" w:rsidRDefault="00F7334A" w:rsidP="00CD0C26">
      <w:pPr>
        <w:spacing w:line="240" w:lineRule="auto"/>
        <w:ind w:left="851" w:hanging="851"/>
        <w:rPr>
          <w:rFonts w:ascii="Arial" w:hAnsi="Arial" w:cs="Arial"/>
        </w:rPr>
      </w:pPr>
      <w:r>
        <w:rPr>
          <w:rFonts w:ascii="Arial" w:hAnsi="Arial" w:cs="Arial"/>
        </w:rPr>
        <w:tab/>
        <w:t>Inspection required</w:t>
      </w:r>
    </w:p>
    <w:p w14:paraId="408C4F37" w14:textId="77777777" w:rsidR="00F7334A" w:rsidRDefault="00F7334A" w:rsidP="00CD0C26">
      <w:pPr>
        <w:spacing w:line="240" w:lineRule="auto"/>
        <w:ind w:left="851" w:hanging="851"/>
        <w:rPr>
          <w:rFonts w:ascii="Arial" w:hAnsi="Arial" w:cs="Arial"/>
        </w:rPr>
      </w:pPr>
    </w:p>
    <w:p w14:paraId="478BF9AB" w14:textId="77777777" w:rsidR="00F7334A" w:rsidRPr="00F7334A" w:rsidRDefault="00F7334A" w:rsidP="00CD0C26">
      <w:pPr>
        <w:spacing w:line="240" w:lineRule="auto"/>
        <w:ind w:left="851" w:hanging="851"/>
        <w:rPr>
          <w:rFonts w:ascii="Arial" w:hAnsi="Arial" w:cs="Arial"/>
        </w:rPr>
      </w:pPr>
    </w:p>
    <w:p w14:paraId="6C820A30" w14:textId="77777777" w:rsidR="00B333A5" w:rsidRPr="00B333A5" w:rsidRDefault="00B333A5" w:rsidP="00B333A5">
      <w:pPr>
        <w:spacing w:line="240" w:lineRule="auto"/>
        <w:rPr>
          <w:rFonts w:ascii="Arial" w:hAnsi="Arial" w:cs="Arial"/>
        </w:rPr>
      </w:pPr>
    </w:p>
    <w:p w14:paraId="06C1A80D" w14:textId="60E722C0" w:rsidR="004B655A" w:rsidRDefault="00F7334A" w:rsidP="000945CE">
      <w:pPr>
        <w:snapToGrid w:val="0"/>
        <w:spacing w:line="240" w:lineRule="auto"/>
        <w:rPr>
          <w:rFonts w:ascii="Arial" w:hAnsi="Arial" w:cs="Arial"/>
          <w:b/>
        </w:rPr>
      </w:pPr>
      <w:r>
        <w:rPr>
          <w:rFonts w:ascii="Arial" w:hAnsi="Arial" w:cs="Arial"/>
          <w:b/>
        </w:rPr>
        <w:lastRenderedPageBreak/>
        <w:t>016/24</w:t>
      </w:r>
      <w:r w:rsidR="000724A4">
        <w:rPr>
          <w:rFonts w:ascii="Arial" w:hAnsi="Arial" w:cs="Arial"/>
          <w:b/>
        </w:rPr>
        <w:tab/>
        <w:t>Correspondence</w:t>
      </w:r>
      <w:r w:rsidR="008E60A4">
        <w:rPr>
          <w:rFonts w:ascii="Arial" w:hAnsi="Arial" w:cs="Arial"/>
          <w:b/>
        </w:rPr>
        <w:tab/>
      </w:r>
    </w:p>
    <w:p w14:paraId="3C221C99" w14:textId="6F9693BC" w:rsidR="009D18C5" w:rsidRPr="00752115" w:rsidRDefault="00752115" w:rsidP="00321D66">
      <w:pPr>
        <w:snapToGrid w:val="0"/>
        <w:spacing w:line="240" w:lineRule="auto"/>
        <w:rPr>
          <w:rFonts w:ascii="Arial" w:hAnsi="Arial" w:cs="Arial"/>
          <w:bCs/>
        </w:rPr>
      </w:pPr>
      <w:r>
        <w:rPr>
          <w:rFonts w:ascii="Arial" w:hAnsi="Arial" w:cs="Arial"/>
          <w:b/>
        </w:rPr>
        <w:tab/>
      </w:r>
    </w:p>
    <w:p w14:paraId="27D62B8A" w14:textId="77777777" w:rsidR="00635755" w:rsidRDefault="00635755" w:rsidP="007B524D">
      <w:pPr>
        <w:snapToGrid w:val="0"/>
        <w:spacing w:line="240" w:lineRule="auto"/>
        <w:rPr>
          <w:rFonts w:ascii="Arial" w:hAnsi="Arial" w:cs="Arial"/>
          <w:b/>
          <w:bCs/>
          <w:szCs w:val="24"/>
          <w:shd w:val="clear" w:color="auto" w:fill="FFFFFF"/>
        </w:rPr>
      </w:pPr>
    </w:p>
    <w:p w14:paraId="4172A825" w14:textId="0EA30203" w:rsidR="004B655A" w:rsidRDefault="00346EBE" w:rsidP="007B524D">
      <w:pPr>
        <w:snapToGrid w:val="0"/>
        <w:spacing w:line="240" w:lineRule="auto"/>
        <w:rPr>
          <w:rFonts w:ascii="Arial" w:hAnsi="Arial" w:cs="Arial"/>
          <w:b/>
        </w:rPr>
      </w:pPr>
      <w:r>
        <w:rPr>
          <w:rFonts w:ascii="Arial" w:hAnsi="Arial" w:cs="Arial"/>
          <w:b/>
          <w:bCs/>
          <w:szCs w:val="24"/>
          <w:shd w:val="clear" w:color="auto" w:fill="FFFFFF"/>
        </w:rPr>
        <w:t>0</w:t>
      </w:r>
      <w:r w:rsidR="00F7334A">
        <w:rPr>
          <w:rFonts w:ascii="Arial" w:hAnsi="Arial" w:cs="Arial"/>
          <w:b/>
          <w:bCs/>
          <w:szCs w:val="24"/>
          <w:shd w:val="clear" w:color="auto" w:fill="FFFFFF"/>
        </w:rPr>
        <w:t>17/24</w:t>
      </w:r>
      <w:r w:rsidR="000724A4">
        <w:rPr>
          <w:rFonts w:ascii="Arial" w:hAnsi="Arial" w:cs="Arial"/>
          <w:b/>
        </w:rPr>
        <w:tab/>
        <w:t>Items for Next Meeting</w:t>
      </w:r>
    </w:p>
    <w:p w14:paraId="4B0E448E" w14:textId="2E70932D" w:rsidR="00346EBE" w:rsidRPr="009D18C5" w:rsidRDefault="009D18C5" w:rsidP="00F7334A">
      <w:pPr>
        <w:snapToGrid w:val="0"/>
        <w:spacing w:line="240" w:lineRule="auto"/>
        <w:rPr>
          <w:rFonts w:ascii="Arial" w:hAnsi="Arial" w:cs="Arial"/>
          <w:bCs/>
        </w:rPr>
      </w:pPr>
      <w:r>
        <w:rPr>
          <w:rFonts w:ascii="Arial" w:hAnsi="Arial" w:cs="Arial"/>
          <w:b/>
        </w:rPr>
        <w:tab/>
      </w:r>
      <w:r w:rsidR="00F7334A">
        <w:rPr>
          <w:rFonts w:ascii="Arial" w:hAnsi="Arial" w:cs="Arial"/>
          <w:bCs/>
        </w:rPr>
        <w:t>Same items</w:t>
      </w:r>
    </w:p>
    <w:p w14:paraId="51692B39" w14:textId="77777777" w:rsidR="004B655A" w:rsidRDefault="004B655A" w:rsidP="007B524D">
      <w:pPr>
        <w:snapToGrid w:val="0"/>
        <w:spacing w:line="240" w:lineRule="auto"/>
        <w:rPr>
          <w:rFonts w:ascii="Arial" w:hAnsi="Arial" w:cs="Arial"/>
          <w:bCs/>
        </w:rPr>
      </w:pPr>
    </w:p>
    <w:p w14:paraId="108B0133" w14:textId="2E063C55" w:rsidR="000724A4" w:rsidRDefault="00346EBE" w:rsidP="00740842">
      <w:pPr>
        <w:snapToGrid w:val="0"/>
        <w:spacing w:line="240" w:lineRule="auto"/>
        <w:rPr>
          <w:rFonts w:ascii="Arial" w:hAnsi="Arial" w:cs="Arial"/>
          <w:b/>
        </w:rPr>
      </w:pPr>
      <w:r>
        <w:rPr>
          <w:rFonts w:ascii="Arial" w:hAnsi="Arial" w:cs="Arial"/>
          <w:b/>
        </w:rPr>
        <w:t>0</w:t>
      </w:r>
      <w:r w:rsidR="00F7334A">
        <w:rPr>
          <w:rFonts w:ascii="Arial" w:hAnsi="Arial" w:cs="Arial"/>
          <w:b/>
        </w:rPr>
        <w:t>18</w:t>
      </w:r>
      <w:r w:rsidR="000724A4">
        <w:rPr>
          <w:rFonts w:ascii="Arial" w:hAnsi="Arial" w:cs="Arial"/>
          <w:b/>
        </w:rPr>
        <w:t>/2</w:t>
      </w:r>
      <w:r>
        <w:rPr>
          <w:rFonts w:ascii="Arial" w:hAnsi="Arial" w:cs="Arial"/>
          <w:b/>
        </w:rPr>
        <w:t>4</w:t>
      </w:r>
      <w:r w:rsidR="000724A4">
        <w:rPr>
          <w:rFonts w:ascii="Arial" w:hAnsi="Arial" w:cs="Arial"/>
          <w:b/>
        </w:rPr>
        <w:tab/>
        <w:t>Dates of Next Meeting</w:t>
      </w:r>
    </w:p>
    <w:p w14:paraId="0A23C309" w14:textId="31DBF98E" w:rsidR="006363E2" w:rsidRPr="005264A5" w:rsidRDefault="00D1263F" w:rsidP="00346EBE">
      <w:pPr>
        <w:snapToGrid w:val="0"/>
        <w:spacing w:line="240" w:lineRule="auto"/>
        <w:rPr>
          <w:rFonts w:ascii="Arial" w:hAnsi="Arial" w:cs="Arial"/>
          <w:szCs w:val="24"/>
          <w:lang w:val="en-US"/>
        </w:rPr>
      </w:pPr>
      <w:r>
        <w:rPr>
          <w:rFonts w:ascii="Arial" w:hAnsi="Arial" w:cs="Arial"/>
          <w:b/>
        </w:rPr>
        <w:tab/>
      </w:r>
      <w:r w:rsidR="00F7334A">
        <w:rPr>
          <w:rFonts w:ascii="Arial" w:hAnsi="Arial" w:cs="Arial"/>
          <w:bCs/>
        </w:rPr>
        <w:t>21</w:t>
      </w:r>
      <w:r w:rsidR="00F7334A" w:rsidRPr="00F7334A">
        <w:rPr>
          <w:rFonts w:ascii="Arial" w:hAnsi="Arial" w:cs="Arial"/>
          <w:bCs/>
          <w:vertAlign w:val="superscript"/>
        </w:rPr>
        <w:t>st</w:t>
      </w:r>
      <w:r w:rsidR="00F7334A">
        <w:rPr>
          <w:rFonts w:ascii="Arial" w:hAnsi="Arial" w:cs="Arial"/>
          <w:bCs/>
        </w:rPr>
        <w:t xml:space="preserve"> July</w:t>
      </w:r>
      <w:r w:rsidR="00635755">
        <w:rPr>
          <w:rFonts w:ascii="Arial" w:hAnsi="Arial" w:cs="Arial"/>
          <w:bCs/>
        </w:rPr>
        <w:t xml:space="preserve"> 2026</w:t>
      </w:r>
      <w:r>
        <w:rPr>
          <w:rFonts w:ascii="Arial" w:hAnsi="Arial" w:cs="Arial"/>
          <w:bCs/>
        </w:rPr>
        <w:t xml:space="preserve"> at 7pm</w:t>
      </w:r>
      <w:r w:rsidR="000945CE">
        <w:rPr>
          <w:rFonts w:ascii="Arial" w:hAnsi="Arial" w:cs="Arial"/>
          <w:bCs/>
        </w:rPr>
        <w:t xml:space="preserve">. </w:t>
      </w:r>
    </w:p>
    <w:p w14:paraId="46980C1C" w14:textId="77777777" w:rsidR="00637751" w:rsidRPr="0033103B" w:rsidRDefault="00637751" w:rsidP="0033103B">
      <w:pPr>
        <w:tabs>
          <w:tab w:val="left" w:pos="7665"/>
        </w:tabs>
        <w:snapToGrid w:val="0"/>
        <w:spacing w:line="240" w:lineRule="auto"/>
        <w:ind w:left="720"/>
        <w:rPr>
          <w:rFonts w:ascii="Arial" w:hAnsi="Arial" w:cs="Arial"/>
          <w:bCs/>
        </w:rPr>
      </w:pPr>
    </w:p>
    <w:p w14:paraId="4B504452" w14:textId="65EA7EBE" w:rsidR="00BD1458" w:rsidRDefault="0023378F" w:rsidP="005E0771">
      <w:pPr>
        <w:pStyle w:val="minutes-maintext"/>
        <w:ind w:left="0" w:right="-285" w:firstLine="0"/>
      </w:pPr>
      <w:r>
        <w:t xml:space="preserve">The </w:t>
      </w:r>
      <w:r w:rsidR="00D576A5">
        <w:t xml:space="preserve">chairman closed the meeting at </w:t>
      </w:r>
      <w:r w:rsidR="00346EBE">
        <w:t>19.</w:t>
      </w:r>
      <w:r w:rsidR="00F7334A">
        <w:t>53</w:t>
      </w:r>
      <w:r w:rsidR="003E2D6A">
        <w:t>pm</w:t>
      </w:r>
      <w:r w:rsidR="003E13EE">
        <w:t>.</w:t>
      </w:r>
    </w:p>
    <w:p w14:paraId="27A1B14B" w14:textId="77777777" w:rsidR="00C85DE3" w:rsidRDefault="00C85DE3" w:rsidP="005E0771">
      <w:pPr>
        <w:pStyle w:val="minutes-maintext"/>
        <w:ind w:left="0" w:right="-285" w:firstLine="0"/>
      </w:pPr>
    </w:p>
    <w:p w14:paraId="32FAC52E" w14:textId="652FB2C5" w:rsidR="00BA3BC8" w:rsidRDefault="007C34F7" w:rsidP="00B23CEF">
      <w:pPr>
        <w:pStyle w:val="minutes-maintext"/>
        <w:ind w:left="0" w:right="-285" w:firstLine="0"/>
        <w:jc w:val="right"/>
        <w:rPr>
          <w:b/>
          <w:bCs/>
        </w:rPr>
      </w:pPr>
      <w:r w:rsidRPr="007C34F7">
        <w:rPr>
          <w:b/>
          <w:bCs/>
        </w:rPr>
        <w:t>CHAIRMAN</w:t>
      </w:r>
      <w:r w:rsidR="00B23CEF">
        <w:rPr>
          <w:b/>
          <w:bCs/>
        </w:rPr>
        <w:t>………………………………</w:t>
      </w:r>
      <w:r w:rsidR="00521CE9">
        <w:rPr>
          <w:b/>
          <w:bCs/>
        </w:rPr>
        <w:t>….</w:t>
      </w:r>
    </w:p>
    <w:p w14:paraId="0AC0AA38" w14:textId="77777777" w:rsidR="00B23CEF" w:rsidRDefault="00B23CEF" w:rsidP="00B23CEF">
      <w:pPr>
        <w:pStyle w:val="minutes-maintext"/>
        <w:ind w:left="0" w:right="-285" w:firstLine="0"/>
        <w:jc w:val="right"/>
        <w:rPr>
          <w:b/>
          <w:bCs/>
        </w:rPr>
      </w:pPr>
    </w:p>
    <w:p w14:paraId="17F02000" w14:textId="77777777" w:rsidR="00B23CEF" w:rsidRDefault="00B23CEF" w:rsidP="00B23CEF">
      <w:pPr>
        <w:pStyle w:val="minutes-maintext"/>
        <w:ind w:left="0" w:right="-285" w:firstLine="0"/>
        <w:jc w:val="right"/>
        <w:rPr>
          <w:b/>
          <w:bCs/>
        </w:rPr>
      </w:pPr>
    </w:p>
    <w:p w14:paraId="10882A70" w14:textId="1C167AC7" w:rsidR="00B23CEF" w:rsidRPr="007C34F7" w:rsidRDefault="00110C2B" w:rsidP="00B23CEF">
      <w:pPr>
        <w:pStyle w:val="minutes-maintext"/>
        <w:ind w:left="0" w:right="-285" w:firstLine="0"/>
        <w:jc w:val="right"/>
        <w:rPr>
          <w:b/>
          <w:bCs/>
        </w:rPr>
      </w:pPr>
      <w:r>
        <w:rPr>
          <w:b/>
          <w:bCs/>
        </w:rPr>
        <w:t>DATE:</w:t>
      </w:r>
      <w:r w:rsidR="00B23CEF">
        <w:rPr>
          <w:b/>
          <w:bCs/>
        </w:rPr>
        <w:t>…………………………..</w:t>
      </w:r>
    </w:p>
    <w:sectPr w:rsidR="00B23CEF" w:rsidRPr="007C34F7" w:rsidSect="006F4A7C">
      <w:footerReference w:type="default" r:id="rId8"/>
      <w:headerReference w:type="first" r:id="rId9"/>
      <w:footerReference w:type="first" r:id="rId10"/>
      <w:type w:val="continuous"/>
      <w:pgSz w:w="11906" w:h="16838" w:code="9"/>
      <w:pgMar w:top="720" w:right="720" w:bottom="720" w:left="720" w:header="1134"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AC49D" w14:textId="77777777" w:rsidR="00DA63B2" w:rsidRDefault="00DA63B2" w:rsidP="00765247">
      <w:pPr>
        <w:spacing w:line="240" w:lineRule="auto"/>
      </w:pPr>
      <w:r>
        <w:separator/>
      </w:r>
    </w:p>
  </w:endnote>
  <w:endnote w:type="continuationSeparator" w:id="0">
    <w:p w14:paraId="477C9E71" w14:textId="77777777" w:rsidR="00DA63B2" w:rsidRDefault="00DA63B2" w:rsidP="00765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606071"/>
      <w:docPartObj>
        <w:docPartGallery w:val="Page Numbers (Bottom of Page)"/>
        <w:docPartUnique/>
      </w:docPartObj>
    </w:sdtPr>
    <w:sdtEndPr>
      <w:rPr>
        <w:rFonts w:ascii="Arial" w:hAnsi="Arial" w:cs="Arial"/>
        <w:noProof/>
      </w:rPr>
    </w:sdtEndPr>
    <w:sdtContent>
      <w:p w14:paraId="4A333A49" w14:textId="54EDC548" w:rsidR="00F76F44" w:rsidRPr="00BB0F70" w:rsidRDefault="00F76F44">
        <w:pPr>
          <w:pStyle w:val="Footer"/>
          <w:jc w:val="center"/>
          <w:rPr>
            <w:rFonts w:ascii="Arial" w:hAnsi="Arial" w:cs="Arial"/>
          </w:rPr>
        </w:pPr>
        <w:r w:rsidRPr="00BB0F70">
          <w:rPr>
            <w:rFonts w:ascii="Arial" w:hAnsi="Arial" w:cs="Arial"/>
          </w:rPr>
          <w:fldChar w:fldCharType="begin"/>
        </w:r>
        <w:r w:rsidRPr="00BB0F70">
          <w:rPr>
            <w:rFonts w:ascii="Arial" w:hAnsi="Arial" w:cs="Arial"/>
          </w:rPr>
          <w:instrText xml:space="preserve"> PAGE   \* MERGEFORMAT </w:instrText>
        </w:r>
        <w:r w:rsidRPr="00BB0F70">
          <w:rPr>
            <w:rFonts w:ascii="Arial" w:hAnsi="Arial" w:cs="Arial"/>
          </w:rPr>
          <w:fldChar w:fldCharType="separate"/>
        </w:r>
        <w:r w:rsidRPr="00BB0F70">
          <w:rPr>
            <w:rFonts w:ascii="Arial" w:hAnsi="Arial" w:cs="Arial"/>
            <w:noProof/>
          </w:rPr>
          <w:t>2</w:t>
        </w:r>
        <w:r w:rsidRPr="00BB0F70">
          <w:rPr>
            <w:rFonts w:ascii="Arial" w:hAnsi="Arial" w:cs="Arial"/>
            <w:noProof/>
          </w:rPr>
          <w:fldChar w:fldCharType="end"/>
        </w:r>
      </w:p>
    </w:sdtContent>
  </w:sdt>
  <w:p w14:paraId="605579EC" w14:textId="77777777" w:rsidR="00F76F44" w:rsidRDefault="00F76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868970"/>
      <w:docPartObj>
        <w:docPartGallery w:val="Page Numbers (Bottom of Page)"/>
        <w:docPartUnique/>
      </w:docPartObj>
    </w:sdtPr>
    <w:sdtEndPr>
      <w:rPr>
        <w:rFonts w:ascii="Arial" w:hAnsi="Arial" w:cs="Arial"/>
        <w:noProof/>
      </w:rPr>
    </w:sdtEndPr>
    <w:sdtContent>
      <w:p w14:paraId="522F8AAC" w14:textId="4A10FC15" w:rsidR="00F76F44" w:rsidRPr="004E6B95" w:rsidRDefault="00F76F44">
        <w:pPr>
          <w:pStyle w:val="Footer"/>
          <w:jc w:val="center"/>
          <w:rPr>
            <w:rFonts w:ascii="Arial" w:hAnsi="Arial" w:cs="Arial"/>
          </w:rPr>
        </w:pPr>
        <w:r w:rsidRPr="004E6B95">
          <w:rPr>
            <w:rFonts w:ascii="Arial" w:hAnsi="Arial" w:cs="Arial"/>
          </w:rPr>
          <w:fldChar w:fldCharType="begin"/>
        </w:r>
        <w:r w:rsidRPr="004E6B95">
          <w:rPr>
            <w:rFonts w:ascii="Arial" w:hAnsi="Arial" w:cs="Arial"/>
          </w:rPr>
          <w:instrText xml:space="preserve"> PAGE   \* MERGEFORMAT </w:instrText>
        </w:r>
        <w:r w:rsidRPr="004E6B95">
          <w:rPr>
            <w:rFonts w:ascii="Arial" w:hAnsi="Arial" w:cs="Arial"/>
          </w:rPr>
          <w:fldChar w:fldCharType="separate"/>
        </w:r>
        <w:r w:rsidRPr="004E6B95">
          <w:rPr>
            <w:rFonts w:ascii="Arial" w:hAnsi="Arial" w:cs="Arial"/>
            <w:noProof/>
          </w:rPr>
          <w:t>2</w:t>
        </w:r>
        <w:r w:rsidRPr="004E6B95">
          <w:rPr>
            <w:rFonts w:ascii="Arial" w:hAnsi="Arial" w:cs="Arial"/>
            <w:noProof/>
          </w:rPr>
          <w:fldChar w:fldCharType="end"/>
        </w:r>
      </w:p>
    </w:sdtContent>
  </w:sdt>
  <w:p w14:paraId="6397D0BB" w14:textId="77777777" w:rsidR="00F76F44" w:rsidRDefault="00F76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98026" w14:textId="77777777" w:rsidR="00DA63B2" w:rsidRDefault="00DA63B2" w:rsidP="00765247">
      <w:pPr>
        <w:spacing w:line="240" w:lineRule="auto"/>
      </w:pPr>
      <w:r>
        <w:separator/>
      </w:r>
    </w:p>
  </w:footnote>
  <w:footnote w:type="continuationSeparator" w:id="0">
    <w:p w14:paraId="18043B07" w14:textId="77777777" w:rsidR="00DA63B2" w:rsidRDefault="00DA63B2" w:rsidP="00765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7532" w14:textId="2C2F828C" w:rsidR="00F76F44" w:rsidRDefault="00F76F44" w:rsidP="00D67AF4">
    <w:pPr>
      <w:pStyle w:val="Header"/>
      <w:jc w:val="center"/>
    </w:pPr>
    <w:r>
      <w:rPr>
        <w:noProof/>
      </w:rPr>
      <w:drawing>
        <wp:inline distT="0" distB="0" distL="0" distR="0" wp14:anchorId="4C90EF1E" wp14:editId="4B630150">
          <wp:extent cx="2562225" cy="1152975"/>
          <wp:effectExtent l="0" t="0" r="0"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69464" cy="11562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07486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A3D84"/>
    <w:multiLevelType w:val="hybridMultilevel"/>
    <w:tmpl w:val="5C8CE9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003A57"/>
    <w:multiLevelType w:val="hybridMultilevel"/>
    <w:tmpl w:val="A8066F76"/>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3" w15:restartNumberingAfterBreak="0">
    <w:nsid w:val="040A1409"/>
    <w:multiLevelType w:val="hybridMultilevel"/>
    <w:tmpl w:val="8488EF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5AC520A"/>
    <w:multiLevelType w:val="hybridMultilevel"/>
    <w:tmpl w:val="371691F2"/>
    <w:lvl w:ilvl="0" w:tplc="A9F463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E14EAE"/>
    <w:multiLevelType w:val="hybridMultilevel"/>
    <w:tmpl w:val="B6C2BF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35563AC"/>
    <w:multiLevelType w:val="hybridMultilevel"/>
    <w:tmpl w:val="008AF680"/>
    <w:lvl w:ilvl="0" w:tplc="A8FEC018">
      <w:start w:val="2"/>
      <w:numFmt w:val="lowerLetter"/>
      <w:lvlText w:val="%1)"/>
      <w:lvlJc w:val="left"/>
      <w:pPr>
        <w:ind w:left="145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F72092"/>
    <w:multiLevelType w:val="hybridMultilevel"/>
    <w:tmpl w:val="73F63B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5C561A4"/>
    <w:multiLevelType w:val="hybridMultilevel"/>
    <w:tmpl w:val="449C6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C41C99"/>
    <w:multiLevelType w:val="hybridMultilevel"/>
    <w:tmpl w:val="AB985A0A"/>
    <w:lvl w:ilvl="0" w:tplc="08090017">
      <w:start w:val="1"/>
      <w:numFmt w:val="low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0" w15:restartNumberingAfterBreak="0">
    <w:nsid w:val="303E0126"/>
    <w:multiLevelType w:val="hybridMultilevel"/>
    <w:tmpl w:val="912A71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4DD4CF7"/>
    <w:multiLevelType w:val="hybridMultilevel"/>
    <w:tmpl w:val="C7E8B244"/>
    <w:lvl w:ilvl="0" w:tplc="85D011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A3D0655"/>
    <w:multiLevelType w:val="hybridMultilevel"/>
    <w:tmpl w:val="D6FCF858"/>
    <w:lvl w:ilvl="0" w:tplc="06F2D37E">
      <w:start w:val="1"/>
      <w:numFmt w:val="lowerLetter"/>
      <w:lvlText w:val="%1)"/>
      <w:lvlJc w:val="left"/>
      <w:pPr>
        <w:ind w:left="1097" w:hanging="360"/>
      </w:pPr>
      <w:rPr>
        <w:rFonts w:ascii="Arial" w:hAnsi="Arial" w:cs="Arial"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13" w15:restartNumberingAfterBreak="0">
    <w:nsid w:val="45F64080"/>
    <w:multiLevelType w:val="hybridMultilevel"/>
    <w:tmpl w:val="45AC4E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0F7626"/>
    <w:multiLevelType w:val="hybridMultilevel"/>
    <w:tmpl w:val="9F5881AA"/>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5" w15:restartNumberingAfterBreak="0">
    <w:nsid w:val="4BD97EA4"/>
    <w:multiLevelType w:val="hybridMultilevel"/>
    <w:tmpl w:val="CD64F4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0325614"/>
    <w:multiLevelType w:val="hybridMultilevel"/>
    <w:tmpl w:val="2024786A"/>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7" w15:restartNumberingAfterBreak="0">
    <w:nsid w:val="55ED2E39"/>
    <w:multiLevelType w:val="hybridMultilevel"/>
    <w:tmpl w:val="0C427D1E"/>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8" w15:restartNumberingAfterBreak="0">
    <w:nsid w:val="5799605F"/>
    <w:multiLevelType w:val="hybridMultilevel"/>
    <w:tmpl w:val="E970EF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63BD1FBB"/>
    <w:multiLevelType w:val="hybridMultilevel"/>
    <w:tmpl w:val="ED8226C8"/>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0" w15:restartNumberingAfterBreak="0">
    <w:nsid w:val="662D2B87"/>
    <w:multiLevelType w:val="hybridMultilevel"/>
    <w:tmpl w:val="2922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200DA3"/>
    <w:multiLevelType w:val="singleLevel"/>
    <w:tmpl w:val="98EAD80E"/>
    <w:lvl w:ilvl="0">
      <w:start w:val="1"/>
      <w:numFmt w:val="decimal"/>
      <w:pStyle w:val="minutes-mainheadings"/>
      <w:lvlText w:val="%1."/>
      <w:lvlJc w:val="left"/>
      <w:pPr>
        <w:tabs>
          <w:tab w:val="num" w:pos="737"/>
        </w:tabs>
        <w:ind w:left="737" w:hanging="737"/>
      </w:pPr>
      <w:rPr>
        <w:rFonts w:ascii="Arial" w:hAnsi="Arial" w:hint="default"/>
        <w:b/>
        <w:i w:val="0"/>
        <w:sz w:val="24"/>
      </w:rPr>
    </w:lvl>
  </w:abstractNum>
  <w:abstractNum w:abstractNumId="22" w15:restartNumberingAfterBreak="0">
    <w:nsid w:val="7446603C"/>
    <w:multiLevelType w:val="hybridMultilevel"/>
    <w:tmpl w:val="C240A15C"/>
    <w:lvl w:ilvl="0" w:tplc="1A4E9892">
      <w:start w:val="1"/>
      <w:numFmt w:val="decimal"/>
      <w:lvlText w:val="%1."/>
      <w:lvlJc w:val="left"/>
      <w:pPr>
        <w:tabs>
          <w:tab w:val="num" w:pos="737"/>
        </w:tabs>
        <w:ind w:left="737" w:hanging="737"/>
      </w:pPr>
      <w:rPr>
        <w:rFonts w:ascii="Arial" w:hAnsi="Arial" w:cs="Arial" w:hint="default"/>
        <w:b/>
        <w:i w:val="0"/>
      </w:rPr>
    </w:lvl>
    <w:lvl w:ilvl="1" w:tplc="4C0A6EE0">
      <w:start w:val="1"/>
      <w:numFmt w:val="lowerLetter"/>
      <w:lvlText w:val="(%2)"/>
      <w:lvlJc w:val="left"/>
      <w:pPr>
        <w:tabs>
          <w:tab w:val="num" w:pos="1077"/>
        </w:tabs>
        <w:ind w:left="1077" w:firstLine="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21356714">
    <w:abstractNumId w:val="21"/>
  </w:num>
  <w:num w:numId="2" w16cid:durableId="1748266786">
    <w:abstractNumId w:val="4"/>
  </w:num>
  <w:num w:numId="3" w16cid:durableId="1343052376">
    <w:abstractNumId w:val="11"/>
  </w:num>
  <w:num w:numId="4" w16cid:durableId="1275598820">
    <w:abstractNumId w:val="12"/>
  </w:num>
  <w:num w:numId="5" w16cid:durableId="1578661585">
    <w:abstractNumId w:val="2"/>
  </w:num>
  <w:num w:numId="6" w16cid:durableId="1312640710">
    <w:abstractNumId w:val="18"/>
  </w:num>
  <w:num w:numId="7" w16cid:durableId="1217156293">
    <w:abstractNumId w:val="5"/>
  </w:num>
  <w:num w:numId="8" w16cid:durableId="86653577">
    <w:abstractNumId w:val="17"/>
  </w:num>
  <w:num w:numId="9" w16cid:durableId="2001613982">
    <w:abstractNumId w:val="13"/>
  </w:num>
  <w:num w:numId="10" w16cid:durableId="900411717">
    <w:abstractNumId w:val="20"/>
  </w:num>
  <w:num w:numId="11" w16cid:durableId="1115366602">
    <w:abstractNumId w:val="22"/>
  </w:num>
  <w:num w:numId="12" w16cid:durableId="1275743990">
    <w:abstractNumId w:val="3"/>
  </w:num>
  <w:num w:numId="13" w16cid:durableId="2110080475">
    <w:abstractNumId w:val="10"/>
  </w:num>
  <w:num w:numId="14" w16cid:durableId="629021238">
    <w:abstractNumId w:val="16"/>
  </w:num>
  <w:num w:numId="15" w16cid:durableId="413744308">
    <w:abstractNumId w:val="7"/>
  </w:num>
  <w:num w:numId="16" w16cid:durableId="729155100">
    <w:abstractNumId w:val="1"/>
  </w:num>
  <w:num w:numId="17" w16cid:durableId="1019502069">
    <w:abstractNumId w:val="15"/>
  </w:num>
  <w:num w:numId="18" w16cid:durableId="191572776">
    <w:abstractNumId w:val="19"/>
  </w:num>
  <w:num w:numId="19" w16cid:durableId="14888192">
    <w:abstractNumId w:val="8"/>
  </w:num>
  <w:num w:numId="20" w16cid:durableId="1982810447">
    <w:abstractNumId w:val="9"/>
  </w:num>
  <w:num w:numId="21" w16cid:durableId="8533187">
    <w:abstractNumId w:val="14"/>
  </w:num>
  <w:num w:numId="22" w16cid:durableId="1932471702">
    <w:abstractNumId w:val="6"/>
  </w:num>
  <w:num w:numId="23" w16cid:durableId="132370575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C94"/>
    <w:rsid w:val="000048E4"/>
    <w:rsid w:val="00005711"/>
    <w:rsid w:val="00005AD6"/>
    <w:rsid w:val="00005DB6"/>
    <w:rsid w:val="00005F04"/>
    <w:rsid w:val="00006142"/>
    <w:rsid w:val="000061D6"/>
    <w:rsid w:val="00007318"/>
    <w:rsid w:val="00010566"/>
    <w:rsid w:val="00011492"/>
    <w:rsid w:val="000135E1"/>
    <w:rsid w:val="00013612"/>
    <w:rsid w:val="000139D3"/>
    <w:rsid w:val="00014820"/>
    <w:rsid w:val="00015B53"/>
    <w:rsid w:val="00020B1C"/>
    <w:rsid w:val="00021270"/>
    <w:rsid w:val="000224E1"/>
    <w:rsid w:val="000243D5"/>
    <w:rsid w:val="00025A1E"/>
    <w:rsid w:val="00025C4B"/>
    <w:rsid w:val="000263A2"/>
    <w:rsid w:val="00030218"/>
    <w:rsid w:val="00030AB5"/>
    <w:rsid w:val="00033A5C"/>
    <w:rsid w:val="00034018"/>
    <w:rsid w:val="000353C5"/>
    <w:rsid w:val="00037428"/>
    <w:rsid w:val="00040310"/>
    <w:rsid w:val="000408A4"/>
    <w:rsid w:val="00042E51"/>
    <w:rsid w:val="00042E66"/>
    <w:rsid w:val="00043911"/>
    <w:rsid w:val="0004522E"/>
    <w:rsid w:val="00047147"/>
    <w:rsid w:val="000503C2"/>
    <w:rsid w:val="000508AE"/>
    <w:rsid w:val="000508B2"/>
    <w:rsid w:val="000535A8"/>
    <w:rsid w:val="00054489"/>
    <w:rsid w:val="0005449F"/>
    <w:rsid w:val="00055957"/>
    <w:rsid w:val="00060F41"/>
    <w:rsid w:val="000615F8"/>
    <w:rsid w:val="000618A5"/>
    <w:rsid w:val="000625A8"/>
    <w:rsid w:val="000632D2"/>
    <w:rsid w:val="00070B35"/>
    <w:rsid w:val="00070C89"/>
    <w:rsid w:val="000724A4"/>
    <w:rsid w:val="000725FE"/>
    <w:rsid w:val="000769C2"/>
    <w:rsid w:val="000778B6"/>
    <w:rsid w:val="00077A87"/>
    <w:rsid w:val="00077DC8"/>
    <w:rsid w:val="00080378"/>
    <w:rsid w:val="00080557"/>
    <w:rsid w:val="00080E2E"/>
    <w:rsid w:val="000817EB"/>
    <w:rsid w:val="000820F6"/>
    <w:rsid w:val="0008338E"/>
    <w:rsid w:val="00084841"/>
    <w:rsid w:val="00085537"/>
    <w:rsid w:val="000855B8"/>
    <w:rsid w:val="000868EA"/>
    <w:rsid w:val="00087B46"/>
    <w:rsid w:val="000902DF"/>
    <w:rsid w:val="00090F6C"/>
    <w:rsid w:val="00091808"/>
    <w:rsid w:val="00092AD0"/>
    <w:rsid w:val="00092D7E"/>
    <w:rsid w:val="0009369C"/>
    <w:rsid w:val="000945CE"/>
    <w:rsid w:val="000948AA"/>
    <w:rsid w:val="000A0574"/>
    <w:rsid w:val="000A1BD8"/>
    <w:rsid w:val="000A4E55"/>
    <w:rsid w:val="000A6F0F"/>
    <w:rsid w:val="000A7451"/>
    <w:rsid w:val="000B0954"/>
    <w:rsid w:val="000B18B5"/>
    <w:rsid w:val="000B1917"/>
    <w:rsid w:val="000B4C24"/>
    <w:rsid w:val="000B4F8F"/>
    <w:rsid w:val="000B5481"/>
    <w:rsid w:val="000B62D0"/>
    <w:rsid w:val="000B7B96"/>
    <w:rsid w:val="000B7C94"/>
    <w:rsid w:val="000C01FA"/>
    <w:rsid w:val="000C1636"/>
    <w:rsid w:val="000C1AD4"/>
    <w:rsid w:val="000C2FFC"/>
    <w:rsid w:val="000C315D"/>
    <w:rsid w:val="000C33A0"/>
    <w:rsid w:val="000C4727"/>
    <w:rsid w:val="000C50D6"/>
    <w:rsid w:val="000C5177"/>
    <w:rsid w:val="000C5794"/>
    <w:rsid w:val="000C61EF"/>
    <w:rsid w:val="000C6D8F"/>
    <w:rsid w:val="000D0C13"/>
    <w:rsid w:val="000D10EC"/>
    <w:rsid w:val="000D1DDC"/>
    <w:rsid w:val="000D2CDB"/>
    <w:rsid w:val="000D4694"/>
    <w:rsid w:val="000D50A3"/>
    <w:rsid w:val="000D75BF"/>
    <w:rsid w:val="000D7B61"/>
    <w:rsid w:val="000E1001"/>
    <w:rsid w:val="000E24F4"/>
    <w:rsid w:val="000E25DB"/>
    <w:rsid w:val="000E3005"/>
    <w:rsid w:val="000E3624"/>
    <w:rsid w:val="000E3FFE"/>
    <w:rsid w:val="000E6CA9"/>
    <w:rsid w:val="000E7648"/>
    <w:rsid w:val="000E764E"/>
    <w:rsid w:val="000F1830"/>
    <w:rsid w:val="000F29D9"/>
    <w:rsid w:val="000F2BB5"/>
    <w:rsid w:val="000F2D5A"/>
    <w:rsid w:val="000F36C9"/>
    <w:rsid w:val="000F3A55"/>
    <w:rsid w:val="000F43F3"/>
    <w:rsid w:val="000F52A3"/>
    <w:rsid w:val="000F55FE"/>
    <w:rsid w:val="000F692C"/>
    <w:rsid w:val="00103AD6"/>
    <w:rsid w:val="00105567"/>
    <w:rsid w:val="00107594"/>
    <w:rsid w:val="001075CD"/>
    <w:rsid w:val="001075E2"/>
    <w:rsid w:val="001079E3"/>
    <w:rsid w:val="00107F30"/>
    <w:rsid w:val="00110986"/>
    <w:rsid w:val="00110C2B"/>
    <w:rsid w:val="00112CED"/>
    <w:rsid w:val="00113076"/>
    <w:rsid w:val="00113B80"/>
    <w:rsid w:val="00115C76"/>
    <w:rsid w:val="0011679E"/>
    <w:rsid w:val="00116E27"/>
    <w:rsid w:val="00117CB8"/>
    <w:rsid w:val="00117EF1"/>
    <w:rsid w:val="001220DC"/>
    <w:rsid w:val="001227A3"/>
    <w:rsid w:val="00123B4A"/>
    <w:rsid w:val="00126559"/>
    <w:rsid w:val="00126C6A"/>
    <w:rsid w:val="00130F64"/>
    <w:rsid w:val="00131523"/>
    <w:rsid w:val="001320F1"/>
    <w:rsid w:val="00132C38"/>
    <w:rsid w:val="00132CCA"/>
    <w:rsid w:val="00134F8D"/>
    <w:rsid w:val="001356DF"/>
    <w:rsid w:val="0013582D"/>
    <w:rsid w:val="00136411"/>
    <w:rsid w:val="0013769F"/>
    <w:rsid w:val="00147DCD"/>
    <w:rsid w:val="001509B5"/>
    <w:rsid w:val="0015103E"/>
    <w:rsid w:val="00151C2A"/>
    <w:rsid w:val="00152E7C"/>
    <w:rsid w:val="00155CC9"/>
    <w:rsid w:val="00161188"/>
    <w:rsid w:val="00161196"/>
    <w:rsid w:val="0016273F"/>
    <w:rsid w:val="00163932"/>
    <w:rsid w:val="00163A82"/>
    <w:rsid w:val="001656F7"/>
    <w:rsid w:val="00165765"/>
    <w:rsid w:val="001666E6"/>
    <w:rsid w:val="00166BF5"/>
    <w:rsid w:val="001715A5"/>
    <w:rsid w:val="001717C9"/>
    <w:rsid w:val="00172DE1"/>
    <w:rsid w:val="0017623E"/>
    <w:rsid w:val="00176952"/>
    <w:rsid w:val="001804B0"/>
    <w:rsid w:val="00184022"/>
    <w:rsid w:val="00187372"/>
    <w:rsid w:val="001873C6"/>
    <w:rsid w:val="001908ED"/>
    <w:rsid w:val="00191090"/>
    <w:rsid w:val="0019336C"/>
    <w:rsid w:val="00193D69"/>
    <w:rsid w:val="00195A9E"/>
    <w:rsid w:val="001A071D"/>
    <w:rsid w:val="001A1659"/>
    <w:rsid w:val="001A36E7"/>
    <w:rsid w:val="001A68AE"/>
    <w:rsid w:val="001A71A7"/>
    <w:rsid w:val="001A79B3"/>
    <w:rsid w:val="001A7B29"/>
    <w:rsid w:val="001B653B"/>
    <w:rsid w:val="001B7A65"/>
    <w:rsid w:val="001C173C"/>
    <w:rsid w:val="001C3A00"/>
    <w:rsid w:val="001C43CD"/>
    <w:rsid w:val="001C5739"/>
    <w:rsid w:val="001C575A"/>
    <w:rsid w:val="001C5D14"/>
    <w:rsid w:val="001D28C4"/>
    <w:rsid w:val="001D3F9E"/>
    <w:rsid w:val="001D6D33"/>
    <w:rsid w:val="001D7697"/>
    <w:rsid w:val="001D775B"/>
    <w:rsid w:val="001E0087"/>
    <w:rsid w:val="001E06FD"/>
    <w:rsid w:val="001E08C1"/>
    <w:rsid w:val="001E1881"/>
    <w:rsid w:val="001E2993"/>
    <w:rsid w:val="001E2D44"/>
    <w:rsid w:val="001E31B3"/>
    <w:rsid w:val="001E3525"/>
    <w:rsid w:val="001E59DE"/>
    <w:rsid w:val="001E7897"/>
    <w:rsid w:val="001F0F8F"/>
    <w:rsid w:val="001F1F3A"/>
    <w:rsid w:val="001F2CDC"/>
    <w:rsid w:val="001F3032"/>
    <w:rsid w:val="001F3703"/>
    <w:rsid w:val="001F570A"/>
    <w:rsid w:val="00200851"/>
    <w:rsid w:val="002031BF"/>
    <w:rsid w:val="002046BD"/>
    <w:rsid w:val="002059AC"/>
    <w:rsid w:val="00206444"/>
    <w:rsid w:val="00211B51"/>
    <w:rsid w:val="00216601"/>
    <w:rsid w:val="00217AD5"/>
    <w:rsid w:val="00217B98"/>
    <w:rsid w:val="002200D6"/>
    <w:rsid w:val="00220658"/>
    <w:rsid w:val="0022089D"/>
    <w:rsid w:val="002215C1"/>
    <w:rsid w:val="00223171"/>
    <w:rsid w:val="00223B25"/>
    <w:rsid w:val="002249A9"/>
    <w:rsid w:val="002259E4"/>
    <w:rsid w:val="00226E7E"/>
    <w:rsid w:val="00227C6F"/>
    <w:rsid w:val="0023096E"/>
    <w:rsid w:val="00231AFA"/>
    <w:rsid w:val="002325FB"/>
    <w:rsid w:val="0023378F"/>
    <w:rsid w:val="00234BCB"/>
    <w:rsid w:val="00236D7E"/>
    <w:rsid w:val="00236EBC"/>
    <w:rsid w:val="00241798"/>
    <w:rsid w:val="00243E14"/>
    <w:rsid w:val="0024570F"/>
    <w:rsid w:val="00245E2E"/>
    <w:rsid w:val="002460BB"/>
    <w:rsid w:val="002463F6"/>
    <w:rsid w:val="0024708A"/>
    <w:rsid w:val="002478AA"/>
    <w:rsid w:val="00250AAF"/>
    <w:rsid w:val="002518E5"/>
    <w:rsid w:val="002522C9"/>
    <w:rsid w:val="00253955"/>
    <w:rsid w:val="00253F69"/>
    <w:rsid w:val="002542F2"/>
    <w:rsid w:val="00254D3C"/>
    <w:rsid w:val="00256012"/>
    <w:rsid w:val="00256761"/>
    <w:rsid w:val="0025737D"/>
    <w:rsid w:val="0026044C"/>
    <w:rsid w:val="00260E4C"/>
    <w:rsid w:val="00260FA7"/>
    <w:rsid w:val="00261643"/>
    <w:rsid w:val="00261AA5"/>
    <w:rsid w:val="00261F15"/>
    <w:rsid w:val="00262DE5"/>
    <w:rsid w:val="00264A23"/>
    <w:rsid w:val="0026628D"/>
    <w:rsid w:val="00266CA9"/>
    <w:rsid w:val="00266F50"/>
    <w:rsid w:val="002702C4"/>
    <w:rsid w:val="0027120E"/>
    <w:rsid w:val="00273B5F"/>
    <w:rsid w:val="002742DB"/>
    <w:rsid w:val="00276543"/>
    <w:rsid w:val="0027699C"/>
    <w:rsid w:val="0027783F"/>
    <w:rsid w:val="00277B6B"/>
    <w:rsid w:val="0028354B"/>
    <w:rsid w:val="002857DE"/>
    <w:rsid w:val="0028586A"/>
    <w:rsid w:val="00285FC3"/>
    <w:rsid w:val="00286E66"/>
    <w:rsid w:val="00287249"/>
    <w:rsid w:val="00290183"/>
    <w:rsid w:val="002907E0"/>
    <w:rsid w:val="00291DA8"/>
    <w:rsid w:val="00292053"/>
    <w:rsid w:val="00294F37"/>
    <w:rsid w:val="0029611C"/>
    <w:rsid w:val="0029701E"/>
    <w:rsid w:val="002A0535"/>
    <w:rsid w:val="002A1A8D"/>
    <w:rsid w:val="002A20E6"/>
    <w:rsid w:val="002A335F"/>
    <w:rsid w:val="002A4990"/>
    <w:rsid w:val="002A532E"/>
    <w:rsid w:val="002A7986"/>
    <w:rsid w:val="002B35C9"/>
    <w:rsid w:val="002B4953"/>
    <w:rsid w:val="002B6068"/>
    <w:rsid w:val="002B6266"/>
    <w:rsid w:val="002C017C"/>
    <w:rsid w:val="002C0CFD"/>
    <w:rsid w:val="002C0D7C"/>
    <w:rsid w:val="002C16C8"/>
    <w:rsid w:val="002C198B"/>
    <w:rsid w:val="002C382A"/>
    <w:rsid w:val="002C51FB"/>
    <w:rsid w:val="002C5D01"/>
    <w:rsid w:val="002C7280"/>
    <w:rsid w:val="002C7CE6"/>
    <w:rsid w:val="002D0670"/>
    <w:rsid w:val="002D16F5"/>
    <w:rsid w:val="002D305E"/>
    <w:rsid w:val="002D31F4"/>
    <w:rsid w:val="002D3F53"/>
    <w:rsid w:val="002D4854"/>
    <w:rsid w:val="002D57F6"/>
    <w:rsid w:val="002D6037"/>
    <w:rsid w:val="002D7415"/>
    <w:rsid w:val="002E0579"/>
    <w:rsid w:val="002E0ABD"/>
    <w:rsid w:val="002E0F72"/>
    <w:rsid w:val="002E3B49"/>
    <w:rsid w:val="002E49E2"/>
    <w:rsid w:val="002E6327"/>
    <w:rsid w:val="002E6735"/>
    <w:rsid w:val="002E7165"/>
    <w:rsid w:val="002F028D"/>
    <w:rsid w:val="002F0752"/>
    <w:rsid w:val="002F1499"/>
    <w:rsid w:val="002F2B77"/>
    <w:rsid w:val="002F2BBF"/>
    <w:rsid w:val="002F3A6D"/>
    <w:rsid w:val="002F3C10"/>
    <w:rsid w:val="002F4E64"/>
    <w:rsid w:val="002F5278"/>
    <w:rsid w:val="002F55A7"/>
    <w:rsid w:val="00300FE4"/>
    <w:rsid w:val="0030200D"/>
    <w:rsid w:val="0030242B"/>
    <w:rsid w:val="00302882"/>
    <w:rsid w:val="003032AC"/>
    <w:rsid w:val="00303A59"/>
    <w:rsid w:val="00303E2E"/>
    <w:rsid w:val="00304498"/>
    <w:rsid w:val="003044AF"/>
    <w:rsid w:val="003046CE"/>
    <w:rsid w:val="003055DA"/>
    <w:rsid w:val="00306561"/>
    <w:rsid w:val="00306833"/>
    <w:rsid w:val="00310691"/>
    <w:rsid w:val="0031139C"/>
    <w:rsid w:val="003115C7"/>
    <w:rsid w:val="003138C1"/>
    <w:rsid w:val="00313981"/>
    <w:rsid w:val="00314041"/>
    <w:rsid w:val="003143D6"/>
    <w:rsid w:val="00316A19"/>
    <w:rsid w:val="00317264"/>
    <w:rsid w:val="00317C31"/>
    <w:rsid w:val="00321B07"/>
    <w:rsid w:val="00321D66"/>
    <w:rsid w:val="00322067"/>
    <w:rsid w:val="0032211A"/>
    <w:rsid w:val="0032259B"/>
    <w:rsid w:val="0032288D"/>
    <w:rsid w:val="003229D0"/>
    <w:rsid w:val="00322F22"/>
    <w:rsid w:val="00323BBB"/>
    <w:rsid w:val="00325627"/>
    <w:rsid w:val="0032745F"/>
    <w:rsid w:val="0033103B"/>
    <w:rsid w:val="00333760"/>
    <w:rsid w:val="00335185"/>
    <w:rsid w:val="00337217"/>
    <w:rsid w:val="00337BF2"/>
    <w:rsid w:val="00337ECE"/>
    <w:rsid w:val="003415DE"/>
    <w:rsid w:val="003439F0"/>
    <w:rsid w:val="00344122"/>
    <w:rsid w:val="003450DF"/>
    <w:rsid w:val="00345B96"/>
    <w:rsid w:val="003460E0"/>
    <w:rsid w:val="00346439"/>
    <w:rsid w:val="00346EBE"/>
    <w:rsid w:val="003513C3"/>
    <w:rsid w:val="00351B25"/>
    <w:rsid w:val="00351B37"/>
    <w:rsid w:val="00352C96"/>
    <w:rsid w:val="003543E4"/>
    <w:rsid w:val="00354765"/>
    <w:rsid w:val="00355EA3"/>
    <w:rsid w:val="0035627A"/>
    <w:rsid w:val="00361848"/>
    <w:rsid w:val="00361B9E"/>
    <w:rsid w:val="00361EBA"/>
    <w:rsid w:val="003632AF"/>
    <w:rsid w:val="00363389"/>
    <w:rsid w:val="0036358C"/>
    <w:rsid w:val="00365A03"/>
    <w:rsid w:val="00367CE0"/>
    <w:rsid w:val="0037055D"/>
    <w:rsid w:val="003707C6"/>
    <w:rsid w:val="0037137D"/>
    <w:rsid w:val="00372277"/>
    <w:rsid w:val="003731B0"/>
    <w:rsid w:val="00373410"/>
    <w:rsid w:val="00374621"/>
    <w:rsid w:val="00375718"/>
    <w:rsid w:val="00377003"/>
    <w:rsid w:val="00377182"/>
    <w:rsid w:val="00377EF0"/>
    <w:rsid w:val="00380F51"/>
    <w:rsid w:val="0038194E"/>
    <w:rsid w:val="00381DE3"/>
    <w:rsid w:val="00383EB5"/>
    <w:rsid w:val="0039115E"/>
    <w:rsid w:val="00393C38"/>
    <w:rsid w:val="0039456C"/>
    <w:rsid w:val="003955E4"/>
    <w:rsid w:val="003956FE"/>
    <w:rsid w:val="0039750F"/>
    <w:rsid w:val="00397850"/>
    <w:rsid w:val="00397F15"/>
    <w:rsid w:val="003A0F14"/>
    <w:rsid w:val="003A1AF4"/>
    <w:rsid w:val="003A2787"/>
    <w:rsid w:val="003A306D"/>
    <w:rsid w:val="003A3B6B"/>
    <w:rsid w:val="003A4362"/>
    <w:rsid w:val="003A5AD5"/>
    <w:rsid w:val="003A7D0B"/>
    <w:rsid w:val="003B39A4"/>
    <w:rsid w:val="003B39F1"/>
    <w:rsid w:val="003B3C9D"/>
    <w:rsid w:val="003B3CDA"/>
    <w:rsid w:val="003B5074"/>
    <w:rsid w:val="003B6C53"/>
    <w:rsid w:val="003C4D84"/>
    <w:rsid w:val="003C67E9"/>
    <w:rsid w:val="003D0084"/>
    <w:rsid w:val="003D0234"/>
    <w:rsid w:val="003D4CF6"/>
    <w:rsid w:val="003D554D"/>
    <w:rsid w:val="003D629C"/>
    <w:rsid w:val="003D7780"/>
    <w:rsid w:val="003D7FB1"/>
    <w:rsid w:val="003E01B8"/>
    <w:rsid w:val="003E074A"/>
    <w:rsid w:val="003E13EE"/>
    <w:rsid w:val="003E1F55"/>
    <w:rsid w:val="003E2D6A"/>
    <w:rsid w:val="003E379A"/>
    <w:rsid w:val="003E3D3A"/>
    <w:rsid w:val="003E4608"/>
    <w:rsid w:val="003E6271"/>
    <w:rsid w:val="003E638C"/>
    <w:rsid w:val="003E670E"/>
    <w:rsid w:val="003F1805"/>
    <w:rsid w:val="003F2355"/>
    <w:rsid w:val="003F257F"/>
    <w:rsid w:val="003F42C9"/>
    <w:rsid w:val="003F434F"/>
    <w:rsid w:val="003F50BA"/>
    <w:rsid w:val="003F5D4B"/>
    <w:rsid w:val="003F5E6C"/>
    <w:rsid w:val="003F6199"/>
    <w:rsid w:val="003F628F"/>
    <w:rsid w:val="003F6646"/>
    <w:rsid w:val="003F75B4"/>
    <w:rsid w:val="00400522"/>
    <w:rsid w:val="00402153"/>
    <w:rsid w:val="00403E56"/>
    <w:rsid w:val="00403EE0"/>
    <w:rsid w:val="00404966"/>
    <w:rsid w:val="0040529B"/>
    <w:rsid w:val="00405AD2"/>
    <w:rsid w:val="0040725D"/>
    <w:rsid w:val="00410355"/>
    <w:rsid w:val="00410FB7"/>
    <w:rsid w:val="004114C3"/>
    <w:rsid w:val="00412F22"/>
    <w:rsid w:val="00413497"/>
    <w:rsid w:val="00413F6C"/>
    <w:rsid w:val="00414682"/>
    <w:rsid w:val="00414AD9"/>
    <w:rsid w:val="00414BB1"/>
    <w:rsid w:val="00414EAF"/>
    <w:rsid w:val="00416EAC"/>
    <w:rsid w:val="00420455"/>
    <w:rsid w:val="00420DCB"/>
    <w:rsid w:val="00421707"/>
    <w:rsid w:val="00423181"/>
    <w:rsid w:val="00423A20"/>
    <w:rsid w:val="0042474A"/>
    <w:rsid w:val="00426422"/>
    <w:rsid w:val="0042794C"/>
    <w:rsid w:val="0043072F"/>
    <w:rsid w:val="00433141"/>
    <w:rsid w:val="0043499D"/>
    <w:rsid w:val="00434D57"/>
    <w:rsid w:val="00435942"/>
    <w:rsid w:val="0043603A"/>
    <w:rsid w:val="00436935"/>
    <w:rsid w:val="00442D12"/>
    <w:rsid w:val="0044337A"/>
    <w:rsid w:val="00443560"/>
    <w:rsid w:val="004440BB"/>
    <w:rsid w:val="00445BD1"/>
    <w:rsid w:val="004479CA"/>
    <w:rsid w:val="004513B4"/>
    <w:rsid w:val="00451967"/>
    <w:rsid w:val="0045351E"/>
    <w:rsid w:val="00453935"/>
    <w:rsid w:val="00454521"/>
    <w:rsid w:val="00455D7B"/>
    <w:rsid w:val="00455DD9"/>
    <w:rsid w:val="0045726C"/>
    <w:rsid w:val="004607D6"/>
    <w:rsid w:val="00461C7E"/>
    <w:rsid w:val="00462A6D"/>
    <w:rsid w:val="004664C5"/>
    <w:rsid w:val="0046723F"/>
    <w:rsid w:val="004678DA"/>
    <w:rsid w:val="004678DC"/>
    <w:rsid w:val="004679F7"/>
    <w:rsid w:val="00470532"/>
    <w:rsid w:val="0047134B"/>
    <w:rsid w:val="00475360"/>
    <w:rsid w:val="00475F09"/>
    <w:rsid w:val="0047703D"/>
    <w:rsid w:val="00477A19"/>
    <w:rsid w:val="00480427"/>
    <w:rsid w:val="00480A0A"/>
    <w:rsid w:val="00484082"/>
    <w:rsid w:val="0048456B"/>
    <w:rsid w:val="0048502B"/>
    <w:rsid w:val="00486079"/>
    <w:rsid w:val="00486196"/>
    <w:rsid w:val="004879FC"/>
    <w:rsid w:val="0049105E"/>
    <w:rsid w:val="00491412"/>
    <w:rsid w:val="004919EF"/>
    <w:rsid w:val="004949F8"/>
    <w:rsid w:val="00497B42"/>
    <w:rsid w:val="004A00F6"/>
    <w:rsid w:val="004A1154"/>
    <w:rsid w:val="004A36EC"/>
    <w:rsid w:val="004A3767"/>
    <w:rsid w:val="004A39D5"/>
    <w:rsid w:val="004A4163"/>
    <w:rsid w:val="004A4630"/>
    <w:rsid w:val="004A5061"/>
    <w:rsid w:val="004A5519"/>
    <w:rsid w:val="004A57EA"/>
    <w:rsid w:val="004A694F"/>
    <w:rsid w:val="004A7525"/>
    <w:rsid w:val="004B1C0F"/>
    <w:rsid w:val="004B5D73"/>
    <w:rsid w:val="004B655A"/>
    <w:rsid w:val="004B6658"/>
    <w:rsid w:val="004C07C0"/>
    <w:rsid w:val="004C08F5"/>
    <w:rsid w:val="004C2512"/>
    <w:rsid w:val="004C2C07"/>
    <w:rsid w:val="004C3DC7"/>
    <w:rsid w:val="004C3FB3"/>
    <w:rsid w:val="004C4985"/>
    <w:rsid w:val="004C557B"/>
    <w:rsid w:val="004C78C4"/>
    <w:rsid w:val="004D06DA"/>
    <w:rsid w:val="004D09C0"/>
    <w:rsid w:val="004D3A82"/>
    <w:rsid w:val="004D62E0"/>
    <w:rsid w:val="004D6338"/>
    <w:rsid w:val="004D7071"/>
    <w:rsid w:val="004D73BA"/>
    <w:rsid w:val="004D78D2"/>
    <w:rsid w:val="004E0872"/>
    <w:rsid w:val="004E095C"/>
    <w:rsid w:val="004E1924"/>
    <w:rsid w:val="004E2EEE"/>
    <w:rsid w:val="004E2FB0"/>
    <w:rsid w:val="004E4F2A"/>
    <w:rsid w:val="004E55E7"/>
    <w:rsid w:val="004E5D8B"/>
    <w:rsid w:val="004E6B95"/>
    <w:rsid w:val="004F088A"/>
    <w:rsid w:val="004F2773"/>
    <w:rsid w:val="004F2F6C"/>
    <w:rsid w:val="004F381C"/>
    <w:rsid w:val="004F4EE9"/>
    <w:rsid w:val="004F5EB5"/>
    <w:rsid w:val="004F631E"/>
    <w:rsid w:val="005017E7"/>
    <w:rsid w:val="00501D4B"/>
    <w:rsid w:val="00502531"/>
    <w:rsid w:val="00504F72"/>
    <w:rsid w:val="00506C5F"/>
    <w:rsid w:val="00507E49"/>
    <w:rsid w:val="00510488"/>
    <w:rsid w:val="00510BEC"/>
    <w:rsid w:val="0051377D"/>
    <w:rsid w:val="005145B1"/>
    <w:rsid w:val="00514DB4"/>
    <w:rsid w:val="00515E44"/>
    <w:rsid w:val="005168A4"/>
    <w:rsid w:val="005169D6"/>
    <w:rsid w:val="00520984"/>
    <w:rsid w:val="00521CE9"/>
    <w:rsid w:val="0052251B"/>
    <w:rsid w:val="00523C00"/>
    <w:rsid w:val="00523D85"/>
    <w:rsid w:val="0052447C"/>
    <w:rsid w:val="005254F3"/>
    <w:rsid w:val="005264A5"/>
    <w:rsid w:val="005274E7"/>
    <w:rsid w:val="00527958"/>
    <w:rsid w:val="0053375C"/>
    <w:rsid w:val="00533AD7"/>
    <w:rsid w:val="00534D3E"/>
    <w:rsid w:val="00535476"/>
    <w:rsid w:val="005359A1"/>
    <w:rsid w:val="0053670D"/>
    <w:rsid w:val="005367A2"/>
    <w:rsid w:val="005378BF"/>
    <w:rsid w:val="0054084F"/>
    <w:rsid w:val="00541B02"/>
    <w:rsid w:val="00542034"/>
    <w:rsid w:val="005421E9"/>
    <w:rsid w:val="00543585"/>
    <w:rsid w:val="005448DD"/>
    <w:rsid w:val="005456C8"/>
    <w:rsid w:val="005463C9"/>
    <w:rsid w:val="00546450"/>
    <w:rsid w:val="005472A2"/>
    <w:rsid w:val="00547ADA"/>
    <w:rsid w:val="00555516"/>
    <w:rsid w:val="00561DFB"/>
    <w:rsid w:val="005635D7"/>
    <w:rsid w:val="00564555"/>
    <w:rsid w:val="00566145"/>
    <w:rsid w:val="0057128A"/>
    <w:rsid w:val="00571840"/>
    <w:rsid w:val="005741DC"/>
    <w:rsid w:val="00575F85"/>
    <w:rsid w:val="0057696D"/>
    <w:rsid w:val="00584C6B"/>
    <w:rsid w:val="00586204"/>
    <w:rsid w:val="005866D6"/>
    <w:rsid w:val="00586A7E"/>
    <w:rsid w:val="00587840"/>
    <w:rsid w:val="005906E9"/>
    <w:rsid w:val="0059174C"/>
    <w:rsid w:val="00592579"/>
    <w:rsid w:val="00592B09"/>
    <w:rsid w:val="005930A1"/>
    <w:rsid w:val="005941D0"/>
    <w:rsid w:val="005978E5"/>
    <w:rsid w:val="005A254A"/>
    <w:rsid w:val="005A506E"/>
    <w:rsid w:val="005A51C2"/>
    <w:rsid w:val="005B02C5"/>
    <w:rsid w:val="005B0497"/>
    <w:rsid w:val="005B0BB6"/>
    <w:rsid w:val="005B1BCE"/>
    <w:rsid w:val="005B220B"/>
    <w:rsid w:val="005B29C5"/>
    <w:rsid w:val="005B2C3F"/>
    <w:rsid w:val="005B3186"/>
    <w:rsid w:val="005B572D"/>
    <w:rsid w:val="005B582E"/>
    <w:rsid w:val="005B7A85"/>
    <w:rsid w:val="005C0810"/>
    <w:rsid w:val="005C0A48"/>
    <w:rsid w:val="005C0E07"/>
    <w:rsid w:val="005C10E4"/>
    <w:rsid w:val="005C38D6"/>
    <w:rsid w:val="005C401D"/>
    <w:rsid w:val="005C4E9E"/>
    <w:rsid w:val="005C57DF"/>
    <w:rsid w:val="005C69DA"/>
    <w:rsid w:val="005C6D80"/>
    <w:rsid w:val="005C7D98"/>
    <w:rsid w:val="005D0A71"/>
    <w:rsid w:val="005D2484"/>
    <w:rsid w:val="005D4D6D"/>
    <w:rsid w:val="005D5493"/>
    <w:rsid w:val="005D5AC3"/>
    <w:rsid w:val="005D6DE2"/>
    <w:rsid w:val="005E0771"/>
    <w:rsid w:val="005E215F"/>
    <w:rsid w:val="005E47E9"/>
    <w:rsid w:val="005E4C5C"/>
    <w:rsid w:val="005F14A0"/>
    <w:rsid w:val="005F264F"/>
    <w:rsid w:val="005F499D"/>
    <w:rsid w:val="005F6598"/>
    <w:rsid w:val="005F7B59"/>
    <w:rsid w:val="00600AB8"/>
    <w:rsid w:val="00600BA9"/>
    <w:rsid w:val="00601DEE"/>
    <w:rsid w:val="00602FE2"/>
    <w:rsid w:val="0060394B"/>
    <w:rsid w:val="00603BA5"/>
    <w:rsid w:val="00605444"/>
    <w:rsid w:val="00605818"/>
    <w:rsid w:val="00607DA9"/>
    <w:rsid w:val="00610099"/>
    <w:rsid w:val="00610B90"/>
    <w:rsid w:val="006123DB"/>
    <w:rsid w:val="00613322"/>
    <w:rsid w:val="006145EA"/>
    <w:rsid w:val="00615115"/>
    <w:rsid w:val="006155C3"/>
    <w:rsid w:val="0062018D"/>
    <w:rsid w:val="00621B2D"/>
    <w:rsid w:val="00624C24"/>
    <w:rsid w:val="006303B5"/>
    <w:rsid w:val="0063080A"/>
    <w:rsid w:val="00631AF2"/>
    <w:rsid w:val="00631DF0"/>
    <w:rsid w:val="006323E3"/>
    <w:rsid w:val="006324C3"/>
    <w:rsid w:val="006328F2"/>
    <w:rsid w:val="00635755"/>
    <w:rsid w:val="0063632A"/>
    <w:rsid w:val="006363E2"/>
    <w:rsid w:val="006367FF"/>
    <w:rsid w:val="0063685D"/>
    <w:rsid w:val="00637751"/>
    <w:rsid w:val="006419ED"/>
    <w:rsid w:val="00641EA7"/>
    <w:rsid w:val="0064561B"/>
    <w:rsid w:val="0064731C"/>
    <w:rsid w:val="006515B3"/>
    <w:rsid w:val="006532F6"/>
    <w:rsid w:val="006533AA"/>
    <w:rsid w:val="00653BCF"/>
    <w:rsid w:val="006553BB"/>
    <w:rsid w:val="006569FF"/>
    <w:rsid w:val="00657395"/>
    <w:rsid w:val="00662E38"/>
    <w:rsid w:val="00666B92"/>
    <w:rsid w:val="00667336"/>
    <w:rsid w:val="006675C9"/>
    <w:rsid w:val="00672712"/>
    <w:rsid w:val="00673308"/>
    <w:rsid w:val="00673537"/>
    <w:rsid w:val="00676246"/>
    <w:rsid w:val="006767F6"/>
    <w:rsid w:val="00677AD5"/>
    <w:rsid w:val="006812A2"/>
    <w:rsid w:val="00682AEA"/>
    <w:rsid w:val="00682BCE"/>
    <w:rsid w:val="006835A0"/>
    <w:rsid w:val="00685321"/>
    <w:rsid w:val="006867FE"/>
    <w:rsid w:val="00687060"/>
    <w:rsid w:val="00691B2F"/>
    <w:rsid w:val="00693441"/>
    <w:rsid w:val="00695DEE"/>
    <w:rsid w:val="00696604"/>
    <w:rsid w:val="00697A3C"/>
    <w:rsid w:val="00697D19"/>
    <w:rsid w:val="006A00DC"/>
    <w:rsid w:val="006A683E"/>
    <w:rsid w:val="006A7487"/>
    <w:rsid w:val="006B0071"/>
    <w:rsid w:val="006B095B"/>
    <w:rsid w:val="006B103B"/>
    <w:rsid w:val="006B23FD"/>
    <w:rsid w:val="006B2BAA"/>
    <w:rsid w:val="006B3B1B"/>
    <w:rsid w:val="006B4141"/>
    <w:rsid w:val="006B4DC0"/>
    <w:rsid w:val="006B517B"/>
    <w:rsid w:val="006B54A1"/>
    <w:rsid w:val="006B5B18"/>
    <w:rsid w:val="006B6169"/>
    <w:rsid w:val="006B7A5F"/>
    <w:rsid w:val="006B7B6C"/>
    <w:rsid w:val="006B7C85"/>
    <w:rsid w:val="006C0132"/>
    <w:rsid w:val="006C103E"/>
    <w:rsid w:val="006C18F6"/>
    <w:rsid w:val="006C2464"/>
    <w:rsid w:val="006C38C4"/>
    <w:rsid w:val="006C5513"/>
    <w:rsid w:val="006D01C8"/>
    <w:rsid w:val="006D6AE3"/>
    <w:rsid w:val="006D6C69"/>
    <w:rsid w:val="006D75B6"/>
    <w:rsid w:val="006E313B"/>
    <w:rsid w:val="006E3D2F"/>
    <w:rsid w:val="006E403F"/>
    <w:rsid w:val="006E43EA"/>
    <w:rsid w:val="006E5DD0"/>
    <w:rsid w:val="006E7B14"/>
    <w:rsid w:val="006F10A3"/>
    <w:rsid w:val="006F1E74"/>
    <w:rsid w:val="006F2DDC"/>
    <w:rsid w:val="006F2E4F"/>
    <w:rsid w:val="006F4A7C"/>
    <w:rsid w:val="006F559E"/>
    <w:rsid w:val="006F5B06"/>
    <w:rsid w:val="006F5CFA"/>
    <w:rsid w:val="006F76EC"/>
    <w:rsid w:val="0070015B"/>
    <w:rsid w:val="00700E2B"/>
    <w:rsid w:val="007029AC"/>
    <w:rsid w:val="00704827"/>
    <w:rsid w:val="0070566E"/>
    <w:rsid w:val="0070747A"/>
    <w:rsid w:val="007122D3"/>
    <w:rsid w:val="0071231B"/>
    <w:rsid w:val="00713429"/>
    <w:rsid w:val="007151D5"/>
    <w:rsid w:val="00715C45"/>
    <w:rsid w:val="007174D3"/>
    <w:rsid w:val="00720887"/>
    <w:rsid w:val="00720C96"/>
    <w:rsid w:val="007210D7"/>
    <w:rsid w:val="0072177B"/>
    <w:rsid w:val="00722463"/>
    <w:rsid w:val="00724224"/>
    <w:rsid w:val="00725CF7"/>
    <w:rsid w:val="00727477"/>
    <w:rsid w:val="00727623"/>
    <w:rsid w:val="00730AF2"/>
    <w:rsid w:val="007311BF"/>
    <w:rsid w:val="00731C97"/>
    <w:rsid w:val="00732B34"/>
    <w:rsid w:val="00732CCC"/>
    <w:rsid w:val="0073421F"/>
    <w:rsid w:val="007347A0"/>
    <w:rsid w:val="00735717"/>
    <w:rsid w:val="00737C8F"/>
    <w:rsid w:val="00740572"/>
    <w:rsid w:val="00740842"/>
    <w:rsid w:val="00741687"/>
    <w:rsid w:val="00743258"/>
    <w:rsid w:val="007445C4"/>
    <w:rsid w:val="00744A06"/>
    <w:rsid w:val="00744C0A"/>
    <w:rsid w:val="007450B6"/>
    <w:rsid w:val="0074552A"/>
    <w:rsid w:val="007468BF"/>
    <w:rsid w:val="0074743E"/>
    <w:rsid w:val="00750778"/>
    <w:rsid w:val="00752115"/>
    <w:rsid w:val="00752687"/>
    <w:rsid w:val="0075272C"/>
    <w:rsid w:val="007537A0"/>
    <w:rsid w:val="007553F3"/>
    <w:rsid w:val="007572A1"/>
    <w:rsid w:val="00757479"/>
    <w:rsid w:val="00761DC3"/>
    <w:rsid w:val="0076465E"/>
    <w:rsid w:val="00764702"/>
    <w:rsid w:val="0076477D"/>
    <w:rsid w:val="00765247"/>
    <w:rsid w:val="00765D4E"/>
    <w:rsid w:val="007667F5"/>
    <w:rsid w:val="0076686F"/>
    <w:rsid w:val="007672D9"/>
    <w:rsid w:val="00767877"/>
    <w:rsid w:val="00771646"/>
    <w:rsid w:val="007723C1"/>
    <w:rsid w:val="00773FB0"/>
    <w:rsid w:val="00775479"/>
    <w:rsid w:val="007766B0"/>
    <w:rsid w:val="007801F8"/>
    <w:rsid w:val="007823AF"/>
    <w:rsid w:val="00783015"/>
    <w:rsid w:val="00783654"/>
    <w:rsid w:val="0078574F"/>
    <w:rsid w:val="00785D48"/>
    <w:rsid w:val="0078674E"/>
    <w:rsid w:val="00786AFF"/>
    <w:rsid w:val="0079157C"/>
    <w:rsid w:val="00791C87"/>
    <w:rsid w:val="00792ED8"/>
    <w:rsid w:val="00796647"/>
    <w:rsid w:val="00797D24"/>
    <w:rsid w:val="007A3EA1"/>
    <w:rsid w:val="007A4213"/>
    <w:rsid w:val="007A68D6"/>
    <w:rsid w:val="007A6953"/>
    <w:rsid w:val="007A7A1E"/>
    <w:rsid w:val="007A7D6D"/>
    <w:rsid w:val="007B1D40"/>
    <w:rsid w:val="007B2405"/>
    <w:rsid w:val="007B48C0"/>
    <w:rsid w:val="007B524D"/>
    <w:rsid w:val="007B7AB3"/>
    <w:rsid w:val="007C0158"/>
    <w:rsid w:val="007C3119"/>
    <w:rsid w:val="007C34F7"/>
    <w:rsid w:val="007C4DB1"/>
    <w:rsid w:val="007C5140"/>
    <w:rsid w:val="007C5767"/>
    <w:rsid w:val="007C6448"/>
    <w:rsid w:val="007C6FFA"/>
    <w:rsid w:val="007D27F0"/>
    <w:rsid w:val="007D55CD"/>
    <w:rsid w:val="007D57B1"/>
    <w:rsid w:val="007D5983"/>
    <w:rsid w:val="007D5E97"/>
    <w:rsid w:val="007D6F0D"/>
    <w:rsid w:val="007D6FCC"/>
    <w:rsid w:val="007D7DD2"/>
    <w:rsid w:val="007D7E5F"/>
    <w:rsid w:val="007E0546"/>
    <w:rsid w:val="007E13EA"/>
    <w:rsid w:val="007E26FA"/>
    <w:rsid w:val="007E3382"/>
    <w:rsid w:val="007E3CB5"/>
    <w:rsid w:val="007E40C2"/>
    <w:rsid w:val="007E4D7A"/>
    <w:rsid w:val="007E5E49"/>
    <w:rsid w:val="007F0BF3"/>
    <w:rsid w:val="007F5D25"/>
    <w:rsid w:val="007F67BB"/>
    <w:rsid w:val="00801A14"/>
    <w:rsid w:val="00801DF7"/>
    <w:rsid w:val="00802693"/>
    <w:rsid w:val="00802E62"/>
    <w:rsid w:val="008039DF"/>
    <w:rsid w:val="0080478D"/>
    <w:rsid w:val="00804AB0"/>
    <w:rsid w:val="00806CAF"/>
    <w:rsid w:val="00807ECC"/>
    <w:rsid w:val="00811D93"/>
    <w:rsid w:val="00812213"/>
    <w:rsid w:val="008131BE"/>
    <w:rsid w:val="008133B3"/>
    <w:rsid w:val="008146E6"/>
    <w:rsid w:val="00817154"/>
    <w:rsid w:val="00821113"/>
    <w:rsid w:val="008212F7"/>
    <w:rsid w:val="00821AB9"/>
    <w:rsid w:val="00822111"/>
    <w:rsid w:val="008242AB"/>
    <w:rsid w:val="00826340"/>
    <w:rsid w:val="00826967"/>
    <w:rsid w:val="00826D9D"/>
    <w:rsid w:val="0082759E"/>
    <w:rsid w:val="008275BD"/>
    <w:rsid w:val="00833284"/>
    <w:rsid w:val="008336A1"/>
    <w:rsid w:val="0083517C"/>
    <w:rsid w:val="00835230"/>
    <w:rsid w:val="00836AB4"/>
    <w:rsid w:val="0083749F"/>
    <w:rsid w:val="008378C5"/>
    <w:rsid w:val="008402E0"/>
    <w:rsid w:val="00840302"/>
    <w:rsid w:val="00842D7C"/>
    <w:rsid w:val="00843EDA"/>
    <w:rsid w:val="00844015"/>
    <w:rsid w:val="008448B8"/>
    <w:rsid w:val="00846C3C"/>
    <w:rsid w:val="008471F7"/>
    <w:rsid w:val="00851311"/>
    <w:rsid w:val="00852613"/>
    <w:rsid w:val="00853E0C"/>
    <w:rsid w:val="00855071"/>
    <w:rsid w:val="00855AD5"/>
    <w:rsid w:val="008577D0"/>
    <w:rsid w:val="00857BA3"/>
    <w:rsid w:val="00861E71"/>
    <w:rsid w:val="008639F9"/>
    <w:rsid w:val="00865488"/>
    <w:rsid w:val="00865CAA"/>
    <w:rsid w:val="00866F15"/>
    <w:rsid w:val="008711E8"/>
    <w:rsid w:val="00872904"/>
    <w:rsid w:val="00873472"/>
    <w:rsid w:val="0087439A"/>
    <w:rsid w:val="00874416"/>
    <w:rsid w:val="00874EDB"/>
    <w:rsid w:val="008759CC"/>
    <w:rsid w:val="00875C05"/>
    <w:rsid w:val="00875C84"/>
    <w:rsid w:val="008764E7"/>
    <w:rsid w:val="0088386D"/>
    <w:rsid w:val="00883B25"/>
    <w:rsid w:val="0088495B"/>
    <w:rsid w:val="008849E8"/>
    <w:rsid w:val="00885801"/>
    <w:rsid w:val="00886624"/>
    <w:rsid w:val="0088706D"/>
    <w:rsid w:val="008870FB"/>
    <w:rsid w:val="00887853"/>
    <w:rsid w:val="008909BD"/>
    <w:rsid w:val="00894346"/>
    <w:rsid w:val="00894B11"/>
    <w:rsid w:val="008961C7"/>
    <w:rsid w:val="008968D7"/>
    <w:rsid w:val="00896CDA"/>
    <w:rsid w:val="00897243"/>
    <w:rsid w:val="00897C0E"/>
    <w:rsid w:val="008A040E"/>
    <w:rsid w:val="008A0DC8"/>
    <w:rsid w:val="008A1C44"/>
    <w:rsid w:val="008A215F"/>
    <w:rsid w:val="008A267F"/>
    <w:rsid w:val="008A7C26"/>
    <w:rsid w:val="008A7DE5"/>
    <w:rsid w:val="008B03F0"/>
    <w:rsid w:val="008B0846"/>
    <w:rsid w:val="008B12D6"/>
    <w:rsid w:val="008B51EE"/>
    <w:rsid w:val="008B58FB"/>
    <w:rsid w:val="008B5A91"/>
    <w:rsid w:val="008B612C"/>
    <w:rsid w:val="008B7FEF"/>
    <w:rsid w:val="008C046F"/>
    <w:rsid w:val="008C0DC3"/>
    <w:rsid w:val="008C41E3"/>
    <w:rsid w:val="008C449D"/>
    <w:rsid w:val="008D1464"/>
    <w:rsid w:val="008D2426"/>
    <w:rsid w:val="008D43DA"/>
    <w:rsid w:val="008D5354"/>
    <w:rsid w:val="008D665F"/>
    <w:rsid w:val="008D6959"/>
    <w:rsid w:val="008D7426"/>
    <w:rsid w:val="008D7AE9"/>
    <w:rsid w:val="008E32AB"/>
    <w:rsid w:val="008E5220"/>
    <w:rsid w:val="008E60A4"/>
    <w:rsid w:val="008F2975"/>
    <w:rsid w:val="008F5E5E"/>
    <w:rsid w:val="0090129D"/>
    <w:rsid w:val="00901F95"/>
    <w:rsid w:val="009036C2"/>
    <w:rsid w:val="00906322"/>
    <w:rsid w:val="00906567"/>
    <w:rsid w:val="00907CFC"/>
    <w:rsid w:val="00910415"/>
    <w:rsid w:val="009110C3"/>
    <w:rsid w:val="00911ECE"/>
    <w:rsid w:val="00914563"/>
    <w:rsid w:val="0091503A"/>
    <w:rsid w:val="00917C9D"/>
    <w:rsid w:val="009210C1"/>
    <w:rsid w:val="00921C73"/>
    <w:rsid w:val="009227C7"/>
    <w:rsid w:val="00923379"/>
    <w:rsid w:val="00924CE6"/>
    <w:rsid w:val="00925211"/>
    <w:rsid w:val="00926EF6"/>
    <w:rsid w:val="00930127"/>
    <w:rsid w:val="009323AC"/>
    <w:rsid w:val="00933AE3"/>
    <w:rsid w:val="00933C3F"/>
    <w:rsid w:val="00934EE1"/>
    <w:rsid w:val="00935BF0"/>
    <w:rsid w:val="009379E4"/>
    <w:rsid w:val="00940BA0"/>
    <w:rsid w:val="00941DE8"/>
    <w:rsid w:val="00942215"/>
    <w:rsid w:val="00943CB5"/>
    <w:rsid w:val="009456D5"/>
    <w:rsid w:val="00953722"/>
    <w:rsid w:val="009554CA"/>
    <w:rsid w:val="00956769"/>
    <w:rsid w:val="0095708F"/>
    <w:rsid w:val="00961593"/>
    <w:rsid w:val="00962E6B"/>
    <w:rsid w:val="00962EF1"/>
    <w:rsid w:val="00964229"/>
    <w:rsid w:val="00964CF5"/>
    <w:rsid w:val="00965550"/>
    <w:rsid w:val="00966507"/>
    <w:rsid w:val="00966783"/>
    <w:rsid w:val="00966876"/>
    <w:rsid w:val="00970019"/>
    <w:rsid w:val="0097093D"/>
    <w:rsid w:val="009709FF"/>
    <w:rsid w:val="00970EAD"/>
    <w:rsid w:val="00971226"/>
    <w:rsid w:val="00973CE0"/>
    <w:rsid w:val="00974375"/>
    <w:rsid w:val="0097526F"/>
    <w:rsid w:val="009761C4"/>
    <w:rsid w:val="0097671F"/>
    <w:rsid w:val="00976C56"/>
    <w:rsid w:val="00983D60"/>
    <w:rsid w:val="00983FFE"/>
    <w:rsid w:val="00984A13"/>
    <w:rsid w:val="00985BEE"/>
    <w:rsid w:val="00985E29"/>
    <w:rsid w:val="00986F20"/>
    <w:rsid w:val="00987893"/>
    <w:rsid w:val="0099060C"/>
    <w:rsid w:val="00991D3A"/>
    <w:rsid w:val="00991F36"/>
    <w:rsid w:val="0099285B"/>
    <w:rsid w:val="00993DAE"/>
    <w:rsid w:val="00994CFE"/>
    <w:rsid w:val="00996971"/>
    <w:rsid w:val="009969C2"/>
    <w:rsid w:val="009A066F"/>
    <w:rsid w:val="009A0FAC"/>
    <w:rsid w:val="009A2EC0"/>
    <w:rsid w:val="009A31DD"/>
    <w:rsid w:val="009A3497"/>
    <w:rsid w:val="009A36B0"/>
    <w:rsid w:val="009A4158"/>
    <w:rsid w:val="009A595B"/>
    <w:rsid w:val="009A5B40"/>
    <w:rsid w:val="009A5E3F"/>
    <w:rsid w:val="009A6D7A"/>
    <w:rsid w:val="009A7061"/>
    <w:rsid w:val="009A74AB"/>
    <w:rsid w:val="009B00CD"/>
    <w:rsid w:val="009B0F69"/>
    <w:rsid w:val="009B3634"/>
    <w:rsid w:val="009B3EAD"/>
    <w:rsid w:val="009B3EB5"/>
    <w:rsid w:val="009B3ED6"/>
    <w:rsid w:val="009B655C"/>
    <w:rsid w:val="009B6B3D"/>
    <w:rsid w:val="009B7A88"/>
    <w:rsid w:val="009C0110"/>
    <w:rsid w:val="009C0A0C"/>
    <w:rsid w:val="009C1D14"/>
    <w:rsid w:val="009C3679"/>
    <w:rsid w:val="009C47C3"/>
    <w:rsid w:val="009C718C"/>
    <w:rsid w:val="009D00B0"/>
    <w:rsid w:val="009D0CE1"/>
    <w:rsid w:val="009D18C5"/>
    <w:rsid w:val="009D22AC"/>
    <w:rsid w:val="009D2457"/>
    <w:rsid w:val="009D24FF"/>
    <w:rsid w:val="009D252F"/>
    <w:rsid w:val="009D26D2"/>
    <w:rsid w:val="009D47AB"/>
    <w:rsid w:val="009D682D"/>
    <w:rsid w:val="009D69FE"/>
    <w:rsid w:val="009D7646"/>
    <w:rsid w:val="009D7884"/>
    <w:rsid w:val="009E1FD2"/>
    <w:rsid w:val="009E3CE0"/>
    <w:rsid w:val="009E4DC0"/>
    <w:rsid w:val="009E4E2D"/>
    <w:rsid w:val="009E5557"/>
    <w:rsid w:val="009E5E45"/>
    <w:rsid w:val="009E65D3"/>
    <w:rsid w:val="009E66AE"/>
    <w:rsid w:val="009F00C2"/>
    <w:rsid w:val="009F0C91"/>
    <w:rsid w:val="009F1C9E"/>
    <w:rsid w:val="009F31D7"/>
    <w:rsid w:val="009F3370"/>
    <w:rsid w:val="009F34BE"/>
    <w:rsid w:val="009F361B"/>
    <w:rsid w:val="009F4BB2"/>
    <w:rsid w:val="009F51A0"/>
    <w:rsid w:val="009F67D0"/>
    <w:rsid w:val="009F6A7F"/>
    <w:rsid w:val="009F7856"/>
    <w:rsid w:val="00A01310"/>
    <w:rsid w:val="00A014F7"/>
    <w:rsid w:val="00A021DD"/>
    <w:rsid w:val="00A02B95"/>
    <w:rsid w:val="00A049AC"/>
    <w:rsid w:val="00A054CF"/>
    <w:rsid w:val="00A055AE"/>
    <w:rsid w:val="00A06F69"/>
    <w:rsid w:val="00A07832"/>
    <w:rsid w:val="00A13056"/>
    <w:rsid w:val="00A14597"/>
    <w:rsid w:val="00A14B87"/>
    <w:rsid w:val="00A1569D"/>
    <w:rsid w:val="00A17974"/>
    <w:rsid w:val="00A20B84"/>
    <w:rsid w:val="00A21FC5"/>
    <w:rsid w:val="00A2375B"/>
    <w:rsid w:val="00A23B37"/>
    <w:rsid w:val="00A23DB5"/>
    <w:rsid w:val="00A24B37"/>
    <w:rsid w:val="00A24BAA"/>
    <w:rsid w:val="00A2751D"/>
    <w:rsid w:val="00A27D8F"/>
    <w:rsid w:val="00A303D7"/>
    <w:rsid w:val="00A3043F"/>
    <w:rsid w:val="00A306F8"/>
    <w:rsid w:val="00A31570"/>
    <w:rsid w:val="00A32F91"/>
    <w:rsid w:val="00A33ADA"/>
    <w:rsid w:val="00A36A33"/>
    <w:rsid w:val="00A36BDC"/>
    <w:rsid w:val="00A36FF3"/>
    <w:rsid w:val="00A37920"/>
    <w:rsid w:val="00A37E7E"/>
    <w:rsid w:val="00A40253"/>
    <w:rsid w:val="00A40364"/>
    <w:rsid w:val="00A40578"/>
    <w:rsid w:val="00A40BE9"/>
    <w:rsid w:val="00A4252D"/>
    <w:rsid w:val="00A43AA3"/>
    <w:rsid w:val="00A44DC2"/>
    <w:rsid w:val="00A4533E"/>
    <w:rsid w:val="00A46943"/>
    <w:rsid w:val="00A469B9"/>
    <w:rsid w:val="00A50918"/>
    <w:rsid w:val="00A5093F"/>
    <w:rsid w:val="00A51722"/>
    <w:rsid w:val="00A51EBF"/>
    <w:rsid w:val="00A52A17"/>
    <w:rsid w:val="00A5384C"/>
    <w:rsid w:val="00A551E3"/>
    <w:rsid w:val="00A55408"/>
    <w:rsid w:val="00A56D5A"/>
    <w:rsid w:val="00A602F5"/>
    <w:rsid w:val="00A60571"/>
    <w:rsid w:val="00A61E40"/>
    <w:rsid w:val="00A62B14"/>
    <w:rsid w:val="00A673D3"/>
    <w:rsid w:val="00A70684"/>
    <w:rsid w:val="00A7070B"/>
    <w:rsid w:val="00A712F4"/>
    <w:rsid w:val="00A714CD"/>
    <w:rsid w:val="00A748BE"/>
    <w:rsid w:val="00A750ED"/>
    <w:rsid w:val="00A7656A"/>
    <w:rsid w:val="00A7758F"/>
    <w:rsid w:val="00A806A4"/>
    <w:rsid w:val="00A80CB6"/>
    <w:rsid w:val="00A8113C"/>
    <w:rsid w:val="00A8638E"/>
    <w:rsid w:val="00A863CD"/>
    <w:rsid w:val="00A864CB"/>
    <w:rsid w:val="00A901FE"/>
    <w:rsid w:val="00A90266"/>
    <w:rsid w:val="00A91427"/>
    <w:rsid w:val="00A92263"/>
    <w:rsid w:val="00A9317F"/>
    <w:rsid w:val="00A93B28"/>
    <w:rsid w:val="00A941DE"/>
    <w:rsid w:val="00A95577"/>
    <w:rsid w:val="00A95889"/>
    <w:rsid w:val="00A95D0E"/>
    <w:rsid w:val="00AA0B7F"/>
    <w:rsid w:val="00AA15BB"/>
    <w:rsid w:val="00AA1783"/>
    <w:rsid w:val="00AA17C6"/>
    <w:rsid w:val="00AA3249"/>
    <w:rsid w:val="00AA4422"/>
    <w:rsid w:val="00AB182E"/>
    <w:rsid w:val="00AB3EFD"/>
    <w:rsid w:val="00AB7A5C"/>
    <w:rsid w:val="00AC01CC"/>
    <w:rsid w:val="00AC0B70"/>
    <w:rsid w:val="00AC0BCB"/>
    <w:rsid w:val="00AC1C8F"/>
    <w:rsid w:val="00AC3161"/>
    <w:rsid w:val="00AC5A46"/>
    <w:rsid w:val="00AC63DE"/>
    <w:rsid w:val="00AC646F"/>
    <w:rsid w:val="00AC7F23"/>
    <w:rsid w:val="00AC7FCB"/>
    <w:rsid w:val="00AD0439"/>
    <w:rsid w:val="00AD2586"/>
    <w:rsid w:val="00AD2CA3"/>
    <w:rsid w:val="00AD5130"/>
    <w:rsid w:val="00AD6156"/>
    <w:rsid w:val="00AD7174"/>
    <w:rsid w:val="00AE06B5"/>
    <w:rsid w:val="00AE16C5"/>
    <w:rsid w:val="00AE1804"/>
    <w:rsid w:val="00AE242D"/>
    <w:rsid w:val="00AE3E75"/>
    <w:rsid w:val="00AE41A9"/>
    <w:rsid w:val="00AE43CF"/>
    <w:rsid w:val="00AE443B"/>
    <w:rsid w:val="00AE4FBD"/>
    <w:rsid w:val="00AE6A73"/>
    <w:rsid w:val="00AE7C44"/>
    <w:rsid w:val="00AE7E78"/>
    <w:rsid w:val="00AF0F1E"/>
    <w:rsid w:val="00AF138D"/>
    <w:rsid w:val="00AF1BF8"/>
    <w:rsid w:val="00AF2B4A"/>
    <w:rsid w:val="00AF321F"/>
    <w:rsid w:val="00AF3E02"/>
    <w:rsid w:val="00AF405C"/>
    <w:rsid w:val="00AF46CB"/>
    <w:rsid w:val="00AF4812"/>
    <w:rsid w:val="00AF4A31"/>
    <w:rsid w:val="00AF5C22"/>
    <w:rsid w:val="00B00F25"/>
    <w:rsid w:val="00B012CA"/>
    <w:rsid w:val="00B02030"/>
    <w:rsid w:val="00B04BA4"/>
    <w:rsid w:val="00B05EBF"/>
    <w:rsid w:val="00B07A9A"/>
    <w:rsid w:val="00B10181"/>
    <w:rsid w:val="00B10ABE"/>
    <w:rsid w:val="00B12224"/>
    <w:rsid w:val="00B1296F"/>
    <w:rsid w:val="00B12F03"/>
    <w:rsid w:val="00B14104"/>
    <w:rsid w:val="00B15E9F"/>
    <w:rsid w:val="00B16956"/>
    <w:rsid w:val="00B16997"/>
    <w:rsid w:val="00B16CF5"/>
    <w:rsid w:val="00B17079"/>
    <w:rsid w:val="00B20D12"/>
    <w:rsid w:val="00B20D96"/>
    <w:rsid w:val="00B21161"/>
    <w:rsid w:val="00B22506"/>
    <w:rsid w:val="00B231B4"/>
    <w:rsid w:val="00B233D6"/>
    <w:rsid w:val="00B23CEF"/>
    <w:rsid w:val="00B25128"/>
    <w:rsid w:val="00B264D1"/>
    <w:rsid w:val="00B2695F"/>
    <w:rsid w:val="00B279CB"/>
    <w:rsid w:val="00B30210"/>
    <w:rsid w:val="00B333A5"/>
    <w:rsid w:val="00B33CAA"/>
    <w:rsid w:val="00B343EA"/>
    <w:rsid w:val="00B34B13"/>
    <w:rsid w:val="00B36E1A"/>
    <w:rsid w:val="00B412B9"/>
    <w:rsid w:val="00B4145F"/>
    <w:rsid w:val="00B419E4"/>
    <w:rsid w:val="00B426BD"/>
    <w:rsid w:val="00B4273F"/>
    <w:rsid w:val="00B42DE6"/>
    <w:rsid w:val="00B432EC"/>
    <w:rsid w:val="00B440C5"/>
    <w:rsid w:val="00B4411E"/>
    <w:rsid w:val="00B44B79"/>
    <w:rsid w:val="00B477DA"/>
    <w:rsid w:val="00B517AE"/>
    <w:rsid w:val="00B51F51"/>
    <w:rsid w:val="00B51F83"/>
    <w:rsid w:val="00B5283C"/>
    <w:rsid w:val="00B534BC"/>
    <w:rsid w:val="00B538C1"/>
    <w:rsid w:val="00B54229"/>
    <w:rsid w:val="00B5510C"/>
    <w:rsid w:val="00B553AB"/>
    <w:rsid w:val="00B55B23"/>
    <w:rsid w:val="00B56761"/>
    <w:rsid w:val="00B57225"/>
    <w:rsid w:val="00B5742A"/>
    <w:rsid w:val="00B60369"/>
    <w:rsid w:val="00B60465"/>
    <w:rsid w:val="00B60567"/>
    <w:rsid w:val="00B616DD"/>
    <w:rsid w:val="00B618B2"/>
    <w:rsid w:val="00B61EAB"/>
    <w:rsid w:val="00B61FB0"/>
    <w:rsid w:val="00B622A0"/>
    <w:rsid w:val="00B6268A"/>
    <w:rsid w:val="00B63757"/>
    <w:rsid w:val="00B63B1D"/>
    <w:rsid w:val="00B64271"/>
    <w:rsid w:val="00B64AF9"/>
    <w:rsid w:val="00B64CB5"/>
    <w:rsid w:val="00B66B24"/>
    <w:rsid w:val="00B705B5"/>
    <w:rsid w:val="00B7329A"/>
    <w:rsid w:val="00B74225"/>
    <w:rsid w:val="00B743FD"/>
    <w:rsid w:val="00B7579C"/>
    <w:rsid w:val="00B76485"/>
    <w:rsid w:val="00B81392"/>
    <w:rsid w:val="00B820BA"/>
    <w:rsid w:val="00B8307A"/>
    <w:rsid w:val="00B83181"/>
    <w:rsid w:val="00B84206"/>
    <w:rsid w:val="00B86823"/>
    <w:rsid w:val="00B91E7F"/>
    <w:rsid w:val="00B92186"/>
    <w:rsid w:val="00B92C50"/>
    <w:rsid w:val="00B93220"/>
    <w:rsid w:val="00B93D49"/>
    <w:rsid w:val="00B94ADF"/>
    <w:rsid w:val="00B94B68"/>
    <w:rsid w:val="00B95B36"/>
    <w:rsid w:val="00B97D82"/>
    <w:rsid w:val="00BA0030"/>
    <w:rsid w:val="00BA027F"/>
    <w:rsid w:val="00BA171B"/>
    <w:rsid w:val="00BA1994"/>
    <w:rsid w:val="00BA1A95"/>
    <w:rsid w:val="00BA2D5C"/>
    <w:rsid w:val="00BA3BC8"/>
    <w:rsid w:val="00BA5584"/>
    <w:rsid w:val="00BA5977"/>
    <w:rsid w:val="00BA5D8C"/>
    <w:rsid w:val="00BA7752"/>
    <w:rsid w:val="00BB01D4"/>
    <w:rsid w:val="00BB0F70"/>
    <w:rsid w:val="00BB1DCE"/>
    <w:rsid w:val="00BB1FC9"/>
    <w:rsid w:val="00BB2391"/>
    <w:rsid w:val="00BB25A3"/>
    <w:rsid w:val="00BB3B2F"/>
    <w:rsid w:val="00BB6102"/>
    <w:rsid w:val="00BB621B"/>
    <w:rsid w:val="00BB6D7B"/>
    <w:rsid w:val="00BB719C"/>
    <w:rsid w:val="00BC2752"/>
    <w:rsid w:val="00BC40B7"/>
    <w:rsid w:val="00BC53BE"/>
    <w:rsid w:val="00BC56D2"/>
    <w:rsid w:val="00BC5761"/>
    <w:rsid w:val="00BC61D7"/>
    <w:rsid w:val="00BC72BB"/>
    <w:rsid w:val="00BC7F6C"/>
    <w:rsid w:val="00BD098C"/>
    <w:rsid w:val="00BD1458"/>
    <w:rsid w:val="00BD1484"/>
    <w:rsid w:val="00BD2EC0"/>
    <w:rsid w:val="00BD389D"/>
    <w:rsid w:val="00BD4EE8"/>
    <w:rsid w:val="00BD54F9"/>
    <w:rsid w:val="00BD5638"/>
    <w:rsid w:val="00BD7CC2"/>
    <w:rsid w:val="00BE17B7"/>
    <w:rsid w:val="00BE20B2"/>
    <w:rsid w:val="00BE26C5"/>
    <w:rsid w:val="00BE2ABA"/>
    <w:rsid w:val="00BE33D1"/>
    <w:rsid w:val="00BE3872"/>
    <w:rsid w:val="00BE3CAD"/>
    <w:rsid w:val="00BE6744"/>
    <w:rsid w:val="00BE681B"/>
    <w:rsid w:val="00BE7BC3"/>
    <w:rsid w:val="00BF0230"/>
    <w:rsid w:val="00BF084C"/>
    <w:rsid w:val="00BF472A"/>
    <w:rsid w:val="00BF548D"/>
    <w:rsid w:val="00BF5AFC"/>
    <w:rsid w:val="00C007D9"/>
    <w:rsid w:val="00C00D09"/>
    <w:rsid w:val="00C00E5A"/>
    <w:rsid w:val="00C039C3"/>
    <w:rsid w:val="00C03B8D"/>
    <w:rsid w:val="00C05079"/>
    <w:rsid w:val="00C115CA"/>
    <w:rsid w:val="00C13679"/>
    <w:rsid w:val="00C14A03"/>
    <w:rsid w:val="00C15728"/>
    <w:rsid w:val="00C15C5B"/>
    <w:rsid w:val="00C20B89"/>
    <w:rsid w:val="00C23272"/>
    <w:rsid w:val="00C23A73"/>
    <w:rsid w:val="00C2460F"/>
    <w:rsid w:val="00C24941"/>
    <w:rsid w:val="00C25B60"/>
    <w:rsid w:val="00C2788A"/>
    <w:rsid w:val="00C30BF7"/>
    <w:rsid w:val="00C31293"/>
    <w:rsid w:val="00C31E7E"/>
    <w:rsid w:val="00C32176"/>
    <w:rsid w:val="00C322B8"/>
    <w:rsid w:val="00C344F5"/>
    <w:rsid w:val="00C34568"/>
    <w:rsid w:val="00C346B8"/>
    <w:rsid w:val="00C3488D"/>
    <w:rsid w:val="00C362BA"/>
    <w:rsid w:val="00C401CD"/>
    <w:rsid w:val="00C44D7B"/>
    <w:rsid w:val="00C47687"/>
    <w:rsid w:val="00C50BD4"/>
    <w:rsid w:val="00C546B8"/>
    <w:rsid w:val="00C5530D"/>
    <w:rsid w:val="00C55B60"/>
    <w:rsid w:val="00C56165"/>
    <w:rsid w:val="00C576F1"/>
    <w:rsid w:val="00C57BEE"/>
    <w:rsid w:val="00C61839"/>
    <w:rsid w:val="00C61C4F"/>
    <w:rsid w:val="00C62288"/>
    <w:rsid w:val="00C6405D"/>
    <w:rsid w:val="00C640CF"/>
    <w:rsid w:val="00C6433D"/>
    <w:rsid w:val="00C653BC"/>
    <w:rsid w:val="00C65E1D"/>
    <w:rsid w:val="00C671E5"/>
    <w:rsid w:val="00C70EE1"/>
    <w:rsid w:val="00C716C2"/>
    <w:rsid w:val="00C72D8B"/>
    <w:rsid w:val="00C74297"/>
    <w:rsid w:val="00C7497F"/>
    <w:rsid w:val="00C76575"/>
    <w:rsid w:val="00C767BA"/>
    <w:rsid w:val="00C7775C"/>
    <w:rsid w:val="00C80114"/>
    <w:rsid w:val="00C855A9"/>
    <w:rsid w:val="00C85B38"/>
    <w:rsid w:val="00C85DE3"/>
    <w:rsid w:val="00C86051"/>
    <w:rsid w:val="00C86CA0"/>
    <w:rsid w:val="00C86DAC"/>
    <w:rsid w:val="00C90176"/>
    <w:rsid w:val="00C90311"/>
    <w:rsid w:val="00C9062E"/>
    <w:rsid w:val="00C90C12"/>
    <w:rsid w:val="00C91E71"/>
    <w:rsid w:val="00C922A7"/>
    <w:rsid w:val="00C92D95"/>
    <w:rsid w:val="00C9353B"/>
    <w:rsid w:val="00C9472F"/>
    <w:rsid w:val="00C953B4"/>
    <w:rsid w:val="00C95A48"/>
    <w:rsid w:val="00C95AB6"/>
    <w:rsid w:val="00CA047B"/>
    <w:rsid w:val="00CA09DE"/>
    <w:rsid w:val="00CA10F0"/>
    <w:rsid w:val="00CA1222"/>
    <w:rsid w:val="00CA192A"/>
    <w:rsid w:val="00CA383C"/>
    <w:rsid w:val="00CB0865"/>
    <w:rsid w:val="00CB1097"/>
    <w:rsid w:val="00CB207D"/>
    <w:rsid w:val="00CB26F4"/>
    <w:rsid w:val="00CB288E"/>
    <w:rsid w:val="00CB2B89"/>
    <w:rsid w:val="00CB402D"/>
    <w:rsid w:val="00CB5B20"/>
    <w:rsid w:val="00CB5D88"/>
    <w:rsid w:val="00CB6103"/>
    <w:rsid w:val="00CB7026"/>
    <w:rsid w:val="00CB7B2D"/>
    <w:rsid w:val="00CC22EB"/>
    <w:rsid w:val="00CC2F54"/>
    <w:rsid w:val="00CC306D"/>
    <w:rsid w:val="00CC4B9D"/>
    <w:rsid w:val="00CC68FF"/>
    <w:rsid w:val="00CC766F"/>
    <w:rsid w:val="00CC781B"/>
    <w:rsid w:val="00CC7C5B"/>
    <w:rsid w:val="00CC7E66"/>
    <w:rsid w:val="00CC7EE3"/>
    <w:rsid w:val="00CD0C26"/>
    <w:rsid w:val="00CD19D1"/>
    <w:rsid w:val="00CD3969"/>
    <w:rsid w:val="00CD40BE"/>
    <w:rsid w:val="00CD4EAB"/>
    <w:rsid w:val="00CD577C"/>
    <w:rsid w:val="00CE066E"/>
    <w:rsid w:val="00CE1E1E"/>
    <w:rsid w:val="00CE211E"/>
    <w:rsid w:val="00CE29DB"/>
    <w:rsid w:val="00CE58C9"/>
    <w:rsid w:val="00CE593A"/>
    <w:rsid w:val="00CE5B2A"/>
    <w:rsid w:val="00CF1D08"/>
    <w:rsid w:val="00CF54FA"/>
    <w:rsid w:val="00CF6E5D"/>
    <w:rsid w:val="00D01E42"/>
    <w:rsid w:val="00D01EFA"/>
    <w:rsid w:val="00D02536"/>
    <w:rsid w:val="00D02B92"/>
    <w:rsid w:val="00D02BDC"/>
    <w:rsid w:val="00D03640"/>
    <w:rsid w:val="00D03D11"/>
    <w:rsid w:val="00D04245"/>
    <w:rsid w:val="00D07C14"/>
    <w:rsid w:val="00D115F1"/>
    <w:rsid w:val="00D11DC2"/>
    <w:rsid w:val="00D121EE"/>
    <w:rsid w:val="00D1263F"/>
    <w:rsid w:val="00D13257"/>
    <w:rsid w:val="00D14A91"/>
    <w:rsid w:val="00D15668"/>
    <w:rsid w:val="00D158C7"/>
    <w:rsid w:val="00D15A3F"/>
    <w:rsid w:val="00D1639B"/>
    <w:rsid w:val="00D20441"/>
    <w:rsid w:val="00D23BCB"/>
    <w:rsid w:val="00D250FF"/>
    <w:rsid w:val="00D25BAF"/>
    <w:rsid w:val="00D302B0"/>
    <w:rsid w:val="00D32AA0"/>
    <w:rsid w:val="00D33139"/>
    <w:rsid w:val="00D33267"/>
    <w:rsid w:val="00D35346"/>
    <w:rsid w:val="00D408E2"/>
    <w:rsid w:val="00D40E8C"/>
    <w:rsid w:val="00D43039"/>
    <w:rsid w:val="00D43404"/>
    <w:rsid w:val="00D438CE"/>
    <w:rsid w:val="00D43D45"/>
    <w:rsid w:val="00D44D45"/>
    <w:rsid w:val="00D45067"/>
    <w:rsid w:val="00D465B1"/>
    <w:rsid w:val="00D5187B"/>
    <w:rsid w:val="00D54588"/>
    <w:rsid w:val="00D54DBE"/>
    <w:rsid w:val="00D5562A"/>
    <w:rsid w:val="00D5600F"/>
    <w:rsid w:val="00D56356"/>
    <w:rsid w:val="00D56638"/>
    <w:rsid w:val="00D576A5"/>
    <w:rsid w:val="00D60120"/>
    <w:rsid w:val="00D6030E"/>
    <w:rsid w:val="00D63EC7"/>
    <w:rsid w:val="00D64F04"/>
    <w:rsid w:val="00D67010"/>
    <w:rsid w:val="00D67AF4"/>
    <w:rsid w:val="00D70869"/>
    <w:rsid w:val="00D70FB1"/>
    <w:rsid w:val="00D731F6"/>
    <w:rsid w:val="00D74050"/>
    <w:rsid w:val="00D75174"/>
    <w:rsid w:val="00D752DC"/>
    <w:rsid w:val="00D75F87"/>
    <w:rsid w:val="00D76BA9"/>
    <w:rsid w:val="00D77474"/>
    <w:rsid w:val="00D775F4"/>
    <w:rsid w:val="00D807D9"/>
    <w:rsid w:val="00D809C1"/>
    <w:rsid w:val="00D826FF"/>
    <w:rsid w:val="00D82FB2"/>
    <w:rsid w:val="00D832C8"/>
    <w:rsid w:val="00D834A6"/>
    <w:rsid w:val="00D83815"/>
    <w:rsid w:val="00D845BB"/>
    <w:rsid w:val="00D854B0"/>
    <w:rsid w:val="00D85C9B"/>
    <w:rsid w:val="00D86B22"/>
    <w:rsid w:val="00D8727C"/>
    <w:rsid w:val="00D873A0"/>
    <w:rsid w:val="00D9016A"/>
    <w:rsid w:val="00D92499"/>
    <w:rsid w:val="00D93602"/>
    <w:rsid w:val="00D94C5A"/>
    <w:rsid w:val="00D957AD"/>
    <w:rsid w:val="00DA0421"/>
    <w:rsid w:val="00DA2F69"/>
    <w:rsid w:val="00DA3CE0"/>
    <w:rsid w:val="00DA4781"/>
    <w:rsid w:val="00DA5975"/>
    <w:rsid w:val="00DA63B2"/>
    <w:rsid w:val="00DB18B8"/>
    <w:rsid w:val="00DB1952"/>
    <w:rsid w:val="00DB1A48"/>
    <w:rsid w:val="00DB1F66"/>
    <w:rsid w:val="00DB26C6"/>
    <w:rsid w:val="00DB2AC1"/>
    <w:rsid w:val="00DB3BFE"/>
    <w:rsid w:val="00DB5184"/>
    <w:rsid w:val="00DB613D"/>
    <w:rsid w:val="00DB67D9"/>
    <w:rsid w:val="00DB6C5F"/>
    <w:rsid w:val="00DB72F7"/>
    <w:rsid w:val="00DC1733"/>
    <w:rsid w:val="00DC1C17"/>
    <w:rsid w:val="00DC3D1B"/>
    <w:rsid w:val="00DC430D"/>
    <w:rsid w:val="00DC44C5"/>
    <w:rsid w:val="00DC4526"/>
    <w:rsid w:val="00DC53B6"/>
    <w:rsid w:val="00DC5BA1"/>
    <w:rsid w:val="00DC64EE"/>
    <w:rsid w:val="00DC7793"/>
    <w:rsid w:val="00DC7920"/>
    <w:rsid w:val="00DD3AA4"/>
    <w:rsid w:val="00DD3B59"/>
    <w:rsid w:val="00DD3CE7"/>
    <w:rsid w:val="00DD57B0"/>
    <w:rsid w:val="00DD6129"/>
    <w:rsid w:val="00DD7888"/>
    <w:rsid w:val="00DE14B0"/>
    <w:rsid w:val="00DE192C"/>
    <w:rsid w:val="00DE1C3D"/>
    <w:rsid w:val="00DE1CB4"/>
    <w:rsid w:val="00DE3910"/>
    <w:rsid w:val="00DE3E49"/>
    <w:rsid w:val="00DE4D5C"/>
    <w:rsid w:val="00DE566E"/>
    <w:rsid w:val="00DE7A66"/>
    <w:rsid w:val="00DF1C81"/>
    <w:rsid w:val="00DF3770"/>
    <w:rsid w:val="00DF3DB1"/>
    <w:rsid w:val="00DF47A4"/>
    <w:rsid w:val="00E0056E"/>
    <w:rsid w:val="00E00724"/>
    <w:rsid w:val="00E012A4"/>
    <w:rsid w:val="00E02D54"/>
    <w:rsid w:val="00E02DAD"/>
    <w:rsid w:val="00E02E26"/>
    <w:rsid w:val="00E042D0"/>
    <w:rsid w:val="00E046CF"/>
    <w:rsid w:val="00E06605"/>
    <w:rsid w:val="00E06931"/>
    <w:rsid w:val="00E1137F"/>
    <w:rsid w:val="00E125FF"/>
    <w:rsid w:val="00E14368"/>
    <w:rsid w:val="00E14CF3"/>
    <w:rsid w:val="00E151B0"/>
    <w:rsid w:val="00E15F62"/>
    <w:rsid w:val="00E16D40"/>
    <w:rsid w:val="00E17E4E"/>
    <w:rsid w:val="00E204C8"/>
    <w:rsid w:val="00E22D8F"/>
    <w:rsid w:val="00E243C9"/>
    <w:rsid w:val="00E25E19"/>
    <w:rsid w:val="00E26C48"/>
    <w:rsid w:val="00E270A6"/>
    <w:rsid w:val="00E273BE"/>
    <w:rsid w:val="00E27BD0"/>
    <w:rsid w:val="00E33406"/>
    <w:rsid w:val="00E33BA7"/>
    <w:rsid w:val="00E35942"/>
    <w:rsid w:val="00E371CC"/>
    <w:rsid w:val="00E405E6"/>
    <w:rsid w:val="00E41B95"/>
    <w:rsid w:val="00E421F8"/>
    <w:rsid w:val="00E43D55"/>
    <w:rsid w:val="00E45063"/>
    <w:rsid w:val="00E4507D"/>
    <w:rsid w:val="00E450F0"/>
    <w:rsid w:val="00E450FF"/>
    <w:rsid w:val="00E4533D"/>
    <w:rsid w:val="00E45752"/>
    <w:rsid w:val="00E47332"/>
    <w:rsid w:val="00E473B3"/>
    <w:rsid w:val="00E50154"/>
    <w:rsid w:val="00E505DB"/>
    <w:rsid w:val="00E510E1"/>
    <w:rsid w:val="00E51D38"/>
    <w:rsid w:val="00E5401D"/>
    <w:rsid w:val="00E56B33"/>
    <w:rsid w:val="00E57E47"/>
    <w:rsid w:val="00E613F0"/>
    <w:rsid w:val="00E61D6E"/>
    <w:rsid w:val="00E64FE4"/>
    <w:rsid w:val="00E65BAD"/>
    <w:rsid w:val="00E65FB7"/>
    <w:rsid w:val="00E665A2"/>
    <w:rsid w:val="00E67619"/>
    <w:rsid w:val="00E7019F"/>
    <w:rsid w:val="00E70356"/>
    <w:rsid w:val="00E719B9"/>
    <w:rsid w:val="00E72DFE"/>
    <w:rsid w:val="00E72FCC"/>
    <w:rsid w:val="00E74038"/>
    <w:rsid w:val="00E77743"/>
    <w:rsid w:val="00E801AA"/>
    <w:rsid w:val="00E8035C"/>
    <w:rsid w:val="00E81222"/>
    <w:rsid w:val="00E82676"/>
    <w:rsid w:val="00E82A73"/>
    <w:rsid w:val="00E83A83"/>
    <w:rsid w:val="00E8426A"/>
    <w:rsid w:val="00E84495"/>
    <w:rsid w:val="00E84757"/>
    <w:rsid w:val="00E8485E"/>
    <w:rsid w:val="00E84F75"/>
    <w:rsid w:val="00E867D0"/>
    <w:rsid w:val="00E905DE"/>
    <w:rsid w:val="00E917D5"/>
    <w:rsid w:val="00E93A57"/>
    <w:rsid w:val="00E959E5"/>
    <w:rsid w:val="00E967EC"/>
    <w:rsid w:val="00E96A89"/>
    <w:rsid w:val="00E97CA8"/>
    <w:rsid w:val="00EA08A4"/>
    <w:rsid w:val="00EA08AD"/>
    <w:rsid w:val="00EA1863"/>
    <w:rsid w:val="00EA4770"/>
    <w:rsid w:val="00EA5002"/>
    <w:rsid w:val="00EA5018"/>
    <w:rsid w:val="00EA78A8"/>
    <w:rsid w:val="00EB0307"/>
    <w:rsid w:val="00EB556D"/>
    <w:rsid w:val="00EB6ACF"/>
    <w:rsid w:val="00EC000E"/>
    <w:rsid w:val="00EC0911"/>
    <w:rsid w:val="00EC0F36"/>
    <w:rsid w:val="00EC1424"/>
    <w:rsid w:val="00EC19A8"/>
    <w:rsid w:val="00EC2D8E"/>
    <w:rsid w:val="00EC3466"/>
    <w:rsid w:val="00EC595F"/>
    <w:rsid w:val="00EC5D53"/>
    <w:rsid w:val="00EC6A27"/>
    <w:rsid w:val="00EC726C"/>
    <w:rsid w:val="00EC7C67"/>
    <w:rsid w:val="00ED072F"/>
    <w:rsid w:val="00ED10B2"/>
    <w:rsid w:val="00ED2722"/>
    <w:rsid w:val="00ED5067"/>
    <w:rsid w:val="00ED5E37"/>
    <w:rsid w:val="00ED5E94"/>
    <w:rsid w:val="00ED6538"/>
    <w:rsid w:val="00ED6B92"/>
    <w:rsid w:val="00EE141B"/>
    <w:rsid w:val="00EE3267"/>
    <w:rsid w:val="00EE37CE"/>
    <w:rsid w:val="00EE5213"/>
    <w:rsid w:val="00EE5661"/>
    <w:rsid w:val="00EE5F49"/>
    <w:rsid w:val="00EE69EE"/>
    <w:rsid w:val="00EE69FC"/>
    <w:rsid w:val="00EE7586"/>
    <w:rsid w:val="00EE7EB0"/>
    <w:rsid w:val="00EF017F"/>
    <w:rsid w:val="00EF0707"/>
    <w:rsid w:val="00EF54F2"/>
    <w:rsid w:val="00EF6DDE"/>
    <w:rsid w:val="00EF7753"/>
    <w:rsid w:val="00F003B3"/>
    <w:rsid w:val="00F01DF5"/>
    <w:rsid w:val="00F023D8"/>
    <w:rsid w:val="00F02C58"/>
    <w:rsid w:val="00F03256"/>
    <w:rsid w:val="00F03B40"/>
    <w:rsid w:val="00F0566C"/>
    <w:rsid w:val="00F07042"/>
    <w:rsid w:val="00F07230"/>
    <w:rsid w:val="00F111F9"/>
    <w:rsid w:val="00F160A6"/>
    <w:rsid w:val="00F21768"/>
    <w:rsid w:val="00F21E3D"/>
    <w:rsid w:val="00F225E9"/>
    <w:rsid w:val="00F23852"/>
    <w:rsid w:val="00F24CE6"/>
    <w:rsid w:val="00F24EED"/>
    <w:rsid w:val="00F2551C"/>
    <w:rsid w:val="00F25A0A"/>
    <w:rsid w:val="00F260C0"/>
    <w:rsid w:val="00F2754B"/>
    <w:rsid w:val="00F308C6"/>
    <w:rsid w:val="00F316A2"/>
    <w:rsid w:val="00F32FA5"/>
    <w:rsid w:val="00F35B22"/>
    <w:rsid w:val="00F36AE2"/>
    <w:rsid w:val="00F40268"/>
    <w:rsid w:val="00F40380"/>
    <w:rsid w:val="00F405B9"/>
    <w:rsid w:val="00F44C09"/>
    <w:rsid w:val="00F45A59"/>
    <w:rsid w:val="00F45F8E"/>
    <w:rsid w:val="00F46EFD"/>
    <w:rsid w:val="00F47E0E"/>
    <w:rsid w:val="00F514FC"/>
    <w:rsid w:val="00F51DD2"/>
    <w:rsid w:val="00F542F8"/>
    <w:rsid w:val="00F5586D"/>
    <w:rsid w:val="00F60111"/>
    <w:rsid w:val="00F63238"/>
    <w:rsid w:val="00F65596"/>
    <w:rsid w:val="00F66014"/>
    <w:rsid w:val="00F666C7"/>
    <w:rsid w:val="00F66A85"/>
    <w:rsid w:val="00F71A40"/>
    <w:rsid w:val="00F7334A"/>
    <w:rsid w:val="00F733F1"/>
    <w:rsid w:val="00F762F6"/>
    <w:rsid w:val="00F76F44"/>
    <w:rsid w:val="00F77737"/>
    <w:rsid w:val="00F807D2"/>
    <w:rsid w:val="00F82428"/>
    <w:rsid w:val="00F83DC7"/>
    <w:rsid w:val="00F8407B"/>
    <w:rsid w:val="00F845C3"/>
    <w:rsid w:val="00F85F72"/>
    <w:rsid w:val="00F90D9A"/>
    <w:rsid w:val="00F912FD"/>
    <w:rsid w:val="00F917CE"/>
    <w:rsid w:val="00F92887"/>
    <w:rsid w:val="00F92D38"/>
    <w:rsid w:val="00F931D4"/>
    <w:rsid w:val="00F938A5"/>
    <w:rsid w:val="00F94AAE"/>
    <w:rsid w:val="00F9575C"/>
    <w:rsid w:val="00F95BFA"/>
    <w:rsid w:val="00F96AB1"/>
    <w:rsid w:val="00FA0A66"/>
    <w:rsid w:val="00FA228A"/>
    <w:rsid w:val="00FA29AF"/>
    <w:rsid w:val="00FA59B8"/>
    <w:rsid w:val="00FA78C6"/>
    <w:rsid w:val="00FB245B"/>
    <w:rsid w:val="00FB2679"/>
    <w:rsid w:val="00FB2797"/>
    <w:rsid w:val="00FB2EFD"/>
    <w:rsid w:val="00FB394C"/>
    <w:rsid w:val="00FB467D"/>
    <w:rsid w:val="00FB497C"/>
    <w:rsid w:val="00FB5764"/>
    <w:rsid w:val="00FB5B7D"/>
    <w:rsid w:val="00FB63A7"/>
    <w:rsid w:val="00FB7462"/>
    <w:rsid w:val="00FB7F9C"/>
    <w:rsid w:val="00FC0384"/>
    <w:rsid w:val="00FC1A9A"/>
    <w:rsid w:val="00FC20B5"/>
    <w:rsid w:val="00FC377F"/>
    <w:rsid w:val="00FC5EFB"/>
    <w:rsid w:val="00FC7D7C"/>
    <w:rsid w:val="00FD1A28"/>
    <w:rsid w:val="00FD20F5"/>
    <w:rsid w:val="00FD2188"/>
    <w:rsid w:val="00FD2EB9"/>
    <w:rsid w:val="00FD3AEA"/>
    <w:rsid w:val="00FD3F20"/>
    <w:rsid w:val="00FD661B"/>
    <w:rsid w:val="00FD6AC2"/>
    <w:rsid w:val="00FE0335"/>
    <w:rsid w:val="00FE0643"/>
    <w:rsid w:val="00FE0FDD"/>
    <w:rsid w:val="00FE14A2"/>
    <w:rsid w:val="00FE1F81"/>
    <w:rsid w:val="00FE2A22"/>
    <w:rsid w:val="00FE344B"/>
    <w:rsid w:val="00FF1B4E"/>
    <w:rsid w:val="00FF3840"/>
    <w:rsid w:val="00FF3E63"/>
    <w:rsid w:val="00FF45EC"/>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EA85ED"/>
  <w15:docId w15:val="{BC08B208-E5C9-4C18-8F49-8BD25B133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6BD"/>
    <w:pPr>
      <w:spacing w:line="216" w:lineRule="auto"/>
    </w:pPr>
    <w:rPr>
      <w:sz w:val="24"/>
      <w:lang w:eastAsia="en-US"/>
    </w:rPr>
  </w:style>
  <w:style w:type="paragraph" w:styleId="Heading1">
    <w:name w:val="heading 1"/>
    <w:basedOn w:val="Normal"/>
    <w:next w:val="Normal"/>
    <w:link w:val="Heading1Char"/>
    <w:qFormat/>
    <w:rsid w:val="003713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A71A7"/>
    <w:pPr>
      <w:spacing w:before="100" w:beforeAutospacing="1" w:after="100" w:afterAutospacing="1" w:line="240" w:lineRule="auto"/>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ignature">
    <w:name w:val="Signature"/>
    <w:basedOn w:val="Normal"/>
  </w:style>
  <w:style w:type="paragraph" w:customStyle="1" w:styleId="legadd">
    <w:name w:val="legadd"/>
    <w:basedOn w:val="Normal"/>
  </w:style>
  <w:style w:type="paragraph" w:customStyle="1" w:styleId="add">
    <w:name w:val="add"/>
    <w:basedOn w:val="Normal"/>
  </w:style>
  <w:style w:type="paragraph" w:styleId="Title">
    <w:name w:val="Title"/>
    <w:basedOn w:val="Normal"/>
    <w:qFormat/>
    <w:pPr>
      <w:spacing w:line="240" w:lineRule="auto"/>
      <w:jc w:val="center"/>
      <w:outlineLvl w:val="0"/>
    </w:pPr>
    <w:rPr>
      <w:b/>
    </w:rPr>
  </w:style>
  <w:style w:type="paragraph" w:customStyle="1" w:styleId="agenda-MainHeading-Draft">
    <w:name w:val="agenda - Main Heading - Draft"/>
    <w:basedOn w:val="Normal"/>
    <w:next w:val="Normal"/>
    <w:autoRedefine/>
    <w:pPr>
      <w:spacing w:line="360" w:lineRule="auto"/>
      <w:outlineLvl w:val="0"/>
    </w:pPr>
    <w:rPr>
      <w:rFonts w:ascii="Arial" w:hAnsi="Arial"/>
      <w:b/>
      <w:caps/>
    </w:rPr>
  </w:style>
  <w:style w:type="paragraph" w:customStyle="1" w:styleId="schedule">
    <w:name w:val="schedule"/>
    <w:basedOn w:val="minutes-maintext"/>
    <w:pPr>
      <w:ind w:left="0" w:firstLine="0"/>
      <w:outlineLvl w:val="9"/>
    </w:pPr>
  </w:style>
  <w:style w:type="paragraph" w:customStyle="1" w:styleId="minutes-maintext">
    <w:name w:val="minutes - main text"/>
    <w:basedOn w:val="Title"/>
    <w:link w:val="minutes-maintextChar"/>
    <w:pPr>
      <w:tabs>
        <w:tab w:val="left" w:pos="737"/>
      </w:tabs>
      <w:spacing w:line="216" w:lineRule="auto"/>
      <w:ind w:left="737" w:hanging="737"/>
      <w:jc w:val="left"/>
    </w:pPr>
    <w:rPr>
      <w:rFonts w:ascii="Arial" w:hAnsi="Arial"/>
      <w:b w:val="0"/>
    </w:rPr>
  </w:style>
  <w:style w:type="paragraph" w:customStyle="1" w:styleId="minutes-mainheadings">
    <w:name w:val="minutes - main headings"/>
    <w:basedOn w:val="Normal"/>
    <w:next w:val="minutes-maintext"/>
    <w:link w:val="minutes-mainheadingsChar"/>
    <w:pPr>
      <w:numPr>
        <w:numId w:val="1"/>
      </w:numPr>
    </w:pPr>
    <w:rPr>
      <w:rFonts w:ascii="Arial" w:hAnsi="Arial"/>
      <w:b/>
      <w:caps/>
    </w:rPr>
  </w:style>
  <w:style w:type="paragraph" w:styleId="BalloonText">
    <w:name w:val="Balloon Text"/>
    <w:basedOn w:val="Normal"/>
    <w:semiHidden/>
    <w:rsid w:val="00D44D45"/>
    <w:rPr>
      <w:rFonts w:ascii="Tahoma" w:hAnsi="Tahoma" w:cs="Tahoma"/>
      <w:sz w:val="16"/>
      <w:szCs w:val="16"/>
    </w:rPr>
  </w:style>
  <w:style w:type="character" w:customStyle="1" w:styleId="minutes-maintextChar">
    <w:name w:val="minutes - main text Char"/>
    <w:link w:val="minutes-maintext"/>
    <w:rsid w:val="00624C24"/>
    <w:rPr>
      <w:rFonts w:ascii="Arial" w:hAnsi="Arial"/>
      <w:sz w:val="24"/>
      <w:lang w:val="en-GB" w:eastAsia="en-US" w:bidi="ar-SA"/>
    </w:rPr>
  </w:style>
  <w:style w:type="character" w:customStyle="1" w:styleId="st1">
    <w:name w:val="st1"/>
    <w:basedOn w:val="DefaultParagraphFont"/>
    <w:rsid w:val="00624C24"/>
  </w:style>
  <w:style w:type="paragraph" w:customStyle="1" w:styleId="AgendaContents">
    <w:name w:val="Agenda Contents"/>
    <w:basedOn w:val="Normal"/>
    <w:link w:val="AgendaContentsChar"/>
    <w:rsid w:val="00E64FE4"/>
    <w:pPr>
      <w:tabs>
        <w:tab w:val="num" w:pos="737"/>
      </w:tabs>
      <w:ind w:left="737" w:hanging="737"/>
      <w:outlineLvl w:val="0"/>
    </w:pPr>
    <w:rPr>
      <w:rFonts w:ascii="Arial" w:hAnsi="Arial"/>
    </w:rPr>
  </w:style>
  <w:style w:type="character" w:customStyle="1" w:styleId="AgendaContentsChar">
    <w:name w:val="Agenda Contents Char"/>
    <w:link w:val="AgendaContents"/>
    <w:rsid w:val="00E64FE4"/>
    <w:rPr>
      <w:rFonts w:ascii="Arial" w:hAnsi="Arial"/>
      <w:sz w:val="24"/>
      <w:lang w:eastAsia="en-US"/>
    </w:rPr>
  </w:style>
  <w:style w:type="paragraph" w:styleId="NormalWeb">
    <w:name w:val="Normal (Web)"/>
    <w:basedOn w:val="Normal"/>
    <w:uiPriority w:val="99"/>
    <w:unhideWhenUsed/>
    <w:rsid w:val="00EE5661"/>
    <w:pPr>
      <w:spacing w:after="240" w:line="240" w:lineRule="auto"/>
    </w:pPr>
    <w:rPr>
      <w:color w:val="111111"/>
      <w:szCs w:val="24"/>
      <w:lang w:eastAsia="en-GB"/>
    </w:rPr>
  </w:style>
  <w:style w:type="character" w:styleId="CommentReference">
    <w:name w:val="annotation reference"/>
    <w:basedOn w:val="DefaultParagraphFont"/>
    <w:rsid w:val="003D554D"/>
    <w:rPr>
      <w:sz w:val="16"/>
      <w:szCs w:val="16"/>
    </w:rPr>
  </w:style>
  <w:style w:type="paragraph" w:styleId="CommentText">
    <w:name w:val="annotation text"/>
    <w:basedOn w:val="Normal"/>
    <w:link w:val="CommentTextChar"/>
    <w:rsid w:val="003D554D"/>
    <w:pPr>
      <w:spacing w:line="240" w:lineRule="auto"/>
    </w:pPr>
    <w:rPr>
      <w:sz w:val="20"/>
    </w:rPr>
  </w:style>
  <w:style w:type="character" w:customStyle="1" w:styleId="CommentTextChar">
    <w:name w:val="Comment Text Char"/>
    <w:basedOn w:val="DefaultParagraphFont"/>
    <w:link w:val="CommentText"/>
    <w:rsid w:val="003D554D"/>
    <w:rPr>
      <w:lang w:eastAsia="en-US"/>
    </w:rPr>
  </w:style>
  <w:style w:type="paragraph" w:styleId="CommentSubject">
    <w:name w:val="annotation subject"/>
    <w:basedOn w:val="CommentText"/>
    <w:next w:val="CommentText"/>
    <w:link w:val="CommentSubjectChar"/>
    <w:rsid w:val="003D554D"/>
    <w:rPr>
      <w:b/>
      <w:bCs/>
    </w:rPr>
  </w:style>
  <w:style w:type="character" w:customStyle="1" w:styleId="CommentSubjectChar">
    <w:name w:val="Comment Subject Char"/>
    <w:basedOn w:val="CommentTextChar"/>
    <w:link w:val="CommentSubject"/>
    <w:rsid w:val="003D554D"/>
    <w:rPr>
      <w:b/>
      <w:bCs/>
      <w:lang w:eastAsia="en-US"/>
    </w:rPr>
  </w:style>
  <w:style w:type="paragraph" w:customStyle="1" w:styleId="Default">
    <w:name w:val="Default"/>
    <w:rsid w:val="00B21161"/>
    <w:pPr>
      <w:widowControl w:val="0"/>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1D6D33"/>
    <w:pPr>
      <w:ind w:left="720"/>
      <w:contextualSpacing/>
    </w:pPr>
  </w:style>
  <w:style w:type="character" w:customStyle="1" w:styleId="Heading2Char">
    <w:name w:val="Heading 2 Char"/>
    <w:basedOn w:val="DefaultParagraphFont"/>
    <w:link w:val="Heading2"/>
    <w:uiPriority w:val="9"/>
    <w:rsid w:val="001A71A7"/>
    <w:rPr>
      <w:b/>
      <w:bCs/>
      <w:sz w:val="36"/>
      <w:szCs w:val="36"/>
    </w:rPr>
  </w:style>
  <w:style w:type="paragraph" w:styleId="Revision">
    <w:name w:val="Revision"/>
    <w:hidden/>
    <w:uiPriority w:val="99"/>
    <w:semiHidden/>
    <w:rsid w:val="00C546B8"/>
    <w:rPr>
      <w:sz w:val="24"/>
      <w:lang w:eastAsia="en-US"/>
    </w:rPr>
  </w:style>
  <w:style w:type="paragraph" w:styleId="Header">
    <w:name w:val="header"/>
    <w:basedOn w:val="Normal"/>
    <w:link w:val="HeaderChar"/>
    <w:uiPriority w:val="99"/>
    <w:unhideWhenUsed/>
    <w:rsid w:val="00765247"/>
    <w:pPr>
      <w:tabs>
        <w:tab w:val="center" w:pos="4513"/>
        <w:tab w:val="right" w:pos="9026"/>
      </w:tabs>
      <w:spacing w:line="240" w:lineRule="auto"/>
    </w:pPr>
  </w:style>
  <w:style w:type="character" w:customStyle="1" w:styleId="HeaderChar">
    <w:name w:val="Header Char"/>
    <w:basedOn w:val="DefaultParagraphFont"/>
    <w:link w:val="Header"/>
    <w:uiPriority w:val="99"/>
    <w:rsid w:val="00765247"/>
    <w:rPr>
      <w:sz w:val="24"/>
      <w:lang w:eastAsia="en-US"/>
    </w:rPr>
  </w:style>
  <w:style w:type="paragraph" w:styleId="Footer">
    <w:name w:val="footer"/>
    <w:basedOn w:val="Normal"/>
    <w:link w:val="FooterChar"/>
    <w:uiPriority w:val="99"/>
    <w:unhideWhenUsed/>
    <w:rsid w:val="00765247"/>
    <w:pPr>
      <w:tabs>
        <w:tab w:val="center" w:pos="4513"/>
        <w:tab w:val="right" w:pos="9026"/>
      </w:tabs>
      <w:spacing w:line="240" w:lineRule="auto"/>
    </w:pPr>
  </w:style>
  <w:style w:type="character" w:customStyle="1" w:styleId="FooterChar">
    <w:name w:val="Footer Char"/>
    <w:basedOn w:val="DefaultParagraphFont"/>
    <w:link w:val="Footer"/>
    <w:uiPriority w:val="99"/>
    <w:rsid w:val="00765247"/>
    <w:rPr>
      <w:sz w:val="24"/>
      <w:lang w:eastAsia="en-US"/>
    </w:rPr>
  </w:style>
  <w:style w:type="paragraph" w:customStyle="1" w:styleId="parishminutes-mainheadings">
    <w:name w:val="parish minutes - main headings"/>
    <w:basedOn w:val="minutes-mainheadings"/>
    <w:link w:val="parishminutes-mainheadingsChar"/>
    <w:rsid w:val="000C1AD4"/>
    <w:pPr>
      <w:numPr>
        <w:numId w:val="0"/>
      </w:numPr>
      <w:tabs>
        <w:tab w:val="left" w:pos="851"/>
        <w:tab w:val="left" w:pos="1440"/>
      </w:tabs>
    </w:pPr>
    <w:rPr>
      <w:caps w:val="0"/>
    </w:rPr>
  </w:style>
  <w:style w:type="paragraph" w:customStyle="1" w:styleId="Parishminutesheading">
    <w:name w:val="Parish minutes heading"/>
    <w:basedOn w:val="parishminutes-mainheadings"/>
    <w:link w:val="ParishminutesheadingChar"/>
    <w:qFormat/>
    <w:rsid w:val="000C1AD4"/>
  </w:style>
  <w:style w:type="paragraph" w:customStyle="1" w:styleId="Parishminutes-maintexthanging">
    <w:name w:val="Parish minutes - main text hanging"/>
    <w:basedOn w:val="minutes-maintext"/>
    <w:link w:val="Parishminutes-maintexthangingChar"/>
    <w:qFormat/>
    <w:rsid w:val="002D57F6"/>
    <w:pPr>
      <w:ind w:firstLine="0"/>
    </w:pPr>
  </w:style>
  <w:style w:type="character" w:customStyle="1" w:styleId="minutes-mainheadingsChar">
    <w:name w:val="minutes - main headings Char"/>
    <w:basedOn w:val="DefaultParagraphFont"/>
    <w:link w:val="minutes-mainheadings"/>
    <w:rsid w:val="000C1AD4"/>
    <w:rPr>
      <w:rFonts w:ascii="Arial" w:hAnsi="Arial"/>
      <w:b/>
      <w:caps/>
      <w:sz w:val="24"/>
      <w:lang w:eastAsia="en-US"/>
    </w:rPr>
  </w:style>
  <w:style w:type="character" w:customStyle="1" w:styleId="parishminutes-mainheadingsChar">
    <w:name w:val="parish minutes - main headings Char"/>
    <w:basedOn w:val="minutes-mainheadingsChar"/>
    <w:link w:val="parishminutes-mainheadings"/>
    <w:rsid w:val="000C1AD4"/>
    <w:rPr>
      <w:rFonts w:ascii="Arial" w:hAnsi="Arial"/>
      <w:b/>
      <w:caps w:val="0"/>
      <w:sz w:val="24"/>
      <w:lang w:eastAsia="en-US"/>
    </w:rPr>
  </w:style>
  <w:style w:type="character" w:customStyle="1" w:styleId="ParishminutesheadingChar">
    <w:name w:val="Parish minutes heading Char"/>
    <w:basedOn w:val="parishminutes-mainheadingsChar"/>
    <w:link w:val="Parishminutesheading"/>
    <w:rsid w:val="000C1AD4"/>
    <w:rPr>
      <w:rFonts w:ascii="Arial" w:hAnsi="Arial"/>
      <w:b/>
      <w:caps w:val="0"/>
      <w:sz w:val="24"/>
      <w:lang w:eastAsia="en-US"/>
    </w:rPr>
  </w:style>
  <w:style w:type="paragraph" w:customStyle="1" w:styleId="Parishminutes-texthanging">
    <w:name w:val="Parish minutes - text hanging"/>
    <w:basedOn w:val="Parishminutes-maintexthanging"/>
    <w:link w:val="Parishminutes-texthangingChar"/>
    <w:qFormat/>
    <w:rsid w:val="002D57F6"/>
    <w:pPr>
      <w:ind w:firstLine="114"/>
    </w:pPr>
  </w:style>
  <w:style w:type="character" w:customStyle="1" w:styleId="Parishminutes-maintexthangingChar">
    <w:name w:val="Parish minutes - main text hanging Char"/>
    <w:basedOn w:val="minutes-maintextChar"/>
    <w:link w:val="Parishminutes-maintexthanging"/>
    <w:rsid w:val="002D57F6"/>
    <w:rPr>
      <w:rFonts w:ascii="Arial" w:hAnsi="Arial"/>
      <w:sz w:val="24"/>
      <w:lang w:val="en-GB" w:eastAsia="en-US" w:bidi="ar-SA"/>
    </w:rPr>
  </w:style>
  <w:style w:type="character" w:customStyle="1" w:styleId="Parishminutes-texthangingChar">
    <w:name w:val="Parish minutes - text hanging Char"/>
    <w:basedOn w:val="Parishminutes-maintexthangingChar"/>
    <w:link w:val="Parishminutes-texthanging"/>
    <w:rsid w:val="002D57F6"/>
    <w:rPr>
      <w:rFonts w:ascii="Arial" w:hAnsi="Arial"/>
      <w:sz w:val="24"/>
      <w:lang w:val="en-GB" w:eastAsia="en-US" w:bidi="ar-SA"/>
    </w:rPr>
  </w:style>
  <w:style w:type="paragraph" w:styleId="NoSpacing">
    <w:name w:val="No Spacing"/>
    <w:uiPriority w:val="1"/>
    <w:qFormat/>
    <w:rsid w:val="00D807D9"/>
    <w:pPr>
      <w:widowControl w:val="0"/>
      <w:overflowPunct w:val="0"/>
      <w:autoSpaceDE w:val="0"/>
      <w:autoSpaceDN w:val="0"/>
      <w:adjustRightInd w:val="0"/>
    </w:pPr>
    <w:rPr>
      <w:rFonts w:eastAsia="MS Mincho"/>
      <w:kern w:val="28"/>
    </w:rPr>
  </w:style>
  <w:style w:type="table" w:styleId="TableGrid">
    <w:name w:val="Table Grid"/>
    <w:basedOn w:val="TableNormal"/>
    <w:uiPriority w:val="59"/>
    <w:rsid w:val="00804A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37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FB7462"/>
    <w:rPr>
      <w:color w:val="0000FF" w:themeColor="hyperlink"/>
      <w:u w:val="single"/>
    </w:rPr>
  </w:style>
  <w:style w:type="character" w:styleId="UnresolvedMention">
    <w:name w:val="Unresolved Mention"/>
    <w:basedOn w:val="DefaultParagraphFont"/>
    <w:uiPriority w:val="99"/>
    <w:semiHidden/>
    <w:unhideWhenUsed/>
    <w:rsid w:val="00FB7462"/>
    <w:rPr>
      <w:color w:val="605E5C"/>
      <w:shd w:val="clear" w:color="auto" w:fill="E1DFDD"/>
    </w:rPr>
  </w:style>
  <w:style w:type="paragraph" w:customStyle="1" w:styleId="sdatext">
    <w:name w:val="sdatext"/>
    <w:basedOn w:val="Normal"/>
    <w:rsid w:val="001075E2"/>
    <w:pPr>
      <w:tabs>
        <w:tab w:val="left" w:pos="737"/>
      </w:tabs>
      <w:spacing w:line="360" w:lineRule="auto"/>
      <w:ind w:left="737" w:hanging="737"/>
      <w:outlineLvl w:val="0"/>
    </w:pPr>
    <w:rPr>
      <w:rFonts w:ascii="Arial" w:hAnsi="Arial"/>
    </w:rPr>
  </w:style>
  <w:style w:type="character" w:customStyle="1" w:styleId="il">
    <w:name w:val="il"/>
    <w:basedOn w:val="DefaultParagraphFont"/>
    <w:rsid w:val="007E40C2"/>
  </w:style>
  <w:style w:type="paragraph" w:styleId="ListBullet">
    <w:name w:val="List Bullet"/>
    <w:basedOn w:val="Normal"/>
    <w:unhideWhenUsed/>
    <w:rsid w:val="00346EBE"/>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4336">
      <w:bodyDiv w:val="1"/>
      <w:marLeft w:val="0"/>
      <w:marRight w:val="0"/>
      <w:marTop w:val="0"/>
      <w:marBottom w:val="0"/>
      <w:divBdr>
        <w:top w:val="none" w:sz="0" w:space="0" w:color="auto"/>
        <w:left w:val="none" w:sz="0" w:space="0" w:color="auto"/>
        <w:bottom w:val="none" w:sz="0" w:space="0" w:color="auto"/>
        <w:right w:val="none" w:sz="0" w:space="0" w:color="auto"/>
      </w:divBdr>
    </w:div>
    <w:div w:id="56054278">
      <w:bodyDiv w:val="1"/>
      <w:marLeft w:val="0"/>
      <w:marRight w:val="0"/>
      <w:marTop w:val="0"/>
      <w:marBottom w:val="0"/>
      <w:divBdr>
        <w:top w:val="none" w:sz="0" w:space="0" w:color="auto"/>
        <w:left w:val="none" w:sz="0" w:space="0" w:color="auto"/>
        <w:bottom w:val="none" w:sz="0" w:space="0" w:color="auto"/>
        <w:right w:val="none" w:sz="0" w:space="0" w:color="auto"/>
      </w:divBdr>
      <w:divsChild>
        <w:div w:id="754866792">
          <w:marLeft w:val="0"/>
          <w:marRight w:val="0"/>
          <w:marTop w:val="0"/>
          <w:marBottom w:val="0"/>
          <w:divBdr>
            <w:top w:val="none" w:sz="0" w:space="0" w:color="auto"/>
            <w:left w:val="none" w:sz="0" w:space="0" w:color="auto"/>
            <w:bottom w:val="none" w:sz="0" w:space="0" w:color="auto"/>
            <w:right w:val="none" w:sz="0" w:space="0" w:color="auto"/>
          </w:divBdr>
        </w:div>
        <w:div w:id="1578904619">
          <w:marLeft w:val="0"/>
          <w:marRight w:val="0"/>
          <w:marTop w:val="0"/>
          <w:marBottom w:val="0"/>
          <w:divBdr>
            <w:top w:val="none" w:sz="0" w:space="0" w:color="auto"/>
            <w:left w:val="none" w:sz="0" w:space="0" w:color="auto"/>
            <w:bottom w:val="none" w:sz="0" w:space="0" w:color="auto"/>
            <w:right w:val="none" w:sz="0" w:space="0" w:color="auto"/>
          </w:divBdr>
        </w:div>
        <w:div w:id="83842985">
          <w:marLeft w:val="0"/>
          <w:marRight w:val="0"/>
          <w:marTop w:val="0"/>
          <w:marBottom w:val="0"/>
          <w:divBdr>
            <w:top w:val="none" w:sz="0" w:space="0" w:color="auto"/>
            <w:left w:val="none" w:sz="0" w:space="0" w:color="auto"/>
            <w:bottom w:val="none" w:sz="0" w:space="0" w:color="auto"/>
            <w:right w:val="none" w:sz="0" w:space="0" w:color="auto"/>
          </w:divBdr>
        </w:div>
      </w:divsChild>
    </w:div>
    <w:div w:id="64573494">
      <w:bodyDiv w:val="1"/>
      <w:marLeft w:val="0"/>
      <w:marRight w:val="0"/>
      <w:marTop w:val="0"/>
      <w:marBottom w:val="0"/>
      <w:divBdr>
        <w:top w:val="none" w:sz="0" w:space="0" w:color="auto"/>
        <w:left w:val="none" w:sz="0" w:space="0" w:color="auto"/>
        <w:bottom w:val="none" w:sz="0" w:space="0" w:color="auto"/>
        <w:right w:val="none" w:sz="0" w:space="0" w:color="auto"/>
      </w:divBdr>
      <w:divsChild>
        <w:div w:id="811408421">
          <w:marLeft w:val="0"/>
          <w:marRight w:val="0"/>
          <w:marTop w:val="0"/>
          <w:marBottom w:val="0"/>
          <w:divBdr>
            <w:top w:val="none" w:sz="0" w:space="0" w:color="auto"/>
            <w:left w:val="none" w:sz="0" w:space="0" w:color="auto"/>
            <w:bottom w:val="none" w:sz="0" w:space="0" w:color="auto"/>
            <w:right w:val="none" w:sz="0" w:space="0" w:color="auto"/>
          </w:divBdr>
        </w:div>
        <w:div w:id="1118796349">
          <w:marLeft w:val="0"/>
          <w:marRight w:val="0"/>
          <w:marTop w:val="0"/>
          <w:marBottom w:val="0"/>
          <w:divBdr>
            <w:top w:val="none" w:sz="0" w:space="0" w:color="auto"/>
            <w:left w:val="none" w:sz="0" w:space="0" w:color="auto"/>
            <w:bottom w:val="none" w:sz="0" w:space="0" w:color="auto"/>
            <w:right w:val="none" w:sz="0" w:space="0" w:color="auto"/>
          </w:divBdr>
        </w:div>
        <w:div w:id="452018220">
          <w:marLeft w:val="0"/>
          <w:marRight w:val="0"/>
          <w:marTop w:val="0"/>
          <w:marBottom w:val="0"/>
          <w:divBdr>
            <w:top w:val="none" w:sz="0" w:space="0" w:color="auto"/>
            <w:left w:val="none" w:sz="0" w:space="0" w:color="auto"/>
            <w:bottom w:val="none" w:sz="0" w:space="0" w:color="auto"/>
            <w:right w:val="none" w:sz="0" w:space="0" w:color="auto"/>
          </w:divBdr>
        </w:div>
      </w:divsChild>
    </w:div>
    <w:div w:id="110520826">
      <w:bodyDiv w:val="1"/>
      <w:marLeft w:val="0"/>
      <w:marRight w:val="0"/>
      <w:marTop w:val="0"/>
      <w:marBottom w:val="0"/>
      <w:divBdr>
        <w:top w:val="none" w:sz="0" w:space="0" w:color="auto"/>
        <w:left w:val="none" w:sz="0" w:space="0" w:color="auto"/>
        <w:bottom w:val="none" w:sz="0" w:space="0" w:color="auto"/>
        <w:right w:val="none" w:sz="0" w:space="0" w:color="auto"/>
      </w:divBdr>
    </w:div>
    <w:div w:id="452863861">
      <w:bodyDiv w:val="1"/>
      <w:marLeft w:val="0"/>
      <w:marRight w:val="0"/>
      <w:marTop w:val="0"/>
      <w:marBottom w:val="0"/>
      <w:divBdr>
        <w:top w:val="none" w:sz="0" w:space="0" w:color="auto"/>
        <w:left w:val="none" w:sz="0" w:space="0" w:color="auto"/>
        <w:bottom w:val="none" w:sz="0" w:space="0" w:color="auto"/>
        <w:right w:val="none" w:sz="0" w:space="0" w:color="auto"/>
      </w:divBdr>
    </w:div>
    <w:div w:id="461847800">
      <w:bodyDiv w:val="1"/>
      <w:marLeft w:val="0"/>
      <w:marRight w:val="0"/>
      <w:marTop w:val="0"/>
      <w:marBottom w:val="0"/>
      <w:divBdr>
        <w:top w:val="none" w:sz="0" w:space="0" w:color="auto"/>
        <w:left w:val="none" w:sz="0" w:space="0" w:color="auto"/>
        <w:bottom w:val="none" w:sz="0" w:space="0" w:color="auto"/>
        <w:right w:val="none" w:sz="0" w:space="0" w:color="auto"/>
      </w:divBdr>
    </w:div>
    <w:div w:id="607738071">
      <w:bodyDiv w:val="1"/>
      <w:marLeft w:val="0"/>
      <w:marRight w:val="0"/>
      <w:marTop w:val="0"/>
      <w:marBottom w:val="0"/>
      <w:divBdr>
        <w:top w:val="none" w:sz="0" w:space="0" w:color="auto"/>
        <w:left w:val="none" w:sz="0" w:space="0" w:color="auto"/>
        <w:bottom w:val="none" w:sz="0" w:space="0" w:color="auto"/>
        <w:right w:val="none" w:sz="0" w:space="0" w:color="auto"/>
      </w:divBdr>
    </w:div>
    <w:div w:id="642546970">
      <w:bodyDiv w:val="1"/>
      <w:marLeft w:val="0"/>
      <w:marRight w:val="0"/>
      <w:marTop w:val="0"/>
      <w:marBottom w:val="0"/>
      <w:divBdr>
        <w:top w:val="none" w:sz="0" w:space="0" w:color="auto"/>
        <w:left w:val="none" w:sz="0" w:space="0" w:color="auto"/>
        <w:bottom w:val="none" w:sz="0" w:space="0" w:color="auto"/>
        <w:right w:val="none" w:sz="0" w:space="0" w:color="auto"/>
      </w:divBdr>
    </w:div>
    <w:div w:id="652223989">
      <w:bodyDiv w:val="1"/>
      <w:marLeft w:val="0"/>
      <w:marRight w:val="0"/>
      <w:marTop w:val="0"/>
      <w:marBottom w:val="0"/>
      <w:divBdr>
        <w:top w:val="none" w:sz="0" w:space="0" w:color="auto"/>
        <w:left w:val="none" w:sz="0" w:space="0" w:color="auto"/>
        <w:bottom w:val="none" w:sz="0" w:space="0" w:color="auto"/>
        <w:right w:val="none" w:sz="0" w:space="0" w:color="auto"/>
      </w:divBdr>
    </w:div>
    <w:div w:id="704722085">
      <w:bodyDiv w:val="1"/>
      <w:marLeft w:val="0"/>
      <w:marRight w:val="0"/>
      <w:marTop w:val="0"/>
      <w:marBottom w:val="0"/>
      <w:divBdr>
        <w:top w:val="none" w:sz="0" w:space="0" w:color="auto"/>
        <w:left w:val="none" w:sz="0" w:space="0" w:color="auto"/>
        <w:bottom w:val="none" w:sz="0" w:space="0" w:color="auto"/>
        <w:right w:val="none" w:sz="0" w:space="0" w:color="auto"/>
      </w:divBdr>
    </w:div>
    <w:div w:id="717825263">
      <w:bodyDiv w:val="1"/>
      <w:marLeft w:val="0"/>
      <w:marRight w:val="0"/>
      <w:marTop w:val="0"/>
      <w:marBottom w:val="0"/>
      <w:divBdr>
        <w:top w:val="none" w:sz="0" w:space="0" w:color="auto"/>
        <w:left w:val="none" w:sz="0" w:space="0" w:color="auto"/>
        <w:bottom w:val="none" w:sz="0" w:space="0" w:color="auto"/>
        <w:right w:val="none" w:sz="0" w:space="0" w:color="auto"/>
      </w:divBdr>
    </w:div>
    <w:div w:id="809859150">
      <w:bodyDiv w:val="1"/>
      <w:marLeft w:val="0"/>
      <w:marRight w:val="0"/>
      <w:marTop w:val="0"/>
      <w:marBottom w:val="0"/>
      <w:divBdr>
        <w:top w:val="none" w:sz="0" w:space="0" w:color="auto"/>
        <w:left w:val="none" w:sz="0" w:space="0" w:color="auto"/>
        <w:bottom w:val="none" w:sz="0" w:space="0" w:color="auto"/>
        <w:right w:val="none" w:sz="0" w:space="0" w:color="auto"/>
      </w:divBdr>
    </w:div>
    <w:div w:id="850609117">
      <w:bodyDiv w:val="1"/>
      <w:marLeft w:val="0"/>
      <w:marRight w:val="0"/>
      <w:marTop w:val="0"/>
      <w:marBottom w:val="0"/>
      <w:divBdr>
        <w:top w:val="none" w:sz="0" w:space="0" w:color="auto"/>
        <w:left w:val="none" w:sz="0" w:space="0" w:color="auto"/>
        <w:bottom w:val="none" w:sz="0" w:space="0" w:color="auto"/>
        <w:right w:val="none" w:sz="0" w:space="0" w:color="auto"/>
      </w:divBdr>
      <w:divsChild>
        <w:div w:id="1282762917">
          <w:marLeft w:val="0"/>
          <w:marRight w:val="0"/>
          <w:marTop w:val="180"/>
          <w:marBottom w:val="150"/>
          <w:divBdr>
            <w:top w:val="none" w:sz="0" w:space="0" w:color="auto"/>
            <w:left w:val="none" w:sz="0" w:space="0" w:color="auto"/>
            <w:bottom w:val="none" w:sz="0" w:space="0" w:color="auto"/>
            <w:right w:val="none" w:sz="0" w:space="0" w:color="auto"/>
          </w:divBdr>
          <w:divsChild>
            <w:div w:id="1635596691">
              <w:marLeft w:val="0"/>
              <w:marRight w:val="0"/>
              <w:marTop w:val="105"/>
              <w:marBottom w:val="0"/>
              <w:divBdr>
                <w:top w:val="none" w:sz="0" w:space="0" w:color="auto"/>
                <w:left w:val="none" w:sz="0" w:space="0" w:color="auto"/>
                <w:bottom w:val="none" w:sz="0" w:space="0" w:color="auto"/>
                <w:right w:val="none" w:sz="0" w:space="0" w:color="auto"/>
              </w:divBdr>
              <w:divsChild>
                <w:div w:id="256521512">
                  <w:marLeft w:val="0"/>
                  <w:marRight w:val="0"/>
                  <w:marTop w:val="0"/>
                  <w:marBottom w:val="0"/>
                  <w:divBdr>
                    <w:top w:val="none" w:sz="0" w:space="0" w:color="auto"/>
                    <w:left w:val="none" w:sz="0" w:space="0" w:color="auto"/>
                    <w:bottom w:val="none" w:sz="0" w:space="0" w:color="auto"/>
                    <w:right w:val="none" w:sz="0" w:space="0" w:color="auto"/>
                  </w:divBdr>
                  <w:divsChild>
                    <w:div w:id="1542159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8591204">
      <w:bodyDiv w:val="1"/>
      <w:marLeft w:val="0"/>
      <w:marRight w:val="0"/>
      <w:marTop w:val="0"/>
      <w:marBottom w:val="0"/>
      <w:divBdr>
        <w:top w:val="none" w:sz="0" w:space="0" w:color="auto"/>
        <w:left w:val="none" w:sz="0" w:space="0" w:color="auto"/>
        <w:bottom w:val="none" w:sz="0" w:space="0" w:color="auto"/>
        <w:right w:val="none" w:sz="0" w:space="0" w:color="auto"/>
      </w:divBdr>
    </w:div>
    <w:div w:id="861284820">
      <w:bodyDiv w:val="1"/>
      <w:marLeft w:val="0"/>
      <w:marRight w:val="0"/>
      <w:marTop w:val="0"/>
      <w:marBottom w:val="0"/>
      <w:divBdr>
        <w:top w:val="none" w:sz="0" w:space="0" w:color="auto"/>
        <w:left w:val="none" w:sz="0" w:space="0" w:color="auto"/>
        <w:bottom w:val="none" w:sz="0" w:space="0" w:color="auto"/>
        <w:right w:val="none" w:sz="0" w:space="0" w:color="auto"/>
      </w:divBdr>
    </w:div>
    <w:div w:id="883833727">
      <w:bodyDiv w:val="1"/>
      <w:marLeft w:val="0"/>
      <w:marRight w:val="0"/>
      <w:marTop w:val="0"/>
      <w:marBottom w:val="0"/>
      <w:divBdr>
        <w:top w:val="none" w:sz="0" w:space="0" w:color="auto"/>
        <w:left w:val="none" w:sz="0" w:space="0" w:color="auto"/>
        <w:bottom w:val="none" w:sz="0" w:space="0" w:color="auto"/>
        <w:right w:val="none" w:sz="0" w:space="0" w:color="auto"/>
      </w:divBdr>
    </w:div>
    <w:div w:id="990214944">
      <w:bodyDiv w:val="1"/>
      <w:marLeft w:val="0"/>
      <w:marRight w:val="0"/>
      <w:marTop w:val="0"/>
      <w:marBottom w:val="0"/>
      <w:divBdr>
        <w:top w:val="none" w:sz="0" w:space="0" w:color="auto"/>
        <w:left w:val="none" w:sz="0" w:space="0" w:color="auto"/>
        <w:bottom w:val="none" w:sz="0" w:space="0" w:color="auto"/>
        <w:right w:val="none" w:sz="0" w:space="0" w:color="auto"/>
      </w:divBdr>
      <w:divsChild>
        <w:div w:id="1878465476">
          <w:marLeft w:val="0"/>
          <w:marRight w:val="0"/>
          <w:marTop w:val="0"/>
          <w:marBottom w:val="0"/>
          <w:divBdr>
            <w:top w:val="none" w:sz="0" w:space="0" w:color="auto"/>
            <w:left w:val="none" w:sz="0" w:space="0" w:color="auto"/>
            <w:bottom w:val="none" w:sz="0" w:space="0" w:color="auto"/>
            <w:right w:val="none" w:sz="0" w:space="0" w:color="auto"/>
          </w:divBdr>
        </w:div>
        <w:div w:id="1238173485">
          <w:marLeft w:val="0"/>
          <w:marRight w:val="0"/>
          <w:marTop w:val="0"/>
          <w:marBottom w:val="0"/>
          <w:divBdr>
            <w:top w:val="none" w:sz="0" w:space="0" w:color="auto"/>
            <w:left w:val="none" w:sz="0" w:space="0" w:color="auto"/>
            <w:bottom w:val="none" w:sz="0" w:space="0" w:color="auto"/>
            <w:right w:val="none" w:sz="0" w:space="0" w:color="auto"/>
          </w:divBdr>
        </w:div>
        <w:div w:id="1281916154">
          <w:marLeft w:val="0"/>
          <w:marRight w:val="0"/>
          <w:marTop w:val="0"/>
          <w:marBottom w:val="0"/>
          <w:divBdr>
            <w:top w:val="none" w:sz="0" w:space="0" w:color="auto"/>
            <w:left w:val="none" w:sz="0" w:space="0" w:color="auto"/>
            <w:bottom w:val="none" w:sz="0" w:space="0" w:color="auto"/>
            <w:right w:val="none" w:sz="0" w:space="0" w:color="auto"/>
          </w:divBdr>
        </w:div>
      </w:divsChild>
    </w:div>
    <w:div w:id="1005287651">
      <w:bodyDiv w:val="1"/>
      <w:marLeft w:val="0"/>
      <w:marRight w:val="0"/>
      <w:marTop w:val="0"/>
      <w:marBottom w:val="0"/>
      <w:divBdr>
        <w:top w:val="none" w:sz="0" w:space="0" w:color="auto"/>
        <w:left w:val="none" w:sz="0" w:space="0" w:color="auto"/>
        <w:bottom w:val="none" w:sz="0" w:space="0" w:color="auto"/>
        <w:right w:val="none" w:sz="0" w:space="0" w:color="auto"/>
      </w:divBdr>
    </w:div>
    <w:div w:id="1042941600">
      <w:bodyDiv w:val="1"/>
      <w:marLeft w:val="0"/>
      <w:marRight w:val="0"/>
      <w:marTop w:val="0"/>
      <w:marBottom w:val="0"/>
      <w:divBdr>
        <w:top w:val="none" w:sz="0" w:space="0" w:color="auto"/>
        <w:left w:val="none" w:sz="0" w:space="0" w:color="auto"/>
        <w:bottom w:val="none" w:sz="0" w:space="0" w:color="auto"/>
        <w:right w:val="none" w:sz="0" w:space="0" w:color="auto"/>
      </w:divBdr>
    </w:div>
    <w:div w:id="1229537568">
      <w:bodyDiv w:val="1"/>
      <w:marLeft w:val="0"/>
      <w:marRight w:val="0"/>
      <w:marTop w:val="0"/>
      <w:marBottom w:val="0"/>
      <w:divBdr>
        <w:top w:val="none" w:sz="0" w:space="0" w:color="auto"/>
        <w:left w:val="none" w:sz="0" w:space="0" w:color="auto"/>
        <w:bottom w:val="none" w:sz="0" w:space="0" w:color="auto"/>
        <w:right w:val="none" w:sz="0" w:space="0" w:color="auto"/>
      </w:divBdr>
    </w:div>
    <w:div w:id="1250506091">
      <w:bodyDiv w:val="1"/>
      <w:marLeft w:val="0"/>
      <w:marRight w:val="0"/>
      <w:marTop w:val="0"/>
      <w:marBottom w:val="0"/>
      <w:divBdr>
        <w:top w:val="none" w:sz="0" w:space="0" w:color="auto"/>
        <w:left w:val="none" w:sz="0" w:space="0" w:color="auto"/>
        <w:bottom w:val="none" w:sz="0" w:space="0" w:color="auto"/>
        <w:right w:val="none" w:sz="0" w:space="0" w:color="auto"/>
      </w:divBdr>
    </w:div>
    <w:div w:id="1298805302">
      <w:bodyDiv w:val="1"/>
      <w:marLeft w:val="0"/>
      <w:marRight w:val="0"/>
      <w:marTop w:val="0"/>
      <w:marBottom w:val="0"/>
      <w:divBdr>
        <w:top w:val="none" w:sz="0" w:space="0" w:color="auto"/>
        <w:left w:val="none" w:sz="0" w:space="0" w:color="auto"/>
        <w:bottom w:val="none" w:sz="0" w:space="0" w:color="auto"/>
        <w:right w:val="none" w:sz="0" w:space="0" w:color="auto"/>
      </w:divBdr>
    </w:div>
    <w:div w:id="1311179408">
      <w:bodyDiv w:val="1"/>
      <w:marLeft w:val="0"/>
      <w:marRight w:val="0"/>
      <w:marTop w:val="0"/>
      <w:marBottom w:val="0"/>
      <w:divBdr>
        <w:top w:val="none" w:sz="0" w:space="0" w:color="auto"/>
        <w:left w:val="none" w:sz="0" w:space="0" w:color="auto"/>
        <w:bottom w:val="none" w:sz="0" w:space="0" w:color="auto"/>
        <w:right w:val="none" w:sz="0" w:space="0" w:color="auto"/>
      </w:divBdr>
    </w:div>
    <w:div w:id="1376004329">
      <w:bodyDiv w:val="1"/>
      <w:marLeft w:val="0"/>
      <w:marRight w:val="0"/>
      <w:marTop w:val="0"/>
      <w:marBottom w:val="0"/>
      <w:divBdr>
        <w:top w:val="none" w:sz="0" w:space="0" w:color="auto"/>
        <w:left w:val="none" w:sz="0" w:space="0" w:color="auto"/>
        <w:bottom w:val="none" w:sz="0" w:space="0" w:color="auto"/>
        <w:right w:val="none" w:sz="0" w:space="0" w:color="auto"/>
      </w:divBdr>
    </w:div>
    <w:div w:id="1404185872">
      <w:bodyDiv w:val="1"/>
      <w:marLeft w:val="0"/>
      <w:marRight w:val="0"/>
      <w:marTop w:val="0"/>
      <w:marBottom w:val="0"/>
      <w:divBdr>
        <w:top w:val="none" w:sz="0" w:space="0" w:color="auto"/>
        <w:left w:val="none" w:sz="0" w:space="0" w:color="auto"/>
        <w:bottom w:val="none" w:sz="0" w:space="0" w:color="auto"/>
        <w:right w:val="none" w:sz="0" w:space="0" w:color="auto"/>
      </w:divBdr>
    </w:div>
    <w:div w:id="1454132548">
      <w:bodyDiv w:val="1"/>
      <w:marLeft w:val="0"/>
      <w:marRight w:val="0"/>
      <w:marTop w:val="0"/>
      <w:marBottom w:val="0"/>
      <w:divBdr>
        <w:top w:val="none" w:sz="0" w:space="0" w:color="auto"/>
        <w:left w:val="none" w:sz="0" w:space="0" w:color="auto"/>
        <w:bottom w:val="none" w:sz="0" w:space="0" w:color="auto"/>
        <w:right w:val="none" w:sz="0" w:space="0" w:color="auto"/>
      </w:divBdr>
    </w:div>
    <w:div w:id="1567228783">
      <w:bodyDiv w:val="1"/>
      <w:marLeft w:val="0"/>
      <w:marRight w:val="0"/>
      <w:marTop w:val="0"/>
      <w:marBottom w:val="0"/>
      <w:divBdr>
        <w:top w:val="none" w:sz="0" w:space="0" w:color="auto"/>
        <w:left w:val="none" w:sz="0" w:space="0" w:color="auto"/>
        <w:bottom w:val="none" w:sz="0" w:space="0" w:color="auto"/>
        <w:right w:val="none" w:sz="0" w:space="0" w:color="auto"/>
      </w:divBdr>
    </w:div>
    <w:div w:id="1587376481">
      <w:bodyDiv w:val="1"/>
      <w:marLeft w:val="0"/>
      <w:marRight w:val="0"/>
      <w:marTop w:val="0"/>
      <w:marBottom w:val="0"/>
      <w:divBdr>
        <w:top w:val="none" w:sz="0" w:space="0" w:color="auto"/>
        <w:left w:val="none" w:sz="0" w:space="0" w:color="auto"/>
        <w:bottom w:val="none" w:sz="0" w:space="0" w:color="auto"/>
        <w:right w:val="none" w:sz="0" w:space="0" w:color="auto"/>
      </w:divBdr>
    </w:div>
    <w:div w:id="1620717180">
      <w:bodyDiv w:val="1"/>
      <w:marLeft w:val="0"/>
      <w:marRight w:val="0"/>
      <w:marTop w:val="0"/>
      <w:marBottom w:val="0"/>
      <w:divBdr>
        <w:top w:val="none" w:sz="0" w:space="0" w:color="auto"/>
        <w:left w:val="none" w:sz="0" w:space="0" w:color="auto"/>
        <w:bottom w:val="none" w:sz="0" w:space="0" w:color="auto"/>
        <w:right w:val="none" w:sz="0" w:space="0" w:color="auto"/>
      </w:divBdr>
    </w:div>
    <w:div w:id="1699625076">
      <w:bodyDiv w:val="1"/>
      <w:marLeft w:val="0"/>
      <w:marRight w:val="0"/>
      <w:marTop w:val="0"/>
      <w:marBottom w:val="0"/>
      <w:divBdr>
        <w:top w:val="none" w:sz="0" w:space="0" w:color="auto"/>
        <w:left w:val="none" w:sz="0" w:space="0" w:color="auto"/>
        <w:bottom w:val="none" w:sz="0" w:space="0" w:color="auto"/>
        <w:right w:val="none" w:sz="0" w:space="0" w:color="auto"/>
      </w:divBdr>
    </w:div>
    <w:div w:id="1755937813">
      <w:bodyDiv w:val="1"/>
      <w:marLeft w:val="0"/>
      <w:marRight w:val="0"/>
      <w:marTop w:val="0"/>
      <w:marBottom w:val="0"/>
      <w:divBdr>
        <w:top w:val="none" w:sz="0" w:space="0" w:color="auto"/>
        <w:left w:val="none" w:sz="0" w:space="0" w:color="auto"/>
        <w:bottom w:val="none" w:sz="0" w:space="0" w:color="auto"/>
        <w:right w:val="none" w:sz="0" w:space="0" w:color="auto"/>
      </w:divBdr>
    </w:div>
    <w:div w:id="1769082341">
      <w:bodyDiv w:val="1"/>
      <w:marLeft w:val="0"/>
      <w:marRight w:val="0"/>
      <w:marTop w:val="0"/>
      <w:marBottom w:val="0"/>
      <w:divBdr>
        <w:top w:val="none" w:sz="0" w:space="0" w:color="auto"/>
        <w:left w:val="none" w:sz="0" w:space="0" w:color="auto"/>
        <w:bottom w:val="none" w:sz="0" w:space="0" w:color="auto"/>
        <w:right w:val="none" w:sz="0" w:space="0" w:color="auto"/>
      </w:divBdr>
    </w:div>
    <w:div w:id="1863472461">
      <w:bodyDiv w:val="1"/>
      <w:marLeft w:val="0"/>
      <w:marRight w:val="0"/>
      <w:marTop w:val="0"/>
      <w:marBottom w:val="0"/>
      <w:divBdr>
        <w:top w:val="none" w:sz="0" w:space="0" w:color="auto"/>
        <w:left w:val="none" w:sz="0" w:space="0" w:color="auto"/>
        <w:bottom w:val="none" w:sz="0" w:space="0" w:color="auto"/>
        <w:right w:val="none" w:sz="0" w:space="0" w:color="auto"/>
      </w:divBdr>
    </w:div>
    <w:div w:id="1888757594">
      <w:bodyDiv w:val="1"/>
      <w:marLeft w:val="0"/>
      <w:marRight w:val="0"/>
      <w:marTop w:val="0"/>
      <w:marBottom w:val="0"/>
      <w:divBdr>
        <w:top w:val="none" w:sz="0" w:space="0" w:color="auto"/>
        <w:left w:val="none" w:sz="0" w:space="0" w:color="auto"/>
        <w:bottom w:val="none" w:sz="0" w:space="0" w:color="auto"/>
        <w:right w:val="none" w:sz="0" w:space="0" w:color="auto"/>
      </w:divBdr>
    </w:div>
    <w:div w:id="1947958906">
      <w:bodyDiv w:val="1"/>
      <w:marLeft w:val="0"/>
      <w:marRight w:val="0"/>
      <w:marTop w:val="0"/>
      <w:marBottom w:val="0"/>
      <w:divBdr>
        <w:top w:val="none" w:sz="0" w:space="0" w:color="auto"/>
        <w:left w:val="none" w:sz="0" w:space="0" w:color="auto"/>
        <w:bottom w:val="none" w:sz="0" w:space="0" w:color="auto"/>
        <w:right w:val="none" w:sz="0" w:space="0" w:color="auto"/>
      </w:divBdr>
    </w:div>
    <w:div w:id="1985428402">
      <w:bodyDiv w:val="1"/>
      <w:marLeft w:val="0"/>
      <w:marRight w:val="0"/>
      <w:marTop w:val="0"/>
      <w:marBottom w:val="0"/>
      <w:divBdr>
        <w:top w:val="none" w:sz="0" w:space="0" w:color="auto"/>
        <w:left w:val="none" w:sz="0" w:space="0" w:color="auto"/>
        <w:bottom w:val="none" w:sz="0" w:space="0" w:color="auto"/>
        <w:right w:val="none" w:sz="0" w:space="0" w:color="auto"/>
      </w:divBdr>
    </w:div>
    <w:div w:id="2006469571">
      <w:bodyDiv w:val="1"/>
      <w:marLeft w:val="0"/>
      <w:marRight w:val="0"/>
      <w:marTop w:val="0"/>
      <w:marBottom w:val="0"/>
      <w:divBdr>
        <w:top w:val="none" w:sz="0" w:space="0" w:color="auto"/>
        <w:left w:val="none" w:sz="0" w:space="0" w:color="auto"/>
        <w:bottom w:val="none" w:sz="0" w:space="0" w:color="auto"/>
        <w:right w:val="none" w:sz="0" w:space="0" w:color="auto"/>
      </w:divBdr>
    </w:div>
    <w:div w:id="2030062037">
      <w:bodyDiv w:val="1"/>
      <w:marLeft w:val="0"/>
      <w:marRight w:val="0"/>
      <w:marTop w:val="0"/>
      <w:marBottom w:val="0"/>
      <w:divBdr>
        <w:top w:val="none" w:sz="0" w:space="0" w:color="auto"/>
        <w:left w:val="none" w:sz="0" w:space="0" w:color="auto"/>
        <w:bottom w:val="none" w:sz="0" w:space="0" w:color="auto"/>
        <w:right w:val="none" w:sz="0" w:space="0" w:color="auto"/>
      </w:divBdr>
    </w:div>
    <w:div w:id="208320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C727F-0586-46AF-9945-04FEF4DF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528</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DRAFT MINUTES OF</vt:lpstr>
    </vt:vector>
  </TitlesOfParts>
  <Company>Rugby Borough Council</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MINUTES OF</dc:title>
  <dc:subject/>
  <dc:creator>walecc</dc:creator>
  <cp:keywords/>
  <dc:description/>
  <cp:lastModifiedBy>Christine Lord</cp:lastModifiedBy>
  <cp:revision>2</cp:revision>
  <cp:lastPrinted>2022-05-11T10:24:00Z</cp:lastPrinted>
  <dcterms:created xsi:type="dcterms:W3CDTF">2026-06-18T14:29:00Z</dcterms:created>
  <dcterms:modified xsi:type="dcterms:W3CDTF">2026-06-18T14:29:00Z</dcterms:modified>
</cp:coreProperties>
</file>