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41F0" w14:textId="6E7ED0DC" w:rsidR="008E23B8" w:rsidRPr="009725F2" w:rsidRDefault="009725F2" w:rsidP="009725F2">
      <w:pPr>
        <w:pStyle w:val="BodyText1"/>
        <w:ind w:left="1440" w:firstLine="720"/>
        <w:rPr>
          <w:color w:val="58B5AC"/>
          <w:sz w:val="40"/>
          <w:szCs w:val="40"/>
        </w:rPr>
      </w:pPr>
      <w:proofErr w:type="spellStart"/>
      <w:r w:rsidRPr="009725F2">
        <w:rPr>
          <w:color w:val="58B5AC"/>
          <w:sz w:val="40"/>
          <w:szCs w:val="40"/>
        </w:rPr>
        <w:t>mewnosodwch</w:t>
      </w:r>
      <w:proofErr w:type="spellEnd"/>
      <w:r w:rsidRPr="009725F2">
        <w:rPr>
          <w:color w:val="58B5AC"/>
          <w:sz w:val="40"/>
          <w:szCs w:val="40"/>
        </w:rPr>
        <w:t xml:space="preserve"> y logo </w:t>
      </w:r>
      <w:proofErr w:type="spellStart"/>
      <w:r w:rsidRPr="009725F2">
        <w:rPr>
          <w:color w:val="58B5AC"/>
          <w:sz w:val="40"/>
          <w:szCs w:val="40"/>
        </w:rPr>
        <w:t>yma</w:t>
      </w:r>
      <w:proofErr w:type="spellEnd"/>
    </w:p>
    <w:p w14:paraId="04510F1B" w14:textId="36178666" w:rsidR="008E23B8" w:rsidRPr="007D3895" w:rsidRDefault="00DB31A7" w:rsidP="13507AF8">
      <w:pPr>
        <w:pStyle w:val="BodyText1"/>
        <w:jc w:val="center"/>
        <w:rPr>
          <w:b/>
          <w:bCs/>
          <w:color w:val="58B5AC"/>
          <w:sz w:val="40"/>
          <w:szCs w:val="40"/>
        </w:rPr>
      </w:pPr>
      <w:r w:rsidRPr="007D3895">
        <w:rPr>
          <w:b/>
          <w:bCs/>
          <w:color w:val="58B5AC"/>
          <w:sz w:val="40"/>
          <w:szCs w:val="40"/>
        </w:rPr>
        <w:t>POLISI GWIRFODDOL</w:t>
      </w:r>
      <w:r w:rsidR="008E23B8" w:rsidRPr="007D3895">
        <w:rPr>
          <w:b/>
          <w:bCs/>
          <w:color w:val="58B5AC"/>
          <w:sz w:val="40"/>
          <w:szCs w:val="40"/>
        </w:rPr>
        <w:t>I</w:t>
      </w:r>
      <w:r w:rsidRPr="007D3895">
        <w:rPr>
          <w:b/>
          <w:bCs/>
          <w:color w:val="58B5AC"/>
          <w:sz w:val="40"/>
          <w:szCs w:val="40"/>
        </w:rPr>
        <w:t xml:space="preserve"> BENTHYG [</w:t>
      </w:r>
      <w:proofErr w:type="spellStart"/>
      <w:r w:rsidRPr="007D3895">
        <w:rPr>
          <w:b/>
          <w:bCs/>
          <w:color w:val="58B5AC"/>
          <w:sz w:val="40"/>
          <w:szCs w:val="40"/>
        </w:rPr>
        <w:t>enw</w:t>
      </w:r>
      <w:proofErr w:type="spellEnd"/>
      <w:r w:rsidRPr="007D3895">
        <w:rPr>
          <w:b/>
          <w:bCs/>
          <w:color w:val="58B5AC"/>
          <w:sz w:val="40"/>
          <w:szCs w:val="40"/>
        </w:rPr>
        <w:t xml:space="preserve">] </w:t>
      </w:r>
    </w:p>
    <w:p w14:paraId="34BD34AF" w14:textId="77777777" w:rsidR="008E23B8" w:rsidRPr="007D3895" w:rsidRDefault="008E23B8" w:rsidP="0045578C">
      <w:pPr>
        <w:pStyle w:val="BodyText1"/>
      </w:pPr>
    </w:p>
    <w:p w14:paraId="599AE80D" w14:textId="3E22C2F2" w:rsidR="008E23B8" w:rsidRPr="007D3895" w:rsidRDefault="008E23B8" w:rsidP="0045578C">
      <w:pPr>
        <w:pStyle w:val="BodyText1"/>
      </w:pPr>
      <w:r w:rsidRPr="007D3895">
        <w:t xml:space="preserve">1. </w:t>
      </w:r>
      <w:proofErr w:type="spellStart"/>
      <w:r w:rsidR="00DB31A7" w:rsidRPr="007D3895">
        <w:t>Cyflwyniad</w:t>
      </w:r>
      <w:proofErr w:type="spellEnd"/>
    </w:p>
    <w:p w14:paraId="26C529B1" w14:textId="77777777" w:rsidR="008E23B8" w:rsidRPr="007D3895" w:rsidRDefault="008E23B8" w:rsidP="0045578C">
      <w:pPr>
        <w:pStyle w:val="BodyText1"/>
      </w:pPr>
    </w:p>
    <w:p w14:paraId="74DD4583" w14:textId="508F7B1F" w:rsidR="008E23B8" w:rsidRPr="007D3895" w:rsidRDefault="00DB31A7" w:rsidP="0045578C">
      <w:pPr>
        <w:pStyle w:val="BodyText1"/>
      </w:pPr>
      <w:r w:rsidRPr="007D3895">
        <w:t xml:space="preserve">Nod </w:t>
      </w:r>
      <w:proofErr w:type="spellStart"/>
      <w:r w:rsidRPr="007D3895">
        <w:t>polisi</w:t>
      </w:r>
      <w:proofErr w:type="spellEnd"/>
      <w:r w:rsidR="008E23B8" w:rsidRPr="007D3895">
        <w:t xml:space="preserve"> </w:t>
      </w:r>
      <w:proofErr w:type="spellStart"/>
      <w:r w:rsidRPr="007D3895">
        <w:t>gwirfoddol</w:t>
      </w:r>
      <w:r w:rsidR="008E23B8" w:rsidRPr="007D3895">
        <w:t>i</w:t>
      </w:r>
      <w:proofErr w:type="spellEnd"/>
      <w:r w:rsidRPr="007D3895">
        <w:t xml:space="preserve"> </w:t>
      </w:r>
      <w:proofErr w:type="spellStart"/>
      <w:r w:rsidRPr="007D3895">
        <w:t>yw</w:t>
      </w:r>
      <w:proofErr w:type="spellEnd"/>
      <w:r w:rsidRPr="007D3895">
        <w:t xml:space="preserve"> </w:t>
      </w:r>
      <w:proofErr w:type="spellStart"/>
      <w:r w:rsidRPr="007D3895">
        <w:t>darparu</w:t>
      </w:r>
      <w:proofErr w:type="spellEnd"/>
      <w:r w:rsidRPr="007D3895">
        <w:t xml:space="preserve"> </w:t>
      </w:r>
      <w:proofErr w:type="spellStart"/>
      <w:r w:rsidRPr="007D3895">
        <w:t>cysylltiadau</w:t>
      </w:r>
      <w:proofErr w:type="spellEnd"/>
      <w:r w:rsidRPr="007D3895">
        <w:t xml:space="preserve"> </w:t>
      </w:r>
      <w:proofErr w:type="spellStart"/>
      <w:r w:rsidRPr="007D3895">
        <w:t>cyffr</w:t>
      </w:r>
      <w:r w:rsidR="00623A8D">
        <w:t>e</w:t>
      </w:r>
      <w:r w:rsidRPr="007D3895">
        <w:t>dinol</w:t>
      </w:r>
      <w:proofErr w:type="spellEnd"/>
      <w:r w:rsidRPr="007D3895">
        <w:t xml:space="preserve"> </w:t>
      </w:r>
      <w:r w:rsidR="00814036" w:rsidRPr="00814036">
        <w:t>â</w:t>
      </w:r>
      <w:r w:rsidRPr="00814036">
        <w:t xml:space="preserve"> </w:t>
      </w:r>
      <w:proofErr w:type="spellStart"/>
      <w:r w:rsidR="00814036">
        <w:t>g</w:t>
      </w:r>
      <w:r w:rsidRPr="007D3895">
        <w:t>wahanol</w:t>
      </w:r>
      <w:proofErr w:type="spellEnd"/>
      <w:r w:rsidRPr="007D3895">
        <w:t xml:space="preserve"> </w:t>
      </w:r>
      <w:proofErr w:type="spellStart"/>
      <w:r w:rsidRPr="007D3895">
        <w:t>werthoedd</w:t>
      </w:r>
      <w:proofErr w:type="spellEnd"/>
      <w:r w:rsidRPr="007D3895">
        <w:t xml:space="preserve">, </w:t>
      </w:r>
      <w:proofErr w:type="spellStart"/>
      <w:r w:rsidRPr="007D3895">
        <w:t>polisïau</w:t>
      </w:r>
      <w:proofErr w:type="spellEnd"/>
      <w:r w:rsidRPr="007D3895">
        <w:t xml:space="preserve">, a </w:t>
      </w:r>
      <w:proofErr w:type="spellStart"/>
      <w:r w:rsidRPr="007D3895">
        <w:t>gweithdrefnau’r</w:t>
      </w:r>
      <w:proofErr w:type="spellEnd"/>
      <w:r w:rsidR="008E23B8" w:rsidRPr="007D3895">
        <w:t xml:space="preserve"> </w:t>
      </w:r>
      <w:proofErr w:type="spellStart"/>
      <w:r w:rsidRPr="007D3895">
        <w:t>sefydliad</w:t>
      </w:r>
      <w:proofErr w:type="spellEnd"/>
      <w:r w:rsidR="008E23B8" w:rsidRPr="007D3895">
        <w:t xml:space="preserve"> (</w:t>
      </w:r>
      <w:proofErr w:type="spellStart"/>
      <w:r w:rsidR="008E23B8" w:rsidRPr="007D3895">
        <w:t>e.</w:t>
      </w:r>
      <w:r w:rsidRPr="007D3895">
        <w:t>e</w:t>
      </w:r>
      <w:r w:rsidR="008E23B8" w:rsidRPr="007D3895">
        <w:t>.</w:t>
      </w:r>
      <w:proofErr w:type="spellEnd"/>
      <w:r w:rsidR="008E23B8" w:rsidRPr="007D3895">
        <w:t xml:space="preserve"> </w:t>
      </w:r>
      <w:proofErr w:type="spellStart"/>
      <w:r w:rsidR="008E23B8" w:rsidRPr="007D3895">
        <w:t>recri</w:t>
      </w:r>
      <w:r w:rsidRPr="007D3895">
        <w:t>w</w:t>
      </w:r>
      <w:r w:rsidR="008E23B8" w:rsidRPr="007D3895">
        <w:t>t</w:t>
      </w:r>
      <w:r w:rsidRPr="007D3895">
        <w:t>io</w:t>
      </w:r>
      <w:proofErr w:type="spellEnd"/>
      <w:r w:rsidR="008E23B8" w:rsidRPr="007D3895">
        <w:t xml:space="preserve">, </w:t>
      </w:r>
      <w:proofErr w:type="spellStart"/>
      <w:r w:rsidRPr="007D3895">
        <w:t>cyfleoedd</w:t>
      </w:r>
      <w:proofErr w:type="spellEnd"/>
      <w:r w:rsidRPr="007D3895">
        <w:t xml:space="preserve"> </w:t>
      </w:r>
      <w:proofErr w:type="spellStart"/>
      <w:r w:rsidRPr="007D3895">
        <w:t>cyfartal</w:t>
      </w:r>
      <w:proofErr w:type="spellEnd"/>
      <w:r w:rsidR="008E23B8" w:rsidRPr="007D3895">
        <w:t xml:space="preserve">, </w:t>
      </w:r>
      <w:proofErr w:type="spellStart"/>
      <w:r w:rsidRPr="007D3895">
        <w:t>talu</w:t>
      </w:r>
      <w:proofErr w:type="spellEnd"/>
      <w:r w:rsidR="008E23B8" w:rsidRPr="007D3895">
        <w:t xml:space="preserve">, </w:t>
      </w:r>
      <w:r w:rsidRPr="007D3895">
        <w:t xml:space="preserve">iechyd a </w:t>
      </w:r>
      <w:proofErr w:type="spellStart"/>
      <w:r w:rsidRPr="007D3895">
        <w:t>diogelwch</w:t>
      </w:r>
      <w:proofErr w:type="spellEnd"/>
      <w:r w:rsidR="008E23B8" w:rsidRPr="007D3895">
        <w:t xml:space="preserve">). </w:t>
      </w:r>
      <w:proofErr w:type="spellStart"/>
      <w:r w:rsidRPr="007D3895">
        <w:t>Hefyd</w:t>
      </w:r>
      <w:proofErr w:type="spellEnd"/>
      <w:r w:rsidRPr="007D3895">
        <w:t xml:space="preserve"> </w:t>
      </w:r>
      <w:proofErr w:type="spellStart"/>
      <w:r w:rsidRPr="007D3895">
        <w:t>bydd</w:t>
      </w:r>
      <w:proofErr w:type="spellEnd"/>
      <w:r w:rsidRPr="007D3895">
        <w:t xml:space="preserve"> y </w:t>
      </w:r>
      <w:proofErr w:type="spellStart"/>
      <w:r w:rsidRPr="007D3895">
        <w:t>polisi</w:t>
      </w:r>
      <w:proofErr w:type="spellEnd"/>
      <w:r w:rsidRPr="007D3895">
        <w:t xml:space="preserve"> </w:t>
      </w:r>
      <w:proofErr w:type="spellStart"/>
      <w:r w:rsidRPr="007D3895">
        <w:t>yn</w:t>
      </w:r>
      <w:proofErr w:type="spellEnd"/>
      <w:r w:rsidRPr="007D3895">
        <w:t xml:space="preserve"> </w:t>
      </w:r>
      <w:proofErr w:type="spellStart"/>
      <w:r w:rsidRPr="007D3895">
        <w:t>helpu</w:t>
      </w:r>
      <w:proofErr w:type="spellEnd"/>
      <w:r w:rsidRPr="007D3895">
        <w:t xml:space="preserve"> i </w:t>
      </w:r>
      <w:proofErr w:type="spellStart"/>
      <w:r w:rsidRPr="007D3895">
        <w:t>ddiffinio</w:t>
      </w:r>
      <w:proofErr w:type="spellEnd"/>
      <w:r w:rsidRPr="007D3895">
        <w:t xml:space="preserve"> </w:t>
      </w:r>
      <w:proofErr w:type="spellStart"/>
      <w:r w:rsidRPr="007D3895">
        <w:t>rôl</w:t>
      </w:r>
      <w:proofErr w:type="spellEnd"/>
      <w:r w:rsidR="008E23B8" w:rsidRPr="007D3895">
        <w:t xml:space="preserve"> </w:t>
      </w:r>
      <w:proofErr w:type="spellStart"/>
      <w:r w:rsidRPr="007D3895">
        <w:t>gwirfoddolwyr</w:t>
      </w:r>
      <w:proofErr w:type="spellEnd"/>
      <w:r w:rsidRPr="007D3895">
        <w:t xml:space="preserve"> a </w:t>
      </w:r>
      <w:proofErr w:type="spellStart"/>
      <w:r w:rsidRPr="007D3895">
        <w:t>sut</w:t>
      </w:r>
      <w:proofErr w:type="spellEnd"/>
      <w:r w:rsidRPr="007D3895">
        <w:t xml:space="preserve"> </w:t>
      </w:r>
      <w:proofErr w:type="spellStart"/>
      <w:r w:rsidRPr="007D3895">
        <w:t>gallan</w:t>
      </w:r>
      <w:proofErr w:type="spellEnd"/>
      <w:r w:rsidR="00814036">
        <w:t xml:space="preserve"> </w:t>
      </w:r>
      <w:proofErr w:type="spellStart"/>
      <w:r w:rsidRPr="007D3895">
        <w:t>nhw</w:t>
      </w:r>
      <w:proofErr w:type="spellEnd"/>
      <w:r w:rsidRPr="007D3895">
        <w:t xml:space="preserve"> </w:t>
      </w:r>
      <w:proofErr w:type="spellStart"/>
      <w:r w:rsidRPr="007D3895">
        <w:t>ddisgwyl</w:t>
      </w:r>
      <w:proofErr w:type="spellEnd"/>
      <w:r w:rsidRPr="007D3895">
        <w:t xml:space="preserve"> </w:t>
      </w:r>
      <w:proofErr w:type="spellStart"/>
      <w:r w:rsidRPr="007D3895">
        <w:t>cael</w:t>
      </w:r>
      <w:proofErr w:type="spellEnd"/>
      <w:r w:rsidRPr="007D3895">
        <w:t xml:space="preserve"> </w:t>
      </w:r>
      <w:proofErr w:type="spellStart"/>
      <w:r w:rsidRPr="007D3895">
        <w:t>eu</w:t>
      </w:r>
      <w:proofErr w:type="spellEnd"/>
      <w:r w:rsidRPr="007D3895">
        <w:t xml:space="preserve"> trin</w:t>
      </w:r>
      <w:r w:rsidR="008E23B8" w:rsidRPr="007D3895">
        <w:t>.</w:t>
      </w:r>
    </w:p>
    <w:p w14:paraId="751D228D" w14:textId="77777777" w:rsidR="008E23B8" w:rsidRPr="007D3895" w:rsidRDefault="008E23B8" w:rsidP="0045578C">
      <w:pPr>
        <w:pStyle w:val="BodyText1"/>
      </w:pPr>
    </w:p>
    <w:p w14:paraId="79C3756D" w14:textId="381DDFE5" w:rsidR="008E23B8" w:rsidRPr="007D3895" w:rsidRDefault="0080490B" w:rsidP="0045578C">
      <w:pPr>
        <w:pStyle w:val="BodyText1"/>
      </w:pPr>
      <w:proofErr w:type="spellStart"/>
      <w:r w:rsidRPr="007D3895">
        <w:t>Mae’r</w:t>
      </w:r>
      <w:proofErr w:type="spellEnd"/>
      <w:r w:rsidR="008E23B8" w:rsidRPr="007D3895">
        <w:t xml:space="preserve"> </w:t>
      </w:r>
      <w:proofErr w:type="spellStart"/>
      <w:r w:rsidRPr="007D3895">
        <w:t>polisi</w:t>
      </w:r>
      <w:proofErr w:type="spellEnd"/>
      <w:r w:rsidR="008E23B8" w:rsidRPr="007D3895">
        <w:t xml:space="preserve"> </w:t>
      </w:r>
      <w:proofErr w:type="spellStart"/>
      <w:r w:rsidRPr="007D3895">
        <w:t>hwn</w:t>
      </w:r>
      <w:proofErr w:type="spellEnd"/>
      <w:r w:rsidRPr="007D3895">
        <w:t xml:space="preserve"> </w:t>
      </w:r>
      <w:proofErr w:type="spellStart"/>
      <w:r w:rsidRPr="007D3895">
        <w:t>yn</w:t>
      </w:r>
      <w:proofErr w:type="spellEnd"/>
      <w:r w:rsidRPr="007D3895">
        <w:t xml:space="preserve"> </w:t>
      </w:r>
      <w:proofErr w:type="spellStart"/>
      <w:r w:rsidRPr="007D3895">
        <w:t>pennu</w:t>
      </w:r>
      <w:proofErr w:type="spellEnd"/>
      <w:r w:rsidRPr="007D3895">
        <w:t xml:space="preserve"> </w:t>
      </w:r>
      <w:proofErr w:type="spellStart"/>
      <w:r w:rsidRPr="007D3895">
        <w:t>egwyddorion</w:t>
      </w:r>
      <w:proofErr w:type="spellEnd"/>
      <w:r w:rsidRPr="007D3895">
        <w:t xml:space="preserve"> bras</w:t>
      </w:r>
      <w:r w:rsidR="008E23B8" w:rsidRPr="007D3895">
        <w:t xml:space="preserve"> </w:t>
      </w:r>
      <w:proofErr w:type="spellStart"/>
      <w:r w:rsidR="00DB31A7" w:rsidRPr="007D3895">
        <w:t>gwirfoddol</w:t>
      </w:r>
      <w:r w:rsidR="008E23B8" w:rsidRPr="007D3895">
        <w:t>i</w:t>
      </w:r>
      <w:proofErr w:type="spellEnd"/>
      <w:r w:rsidRPr="007D3895">
        <w:t xml:space="preserve"> </w:t>
      </w:r>
      <w:proofErr w:type="spellStart"/>
      <w:r w:rsidRPr="007D3895">
        <w:t>dros</w:t>
      </w:r>
      <w:proofErr w:type="spellEnd"/>
      <w:r w:rsidR="008E23B8" w:rsidRPr="007D3895">
        <w:t xml:space="preserve"> </w:t>
      </w:r>
      <w:r w:rsidR="002B15E9" w:rsidRPr="007D3895">
        <w:t xml:space="preserve">Benthyg </w:t>
      </w:r>
      <w:r w:rsidR="00DB31A7" w:rsidRPr="007D3895">
        <w:t>[</w:t>
      </w:r>
      <w:proofErr w:type="spellStart"/>
      <w:r w:rsidR="00DB31A7" w:rsidRPr="007D3895">
        <w:t>enw</w:t>
      </w:r>
      <w:proofErr w:type="spellEnd"/>
      <w:r w:rsidR="00DB31A7" w:rsidRPr="007D3895">
        <w:t>]</w:t>
      </w:r>
      <w:r w:rsidR="008E23B8" w:rsidRPr="007D3895">
        <w:rPr>
          <w:i/>
          <w:iCs/>
        </w:rPr>
        <w:t xml:space="preserve">. </w:t>
      </w:r>
      <w:proofErr w:type="spellStart"/>
      <w:r w:rsidRPr="007D3895">
        <w:t>Mae’n</w:t>
      </w:r>
      <w:proofErr w:type="spellEnd"/>
      <w:r w:rsidRPr="007D3895">
        <w:t xml:space="preserve"> </w:t>
      </w:r>
      <w:proofErr w:type="spellStart"/>
      <w:r w:rsidRPr="007D3895">
        <w:t>berthnasol</w:t>
      </w:r>
      <w:proofErr w:type="spellEnd"/>
      <w:r w:rsidRPr="007D3895">
        <w:t xml:space="preserve"> i </w:t>
      </w:r>
      <w:proofErr w:type="spellStart"/>
      <w:r w:rsidRPr="007D3895">
        <w:t>bawb</w:t>
      </w:r>
      <w:proofErr w:type="spellEnd"/>
      <w:r w:rsidRPr="007D3895">
        <w:t xml:space="preserve"> </w:t>
      </w:r>
      <w:proofErr w:type="spellStart"/>
      <w:r w:rsidRPr="007D3895">
        <w:t>yn</w:t>
      </w:r>
      <w:proofErr w:type="spellEnd"/>
      <w:r w:rsidRPr="007D3895">
        <w:t xml:space="preserve"> y</w:t>
      </w:r>
      <w:r w:rsidR="008E23B8" w:rsidRPr="007D3895">
        <w:t xml:space="preserve"> </w:t>
      </w:r>
      <w:proofErr w:type="spellStart"/>
      <w:r w:rsidR="00DB31A7" w:rsidRPr="007D3895">
        <w:t>sefydliad</w:t>
      </w:r>
      <w:proofErr w:type="spellEnd"/>
      <w:r w:rsidR="008E23B8" w:rsidRPr="007D3895">
        <w:t xml:space="preserve">. </w:t>
      </w:r>
      <w:proofErr w:type="spellStart"/>
      <w:r w:rsidRPr="007D3895">
        <w:t>Caiff</w:t>
      </w:r>
      <w:proofErr w:type="spellEnd"/>
      <w:r w:rsidRPr="007D3895">
        <w:t xml:space="preserve"> y </w:t>
      </w:r>
      <w:proofErr w:type="spellStart"/>
      <w:r w:rsidRPr="007D3895">
        <w:t>polisi</w:t>
      </w:r>
      <w:proofErr w:type="spellEnd"/>
      <w:r w:rsidR="008E23B8" w:rsidRPr="007D3895">
        <w:t xml:space="preserve"> </w:t>
      </w:r>
      <w:proofErr w:type="spellStart"/>
      <w:r w:rsidRPr="007D3895">
        <w:t>ei</w:t>
      </w:r>
      <w:proofErr w:type="spellEnd"/>
      <w:r w:rsidRPr="007D3895">
        <w:t xml:space="preserve"> </w:t>
      </w:r>
      <w:proofErr w:type="spellStart"/>
      <w:r w:rsidRPr="007D3895">
        <w:t>adolygu’n</w:t>
      </w:r>
      <w:proofErr w:type="spellEnd"/>
      <w:r w:rsidRPr="007D3895">
        <w:t xml:space="preserve"> </w:t>
      </w:r>
      <w:proofErr w:type="spellStart"/>
      <w:r w:rsidRPr="007D3895">
        <w:t>flynyddol</w:t>
      </w:r>
      <w:proofErr w:type="spellEnd"/>
      <w:r w:rsidRPr="007D3895">
        <w:t xml:space="preserve"> i </w:t>
      </w:r>
      <w:proofErr w:type="spellStart"/>
      <w:r w:rsidRPr="007D3895">
        <w:t>sicrhau</w:t>
      </w:r>
      <w:proofErr w:type="spellEnd"/>
      <w:r w:rsidRPr="007D3895">
        <w:t xml:space="preserve"> </w:t>
      </w:r>
      <w:proofErr w:type="spellStart"/>
      <w:r w:rsidRPr="007D3895">
        <w:t>ei</w:t>
      </w:r>
      <w:proofErr w:type="spellEnd"/>
      <w:r w:rsidRPr="007D3895">
        <w:t xml:space="preserve"> </w:t>
      </w:r>
      <w:proofErr w:type="spellStart"/>
      <w:r w:rsidRPr="007D3895">
        <w:t>fod</w:t>
      </w:r>
      <w:proofErr w:type="spellEnd"/>
      <w:r w:rsidR="00012379">
        <w:t xml:space="preserve"> </w:t>
      </w:r>
      <w:proofErr w:type="spellStart"/>
      <w:r w:rsidRPr="007D3895">
        <w:t>yn</w:t>
      </w:r>
      <w:proofErr w:type="spellEnd"/>
      <w:r w:rsidRPr="007D3895">
        <w:t xml:space="preserve"> </w:t>
      </w:r>
      <w:proofErr w:type="spellStart"/>
      <w:r w:rsidRPr="007D3895">
        <w:t>aros</w:t>
      </w:r>
      <w:proofErr w:type="spellEnd"/>
      <w:r w:rsidRPr="007D3895">
        <w:t xml:space="preserve"> </w:t>
      </w:r>
      <w:proofErr w:type="spellStart"/>
      <w:r w:rsidRPr="007D3895">
        <w:t>yn</w:t>
      </w:r>
      <w:proofErr w:type="spellEnd"/>
      <w:r w:rsidRPr="007D3895">
        <w:t xml:space="preserve"> </w:t>
      </w:r>
      <w:proofErr w:type="spellStart"/>
      <w:r w:rsidRPr="007D3895">
        <w:t>gyfredol</w:t>
      </w:r>
      <w:proofErr w:type="spellEnd"/>
      <w:r w:rsidRPr="007D3895">
        <w:t xml:space="preserve"> ac </w:t>
      </w:r>
      <w:proofErr w:type="spellStart"/>
      <w:r w:rsidRPr="007D3895">
        <w:t>yn</w:t>
      </w:r>
      <w:proofErr w:type="spellEnd"/>
      <w:r w:rsidRPr="007D3895">
        <w:t xml:space="preserve"> </w:t>
      </w:r>
      <w:proofErr w:type="spellStart"/>
      <w:r w:rsidRPr="007D3895">
        <w:t>berthnasol</w:t>
      </w:r>
      <w:proofErr w:type="spellEnd"/>
      <w:r w:rsidRPr="007D3895">
        <w:t xml:space="preserve"> i </w:t>
      </w:r>
      <w:proofErr w:type="spellStart"/>
      <w:r w:rsidRPr="007D3895">
        <w:t>anghenion</w:t>
      </w:r>
      <w:proofErr w:type="spellEnd"/>
      <w:r w:rsidR="008E23B8" w:rsidRPr="007D3895">
        <w:t xml:space="preserve"> </w:t>
      </w:r>
      <w:proofErr w:type="spellStart"/>
      <w:r w:rsidR="00DB31A7" w:rsidRPr="007D3895">
        <w:t>gwirfoddol</w:t>
      </w:r>
      <w:r w:rsidR="008E23B8" w:rsidRPr="007D3895">
        <w:t>i</w:t>
      </w:r>
      <w:proofErr w:type="spellEnd"/>
      <w:r w:rsidRPr="007D3895">
        <w:t xml:space="preserve"> </w:t>
      </w:r>
      <w:proofErr w:type="spellStart"/>
      <w:r w:rsidRPr="007D3895">
        <w:t>ein</w:t>
      </w:r>
      <w:proofErr w:type="spellEnd"/>
      <w:r w:rsidR="008E23B8" w:rsidRPr="007D3895">
        <w:t xml:space="preserve"> </w:t>
      </w:r>
      <w:proofErr w:type="spellStart"/>
      <w:r w:rsidR="00DB31A7" w:rsidRPr="007D3895">
        <w:t>sefydliad</w:t>
      </w:r>
      <w:proofErr w:type="spellEnd"/>
      <w:r w:rsidR="008E23B8" w:rsidRPr="007D3895">
        <w:t>.</w:t>
      </w:r>
    </w:p>
    <w:p w14:paraId="5A7CE0B0" w14:textId="77777777" w:rsidR="008E23B8" w:rsidRPr="007D3895" w:rsidRDefault="008E23B8" w:rsidP="0045578C">
      <w:pPr>
        <w:pStyle w:val="BodyText1"/>
      </w:pPr>
    </w:p>
    <w:p w14:paraId="03C4B727" w14:textId="7B3BC91A" w:rsidR="008E23B8" w:rsidRPr="007D3895" w:rsidRDefault="0080490B" w:rsidP="008E23B8">
      <w:pPr>
        <w:keepNext/>
        <w:spacing w:after="0" w:line="240" w:lineRule="auto"/>
        <w:jc w:val="both"/>
        <w:outlineLvl w:val="4"/>
        <w:rPr>
          <w:rFonts w:ascii="Poppins" w:hAnsi="Poppins" w:cs="Poppins"/>
          <w:b/>
          <w:sz w:val="24"/>
          <w:szCs w:val="24"/>
          <w:u w:val="single"/>
        </w:rPr>
      </w:pPr>
      <w:r w:rsidRPr="007D3895">
        <w:rPr>
          <w:rFonts w:ascii="Poppins" w:hAnsi="Poppins" w:cs="Poppins"/>
          <w:b/>
          <w:sz w:val="24"/>
          <w:szCs w:val="24"/>
          <w:u w:val="single"/>
        </w:rPr>
        <w:t xml:space="preserve">Ein </w:t>
      </w: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Hymrwymiad</w:t>
      </w:r>
      <w:proofErr w:type="spellEnd"/>
    </w:p>
    <w:p w14:paraId="2CB30645" w14:textId="77777777" w:rsidR="008E23B8" w:rsidRPr="007D3895" w:rsidRDefault="008E23B8" w:rsidP="008E23B8">
      <w:pPr>
        <w:keepNext/>
        <w:spacing w:after="0" w:line="240" w:lineRule="auto"/>
        <w:jc w:val="both"/>
        <w:outlineLvl w:val="4"/>
        <w:rPr>
          <w:rFonts w:ascii="Poppins" w:hAnsi="Poppins" w:cs="Poppins"/>
          <w:b/>
          <w:sz w:val="24"/>
          <w:szCs w:val="24"/>
          <w:u w:val="single"/>
        </w:rPr>
      </w:pPr>
    </w:p>
    <w:p w14:paraId="6B045A42" w14:textId="13127F79" w:rsidR="008E23B8" w:rsidRPr="007D3895" w:rsidRDefault="0080490B" w:rsidP="13507AF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  <w:r w:rsidRPr="007D3895">
        <w:rPr>
          <w:rFonts w:ascii="Poppins" w:eastAsia="Verdana,Arial" w:hAnsi="Poppins" w:cs="Poppins"/>
          <w:sz w:val="24"/>
          <w:szCs w:val="24"/>
        </w:rPr>
        <w:t xml:space="preserve">Mae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</w:t>
      </w:r>
      <w:r w:rsidR="002B15E9" w:rsidRPr="007D3895">
        <w:rPr>
          <w:rFonts w:ascii="Poppins" w:eastAsia="Poppins" w:hAnsi="Poppins" w:cs="Poppins"/>
          <w:sz w:val="24"/>
          <w:szCs w:val="24"/>
        </w:rPr>
        <w:t>yg</w:t>
      </w:r>
      <w:r w:rsidR="008E23B8" w:rsidRPr="007D3895">
        <w:rPr>
          <w:rFonts w:ascii="Poppins" w:eastAsia="Poppins" w:hAnsi="Poppins" w:cs="Poppins"/>
          <w:sz w:val="24"/>
          <w:szCs w:val="24"/>
        </w:rPr>
        <w:t xml:space="preserve"> </w:t>
      </w:r>
      <w:r w:rsidR="00DB31A7" w:rsidRPr="007D3895">
        <w:rPr>
          <w:rFonts w:ascii="Poppins" w:eastAsia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eastAsia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eastAsia="Poppins" w:hAnsi="Poppins" w:cs="Poppins"/>
          <w:sz w:val="24"/>
          <w:szCs w:val="24"/>
        </w:rPr>
        <w:t>]</w:t>
      </w:r>
      <w:r w:rsidR="002B15E9" w:rsidRPr="007D3895">
        <w:rPr>
          <w:rFonts w:ascii="Poppins" w:eastAsia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Poppins" w:hAnsi="Poppins" w:cs="Poppins"/>
          <w:sz w:val="24"/>
          <w:szCs w:val="24"/>
        </w:rPr>
        <w:t>cydnabod</w:t>
      </w:r>
      <w:proofErr w:type="spellEnd"/>
      <w:r w:rsidRPr="007D3895">
        <w:rPr>
          <w:rFonts w:ascii="Poppins" w:eastAsia="Poppins" w:hAnsi="Poppins" w:cs="Poppins"/>
          <w:sz w:val="24"/>
          <w:szCs w:val="24"/>
        </w:rPr>
        <w:t xml:space="preserve"> bod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gwirfoddol</w:t>
      </w:r>
      <w:r w:rsidRPr="007D3895">
        <w:rPr>
          <w:rFonts w:ascii="Poppins" w:eastAsia="Verdana,Arial" w:hAnsi="Poppins" w:cs="Poppins"/>
          <w:sz w:val="24"/>
          <w:szCs w:val="24"/>
        </w:rPr>
        <w:t>wyr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cyfrannu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mewn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llawer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o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ffyrdd</w:t>
      </w:r>
      <w:proofErr w:type="spellEnd"/>
      <w:r w:rsidR="00437B30" w:rsidRPr="007D3895">
        <w:rPr>
          <w:rFonts w:ascii="Poppins" w:eastAsia="Verdana,Arial" w:hAnsi="Poppins" w:cs="Poppins"/>
          <w:sz w:val="24"/>
          <w:szCs w:val="24"/>
        </w:rPr>
        <w:t>, a bod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gwirfoddol</w:t>
      </w:r>
      <w:r w:rsidR="008E23B8" w:rsidRPr="007D3895">
        <w:rPr>
          <w:rFonts w:ascii="Poppins" w:eastAsia="Verdana,Arial" w:hAnsi="Poppins" w:cs="Poppins"/>
          <w:sz w:val="24"/>
          <w:szCs w:val="24"/>
        </w:rPr>
        <w:t>i</w:t>
      </w:r>
      <w:proofErr w:type="spellEnd"/>
      <w:r w:rsidR="00437B30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37B30"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37B30" w:rsidRPr="007D3895">
        <w:rPr>
          <w:rFonts w:ascii="Poppins" w:eastAsia="Verdana,Arial" w:hAnsi="Poppins" w:cs="Poppins"/>
          <w:sz w:val="24"/>
          <w:szCs w:val="24"/>
        </w:rPr>
        <w:t>gallu</w:t>
      </w:r>
      <w:proofErr w:type="spellEnd"/>
      <w:r w:rsidR="00437B30" w:rsidRPr="007D3895">
        <w:rPr>
          <w:rFonts w:ascii="Poppins" w:eastAsia="Verdana,Arial" w:hAnsi="Poppins" w:cs="Poppins"/>
          <w:sz w:val="24"/>
          <w:szCs w:val="24"/>
        </w:rPr>
        <w:t xml:space="preserve"> bod o </w:t>
      </w:r>
      <w:proofErr w:type="spellStart"/>
      <w:r w:rsidR="00437B30" w:rsidRPr="007D3895">
        <w:rPr>
          <w:rFonts w:ascii="Poppins" w:eastAsia="Verdana,Arial" w:hAnsi="Poppins" w:cs="Poppins"/>
          <w:sz w:val="24"/>
          <w:szCs w:val="24"/>
        </w:rPr>
        <w:t>fudd</w:t>
      </w:r>
      <w:proofErr w:type="spellEnd"/>
      <w:r w:rsidR="00437B30" w:rsidRPr="007D3895">
        <w:rPr>
          <w:rFonts w:ascii="Poppins" w:eastAsia="Verdana,Arial" w:hAnsi="Poppins" w:cs="Poppins"/>
          <w:sz w:val="24"/>
          <w:szCs w:val="24"/>
        </w:rPr>
        <w:t xml:space="preserve"> i </w:t>
      </w:r>
      <w:proofErr w:type="spellStart"/>
      <w:r w:rsidR="00437B30" w:rsidRPr="007D3895">
        <w:rPr>
          <w:rFonts w:ascii="Poppins" w:eastAsia="Verdana,Arial" w:hAnsi="Poppins" w:cs="Poppins"/>
          <w:sz w:val="24"/>
          <w:szCs w:val="24"/>
        </w:rPr>
        <w:t>ddefnyddwyr</w:t>
      </w:r>
      <w:proofErr w:type="spellEnd"/>
      <w:r w:rsidR="00437B30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37B30" w:rsidRPr="007D3895">
        <w:rPr>
          <w:rFonts w:ascii="Poppins" w:eastAsia="Verdana,Arial" w:hAnsi="Poppins" w:cs="Poppins"/>
          <w:sz w:val="24"/>
          <w:szCs w:val="24"/>
        </w:rPr>
        <w:t>ein</w:t>
      </w:r>
      <w:proofErr w:type="spellEnd"/>
      <w:r w:rsidR="00437B30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37B30" w:rsidRPr="007D3895">
        <w:rPr>
          <w:rFonts w:ascii="Poppins" w:eastAsia="Verdana,Arial" w:hAnsi="Poppins" w:cs="Poppins"/>
          <w:sz w:val="24"/>
          <w:szCs w:val="24"/>
        </w:rPr>
        <w:t>gwasanaethau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, </w:t>
      </w:r>
      <w:r w:rsidR="00AB439A" w:rsidRPr="007D3895">
        <w:rPr>
          <w:rFonts w:ascii="Poppins" w:eastAsia="Verdana,Arial" w:hAnsi="Poppins" w:cs="Poppins"/>
          <w:sz w:val="24"/>
          <w:szCs w:val="24"/>
        </w:rPr>
        <w:t xml:space="preserve">staff </w:t>
      </w:r>
      <w:proofErr w:type="spellStart"/>
      <w:r w:rsidR="00AB439A" w:rsidRPr="007D3895">
        <w:rPr>
          <w:rFonts w:ascii="Poppins" w:eastAsia="Verdana,Arial" w:hAnsi="Poppins" w:cs="Poppins"/>
          <w:sz w:val="24"/>
          <w:szCs w:val="24"/>
        </w:rPr>
        <w:t>sy’n</w:t>
      </w:r>
      <w:proofErr w:type="spellEnd"/>
      <w:r w:rsidR="00AB439A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eastAsia="Verdana,Arial" w:hAnsi="Poppins" w:cs="Poppins"/>
          <w:sz w:val="24"/>
          <w:szCs w:val="24"/>
        </w:rPr>
        <w:t>derbyn</w:t>
      </w:r>
      <w:proofErr w:type="spellEnd"/>
      <w:r w:rsidR="00AB439A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eastAsia="Verdana,Arial" w:hAnsi="Poppins" w:cs="Poppins"/>
          <w:sz w:val="24"/>
          <w:szCs w:val="24"/>
        </w:rPr>
        <w:t>tâl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,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gwirfoddol</w:t>
      </w:r>
      <w:r w:rsidR="000655AC" w:rsidRPr="007D3895">
        <w:rPr>
          <w:rFonts w:ascii="Poppins" w:eastAsia="Verdana,Arial" w:hAnsi="Poppins" w:cs="Poppins"/>
          <w:sz w:val="24"/>
          <w:szCs w:val="24"/>
        </w:rPr>
        <w:t>wyr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eraill</w:t>
      </w:r>
      <w:proofErr w:type="spellEnd"/>
      <w:r w:rsidR="009065A4" w:rsidRPr="007D3895">
        <w:rPr>
          <w:rFonts w:ascii="Poppins" w:eastAsia="Verdana,Arial" w:hAnsi="Poppins" w:cs="Poppins"/>
          <w:sz w:val="24"/>
          <w:szCs w:val="24"/>
        </w:rPr>
        <w:t>,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8E23B8" w:rsidRPr="007D3895">
        <w:rPr>
          <w:rFonts w:ascii="Poppins" w:eastAsia="Verdana,Arial" w:hAnsi="Poppins" w:cs="Poppins"/>
          <w:sz w:val="24"/>
          <w:szCs w:val="24"/>
        </w:rPr>
        <w:t>a</w:t>
      </w:r>
      <w:r w:rsidR="000655AC" w:rsidRPr="007D3895">
        <w:rPr>
          <w:rFonts w:ascii="Poppins" w:eastAsia="Verdana,Arial" w:hAnsi="Poppins" w:cs="Poppins"/>
          <w:sz w:val="24"/>
          <w:szCs w:val="24"/>
        </w:rPr>
        <w:t>’r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gymuned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12379">
        <w:rPr>
          <w:rFonts w:ascii="Poppins" w:eastAsia="Verdana,Arial" w:hAnsi="Poppins" w:cs="Poppins"/>
          <w:sz w:val="24"/>
          <w:szCs w:val="24"/>
        </w:rPr>
        <w:t>e</w:t>
      </w:r>
      <w:r w:rsidR="000655AC" w:rsidRPr="007D3895">
        <w:rPr>
          <w:rFonts w:ascii="Poppins" w:eastAsia="Verdana,Arial" w:hAnsi="Poppins" w:cs="Poppins"/>
          <w:sz w:val="24"/>
          <w:szCs w:val="24"/>
        </w:rPr>
        <w:t>hangach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. </w:t>
      </w:r>
      <w:proofErr w:type="spellStart"/>
      <w:r w:rsidR="00B712B4">
        <w:rPr>
          <w:rFonts w:ascii="Poppins" w:eastAsia="Verdana,Arial" w:hAnsi="Poppins" w:cs="Poppins"/>
          <w:sz w:val="24"/>
          <w:szCs w:val="24"/>
        </w:rPr>
        <w:t>Rydyn</w:t>
      </w:r>
      <w:proofErr w:type="spellEnd"/>
      <w:r w:rsidR="00B712B4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B712B4">
        <w:rPr>
          <w:rFonts w:ascii="Poppins" w:eastAsia="Verdana,Arial" w:hAnsi="Poppins" w:cs="Poppins"/>
          <w:sz w:val="24"/>
          <w:szCs w:val="24"/>
        </w:rPr>
        <w:t>ni’n</w:t>
      </w:r>
      <w:proofErr w:type="spellEnd"/>
      <w:r w:rsidR="00B712B4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B712B4">
        <w:rPr>
          <w:rFonts w:ascii="Poppins" w:eastAsia="Verdana,Arial" w:hAnsi="Poppins" w:cs="Poppins"/>
          <w:sz w:val="24"/>
          <w:szCs w:val="24"/>
        </w:rPr>
        <w:t>g</w:t>
      </w:r>
      <w:r w:rsidR="000655AC" w:rsidRPr="007D3895">
        <w:rPr>
          <w:rFonts w:ascii="Poppins" w:eastAsia="Verdana,Arial" w:hAnsi="Poppins" w:cs="Poppins"/>
          <w:sz w:val="24"/>
          <w:szCs w:val="24"/>
        </w:rPr>
        <w:t>werthfawrog</w:t>
      </w:r>
      <w:r w:rsidR="00B712B4">
        <w:rPr>
          <w:rFonts w:ascii="Poppins" w:eastAsia="Verdana,Arial" w:hAnsi="Poppins" w:cs="Poppins"/>
          <w:sz w:val="24"/>
          <w:szCs w:val="24"/>
        </w:rPr>
        <w:t>i’r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cyfraniad</w:t>
      </w:r>
      <w:r w:rsidR="000655AC" w:rsidRPr="007D3895">
        <w:rPr>
          <w:rFonts w:ascii="Poppins" w:eastAsia="Verdana,Arial" w:hAnsi="Poppins" w:cs="Poppins"/>
          <w:sz w:val="24"/>
          <w:szCs w:val="24"/>
        </w:rPr>
        <w:t>au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sy’n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cael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eu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gwneud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gan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wirfoddol</w:t>
      </w:r>
      <w:r w:rsidR="000655AC" w:rsidRPr="007D3895">
        <w:rPr>
          <w:rFonts w:ascii="Poppins" w:eastAsia="Verdana,Arial" w:hAnsi="Poppins" w:cs="Poppins"/>
          <w:sz w:val="24"/>
          <w:szCs w:val="24"/>
        </w:rPr>
        <w:t>wyr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ac </w:t>
      </w:r>
      <w:proofErr w:type="spellStart"/>
      <w:r w:rsidR="00B712B4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="00B712B4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ymrwym</w:t>
      </w:r>
      <w:r w:rsidR="00B712B4">
        <w:rPr>
          <w:rFonts w:ascii="Poppins" w:eastAsia="Verdana,Arial" w:hAnsi="Poppins" w:cs="Poppins"/>
          <w:sz w:val="24"/>
          <w:szCs w:val="24"/>
        </w:rPr>
        <w:t>o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i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gynnwys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gwirfoddol</w:t>
      </w:r>
      <w:r w:rsidR="000655AC" w:rsidRPr="007D3895">
        <w:rPr>
          <w:rFonts w:ascii="Poppins" w:eastAsia="Verdana,Arial" w:hAnsi="Poppins" w:cs="Poppins"/>
          <w:sz w:val="24"/>
          <w:szCs w:val="24"/>
        </w:rPr>
        <w:t>wyr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mewn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rolau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priodol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>, a</w:t>
      </w:r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c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mewn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dulliau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sy’n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cefnogi’r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gwirfoddol</w:t>
      </w:r>
      <w:r w:rsidR="000655AC" w:rsidRPr="007D3895">
        <w:rPr>
          <w:rFonts w:ascii="Poppins" w:eastAsia="Verdana,Arial" w:hAnsi="Poppins" w:cs="Poppins"/>
          <w:sz w:val="24"/>
          <w:szCs w:val="24"/>
        </w:rPr>
        <w:t>wyr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ac </w:t>
      </w:r>
      <w:proofErr w:type="spellStart"/>
      <w:r w:rsidR="00BE6666">
        <w:rPr>
          <w:rFonts w:ascii="Poppins" w:eastAsia="Verdana,Arial" w:hAnsi="Poppins" w:cs="Poppins"/>
          <w:sz w:val="24"/>
          <w:szCs w:val="24"/>
        </w:rPr>
        <w:t>sydd</w:t>
      </w:r>
      <w:proofErr w:type="spellEnd"/>
      <w:r w:rsidR="00BE6666">
        <w:rPr>
          <w:rFonts w:ascii="Poppins" w:eastAsia="Verdana,Arial" w:hAnsi="Poppins" w:cs="Poppins"/>
          <w:sz w:val="24"/>
          <w:szCs w:val="24"/>
        </w:rPr>
        <w:t xml:space="preserve"> </w:t>
      </w:r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o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fudd</w:t>
      </w:r>
      <w:proofErr w:type="spellEnd"/>
      <w:r w:rsidR="000655AC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655AC" w:rsidRPr="007D3895">
        <w:rPr>
          <w:rFonts w:ascii="Poppins" w:eastAsia="Verdana,Arial" w:hAnsi="Poppins" w:cs="Poppins"/>
          <w:sz w:val="24"/>
          <w:szCs w:val="24"/>
        </w:rPr>
        <w:t>i’n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>.</w:t>
      </w:r>
    </w:p>
    <w:p w14:paraId="210783F9" w14:textId="77777777" w:rsidR="008E23B8" w:rsidRPr="007D3895" w:rsidRDefault="008E23B8" w:rsidP="008E23B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</w:p>
    <w:p w14:paraId="385EB3CF" w14:textId="58C49149" w:rsidR="008E23B8" w:rsidRPr="007D3895" w:rsidRDefault="000655AC" w:rsidP="008E23B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Gwelwn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Pr="007D3895">
        <w:rPr>
          <w:rFonts w:ascii="Poppins" w:hAnsi="Poppins" w:cs="Poppins"/>
          <w:sz w:val="24"/>
          <w:szCs w:val="24"/>
        </w:rPr>
        <w:t>wyr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fel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pobl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sydd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ddi-dâl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a’u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o’u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gwirfodd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cyfrannu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hamser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egni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sgiliau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CB44EC" w:rsidRPr="007D3895">
        <w:rPr>
          <w:rFonts w:ascii="Poppins" w:hAnsi="Poppins" w:cs="Poppins"/>
          <w:sz w:val="24"/>
          <w:szCs w:val="24"/>
        </w:rPr>
        <w:t>phrofiad</w:t>
      </w:r>
      <w:proofErr w:type="spellEnd"/>
      <w:r w:rsidR="00CB44EC" w:rsidRPr="007D3895">
        <w:rPr>
          <w:rFonts w:ascii="Poppins" w:hAnsi="Poppins" w:cs="Poppins"/>
          <w:sz w:val="24"/>
          <w:szCs w:val="24"/>
        </w:rPr>
        <w:t xml:space="preserve"> </w:t>
      </w:r>
      <w:r w:rsidR="00DC1CD8" w:rsidRPr="007D3895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fod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o les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i’n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a</w:t>
      </w:r>
      <w:r w:rsidR="00DC1CD8" w:rsidRPr="007D3895">
        <w:rPr>
          <w:rFonts w:ascii="Poppins" w:hAnsi="Poppins" w:cs="Poppins"/>
          <w:sz w:val="24"/>
          <w:szCs w:val="24"/>
        </w:rPr>
        <w:t>’r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gymuned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ehangach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Cydnabyddwn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hefyd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cyfraniad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unigryw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mae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DC1CD8" w:rsidRPr="007D3895">
        <w:rPr>
          <w:rFonts w:ascii="Poppins" w:hAnsi="Poppins" w:cs="Poppins"/>
          <w:sz w:val="24"/>
          <w:szCs w:val="24"/>
        </w:rPr>
        <w:t>wyr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wneud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phwysigrwydd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perthynas</w:t>
      </w:r>
      <w:proofErr w:type="spellEnd"/>
      <w:r w:rsidR="00DC1CD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C1CD8" w:rsidRPr="007D3895">
        <w:rPr>
          <w:rFonts w:ascii="Poppins" w:hAnsi="Poppins" w:cs="Poppins"/>
          <w:sz w:val="24"/>
          <w:szCs w:val="24"/>
        </w:rPr>
        <w:t>sy</w:t>
      </w:r>
      <w:r w:rsidR="00265C54" w:rsidRPr="007D3895">
        <w:rPr>
          <w:rFonts w:ascii="Poppins" w:hAnsi="Poppins" w:cs="Poppins"/>
          <w:sz w:val="24"/>
          <w:szCs w:val="24"/>
        </w:rPr>
        <w:t>’n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fuddiol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i’r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ddwy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ochr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lle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mae’r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265C54"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hefyd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7D3895">
        <w:rPr>
          <w:rFonts w:ascii="Poppins" w:hAnsi="Poppins" w:cs="Poppins"/>
          <w:sz w:val="24"/>
          <w:szCs w:val="24"/>
        </w:rPr>
        <w:t>elw</w:t>
      </w:r>
      <w:proofErr w:type="spellEnd"/>
      <w:r w:rsidR="00265C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65C54" w:rsidRPr="00E31144">
        <w:rPr>
          <w:rFonts w:ascii="Poppins" w:hAnsi="Poppins" w:cs="Poppins"/>
          <w:sz w:val="24"/>
          <w:szCs w:val="24"/>
        </w:rPr>
        <w:t>o’r</w:t>
      </w:r>
      <w:proofErr w:type="spellEnd"/>
      <w:r w:rsidR="008E23B8" w:rsidRPr="00E3114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E31144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7D3895">
        <w:rPr>
          <w:rFonts w:ascii="Poppins" w:hAnsi="Poppins" w:cs="Poppins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="008E23B8" w:rsidRPr="007D3895">
        <w:rPr>
          <w:rFonts w:ascii="Poppins" w:hAnsi="Poppins" w:cs="Poppins"/>
          <w:sz w:val="24"/>
          <w:szCs w:val="24"/>
        </w:rPr>
        <w:t>i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03B70738" w14:textId="77777777" w:rsidR="0045578C" w:rsidRPr="007D3895" w:rsidRDefault="0045578C" w:rsidP="000412CA">
      <w:pPr>
        <w:spacing w:after="160" w:line="259" w:lineRule="auto"/>
        <w:rPr>
          <w:rFonts w:ascii="Poppins" w:hAnsi="Poppins" w:cs="Poppins"/>
          <w:b/>
          <w:sz w:val="24"/>
          <w:szCs w:val="24"/>
          <w:u w:val="single"/>
        </w:rPr>
      </w:pPr>
    </w:p>
    <w:p w14:paraId="3720F93A" w14:textId="6728AE63" w:rsidR="008E23B8" w:rsidRPr="007D3895" w:rsidRDefault="0021378E" w:rsidP="000412CA">
      <w:pPr>
        <w:spacing w:after="160" w:line="259" w:lineRule="auto"/>
        <w:rPr>
          <w:rFonts w:ascii="Poppins" w:hAnsi="Poppins" w:cs="Poppins"/>
          <w:b/>
          <w:sz w:val="24"/>
          <w:szCs w:val="24"/>
          <w:u w:val="single"/>
        </w:rPr>
      </w:pPr>
      <w:r w:rsidRPr="007D3895">
        <w:rPr>
          <w:rFonts w:ascii="Poppins" w:hAnsi="Poppins" w:cs="Poppins"/>
          <w:b/>
          <w:sz w:val="24"/>
          <w:szCs w:val="24"/>
          <w:u w:val="single"/>
        </w:rPr>
        <w:t xml:space="preserve">Ein </w:t>
      </w: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Gwerthoedd</w:t>
      </w:r>
      <w:proofErr w:type="spellEnd"/>
      <w:r w:rsidR="008E23B8" w:rsidRPr="007D3895">
        <w:rPr>
          <w:rFonts w:ascii="Poppins" w:hAnsi="Poppins" w:cs="Poppins"/>
          <w:b/>
          <w:sz w:val="24"/>
          <w:szCs w:val="24"/>
          <w:u w:val="single"/>
        </w:rPr>
        <w:t xml:space="preserve"> </w:t>
      </w:r>
    </w:p>
    <w:p w14:paraId="0705FD97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b/>
          <w:sz w:val="24"/>
          <w:szCs w:val="24"/>
        </w:rPr>
      </w:pPr>
    </w:p>
    <w:p w14:paraId="0BDE4354" w14:textId="75557CD6" w:rsidR="008E23B8" w:rsidRPr="007D3895" w:rsidRDefault="0021378E" w:rsidP="13507AF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  <w:r w:rsidRPr="007D3895">
        <w:rPr>
          <w:rFonts w:ascii="Poppins" w:eastAsia="Verdana,Arial" w:hAnsi="Poppins" w:cs="Poppins"/>
          <w:sz w:val="24"/>
          <w:szCs w:val="24"/>
        </w:rPr>
        <w:t xml:space="preserve">Mae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</w:t>
      </w:r>
      <w:r w:rsidR="002B15E9" w:rsidRPr="007D3895">
        <w:rPr>
          <w:rFonts w:ascii="Poppins" w:eastAsia="Poppins" w:hAnsi="Poppins" w:cs="Poppins"/>
          <w:sz w:val="24"/>
          <w:szCs w:val="24"/>
        </w:rPr>
        <w:t>yg</w:t>
      </w:r>
      <w:r w:rsidR="008E23B8" w:rsidRPr="007D3895">
        <w:rPr>
          <w:rFonts w:ascii="Poppins" w:eastAsia="Poppins" w:hAnsi="Poppins" w:cs="Poppins"/>
          <w:sz w:val="24"/>
          <w:szCs w:val="24"/>
        </w:rPr>
        <w:t xml:space="preserve"> </w:t>
      </w:r>
      <w:r w:rsidR="00DB31A7" w:rsidRPr="007D3895">
        <w:rPr>
          <w:rFonts w:ascii="Poppins" w:eastAsia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eastAsia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eastAsia="Poppins" w:hAnsi="Poppins" w:cs="Poppins"/>
          <w:sz w:val="24"/>
          <w:szCs w:val="24"/>
        </w:rPr>
        <w:t>]</w:t>
      </w:r>
      <w:r w:rsidR="002B15E9" w:rsidRPr="007D3895">
        <w:rPr>
          <w:rFonts w:ascii="Poppins" w:eastAsia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ymrwymo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i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wirfoddol</w:t>
      </w:r>
      <w:r w:rsidR="009065A4" w:rsidRPr="007D3895">
        <w:rPr>
          <w:rFonts w:ascii="Poppins" w:eastAsia="Verdana,Arial" w:hAnsi="Poppins" w:cs="Poppins"/>
          <w:sz w:val="24"/>
          <w:szCs w:val="24"/>
        </w:rPr>
        <w:t>i</w:t>
      </w:r>
      <w:proofErr w:type="spellEnd"/>
      <w:r w:rsidR="009065A4" w:rsidRPr="007D3895">
        <w:rPr>
          <w:rFonts w:ascii="Poppins" w:eastAsia="Verdana,Arial" w:hAnsi="Poppins" w:cs="Poppins"/>
          <w:sz w:val="24"/>
          <w:szCs w:val="24"/>
        </w:rPr>
        <w:t>,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a</w:t>
      </w:r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byddwn</w:t>
      </w:r>
      <w:proofErr w:type="spellEnd"/>
      <w:r w:rsidR="007531CA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7531CA"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>:</w:t>
      </w:r>
    </w:p>
    <w:p w14:paraId="68C9AD34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1C068CDE" w14:textId="6ED01A40" w:rsidR="008E23B8" w:rsidRPr="007D3895" w:rsidRDefault="007531CA" w:rsidP="008E23B8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b/>
          <w:sz w:val="24"/>
          <w:szCs w:val="24"/>
        </w:rPr>
        <w:t>peidio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Pr="007D3895">
        <w:rPr>
          <w:rFonts w:ascii="Poppins" w:hAnsi="Poppins" w:cs="Poppins"/>
          <w:sz w:val="24"/>
          <w:szCs w:val="24"/>
        </w:rPr>
        <w:t xml:space="preserve">â </w:t>
      </w:r>
      <w:proofErr w:type="spellStart"/>
      <w:r w:rsidRPr="007D3895">
        <w:rPr>
          <w:rFonts w:ascii="Poppins" w:hAnsi="Poppins" w:cs="Poppins"/>
          <w:sz w:val="24"/>
          <w:szCs w:val="24"/>
        </w:rPr>
        <w:t>chyflwyno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Pr="007D3895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Pr="007D3895">
        <w:rPr>
          <w:rFonts w:ascii="Poppins" w:hAnsi="Poppins" w:cs="Poppins"/>
          <w:sz w:val="24"/>
          <w:szCs w:val="24"/>
        </w:rPr>
        <w:t>gymryd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lle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AB439A" w:rsidRPr="007D3895">
        <w:rPr>
          <w:rFonts w:ascii="Poppins" w:hAnsi="Poppins" w:cs="Poppins"/>
          <w:sz w:val="24"/>
          <w:szCs w:val="24"/>
        </w:rPr>
        <w:t xml:space="preserve">staff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tâl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</w:rPr>
        <w:t>rôl</w:t>
      </w:r>
      <w:proofErr w:type="spellEnd"/>
      <w:r w:rsidR="00DB31A7" w:rsidRPr="007D3895">
        <w:rPr>
          <w:rFonts w:ascii="Poppins" w:hAnsi="Poppins" w:cs="Poppins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cydategu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8857E5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8857E5">
        <w:rPr>
          <w:rFonts w:ascii="Poppins" w:hAnsi="Poppins" w:cs="Poppins"/>
          <w:sz w:val="24"/>
          <w:szCs w:val="24"/>
        </w:rPr>
        <w:t xml:space="preserve"> </w:t>
      </w:r>
      <w:r w:rsidR="00AB439A" w:rsidRPr="008857E5">
        <w:rPr>
          <w:rFonts w:ascii="Poppins" w:hAnsi="Poppins" w:cs="Poppins"/>
          <w:sz w:val="24"/>
          <w:szCs w:val="24"/>
        </w:rPr>
        <w:t>staff</w:t>
      </w:r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tâl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r w:rsidR="00AE4825" w:rsidRPr="007D3895">
        <w:rPr>
          <w:rFonts w:ascii="Poppins" w:hAnsi="Poppins" w:cs="Poppins"/>
          <w:sz w:val="24"/>
          <w:szCs w:val="24"/>
        </w:rPr>
        <w:t xml:space="preserve">o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fudd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i’r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a</w:t>
      </w:r>
      <w:r w:rsidR="00AE4825" w:rsidRPr="007D3895">
        <w:rPr>
          <w:rFonts w:ascii="Poppins" w:hAnsi="Poppins" w:cs="Poppins"/>
          <w:sz w:val="24"/>
          <w:szCs w:val="24"/>
        </w:rPr>
        <w:t>’r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E15119" w:rsidRPr="007D3895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cynnwys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sicrhau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nad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yw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defnyddio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ystod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unrhyw</w:t>
      </w:r>
      <w:proofErr w:type="spellEnd"/>
      <w:r w:rsidR="00AE4825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E4825" w:rsidRPr="007D3895">
        <w:rPr>
          <w:rFonts w:ascii="Poppins" w:hAnsi="Poppins" w:cs="Poppins"/>
          <w:sz w:val="24"/>
          <w:szCs w:val="24"/>
        </w:rPr>
        <w:t>adegau</w:t>
      </w:r>
      <w:proofErr w:type="spellEnd"/>
      <w:r w:rsidR="00E15119" w:rsidRPr="007D3895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="00E15119" w:rsidRPr="007D3895">
        <w:rPr>
          <w:rFonts w:ascii="Poppins" w:hAnsi="Poppins" w:cs="Poppins"/>
          <w:sz w:val="24"/>
          <w:szCs w:val="24"/>
        </w:rPr>
        <w:t>weithredu</w:t>
      </w:r>
      <w:proofErr w:type="spellEnd"/>
      <w:r w:rsidR="00E1511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15119" w:rsidRPr="007D3895">
        <w:rPr>
          <w:rFonts w:ascii="Poppins" w:hAnsi="Poppins" w:cs="Poppins"/>
          <w:sz w:val="24"/>
          <w:szCs w:val="24"/>
        </w:rPr>
        <w:t>diwydiannol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E15119" w:rsidRPr="007D3895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="00E15119" w:rsidRPr="007D3895">
        <w:rPr>
          <w:rFonts w:ascii="Poppins" w:hAnsi="Poppins" w:cs="Poppins"/>
          <w:sz w:val="24"/>
          <w:szCs w:val="24"/>
        </w:rPr>
        <w:t>wneud</w:t>
      </w:r>
      <w:proofErr w:type="spellEnd"/>
      <w:r w:rsidR="00E1511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15119" w:rsidRPr="007D3895">
        <w:rPr>
          <w:rFonts w:ascii="Poppins" w:hAnsi="Poppins" w:cs="Poppins"/>
          <w:sz w:val="24"/>
          <w:szCs w:val="24"/>
        </w:rPr>
        <w:t>gwaith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AB439A" w:rsidRPr="007D3895">
        <w:rPr>
          <w:rFonts w:ascii="Poppins" w:hAnsi="Poppins" w:cs="Poppins"/>
          <w:sz w:val="24"/>
          <w:szCs w:val="24"/>
        </w:rPr>
        <w:t xml:space="preserve">staff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tâl</w:t>
      </w:r>
      <w:proofErr w:type="spellEnd"/>
      <w:r w:rsidR="009065A4" w:rsidRPr="007D3895">
        <w:rPr>
          <w:rFonts w:ascii="Poppins" w:hAnsi="Poppins" w:cs="Poppins"/>
          <w:sz w:val="24"/>
          <w:szCs w:val="24"/>
        </w:rPr>
        <w:t>).</w:t>
      </w:r>
    </w:p>
    <w:p w14:paraId="4256E67B" w14:textId="77777777" w:rsidR="008E23B8" w:rsidRPr="007D3895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1AD4E19D" w14:textId="566D0CF8" w:rsidR="008E23B8" w:rsidRPr="007D3895" w:rsidRDefault="008E23B8" w:rsidP="008E23B8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s</w:t>
      </w:r>
      <w:r w:rsidR="00E15119" w:rsidRPr="007D3895">
        <w:rPr>
          <w:rFonts w:ascii="Poppins" w:hAnsi="Poppins" w:cs="Poppins"/>
          <w:sz w:val="24"/>
          <w:szCs w:val="24"/>
        </w:rPr>
        <w:t>icrhau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r w:rsidR="003264D2" w:rsidRPr="007D3895">
        <w:rPr>
          <w:rFonts w:ascii="Poppins" w:hAnsi="Poppins" w:cs="Poppins"/>
          <w:sz w:val="24"/>
          <w:szCs w:val="24"/>
        </w:rPr>
        <w:t>b</w:t>
      </w:r>
      <w:r w:rsidR="00E15119" w:rsidRPr="007D3895">
        <w:rPr>
          <w:rFonts w:ascii="Poppins" w:hAnsi="Poppins" w:cs="Poppins"/>
          <w:sz w:val="24"/>
          <w:szCs w:val="24"/>
        </w:rPr>
        <w:t xml:space="preserve">od </w:t>
      </w:r>
      <w:proofErr w:type="spellStart"/>
      <w:r w:rsidR="00E15119" w:rsidRPr="007D3895">
        <w:rPr>
          <w:rFonts w:ascii="Poppins" w:hAnsi="Poppins" w:cs="Poppins"/>
          <w:sz w:val="24"/>
          <w:szCs w:val="24"/>
        </w:rPr>
        <w:t>gan</w:t>
      </w:r>
      <w:proofErr w:type="spellEnd"/>
      <w:r w:rsidR="00E1511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="00E15119" w:rsidRPr="007D3895">
        <w:rPr>
          <w:rFonts w:ascii="Poppins" w:hAnsi="Poppins" w:cs="Poppins"/>
          <w:sz w:val="24"/>
          <w:szCs w:val="24"/>
        </w:rPr>
        <w:t xml:space="preserve">le </w:t>
      </w:r>
      <w:proofErr w:type="spellStart"/>
      <w:r w:rsidR="00E15119" w:rsidRPr="007D3895">
        <w:rPr>
          <w:rFonts w:ascii="Poppins" w:hAnsi="Poppins" w:cs="Poppins"/>
          <w:sz w:val="24"/>
          <w:szCs w:val="24"/>
        </w:rPr>
        <w:t>diffiniedig</w:t>
      </w:r>
      <w:proofErr w:type="spellEnd"/>
      <w:r w:rsidR="00E1511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15119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str</w:t>
      </w:r>
      <w:r w:rsidR="00E15119" w:rsidRPr="007D3895">
        <w:rPr>
          <w:rFonts w:ascii="Poppins" w:hAnsi="Poppins" w:cs="Poppins"/>
          <w:sz w:val="24"/>
          <w:szCs w:val="24"/>
        </w:rPr>
        <w:t>wy</w:t>
      </w:r>
      <w:r w:rsidRPr="007D3895">
        <w:rPr>
          <w:rFonts w:ascii="Poppins" w:hAnsi="Poppins" w:cs="Poppins"/>
          <w:sz w:val="24"/>
          <w:szCs w:val="24"/>
        </w:rPr>
        <w:t>t</w:t>
      </w:r>
      <w:r w:rsidR="00E15119" w:rsidRPr="007D3895">
        <w:rPr>
          <w:rFonts w:ascii="Poppins" w:hAnsi="Poppins" w:cs="Poppins"/>
          <w:sz w:val="24"/>
          <w:szCs w:val="24"/>
        </w:rPr>
        <w:t>h</w:t>
      </w:r>
      <w:r w:rsidRPr="007D3895">
        <w:rPr>
          <w:rFonts w:ascii="Poppins" w:hAnsi="Poppins" w:cs="Poppins"/>
          <w:sz w:val="24"/>
          <w:szCs w:val="24"/>
        </w:rPr>
        <w:t>ur</w:t>
      </w:r>
      <w:proofErr w:type="spellEnd"/>
      <w:r w:rsidR="00E15119" w:rsidRPr="007D3895">
        <w:rPr>
          <w:rFonts w:ascii="Poppins" w:hAnsi="Poppins" w:cs="Poppins"/>
          <w:sz w:val="24"/>
          <w:szCs w:val="24"/>
        </w:rPr>
        <w:t xml:space="preserve"> y</w:t>
      </w:r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9065A4" w:rsidRPr="007D3895">
        <w:rPr>
          <w:rFonts w:ascii="Poppins" w:hAnsi="Poppins" w:cs="Poppins"/>
          <w:sz w:val="24"/>
          <w:szCs w:val="24"/>
        </w:rPr>
        <w:t>.</w:t>
      </w:r>
    </w:p>
    <w:p w14:paraId="73E01135" w14:textId="77777777" w:rsidR="008E23B8" w:rsidRPr="007D3895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760121E6" w14:textId="4FE512CF" w:rsidR="008E23B8" w:rsidRPr="007D3895" w:rsidRDefault="00E15119" w:rsidP="008E23B8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lastRenderedPageBreak/>
        <w:t>cymryd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camau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priodol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D3895">
        <w:rPr>
          <w:rFonts w:ascii="Poppins" w:hAnsi="Poppins" w:cs="Poppins"/>
          <w:sz w:val="24"/>
          <w:szCs w:val="24"/>
        </w:rPr>
        <w:t>sicrhau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Pr="007D3895">
        <w:rPr>
          <w:rFonts w:ascii="Poppins" w:hAnsi="Poppins" w:cs="Poppins"/>
          <w:sz w:val="24"/>
          <w:szCs w:val="24"/>
        </w:rPr>
        <w:t xml:space="preserve">bod </w:t>
      </w:r>
      <w:r w:rsidR="00AB439A" w:rsidRPr="007D3895">
        <w:rPr>
          <w:rFonts w:ascii="Poppins" w:hAnsi="Poppins" w:cs="Poppins"/>
          <w:sz w:val="24"/>
          <w:szCs w:val="24"/>
        </w:rPr>
        <w:t xml:space="preserve">staff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tâl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glir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am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C22C56">
        <w:rPr>
          <w:rFonts w:ascii="Poppins" w:hAnsi="Poppins" w:cs="Poppins"/>
          <w:sz w:val="24"/>
          <w:szCs w:val="24"/>
        </w:rPr>
        <w:t>rôl</w:t>
      </w:r>
      <w:proofErr w:type="spellEnd"/>
      <w:r w:rsidR="008E23B8" w:rsidRPr="00C22C5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wyr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, a</w:t>
      </w:r>
      <w:r w:rsidR="003264D2" w:rsidRPr="007D3895">
        <w:rPr>
          <w:rFonts w:ascii="Poppins" w:hAnsi="Poppins" w:cs="Poppins"/>
          <w:sz w:val="24"/>
          <w:szCs w:val="24"/>
        </w:rPr>
        <w:t xml:space="preserve">c i </w:t>
      </w:r>
      <w:proofErr w:type="spellStart"/>
      <w:r w:rsidR="003264D2" w:rsidRPr="007D3895">
        <w:rPr>
          <w:rFonts w:ascii="Poppins" w:hAnsi="Poppins" w:cs="Poppins"/>
          <w:sz w:val="24"/>
          <w:szCs w:val="24"/>
        </w:rPr>
        <w:t>feithrin</w:t>
      </w:r>
      <w:proofErr w:type="spellEnd"/>
      <w:r w:rsidR="003264D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64D2" w:rsidRPr="007D3895">
        <w:rPr>
          <w:rFonts w:ascii="Poppins" w:hAnsi="Poppins" w:cs="Poppins"/>
          <w:sz w:val="24"/>
          <w:szCs w:val="24"/>
        </w:rPr>
        <w:t>perthynas</w:t>
      </w:r>
      <w:proofErr w:type="spellEnd"/>
      <w:r w:rsidR="003264D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64D2" w:rsidRPr="007D3895">
        <w:rPr>
          <w:rFonts w:ascii="Poppins" w:hAnsi="Poppins" w:cs="Poppins"/>
          <w:sz w:val="24"/>
          <w:szCs w:val="24"/>
        </w:rPr>
        <w:t>weithio</w:t>
      </w:r>
      <w:proofErr w:type="spellEnd"/>
      <w:r w:rsidR="003264D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64D2" w:rsidRPr="007D3895">
        <w:rPr>
          <w:rFonts w:ascii="Poppins" w:hAnsi="Poppins" w:cs="Poppins"/>
          <w:sz w:val="24"/>
          <w:szCs w:val="24"/>
        </w:rPr>
        <w:t>dda</w:t>
      </w:r>
      <w:proofErr w:type="spellEnd"/>
      <w:r w:rsidR="003264D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64D2" w:rsidRPr="007D3895">
        <w:rPr>
          <w:rFonts w:ascii="Poppins" w:hAnsi="Poppins" w:cs="Poppins"/>
          <w:sz w:val="24"/>
          <w:szCs w:val="24"/>
        </w:rPr>
        <w:t>rhwng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AB439A" w:rsidRPr="007D3895">
        <w:rPr>
          <w:rFonts w:ascii="Poppins" w:hAnsi="Poppins" w:cs="Poppins"/>
          <w:sz w:val="24"/>
          <w:szCs w:val="24"/>
        </w:rPr>
        <w:t xml:space="preserve">staff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tâl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9065A4" w:rsidRPr="007D3895">
        <w:rPr>
          <w:rFonts w:ascii="Poppins" w:hAnsi="Poppins" w:cs="Poppins"/>
          <w:sz w:val="24"/>
          <w:szCs w:val="24"/>
        </w:rPr>
        <w:t>.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</w:p>
    <w:p w14:paraId="247E7A4E" w14:textId="77777777" w:rsidR="008E23B8" w:rsidRPr="007D3895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2326BEA8" w14:textId="410789CE" w:rsidR="008E23B8" w:rsidRPr="007D3895" w:rsidRDefault="003264D2" w:rsidP="008E23B8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cydnabod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Pr="007D3895">
        <w:rPr>
          <w:rFonts w:ascii="Poppins" w:hAnsi="Poppins" w:cs="Poppins"/>
          <w:sz w:val="24"/>
          <w:szCs w:val="24"/>
        </w:rPr>
        <w:t xml:space="preserve">bod </w:t>
      </w:r>
      <w:proofErr w:type="spellStart"/>
      <w:r w:rsidR="00DB31A7" w:rsidRPr="00C22C56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C22C56">
        <w:rPr>
          <w:rFonts w:ascii="Poppins" w:hAnsi="Poppins" w:cs="Poppins"/>
          <w:sz w:val="24"/>
          <w:szCs w:val="24"/>
        </w:rPr>
        <w:t xml:space="preserve"> </w:t>
      </w:r>
      <w:r w:rsidR="00461754" w:rsidRPr="007D3895">
        <w:rPr>
          <w:rFonts w:ascii="Poppins" w:hAnsi="Poppins" w:cs="Poppins"/>
        </w:rPr>
        <w:t xml:space="preserve">y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461754"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’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berthynas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rodd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’ –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ni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all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unrhyw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rwymedigaeth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orfodadwy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g</w:t>
      </w:r>
      <w:r w:rsidR="008E23B8" w:rsidRPr="007D3895">
        <w:rPr>
          <w:rFonts w:ascii="Poppins" w:hAnsi="Poppins" w:cs="Poppins"/>
          <w:sz w:val="24"/>
          <w:szCs w:val="24"/>
        </w:rPr>
        <w:t>ontract</w:t>
      </w:r>
      <w:r w:rsidR="00461754" w:rsidRPr="007D3895">
        <w:rPr>
          <w:rFonts w:ascii="Poppins" w:hAnsi="Poppins" w:cs="Poppins"/>
          <w:sz w:val="24"/>
          <w:szCs w:val="24"/>
        </w:rPr>
        <w:t>iol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fel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arall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gael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gosod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="00461754" w:rsidRPr="007D3895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fynychu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rhoi</w:t>
      </w:r>
      <w:proofErr w:type="spellEnd"/>
      <w:r w:rsidR="00A16BE6" w:rsidRPr="007D3895">
        <w:rPr>
          <w:rFonts w:ascii="Poppins" w:hAnsi="Poppins" w:cs="Poppins"/>
          <w:sz w:val="24"/>
          <w:szCs w:val="24"/>
        </w:rPr>
        <w:t>,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461754" w:rsidRPr="007D3895">
        <w:rPr>
          <w:rFonts w:ascii="Poppins" w:hAnsi="Poppins" w:cs="Poppins"/>
          <w:sz w:val="24"/>
          <w:szCs w:val="24"/>
        </w:rPr>
        <w:t xml:space="preserve">neu </w:t>
      </w:r>
      <w:proofErr w:type="spellStart"/>
      <w:r w:rsidR="00B745FA">
        <w:rPr>
          <w:rFonts w:ascii="Poppins" w:hAnsi="Poppins" w:cs="Poppins"/>
          <w:sz w:val="24"/>
          <w:szCs w:val="24"/>
        </w:rPr>
        <w:t>fod</w:t>
      </w:r>
      <w:proofErr w:type="spellEnd"/>
      <w:r w:rsidR="00B745FA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745FA">
        <w:rPr>
          <w:rFonts w:ascii="Poppins" w:hAnsi="Poppins" w:cs="Poppins"/>
          <w:sz w:val="24"/>
          <w:szCs w:val="24"/>
        </w:rPr>
        <w:t>yn</w:t>
      </w:r>
      <w:proofErr w:type="spellEnd"/>
      <w:r w:rsidR="00B745FA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745FA">
        <w:rPr>
          <w:rFonts w:ascii="Poppins" w:hAnsi="Poppins" w:cs="Poppins"/>
          <w:sz w:val="24"/>
          <w:szCs w:val="24"/>
        </w:rPr>
        <w:t>destun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gosod</w:t>
      </w:r>
      <w:proofErr w:type="spellEnd"/>
      <w:r w:rsidR="0046175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lleiafswm</w:t>
      </w:r>
      <w:proofErr w:type="spellEnd"/>
      <w:r w:rsidR="009C7D3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1754" w:rsidRPr="007D3895">
        <w:rPr>
          <w:rFonts w:ascii="Poppins" w:hAnsi="Poppins" w:cs="Poppins"/>
          <w:sz w:val="24"/>
          <w:szCs w:val="24"/>
        </w:rPr>
        <w:t>amser</w:t>
      </w:r>
      <w:proofErr w:type="spellEnd"/>
      <w:r w:rsidR="009C7D31"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gyflawni’r</w:t>
      </w:r>
      <w:proofErr w:type="spellEnd"/>
      <w:r w:rsidR="009C7D3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tasgau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9C7D3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rhan</w:t>
      </w:r>
      <w:proofErr w:type="spellEnd"/>
      <w:r w:rsidR="009C7D3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o’u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B92EAE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B92EA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="009C7D31" w:rsidRPr="007D3895">
        <w:rPr>
          <w:rFonts w:ascii="Poppins" w:hAnsi="Poppins" w:cs="Poppins"/>
          <w:sz w:val="24"/>
          <w:szCs w:val="24"/>
        </w:rPr>
        <w:t>i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9C7D3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yr</w:t>
      </w:r>
      <w:proofErr w:type="spellEnd"/>
      <w:r w:rsidR="009C7D31" w:rsidRPr="007D3895">
        <w:rPr>
          <w:rFonts w:ascii="Poppins" w:hAnsi="Poppins" w:cs="Poppins"/>
          <w:sz w:val="24"/>
          <w:szCs w:val="24"/>
        </w:rPr>
        <w:t xml:space="preserve"> un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modd</w:t>
      </w:r>
      <w:proofErr w:type="spellEnd"/>
      <w:r w:rsidR="009065A4" w:rsidRPr="007D3895">
        <w:rPr>
          <w:rFonts w:ascii="Poppins" w:hAnsi="Poppins" w:cs="Poppins"/>
          <w:sz w:val="24"/>
          <w:szCs w:val="24"/>
        </w:rPr>
        <w:t>,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C7D31" w:rsidRPr="007D3895">
        <w:rPr>
          <w:rFonts w:ascii="Poppins" w:hAnsi="Poppins" w:cs="Poppins"/>
          <w:sz w:val="24"/>
          <w:szCs w:val="24"/>
        </w:rPr>
        <w:t>nid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oes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rhaid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i’n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ddarparu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gwaith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dâl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rheolaidd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nac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unrhyw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fudd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32A9" w:rsidRPr="007D3895">
        <w:rPr>
          <w:rFonts w:ascii="Poppins" w:hAnsi="Poppins" w:cs="Poppins"/>
          <w:sz w:val="24"/>
          <w:szCs w:val="24"/>
        </w:rPr>
        <w:t>arall</w:t>
      </w:r>
      <w:proofErr w:type="spellEnd"/>
      <w:r w:rsidR="00CD32A9" w:rsidRPr="007D3895">
        <w:rPr>
          <w:rFonts w:ascii="Poppins" w:hAnsi="Poppins" w:cs="Poppins"/>
          <w:sz w:val="24"/>
          <w:szCs w:val="24"/>
        </w:rPr>
        <w:t xml:space="preserve"> </w:t>
      </w:r>
      <w:r w:rsidR="00EF3549" w:rsidRPr="007D3895">
        <w:rPr>
          <w:rFonts w:ascii="Poppins" w:hAnsi="Poppins" w:cs="Poppins"/>
          <w:sz w:val="24"/>
          <w:szCs w:val="24"/>
        </w:rPr>
        <w:t xml:space="preserve">am </w:t>
      </w:r>
      <w:proofErr w:type="spellStart"/>
      <w:r w:rsidR="00EF3549" w:rsidRPr="007D3895">
        <w:rPr>
          <w:rFonts w:ascii="Poppins" w:hAnsi="Poppins" w:cs="Poppins"/>
          <w:sz w:val="24"/>
          <w:szCs w:val="24"/>
        </w:rPr>
        <w:t>unrhyw</w:t>
      </w:r>
      <w:proofErr w:type="spellEnd"/>
      <w:r w:rsidR="00EF35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F3549" w:rsidRPr="007D3895">
        <w:rPr>
          <w:rFonts w:ascii="Poppins" w:hAnsi="Poppins" w:cs="Poppins"/>
          <w:sz w:val="24"/>
          <w:szCs w:val="24"/>
        </w:rPr>
        <w:t>weithgarwch</w:t>
      </w:r>
      <w:proofErr w:type="spellEnd"/>
      <w:r w:rsidR="00EF35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F3549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EF35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F3549"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="00EF35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F3549"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="00EF35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F3549" w:rsidRPr="007D3895">
        <w:rPr>
          <w:rFonts w:ascii="Poppins" w:hAnsi="Poppins" w:cs="Poppins"/>
          <w:sz w:val="24"/>
          <w:szCs w:val="24"/>
        </w:rPr>
        <w:t>wneud</w:t>
      </w:r>
      <w:proofErr w:type="spellEnd"/>
      <w:r w:rsidR="00EF35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F3549" w:rsidRPr="007D3895">
        <w:rPr>
          <w:rFonts w:ascii="Poppins" w:hAnsi="Poppins" w:cs="Poppins"/>
          <w:sz w:val="24"/>
          <w:szCs w:val="24"/>
        </w:rPr>
        <w:t>gan</w:t>
      </w:r>
      <w:proofErr w:type="spellEnd"/>
      <w:r w:rsidR="00EF3549"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EF3549"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984B76" w:rsidRPr="007D3895">
        <w:rPr>
          <w:rFonts w:ascii="Poppins" w:hAnsi="Poppins" w:cs="Poppins"/>
          <w:sz w:val="24"/>
          <w:szCs w:val="24"/>
        </w:rPr>
        <w:t>.</w:t>
      </w:r>
    </w:p>
    <w:p w14:paraId="206CEEFA" w14:textId="77777777" w:rsidR="008E23B8" w:rsidRPr="007D3895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0E18AC4A" w14:textId="7C3F57D6" w:rsidR="008E23B8" w:rsidRPr="007D3895" w:rsidRDefault="00EF3549" w:rsidP="008E23B8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cydnabod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cefnogaeth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hAnsi="Poppins" w:cs="Poppins"/>
          <w:sz w:val="24"/>
          <w:szCs w:val="24"/>
        </w:rPr>
        <w:t>dibynadwyedd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cilyddol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– </w:t>
      </w:r>
      <w:proofErr w:type="spellStart"/>
      <w:r w:rsidR="00ED1851"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ED185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D1851" w:rsidRPr="007D3895">
        <w:rPr>
          <w:rFonts w:ascii="Poppins" w:hAnsi="Poppins" w:cs="Poppins"/>
          <w:sz w:val="24"/>
          <w:szCs w:val="24"/>
        </w:rPr>
        <w:t>disgwyliadau</w:t>
      </w:r>
      <w:proofErr w:type="spellEnd"/>
      <w:r w:rsidR="00ED185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D1851" w:rsidRPr="007D3895">
        <w:rPr>
          <w:rFonts w:ascii="Poppins" w:hAnsi="Poppins" w:cs="Poppins"/>
          <w:sz w:val="24"/>
          <w:szCs w:val="24"/>
        </w:rPr>
        <w:t>ni</w:t>
      </w:r>
      <w:proofErr w:type="spellEnd"/>
      <w:r w:rsidR="00ED185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D1851" w:rsidRPr="007D3895">
        <w:rPr>
          <w:rFonts w:ascii="Poppins" w:hAnsi="Poppins" w:cs="Poppins"/>
          <w:sz w:val="24"/>
          <w:szCs w:val="24"/>
        </w:rPr>
        <w:t>o’n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="008E23B8" w:rsidRPr="007D3895">
        <w:rPr>
          <w:rFonts w:ascii="Poppins" w:hAnsi="Poppins" w:cs="Poppins"/>
          <w:sz w:val="24"/>
          <w:szCs w:val="24"/>
        </w:rPr>
        <w:t>a</w:t>
      </w:r>
      <w:r w:rsidR="00ED185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D1851" w:rsidRPr="007D3895">
        <w:rPr>
          <w:rFonts w:ascii="Poppins" w:hAnsi="Poppins" w:cs="Poppins"/>
          <w:sz w:val="24"/>
          <w:szCs w:val="24"/>
        </w:rPr>
        <w:t>disgwyliadau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15119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E1511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D1851" w:rsidRPr="007D3895">
        <w:rPr>
          <w:rFonts w:ascii="Poppins" w:hAnsi="Poppins" w:cs="Poppins"/>
          <w:sz w:val="24"/>
          <w:szCs w:val="24"/>
        </w:rPr>
        <w:t>o’n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ED185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D1851" w:rsidRPr="007D3895">
        <w:rPr>
          <w:rFonts w:ascii="Poppins" w:hAnsi="Poppins" w:cs="Poppins"/>
          <w:sz w:val="24"/>
          <w:szCs w:val="24"/>
        </w:rPr>
        <w:t>ni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63964096" w14:textId="77777777" w:rsidR="008E23B8" w:rsidRPr="007D3895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1638B30E" w14:textId="5E6BFAF6" w:rsidR="008E23B8" w:rsidRPr="007D3895" w:rsidRDefault="00372F92" w:rsidP="008E23B8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cydnabod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r w:rsidR="008E23B8" w:rsidRPr="007D3895">
        <w:rPr>
          <w:rFonts w:ascii="Poppins" w:hAnsi="Poppins" w:cs="Poppins"/>
          <w:sz w:val="24"/>
          <w:szCs w:val="24"/>
        </w:rPr>
        <w:t>a</w:t>
      </w:r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gwerthfawrogi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sgiliau</w:t>
      </w:r>
      <w:proofErr w:type="spellEnd"/>
      <w:r w:rsidR="004520AC" w:rsidRPr="007D3895">
        <w:rPr>
          <w:rFonts w:ascii="Poppins" w:hAnsi="Poppins" w:cs="Poppins"/>
          <w:sz w:val="24"/>
          <w:szCs w:val="24"/>
        </w:rPr>
        <w:t>,</w:t>
      </w:r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gwybodaeth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hAnsi="Poppins" w:cs="Poppins"/>
          <w:sz w:val="24"/>
          <w:szCs w:val="24"/>
        </w:rPr>
        <w:t>phrofiad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unigol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mae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pob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Pr="007D3895">
        <w:rPr>
          <w:rFonts w:ascii="Poppins" w:hAnsi="Poppins" w:cs="Poppins"/>
          <w:sz w:val="24"/>
          <w:szCs w:val="24"/>
        </w:rPr>
        <w:t>nhw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i’n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9065A4" w:rsidRPr="007D3895">
        <w:rPr>
          <w:rFonts w:ascii="Poppins" w:hAnsi="Poppins" w:cs="Poppins"/>
          <w:sz w:val="24"/>
          <w:szCs w:val="24"/>
        </w:rPr>
        <w:t>.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</w:p>
    <w:p w14:paraId="1839DD88" w14:textId="77777777" w:rsidR="008E23B8" w:rsidRPr="007D3895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7EF45BC8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7F71FC64" w14:textId="051EC010" w:rsidR="008E23B8" w:rsidRPr="007D3895" w:rsidRDefault="008E23B8" w:rsidP="008E23B8">
      <w:pPr>
        <w:keepNext/>
        <w:spacing w:after="0" w:line="240" w:lineRule="auto"/>
        <w:jc w:val="both"/>
        <w:outlineLvl w:val="4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C</w:t>
      </w:r>
      <w:r w:rsidR="00784B60" w:rsidRPr="007D3895">
        <w:rPr>
          <w:rFonts w:ascii="Poppins" w:hAnsi="Poppins" w:cs="Poppins"/>
          <w:b/>
          <w:sz w:val="24"/>
          <w:szCs w:val="24"/>
          <w:u w:val="single"/>
        </w:rPr>
        <w:t>ydlynu</w:t>
      </w:r>
      <w:proofErr w:type="spellEnd"/>
      <w:r w:rsidRPr="007D3895">
        <w:rPr>
          <w:rFonts w:ascii="Poppins" w:hAnsi="Poppins" w:cs="Poppins"/>
          <w:b/>
          <w:sz w:val="24"/>
          <w:szCs w:val="24"/>
          <w:u w:val="single"/>
        </w:rPr>
        <w:t xml:space="preserve"> </w:t>
      </w:r>
      <w:proofErr w:type="spellStart"/>
      <w:r w:rsidR="00DB31A7" w:rsidRPr="007D3895">
        <w:rPr>
          <w:rFonts w:ascii="Poppins" w:hAnsi="Poppins" w:cs="Poppins"/>
          <w:b/>
          <w:sz w:val="24"/>
          <w:szCs w:val="24"/>
          <w:u w:val="single"/>
        </w:rPr>
        <w:t>Gwirfoddol</w:t>
      </w:r>
      <w:r w:rsidRPr="007D3895">
        <w:rPr>
          <w:rFonts w:ascii="Poppins" w:hAnsi="Poppins" w:cs="Poppins"/>
          <w:b/>
          <w:sz w:val="24"/>
          <w:szCs w:val="24"/>
          <w:u w:val="single"/>
        </w:rPr>
        <w:t>i</w:t>
      </w:r>
      <w:proofErr w:type="spellEnd"/>
    </w:p>
    <w:p w14:paraId="52EC8888" w14:textId="77777777" w:rsidR="008E23B8" w:rsidRPr="007D3895" w:rsidRDefault="008E23B8" w:rsidP="008E23B8">
      <w:pPr>
        <w:keepNext/>
        <w:spacing w:after="0" w:line="240" w:lineRule="auto"/>
        <w:jc w:val="both"/>
        <w:outlineLvl w:val="4"/>
        <w:rPr>
          <w:rFonts w:ascii="Poppins" w:hAnsi="Poppins" w:cs="Poppins"/>
          <w:b/>
          <w:sz w:val="24"/>
          <w:szCs w:val="24"/>
          <w:u w:val="single"/>
        </w:rPr>
      </w:pPr>
    </w:p>
    <w:p w14:paraId="573E9B27" w14:textId="53E1291B" w:rsidR="008E23B8" w:rsidRPr="007D3895" w:rsidRDefault="00784B60" w:rsidP="008E23B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gan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bob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aelod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dynodedig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o</w:t>
      </w:r>
      <w:r w:rsidR="008E23B8" w:rsidRPr="007D3895">
        <w:rPr>
          <w:rFonts w:ascii="Poppins" w:hAnsi="Poppins" w:cs="Poppins"/>
          <w:sz w:val="24"/>
          <w:szCs w:val="24"/>
        </w:rPr>
        <w:t xml:space="preserve"> staff </w:t>
      </w:r>
      <w:proofErr w:type="spellStart"/>
      <w:r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tâl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o’r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Grŵp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Llywio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D3895">
        <w:rPr>
          <w:rFonts w:ascii="Poppins" w:hAnsi="Poppins" w:cs="Poppins"/>
          <w:sz w:val="24"/>
          <w:szCs w:val="24"/>
        </w:rPr>
        <w:t>gynnig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arweiniad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hAnsi="Poppins" w:cs="Poppins"/>
          <w:sz w:val="24"/>
          <w:szCs w:val="24"/>
        </w:rPr>
        <w:t>chyngor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D3895">
        <w:rPr>
          <w:rFonts w:ascii="Poppins" w:hAnsi="Poppins" w:cs="Poppins"/>
          <w:sz w:val="24"/>
          <w:szCs w:val="24"/>
        </w:rPr>
        <w:t>h</w:t>
      </w:r>
      <w:r w:rsidR="00BF3C0C">
        <w:rPr>
          <w:rFonts w:ascii="Poppins" w:hAnsi="Poppins" w:cs="Poppins"/>
          <w:sz w:val="24"/>
          <w:szCs w:val="24"/>
        </w:rPr>
        <w:t>e</w:t>
      </w:r>
      <w:r w:rsidRPr="007D3895">
        <w:rPr>
          <w:rFonts w:ascii="Poppins" w:hAnsi="Poppins" w:cs="Poppins"/>
          <w:sz w:val="24"/>
          <w:szCs w:val="24"/>
        </w:rPr>
        <w:t>lpu’r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D3895">
        <w:rPr>
          <w:rFonts w:ascii="Poppins" w:hAnsi="Poppins" w:cs="Poppins"/>
          <w:sz w:val="24"/>
          <w:szCs w:val="24"/>
        </w:rPr>
        <w:t>gyflawni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BF3C0C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BF3C0C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BF3C0C">
        <w:rPr>
          <w:rFonts w:ascii="Poppins" w:hAnsi="Poppins" w:cs="Poppins"/>
          <w:sz w:val="24"/>
          <w:szCs w:val="24"/>
        </w:rPr>
        <w:t>y</w:t>
      </w:r>
      <w:r w:rsidRPr="007D3895">
        <w:rPr>
          <w:rFonts w:ascii="Poppins" w:hAnsi="Poppins" w:cs="Poppins"/>
        </w:rPr>
        <w:t>n</w:t>
      </w:r>
      <w:proofErr w:type="spellEnd"/>
      <w:r w:rsidRPr="007D3895">
        <w:rPr>
          <w:rFonts w:ascii="Poppins" w:hAnsi="Poppins" w:cs="Poppins"/>
        </w:rPr>
        <w:t xml:space="preserve">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effei</w:t>
      </w:r>
      <w:r w:rsidRPr="007D3895">
        <w:rPr>
          <w:rFonts w:ascii="Poppins" w:hAnsi="Poppins" w:cs="Poppins"/>
          <w:sz w:val="24"/>
          <w:szCs w:val="24"/>
        </w:rPr>
        <w:t>thiol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17D30787" w14:textId="77777777" w:rsidR="008E23B8" w:rsidRPr="007D3895" w:rsidRDefault="008E23B8" w:rsidP="008E23B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</w:p>
    <w:p w14:paraId="15D49026" w14:textId="0130C0F1" w:rsidR="008E23B8" w:rsidRPr="007D3895" w:rsidRDefault="00784B60" w:rsidP="008E23B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r w:rsidR="008E23B8" w:rsidRPr="007D3895">
        <w:rPr>
          <w:rFonts w:ascii="Poppins" w:hAnsi="Poppins" w:cs="Poppins"/>
          <w:sz w:val="24"/>
          <w:szCs w:val="24"/>
        </w:rPr>
        <w:t>‘</w:t>
      </w:r>
      <w:proofErr w:type="spellStart"/>
      <w:r w:rsidRPr="007D3895">
        <w:rPr>
          <w:rFonts w:ascii="Poppins" w:hAnsi="Poppins" w:cs="Poppins"/>
          <w:sz w:val="24"/>
          <w:szCs w:val="24"/>
        </w:rPr>
        <w:t>cydlynu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</w:t>
      </w:r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Pr="007D3895">
        <w:rPr>
          <w:rFonts w:ascii="Poppins" w:hAnsi="Poppins" w:cs="Poppins"/>
          <w:sz w:val="24"/>
          <w:szCs w:val="24"/>
        </w:rPr>
        <w:t>wyr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’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enw</w:t>
      </w:r>
      <w:r w:rsidR="00DE1D87" w:rsidRPr="007D3895">
        <w:rPr>
          <w:rFonts w:ascii="Poppins" w:hAnsi="Poppins" w:cs="Poppins"/>
          <w:sz w:val="24"/>
          <w:szCs w:val="24"/>
        </w:rPr>
        <w:t>i</w:t>
      </w:r>
      <w:r w:rsidRPr="007D3895">
        <w:rPr>
          <w:rFonts w:ascii="Poppins" w:hAnsi="Poppins" w:cs="Poppins"/>
          <w:sz w:val="24"/>
          <w:szCs w:val="24"/>
        </w:rPr>
        <w:t>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benodol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ym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mhob</w:t>
      </w:r>
      <w:proofErr w:type="spellEnd"/>
      <w:r w:rsidR="002B0F1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disgrifiad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swydd</w:t>
      </w:r>
      <w:proofErr w:type="spellEnd"/>
      <w:r w:rsidR="002B0F1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B0F1C" w:rsidRPr="007D3895">
        <w:rPr>
          <w:rFonts w:ascii="Poppins" w:hAnsi="Poppins" w:cs="Poppins"/>
          <w:sz w:val="24"/>
          <w:szCs w:val="24"/>
        </w:rPr>
        <w:t>berthnasol</w:t>
      </w:r>
      <w:proofErr w:type="spellEnd"/>
      <w:r w:rsidR="002B0F1C" w:rsidRPr="007D3895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="002B0F1C" w:rsidRPr="007D3895">
        <w:rPr>
          <w:rFonts w:ascii="Poppins" w:hAnsi="Poppins" w:cs="Poppins"/>
          <w:sz w:val="24"/>
          <w:szCs w:val="24"/>
        </w:rPr>
        <w:t>dâl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2B0F1C" w:rsidRPr="007D3895">
        <w:rPr>
          <w:rFonts w:ascii="Poppins" w:hAnsi="Poppins" w:cs="Poppins"/>
          <w:sz w:val="24"/>
          <w:szCs w:val="24"/>
        </w:rPr>
        <w:t xml:space="preserve">o </w:t>
      </w:r>
      <w:proofErr w:type="spellStart"/>
      <w:r w:rsidR="002B0F1C" w:rsidRPr="007D3895">
        <w:rPr>
          <w:rFonts w:ascii="Poppins" w:hAnsi="Poppins" w:cs="Poppins"/>
          <w:sz w:val="24"/>
          <w:szCs w:val="24"/>
        </w:rPr>
        <w:t>fewn</w:t>
      </w:r>
      <w:proofErr w:type="spellEnd"/>
      <w:r w:rsidR="002B0F1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B0F1C"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16AACDEF" w14:textId="77777777" w:rsidR="008E23B8" w:rsidRPr="007D3895" w:rsidRDefault="008E23B8" w:rsidP="008E23B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</w:p>
    <w:p w14:paraId="31AB1248" w14:textId="578775AC" w:rsidR="008E23B8" w:rsidRPr="007D3895" w:rsidRDefault="004520AC" w:rsidP="008E23B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  <w:r w:rsidRPr="007D3895">
        <w:rPr>
          <w:rFonts w:ascii="Poppins" w:eastAsia="Verdana,Arial" w:hAnsi="Poppins" w:cs="Poppins"/>
          <w:sz w:val="24"/>
          <w:szCs w:val="24"/>
        </w:rPr>
        <w:t xml:space="preserve">Y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deiliad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swydd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dynodedig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/person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sydd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â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chyfri</w:t>
      </w:r>
      <w:r w:rsidR="009B6CD9" w:rsidRPr="007D3895">
        <w:rPr>
          <w:rFonts w:ascii="Poppins" w:eastAsia="Verdana,Arial" w:hAnsi="Poppins" w:cs="Poppins"/>
          <w:sz w:val="24"/>
          <w:szCs w:val="24"/>
        </w:rPr>
        <w:t>foldeb</w:t>
      </w:r>
      <w:proofErr w:type="spellEnd"/>
      <w:r w:rsidR="009B6CD9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cyffredinol</w:t>
      </w:r>
      <w:proofErr w:type="spellEnd"/>
      <w:r w:rsidR="009B6CD9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dros</w:t>
      </w:r>
      <w:proofErr w:type="spellEnd"/>
      <w:r w:rsidR="009B6CD9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ddatblygu</w:t>
      </w:r>
      <w:proofErr w:type="spellEnd"/>
      <w:r w:rsidR="009B6CD9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gwirfoddol</w:t>
      </w:r>
      <w:r w:rsidR="008E23B8" w:rsidRPr="007D3895">
        <w:rPr>
          <w:rFonts w:ascii="Poppins" w:eastAsia="Verdana,Arial" w:hAnsi="Poppins" w:cs="Poppins"/>
          <w:sz w:val="24"/>
          <w:szCs w:val="24"/>
        </w:rPr>
        <w:t>i</w:t>
      </w:r>
      <w:proofErr w:type="spellEnd"/>
      <w:r w:rsidR="009B6CD9" w:rsidRPr="007D3895">
        <w:rPr>
          <w:rFonts w:ascii="Poppins" w:eastAsia="Verdana,Arial" w:hAnsi="Poppins" w:cs="Poppins"/>
          <w:sz w:val="24"/>
          <w:szCs w:val="24"/>
        </w:rPr>
        <w:t xml:space="preserve"> o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fewn</w:t>
      </w:r>
      <w:proofErr w:type="spellEnd"/>
      <w:r w:rsidR="009B6CD9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ydy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DB31A7" w:rsidRPr="007D3895">
        <w:rPr>
          <w:rFonts w:ascii="Poppins" w:eastAsia="Verdana,Arial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eastAsia="Verdana,Arial" w:hAnsi="Poppins" w:cs="Poppins"/>
          <w:sz w:val="24"/>
          <w:szCs w:val="24"/>
        </w:rPr>
        <w:t>]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.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Dyma’r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person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sy’n</w:t>
      </w:r>
      <w:proofErr w:type="spellEnd"/>
      <w:r w:rsidR="009B6CD9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gyfrifol</w:t>
      </w:r>
      <w:proofErr w:type="spellEnd"/>
      <w:r w:rsidR="009B6CD9" w:rsidRPr="007D3895">
        <w:rPr>
          <w:rFonts w:ascii="Poppins" w:eastAsia="Verdana,Arial" w:hAnsi="Poppins" w:cs="Poppins"/>
          <w:sz w:val="24"/>
          <w:szCs w:val="24"/>
        </w:rPr>
        <w:t xml:space="preserve"> am </w:t>
      </w:r>
      <w:proofErr w:type="spellStart"/>
      <w:r w:rsidR="009B6CD9" w:rsidRPr="007D3895">
        <w:rPr>
          <w:rFonts w:ascii="Poppins" w:eastAsia="Verdana,Arial" w:hAnsi="Poppins" w:cs="Poppins"/>
          <w:sz w:val="24"/>
          <w:szCs w:val="24"/>
        </w:rPr>
        <w:t>reol</w:t>
      </w:r>
      <w:r w:rsidR="00687F12" w:rsidRPr="007D3895">
        <w:rPr>
          <w:rFonts w:ascii="Poppins" w:eastAsia="Verdana,Arial" w:hAnsi="Poppins" w:cs="Poppins"/>
          <w:sz w:val="24"/>
          <w:szCs w:val="24"/>
        </w:rPr>
        <w:t>aeth</w:t>
      </w:r>
      <w:proofErr w:type="spellEnd"/>
      <w:r w:rsidR="00687F12" w:rsidRPr="007D3895">
        <w:rPr>
          <w:rFonts w:ascii="Poppins" w:eastAsia="Verdana,Arial" w:hAnsi="Poppins" w:cs="Poppins"/>
          <w:sz w:val="24"/>
          <w:szCs w:val="24"/>
        </w:rPr>
        <w:t xml:space="preserve"> a </w:t>
      </w:r>
      <w:proofErr w:type="spellStart"/>
      <w:r w:rsidR="00687F12" w:rsidRPr="007D3895">
        <w:rPr>
          <w:rFonts w:ascii="Poppins" w:eastAsia="Verdana,Arial" w:hAnsi="Poppins" w:cs="Poppins"/>
          <w:sz w:val="24"/>
          <w:szCs w:val="24"/>
        </w:rPr>
        <w:t>llesiant</w:t>
      </w:r>
      <w:proofErr w:type="spellEnd"/>
      <w:r w:rsidR="00687F12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687F12" w:rsidRPr="007D3895">
        <w:rPr>
          <w:rFonts w:ascii="Poppins" w:eastAsia="Verdana,Arial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A3AE8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>.</w:t>
      </w:r>
    </w:p>
    <w:p w14:paraId="0AE92070" w14:textId="77777777" w:rsidR="008E23B8" w:rsidRPr="007D3895" w:rsidRDefault="008E23B8" w:rsidP="008E23B8">
      <w:pPr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</w:p>
    <w:p w14:paraId="2C8E18B8" w14:textId="77777777" w:rsidR="008E23B8" w:rsidRPr="007D3895" w:rsidRDefault="008E23B8">
      <w:pPr>
        <w:spacing w:after="160" w:line="259" w:lineRule="auto"/>
        <w:rPr>
          <w:rFonts w:ascii="Poppins" w:hAnsi="Poppins" w:cs="Poppins"/>
          <w:b/>
          <w:sz w:val="24"/>
          <w:szCs w:val="24"/>
          <w:u w:val="single"/>
        </w:rPr>
      </w:pPr>
      <w:r w:rsidRPr="007D3895">
        <w:rPr>
          <w:rFonts w:ascii="Poppins" w:hAnsi="Poppins" w:cs="Poppins"/>
          <w:b/>
          <w:sz w:val="24"/>
          <w:szCs w:val="24"/>
          <w:u w:val="single"/>
        </w:rPr>
        <w:br w:type="page"/>
      </w:r>
    </w:p>
    <w:p w14:paraId="62570EE0" w14:textId="75D527CD" w:rsidR="008E23B8" w:rsidRPr="007D3895" w:rsidRDefault="008E23B8" w:rsidP="008E23B8">
      <w:pPr>
        <w:keepNext/>
        <w:spacing w:after="0" w:line="240" w:lineRule="auto"/>
        <w:jc w:val="both"/>
        <w:outlineLvl w:val="4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lastRenderedPageBreak/>
        <w:t>Recri</w:t>
      </w:r>
      <w:r w:rsidR="00120FD7" w:rsidRPr="007D3895">
        <w:rPr>
          <w:rFonts w:ascii="Poppins" w:hAnsi="Poppins" w:cs="Poppins"/>
          <w:b/>
          <w:sz w:val="24"/>
          <w:szCs w:val="24"/>
          <w:u w:val="single"/>
        </w:rPr>
        <w:t>w</w:t>
      </w:r>
      <w:r w:rsidRPr="007D3895">
        <w:rPr>
          <w:rFonts w:ascii="Poppins" w:hAnsi="Poppins" w:cs="Poppins"/>
          <w:b/>
          <w:sz w:val="24"/>
          <w:szCs w:val="24"/>
          <w:u w:val="single"/>
        </w:rPr>
        <w:t>t</w:t>
      </w:r>
      <w:r w:rsidR="00120FD7" w:rsidRPr="007D3895">
        <w:rPr>
          <w:rFonts w:ascii="Poppins" w:hAnsi="Poppins" w:cs="Poppins"/>
          <w:b/>
          <w:sz w:val="24"/>
          <w:szCs w:val="24"/>
          <w:u w:val="single"/>
        </w:rPr>
        <w:t>io</w:t>
      </w:r>
      <w:proofErr w:type="spellEnd"/>
    </w:p>
    <w:p w14:paraId="40E2A4E1" w14:textId="77777777" w:rsidR="008E23B8" w:rsidRPr="007D3895" w:rsidRDefault="008E23B8" w:rsidP="008E23B8">
      <w:pPr>
        <w:keepNext/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</w:p>
    <w:p w14:paraId="51DC2F18" w14:textId="31BA245B" w:rsidR="008E23B8" w:rsidRPr="007D3895" w:rsidRDefault="00120FD7" w:rsidP="008E23B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wedi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ymrwymo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D3895">
        <w:rPr>
          <w:rFonts w:ascii="Poppins" w:hAnsi="Poppins" w:cs="Poppins"/>
          <w:sz w:val="24"/>
          <w:szCs w:val="24"/>
        </w:rPr>
        <w:t>gyfleoedd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cyfartal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a</w:t>
      </w:r>
      <w:r w:rsidRPr="007D3895">
        <w:rPr>
          <w:rFonts w:ascii="Poppins" w:hAnsi="Poppins" w:cs="Poppins"/>
          <w:sz w:val="24"/>
          <w:szCs w:val="24"/>
        </w:rPr>
        <w:t xml:space="preserve">c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bwriadu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recriwtio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="0077459C" w:rsidRPr="007D3895">
        <w:rPr>
          <w:rFonts w:ascii="Poppins" w:hAnsi="Poppins" w:cs="Poppins"/>
          <w:sz w:val="24"/>
          <w:szCs w:val="24"/>
        </w:rPr>
        <w:t xml:space="preserve">o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ystod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amrywiol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gefndiroedd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adlewyrchu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cyfansoddiad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gymuned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gweler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80490B" w:rsidRPr="007D3895">
        <w:rPr>
          <w:rFonts w:ascii="Poppins" w:hAnsi="Poppins" w:cs="Poppins"/>
          <w:sz w:val="24"/>
          <w:szCs w:val="24"/>
        </w:rPr>
        <w:t>Polisi</w:t>
      </w:r>
      <w:r w:rsidR="0077459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7459C" w:rsidRPr="007D3895">
        <w:rPr>
          <w:rFonts w:ascii="Poppins" w:hAnsi="Poppins" w:cs="Poppins"/>
          <w:sz w:val="24"/>
          <w:szCs w:val="24"/>
        </w:rPr>
        <w:t>Cyfleoedd</w:t>
      </w:r>
      <w:proofErr w:type="spellEnd"/>
      <w:r w:rsidR="0077459C" w:rsidRPr="007D3895">
        <w:rPr>
          <w:rFonts w:ascii="Poppins" w:hAnsi="Poppins" w:cs="Poppins"/>
          <w:sz w:val="24"/>
          <w:szCs w:val="24"/>
        </w:rPr>
        <w:t xml:space="preserve"> Cyfartal</w:t>
      </w:r>
      <w:r w:rsidR="008E23B8" w:rsidRPr="007D3895">
        <w:rPr>
          <w:rFonts w:ascii="Poppins" w:hAnsi="Poppins" w:cs="Poppins"/>
          <w:sz w:val="24"/>
          <w:szCs w:val="24"/>
        </w:rPr>
        <w:t xml:space="preserve">). </w:t>
      </w:r>
    </w:p>
    <w:p w14:paraId="07078004" w14:textId="77777777" w:rsidR="008E23B8" w:rsidRPr="007D3895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45C6DA31" w14:textId="18D5A16A" w:rsidR="008E23B8" w:rsidRPr="007D3895" w:rsidRDefault="0077459C" w:rsidP="008E23B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cyfleoedd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</w:t>
      </w:r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="008E23B8" w:rsidRPr="007D3895">
        <w:rPr>
          <w:rFonts w:ascii="Poppins" w:hAnsi="Poppins" w:cs="Poppins"/>
          <w:sz w:val="24"/>
          <w:szCs w:val="24"/>
        </w:rPr>
        <w:t>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hyrwyddo’n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eang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mewn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ffyrdd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</w:t>
      </w:r>
      <w:r w:rsidR="00DE1D87" w:rsidRPr="007D3895">
        <w:rPr>
          <w:rFonts w:ascii="Poppins" w:hAnsi="Poppins" w:cs="Poppins"/>
          <w:sz w:val="24"/>
          <w:szCs w:val="24"/>
        </w:rPr>
        <w:t>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gwneud</w:t>
      </w:r>
      <w:proofErr w:type="spellEnd"/>
      <w:r w:rsidR="00DE1D8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hygyrch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bob </w:t>
      </w:r>
      <w:proofErr w:type="spellStart"/>
      <w:r w:rsidRPr="007D3895">
        <w:rPr>
          <w:rFonts w:ascii="Poppins" w:hAnsi="Poppins" w:cs="Poppins"/>
          <w:sz w:val="24"/>
          <w:szCs w:val="24"/>
        </w:rPr>
        <w:t>aelod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Pr="007D3895">
        <w:rPr>
          <w:rFonts w:ascii="Poppins" w:hAnsi="Poppins" w:cs="Poppins"/>
          <w:sz w:val="24"/>
          <w:szCs w:val="24"/>
        </w:rPr>
        <w:t>gymuned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78AD613D" w14:textId="77777777" w:rsidR="008E23B8" w:rsidRPr="007D3895" w:rsidRDefault="008E23B8" w:rsidP="008E23B8">
      <w:pPr>
        <w:spacing w:after="0" w:line="240" w:lineRule="auto"/>
        <w:ind w:left="360"/>
        <w:jc w:val="both"/>
        <w:rPr>
          <w:rFonts w:ascii="Poppins" w:hAnsi="Poppins" w:cs="Poppins"/>
          <w:sz w:val="24"/>
          <w:szCs w:val="24"/>
        </w:rPr>
      </w:pPr>
    </w:p>
    <w:p w14:paraId="2E786064" w14:textId="7288E998" w:rsidR="008E23B8" w:rsidRPr="007D3895" w:rsidRDefault="0077459C" w:rsidP="008E23B8">
      <w:pPr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gofyn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bob </w:t>
      </w:r>
      <w:proofErr w:type="spellStart"/>
      <w:r w:rsidRPr="007D3895">
        <w:rPr>
          <w:rFonts w:ascii="Poppins" w:hAnsi="Poppins" w:cs="Poppins"/>
          <w:sz w:val="24"/>
          <w:szCs w:val="24"/>
        </w:rPr>
        <w:t>ddarpar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gwblhau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ffurflen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gais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fyr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hAnsi="Poppins" w:cs="Poppins"/>
          <w:sz w:val="24"/>
          <w:szCs w:val="24"/>
        </w:rPr>
        <w:t>byddan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nhw’n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gwah</w:t>
      </w:r>
      <w:r w:rsidR="008759D7">
        <w:rPr>
          <w:rFonts w:ascii="Poppins" w:hAnsi="Poppins" w:cs="Poppins"/>
          <w:sz w:val="24"/>
          <w:szCs w:val="24"/>
        </w:rPr>
        <w:t>ar</w:t>
      </w:r>
      <w:r w:rsidRPr="007D3895">
        <w:rPr>
          <w:rFonts w:ascii="Poppins" w:hAnsi="Poppins" w:cs="Poppins"/>
          <w:sz w:val="24"/>
          <w:szCs w:val="24"/>
        </w:rPr>
        <w:t>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Pr="007D3895">
        <w:rPr>
          <w:rFonts w:ascii="Poppins" w:hAnsi="Poppins" w:cs="Poppins"/>
          <w:sz w:val="24"/>
          <w:szCs w:val="24"/>
        </w:rPr>
        <w:t>gyfarfod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cyfweld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anffurfiol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5B16A049" w14:textId="77777777" w:rsidR="008E23B8" w:rsidRPr="007D3895" w:rsidRDefault="008E23B8" w:rsidP="008E23B8">
      <w:pPr>
        <w:spacing w:after="0" w:line="240" w:lineRule="auto"/>
        <w:ind w:left="360"/>
        <w:jc w:val="both"/>
        <w:rPr>
          <w:rFonts w:ascii="Poppins" w:hAnsi="Poppins" w:cs="Poppins"/>
          <w:sz w:val="24"/>
          <w:szCs w:val="24"/>
        </w:rPr>
      </w:pPr>
    </w:p>
    <w:p w14:paraId="0E10070F" w14:textId="1D7DF054" w:rsidR="008E23B8" w:rsidRPr="007D3895" w:rsidRDefault="00E9449A" w:rsidP="008E23B8">
      <w:pPr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Byddwn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gofyn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bob</w:t>
      </w:r>
      <w:r w:rsidR="008E23B8" w:rsidRPr="007D3895">
        <w:rPr>
          <w:rFonts w:ascii="Poppins" w:hAnsi="Poppins" w:cs="Poppins"/>
          <w:sz w:val="24"/>
          <w:szCs w:val="24"/>
        </w:rPr>
        <w:t xml:space="preserve"> person </w:t>
      </w:r>
      <w:proofErr w:type="spellStart"/>
      <w:r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fwy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na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4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achlysur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mewn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1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flwyddyn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ddarparu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dau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eirda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nodi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5E5B5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E5B5A" w:rsidRPr="007D3895">
        <w:rPr>
          <w:rFonts w:ascii="Poppins" w:hAnsi="Poppins" w:cs="Poppins"/>
          <w:sz w:val="24"/>
          <w:szCs w:val="24"/>
        </w:rPr>
        <w:t>haddasrwydd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gwnawn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hynny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mewn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ffordd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cydnabod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cyfleo</w:t>
      </w:r>
      <w:r w:rsidR="008759D7">
        <w:rPr>
          <w:rFonts w:ascii="Poppins" w:hAnsi="Poppins" w:cs="Poppins"/>
          <w:sz w:val="24"/>
          <w:szCs w:val="24"/>
        </w:rPr>
        <w:t>e</w:t>
      </w:r>
      <w:r w:rsidR="00DB0A1E" w:rsidRPr="007D3895">
        <w:rPr>
          <w:rFonts w:ascii="Poppins" w:hAnsi="Poppins" w:cs="Poppins"/>
          <w:sz w:val="24"/>
          <w:szCs w:val="24"/>
        </w:rPr>
        <w:t>dd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cyfartal</w:t>
      </w:r>
      <w:proofErr w:type="spellEnd"/>
      <w:r w:rsidR="00DB0A1E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DB0A1E" w:rsidRPr="007D3895">
        <w:rPr>
          <w:rFonts w:ascii="Poppins" w:hAnsi="Poppins" w:cs="Poppins"/>
          <w:sz w:val="24"/>
          <w:szCs w:val="24"/>
        </w:rPr>
        <w:t>chyfrinachedd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</w:p>
    <w:p w14:paraId="17EB8B91" w14:textId="77777777" w:rsidR="008E23B8" w:rsidRPr="007D3895" w:rsidRDefault="008E23B8" w:rsidP="008E23B8">
      <w:pPr>
        <w:spacing w:after="0" w:line="240" w:lineRule="auto"/>
        <w:ind w:left="360"/>
        <w:jc w:val="both"/>
        <w:rPr>
          <w:rFonts w:ascii="Poppins" w:hAnsi="Poppins" w:cs="Poppins"/>
          <w:sz w:val="24"/>
          <w:szCs w:val="24"/>
        </w:rPr>
      </w:pPr>
    </w:p>
    <w:p w14:paraId="4255E73B" w14:textId="2074A9A7" w:rsidR="008E23B8" w:rsidRPr="007D3895" w:rsidRDefault="00DB0A1E" w:rsidP="008E23B8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hAnsi="Poppins" w:cs="Poppins"/>
          <w:sz w:val="24"/>
          <w:szCs w:val="24"/>
        </w:rPr>
        <w:t xml:space="preserve">Lle </w:t>
      </w:r>
      <w:proofErr w:type="spellStart"/>
      <w:r w:rsidRPr="007D3895">
        <w:rPr>
          <w:rFonts w:ascii="Poppins" w:hAnsi="Poppins" w:cs="Poppins"/>
          <w:sz w:val="24"/>
          <w:szCs w:val="24"/>
        </w:rPr>
        <w:t>bynnag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Pr="007D3895">
        <w:rPr>
          <w:rFonts w:ascii="Poppins" w:hAnsi="Poppins" w:cs="Poppins"/>
          <w:sz w:val="24"/>
          <w:szCs w:val="24"/>
        </w:rPr>
        <w:t>bo’n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bosibl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byddwn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</w:t>
      </w:r>
      <w:r w:rsidR="009E1778" w:rsidRPr="007D3895">
        <w:rPr>
          <w:rFonts w:ascii="Poppins" w:hAnsi="Poppins" w:cs="Poppins"/>
          <w:sz w:val="24"/>
          <w:szCs w:val="24"/>
        </w:rPr>
        <w:t>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ceisio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paru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angen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a</w:t>
      </w:r>
      <w:r w:rsidRPr="007D3895">
        <w:rPr>
          <w:rFonts w:ascii="Poppins" w:hAnsi="Poppins" w:cs="Poppins"/>
          <w:sz w:val="24"/>
          <w:szCs w:val="24"/>
        </w:rPr>
        <w:t>’r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a</w:t>
      </w:r>
      <w:r w:rsidRPr="007D3895">
        <w:rPr>
          <w:rFonts w:ascii="Poppins" w:hAnsi="Poppins" w:cs="Poppins"/>
          <w:sz w:val="24"/>
          <w:szCs w:val="24"/>
        </w:rPr>
        <w:t xml:space="preserve">c </w:t>
      </w:r>
      <w:proofErr w:type="spellStart"/>
      <w:r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adegau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</w:t>
      </w:r>
      <w:r w:rsidR="009E1778" w:rsidRPr="007D3895">
        <w:rPr>
          <w:rFonts w:ascii="Poppins" w:hAnsi="Poppins" w:cs="Poppins"/>
          <w:sz w:val="24"/>
          <w:szCs w:val="24"/>
        </w:rPr>
        <w:t>y</w:t>
      </w:r>
      <w:r w:rsidRPr="007D3895">
        <w:rPr>
          <w:rFonts w:ascii="Poppins" w:hAnsi="Poppins" w:cs="Poppins"/>
          <w:sz w:val="24"/>
          <w:szCs w:val="24"/>
        </w:rPr>
        <w:t>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efallai’n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golygu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methu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chymryd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9E1778"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ymlaen</w:t>
      </w:r>
      <w:proofErr w:type="spellEnd"/>
      <w:r w:rsidR="009065A4" w:rsidRPr="007D3895">
        <w:rPr>
          <w:rFonts w:ascii="Poppins" w:hAnsi="Poppins" w:cs="Poppins"/>
          <w:sz w:val="24"/>
          <w:szCs w:val="24"/>
        </w:rPr>
        <w:t>,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ond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hyn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dim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ond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wneud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sail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E1778" w:rsidRPr="007D3895">
        <w:rPr>
          <w:rFonts w:ascii="Poppins" w:hAnsi="Poppins" w:cs="Poppins"/>
          <w:sz w:val="24"/>
          <w:szCs w:val="24"/>
        </w:rPr>
        <w:t>haddasrwydd</w:t>
      </w:r>
      <w:proofErr w:type="spellEnd"/>
      <w:r w:rsidR="009E1778" w:rsidRPr="007D3895">
        <w:rPr>
          <w:rFonts w:ascii="Poppins" w:hAnsi="Poppins" w:cs="Poppins"/>
          <w:sz w:val="24"/>
          <w:szCs w:val="24"/>
        </w:rPr>
        <w:t xml:space="preserve"> am y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tas</w:t>
      </w:r>
      <w:r w:rsidR="009E1778" w:rsidRPr="007D3895">
        <w:rPr>
          <w:rFonts w:ascii="Poppins" w:hAnsi="Poppins" w:cs="Poppins"/>
          <w:sz w:val="24"/>
          <w:szCs w:val="24"/>
        </w:rPr>
        <w:t>g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(</w:t>
      </w:r>
      <w:r w:rsidR="009E1778" w:rsidRPr="007D3895">
        <w:rPr>
          <w:rFonts w:ascii="Poppins" w:hAnsi="Poppins" w:cs="Poppins"/>
          <w:sz w:val="24"/>
          <w:szCs w:val="24"/>
        </w:rPr>
        <w:t>au</w:t>
      </w:r>
      <w:r w:rsidR="008E23B8" w:rsidRPr="007D3895">
        <w:rPr>
          <w:rFonts w:ascii="Poppins" w:hAnsi="Poppins" w:cs="Poppins"/>
          <w:sz w:val="24"/>
          <w:szCs w:val="24"/>
        </w:rPr>
        <w:t xml:space="preserve">). </w:t>
      </w:r>
    </w:p>
    <w:p w14:paraId="7494AD0E" w14:textId="77777777" w:rsidR="008E23B8" w:rsidRPr="007D3895" w:rsidRDefault="008E23B8" w:rsidP="008E23B8">
      <w:pPr>
        <w:spacing w:after="0" w:line="240" w:lineRule="auto"/>
        <w:ind w:left="360"/>
        <w:jc w:val="both"/>
        <w:rPr>
          <w:rFonts w:ascii="Poppins" w:hAnsi="Poppins" w:cs="Poppins"/>
          <w:sz w:val="24"/>
          <w:szCs w:val="24"/>
        </w:rPr>
      </w:pPr>
    </w:p>
    <w:p w14:paraId="06BFDE23" w14:textId="0A59215D" w:rsidR="008E23B8" w:rsidRPr="007D3895" w:rsidRDefault="009E1778" w:rsidP="008E23B8">
      <w:pPr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angen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bob</w:t>
      </w:r>
      <w:r w:rsidR="008E23B8" w:rsidRPr="007D3895">
        <w:rPr>
          <w:rFonts w:ascii="Poppins" w:hAnsi="Poppins" w:cs="Poppins"/>
          <w:sz w:val="24"/>
          <w:szCs w:val="24"/>
        </w:rPr>
        <w:t xml:space="preserve"> person </w:t>
      </w:r>
      <w:proofErr w:type="spellStart"/>
      <w:r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i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="008E23B8" w:rsidRPr="007D3895">
        <w:rPr>
          <w:rFonts w:ascii="Poppins" w:hAnsi="Poppins" w:cs="Poppins"/>
          <w:sz w:val="24"/>
          <w:szCs w:val="24"/>
        </w:rPr>
        <w:t>a</w:t>
      </w:r>
      <w:r w:rsidRPr="007D3895">
        <w:rPr>
          <w:rFonts w:ascii="Poppins" w:hAnsi="Poppins" w:cs="Poppins"/>
          <w:sz w:val="24"/>
          <w:szCs w:val="24"/>
        </w:rPr>
        <w:t xml:space="preserve">c a </w:t>
      </w:r>
      <w:proofErr w:type="spellStart"/>
      <w:r w:rsidRPr="007D3895">
        <w:rPr>
          <w:rFonts w:ascii="Poppins" w:hAnsi="Poppins" w:cs="Poppins"/>
          <w:sz w:val="24"/>
          <w:szCs w:val="24"/>
        </w:rPr>
        <w:t>fydd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ymwneud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Pr="007D3895">
        <w:rPr>
          <w:rFonts w:ascii="Poppins" w:hAnsi="Poppins" w:cs="Poppins"/>
          <w:sz w:val="24"/>
          <w:szCs w:val="24"/>
        </w:rPr>
        <w:t>gweithgareddau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rheoleiddiedig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F0CDE">
        <w:rPr>
          <w:rFonts w:ascii="Poppins" w:hAnsi="Poppins" w:cs="Poppins"/>
          <w:sz w:val="24"/>
          <w:szCs w:val="24"/>
        </w:rPr>
        <w:t>ddangos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Pr="007D3895">
        <w:rPr>
          <w:rFonts w:ascii="Poppins" w:hAnsi="Poppins" w:cs="Poppins"/>
          <w:sz w:val="24"/>
          <w:szCs w:val="24"/>
        </w:rPr>
        <w:t>fynd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trwy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wiriad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2A1697" w:rsidRPr="007D3895">
        <w:rPr>
          <w:rFonts w:ascii="Poppins" w:hAnsi="Poppins" w:cs="Poppins"/>
          <w:sz w:val="24"/>
          <w:szCs w:val="24"/>
        </w:rPr>
        <w:t>DBS</w:t>
      </w:r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="004A35FD" w:rsidRPr="007D3895">
        <w:rPr>
          <w:rFonts w:ascii="Poppins" w:hAnsi="Poppins" w:cs="Poppins"/>
          <w:sz w:val="24"/>
          <w:szCs w:val="24"/>
        </w:rPr>
        <w:t xml:space="preserve"> </w:t>
      </w:r>
      <w:r w:rsidRPr="007D3895">
        <w:rPr>
          <w:rFonts w:ascii="Poppins" w:hAnsi="Poppins" w:cs="Poppins"/>
          <w:sz w:val="24"/>
          <w:szCs w:val="24"/>
        </w:rPr>
        <w:t xml:space="preserve">y </w:t>
      </w:r>
      <w:proofErr w:type="spellStart"/>
      <w:r w:rsidRPr="007D3895">
        <w:rPr>
          <w:rFonts w:ascii="Poppins" w:hAnsi="Poppins" w:cs="Poppins"/>
          <w:sz w:val="24"/>
          <w:szCs w:val="24"/>
        </w:rPr>
        <w:t>gwiriad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yma’n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wneud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ddechrau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gwaith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 (</w:t>
      </w:r>
      <w:proofErr w:type="spellStart"/>
      <w:r w:rsidRPr="007D3895">
        <w:rPr>
          <w:rFonts w:ascii="Poppins" w:hAnsi="Poppins" w:cs="Poppins"/>
          <w:sz w:val="24"/>
          <w:szCs w:val="24"/>
        </w:rPr>
        <w:t>Gweler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80490B" w:rsidRPr="007D3895">
        <w:rPr>
          <w:rFonts w:ascii="Poppins" w:hAnsi="Poppins" w:cs="Poppins"/>
          <w:sz w:val="24"/>
          <w:szCs w:val="24"/>
        </w:rPr>
        <w:t>Polisi</w:t>
      </w:r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Diogelu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)</w:t>
      </w:r>
      <w:r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Pr="007D3895">
        <w:rPr>
          <w:rFonts w:ascii="Poppins" w:hAnsi="Poppins" w:cs="Poppins"/>
          <w:sz w:val="24"/>
          <w:szCs w:val="24"/>
        </w:rPr>
        <w:t>Fodd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bynnag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D3895">
        <w:rPr>
          <w:rFonts w:ascii="Poppins" w:hAnsi="Poppins" w:cs="Poppins"/>
          <w:sz w:val="24"/>
          <w:szCs w:val="24"/>
        </w:rPr>
        <w:t>os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oes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gan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gofnod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troseddol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nid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yw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Pr="007D3895">
        <w:rPr>
          <w:rFonts w:ascii="Poppins" w:hAnsi="Poppins" w:cs="Poppins"/>
          <w:sz w:val="24"/>
          <w:szCs w:val="24"/>
        </w:rPr>
        <w:t>reidrwydd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hatal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rhag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8E23B8" w:rsidRPr="007D3895">
        <w:rPr>
          <w:rFonts w:ascii="Poppins" w:hAnsi="Poppins" w:cs="Poppins"/>
          <w:sz w:val="24"/>
          <w:szCs w:val="24"/>
        </w:rPr>
        <w:t>i</w:t>
      </w:r>
      <w:proofErr w:type="spellEnd"/>
      <w:r w:rsidR="0031542B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1542B" w:rsidRPr="007D3895">
        <w:rPr>
          <w:rFonts w:ascii="Poppins" w:hAnsi="Poppins" w:cs="Poppins"/>
          <w:sz w:val="24"/>
          <w:szCs w:val="24"/>
        </w:rPr>
        <w:t>dros</w:t>
      </w:r>
      <w:proofErr w:type="spellEnd"/>
      <w:r w:rsidR="0031542B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1542B"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</w:p>
    <w:p w14:paraId="09B9957F" w14:textId="77777777" w:rsidR="008E23B8" w:rsidRPr="003F0CDE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2FA8E621" w14:textId="41764D3F" w:rsidR="008E23B8" w:rsidRPr="003F0CDE" w:rsidRDefault="00DE1D87" w:rsidP="008E23B8">
      <w:pPr>
        <w:numPr>
          <w:ilvl w:val="0"/>
          <w:numId w:val="3"/>
        </w:numPr>
        <w:spacing w:after="0" w:line="240" w:lineRule="auto"/>
        <w:jc w:val="both"/>
        <w:rPr>
          <w:rFonts w:ascii="Poppins" w:eastAsia="Verdana,Arial" w:hAnsi="Poppins" w:cs="Poppins"/>
          <w:sz w:val="24"/>
          <w:szCs w:val="24"/>
        </w:rPr>
      </w:pP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Bydd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gan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21378E" w:rsidRPr="003F0CDE">
        <w:rPr>
          <w:rFonts w:ascii="Poppins" w:eastAsia="Verdana,Arial" w:hAnsi="Poppins" w:cs="Poppins"/>
          <w:sz w:val="24"/>
          <w:szCs w:val="24"/>
        </w:rPr>
        <w:t>wirfoddolwyr</w:t>
      </w:r>
      <w:proofErr w:type="spellEnd"/>
      <w:r w:rsidR="0021378E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ddisgrifiad</w:t>
      </w:r>
      <w:proofErr w:type="spellEnd"/>
      <w:r w:rsidR="008E23B8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3F0CDE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3F0CDE">
        <w:rPr>
          <w:rFonts w:ascii="Poppins" w:eastAsia="Verdana,Arial" w:hAnsi="Poppins" w:cs="Poppins"/>
          <w:sz w:val="24"/>
          <w:szCs w:val="24"/>
        </w:rPr>
        <w:t>gwirfoddol</w:t>
      </w:r>
      <w:r w:rsidRPr="003F0CDE">
        <w:rPr>
          <w:rFonts w:ascii="Poppins" w:eastAsia="Verdana,Arial" w:hAnsi="Poppins" w:cs="Poppins"/>
          <w:sz w:val="24"/>
          <w:szCs w:val="24"/>
        </w:rPr>
        <w:t>i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clir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a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chryno</w:t>
      </w:r>
      <w:proofErr w:type="spellEnd"/>
      <w:r w:rsidR="008E23B8" w:rsidRPr="003F0CDE">
        <w:rPr>
          <w:rFonts w:ascii="Poppins" w:eastAsia="Verdana,Arial" w:hAnsi="Poppins" w:cs="Poppins"/>
          <w:sz w:val="24"/>
          <w:szCs w:val="24"/>
        </w:rPr>
        <w:t xml:space="preserve">, </w:t>
      </w:r>
      <w:r w:rsidRPr="003F0CDE">
        <w:rPr>
          <w:rFonts w:ascii="Poppins" w:eastAsia="Verdana,Arial" w:hAnsi="Poppins" w:cs="Poppins"/>
          <w:sz w:val="24"/>
          <w:szCs w:val="24"/>
        </w:rPr>
        <w:t xml:space="preserve">a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fydd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cael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ei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adolygu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bob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blwyddyn</w:t>
      </w:r>
      <w:proofErr w:type="spellEnd"/>
      <w:r w:rsidR="008E23B8" w:rsidRPr="003F0CDE">
        <w:rPr>
          <w:rFonts w:ascii="Poppins" w:eastAsia="Verdana,Arial" w:hAnsi="Poppins" w:cs="Poppins"/>
          <w:sz w:val="24"/>
          <w:szCs w:val="24"/>
        </w:rPr>
        <w:t xml:space="preserve">.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Bydd</w:t>
      </w:r>
      <w:proofErr w:type="spellEnd"/>
      <w:r w:rsidR="00ED65BC">
        <w:rPr>
          <w:rFonts w:ascii="Poppins" w:eastAsia="Verdana,Arial" w:hAnsi="Poppins" w:cs="Poppins"/>
          <w:sz w:val="24"/>
          <w:szCs w:val="24"/>
        </w:rPr>
        <w:t xml:space="preserve"> </w:t>
      </w:r>
      <w:r w:rsidRPr="003F0CDE">
        <w:rPr>
          <w:rFonts w:ascii="Poppins" w:eastAsia="Verdana,Arial" w:hAnsi="Poppins" w:cs="Poppins"/>
          <w:sz w:val="24"/>
          <w:szCs w:val="24"/>
        </w:rPr>
        <w:t xml:space="preserve">y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disgrifiad</w:t>
      </w:r>
      <w:proofErr w:type="spellEnd"/>
      <w:r w:rsidR="008E23B8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3F0CDE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amlinellu’r</w:t>
      </w:r>
      <w:proofErr w:type="spellEnd"/>
      <w:r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eastAsia="Verdana,Arial" w:hAnsi="Poppins" w:cs="Poppins"/>
          <w:sz w:val="24"/>
          <w:szCs w:val="24"/>
        </w:rPr>
        <w:t>ta</w:t>
      </w:r>
      <w:r w:rsidR="004A35FD" w:rsidRPr="003F0CDE">
        <w:rPr>
          <w:rFonts w:ascii="Poppins" w:eastAsia="Verdana,Arial" w:hAnsi="Poppins" w:cs="Poppins"/>
          <w:sz w:val="24"/>
          <w:szCs w:val="24"/>
        </w:rPr>
        <w:t>s</w:t>
      </w:r>
      <w:r w:rsidRPr="003F0CDE">
        <w:rPr>
          <w:rFonts w:ascii="Poppins" w:eastAsia="Verdana,Arial" w:hAnsi="Poppins" w:cs="Poppins"/>
          <w:sz w:val="24"/>
          <w:szCs w:val="24"/>
        </w:rPr>
        <w:t>gau</w:t>
      </w:r>
      <w:proofErr w:type="spellEnd"/>
      <w:r w:rsidR="008E23B8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3F0CDE">
        <w:rPr>
          <w:rFonts w:ascii="Poppins" w:eastAsia="Verdana,Arial" w:hAnsi="Poppins" w:cs="Poppins"/>
          <w:sz w:val="24"/>
          <w:szCs w:val="24"/>
        </w:rPr>
        <w:t>gwirfoddol</w:t>
      </w:r>
      <w:r w:rsidR="008E23B8" w:rsidRPr="003F0CDE">
        <w:rPr>
          <w:rFonts w:ascii="Poppins" w:eastAsia="Verdana,Arial" w:hAnsi="Poppins" w:cs="Poppins"/>
          <w:sz w:val="24"/>
          <w:szCs w:val="24"/>
        </w:rPr>
        <w:t>i</w:t>
      </w:r>
      <w:proofErr w:type="spellEnd"/>
      <w:r w:rsidR="004A35FD" w:rsidRPr="003F0CDE">
        <w:rPr>
          <w:rFonts w:ascii="Poppins" w:eastAsia="Verdana,Arial" w:hAnsi="Poppins" w:cs="Poppins"/>
          <w:sz w:val="24"/>
          <w:szCs w:val="24"/>
        </w:rPr>
        <w:t xml:space="preserve"> a </w:t>
      </w:r>
      <w:proofErr w:type="spellStart"/>
      <w:r w:rsidR="00ED65BC">
        <w:rPr>
          <w:rFonts w:ascii="Poppins" w:eastAsia="Verdana,Arial" w:hAnsi="Poppins" w:cs="Poppins"/>
          <w:sz w:val="24"/>
          <w:szCs w:val="24"/>
        </w:rPr>
        <w:t>bydd</w:t>
      </w:r>
      <w:proofErr w:type="spellEnd"/>
      <w:r w:rsidR="00ED65BC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ED65BC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="00ED65BC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ED65BC">
        <w:rPr>
          <w:rFonts w:ascii="Poppins" w:eastAsia="Verdana,Arial" w:hAnsi="Poppins" w:cs="Poppins"/>
          <w:sz w:val="24"/>
          <w:szCs w:val="24"/>
        </w:rPr>
        <w:t>cael</w:t>
      </w:r>
      <w:proofErr w:type="spellEnd"/>
      <w:r w:rsidR="00ED65BC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ED65BC">
        <w:rPr>
          <w:rFonts w:ascii="Poppins" w:eastAsia="Verdana,Arial" w:hAnsi="Poppins" w:cs="Poppins"/>
          <w:sz w:val="24"/>
          <w:szCs w:val="24"/>
        </w:rPr>
        <w:t>ei</w:t>
      </w:r>
      <w:proofErr w:type="spellEnd"/>
      <w:r w:rsidR="004A35FD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A35FD" w:rsidRPr="003F0CDE">
        <w:rPr>
          <w:rFonts w:ascii="Poppins" w:eastAsia="Verdana,Arial" w:hAnsi="Poppins" w:cs="Poppins"/>
          <w:sz w:val="24"/>
          <w:szCs w:val="24"/>
        </w:rPr>
        <w:t>baratoi</w:t>
      </w:r>
      <w:proofErr w:type="spellEnd"/>
      <w:r w:rsidR="004A35FD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A35FD" w:rsidRPr="003F0CDE">
        <w:rPr>
          <w:rFonts w:ascii="Poppins" w:eastAsia="Verdana,Arial" w:hAnsi="Poppins" w:cs="Poppins"/>
          <w:sz w:val="24"/>
          <w:szCs w:val="24"/>
        </w:rPr>
        <w:t>gyda’r</w:t>
      </w:r>
      <w:proofErr w:type="spellEnd"/>
      <w:r w:rsidR="008E23B8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3F0CDE">
        <w:rPr>
          <w:rFonts w:ascii="Poppins" w:eastAsia="Verdana,Arial" w:hAnsi="Poppins" w:cs="Poppins"/>
          <w:sz w:val="24"/>
          <w:szCs w:val="24"/>
        </w:rPr>
        <w:t>gwirfoddol</w:t>
      </w:r>
      <w:r w:rsidR="004A35FD" w:rsidRPr="003F0CDE">
        <w:rPr>
          <w:rFonts w:ascii="Poppins" w:eastAsia="Verdana,Arial" w:hAnsi="Poppins" w:cs="Poppins"/>
          <w:sz w:val="24"/>
          <w:szCs w:val="24"/>
        </w:rPr>
        <w:t>wr</w:t>
      </w:r>
      <w:proofErr w:type="spellEnd"/>
      <w:r w:rsidR="004A35FD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A35FD" w:rsidRPr="003F0CDE">
        <w:rPr>
          <w:rFonts w:ascii="Poppins" w:eastAsia="Verdana,Arial" w:hAnsi="Poppins" w:cs="Poppins"/>
          <w:sz w:val="24"/>
          <w:szCs w:val="24"/>
        </w:rPr>
        <w:t>a’r</w:t>
      </w:r>
      <w:proofErr w:type="spellEnd"/>
      <w:r w:rsidR="008E23B8" w:rsidRPr="003F0CDE">
        <w:rPr>
          <w:rFonts w:ascii="Poppins" w:eastAsia="Verdana,Arial" w:hAnsi="Poppins" w:cs="Poppins"/>
          <w:sz w:val="24"/>
          <w:szCs w:val="24"/>
        </w:rPr>
        <w:t xml:space="preserve"> person </w:t>
      </w:r>
      <w:proofErr w:type="spellStart"/>
      <w:r w:rsidR="004A35FD" w:rsidRPr="003F0CDE">
        <w:rPr>
          <w:rFonts w:ascii="Poppins" w:eastAsia="Verdana,Arial" w:hAnsi="Poppins" w:cs="Poppins"/>
          <w:sz w:val="24"/>
          <w:szCs w:val="24"/>
        </w:rPr>
        <w:t>dynodedig</w:t>
      </w:r>
      <w:proofErr w:type="spellEnd"/>
      <w:r w:rsidR="004A35FD" w:rsidRPr="003F0CDE">
        <w:rPr>
          <w:rFonts w:ascii="Poppins" w:eastAsia="Verdana,Arial" w:hAnsi="Poppins" w:cs="Poppins"/>
          <w:sz w:val="24"/>
          <w:szCs w:val="24"/>
        </w:rPr>
        <w:t xml:space="preserve"> y </w:t>
      </w:r>
      <w:proofErr w:type="spellStart"/>
      <w:r w:rsidR="004A35FD" w:rsidRPr="003F0CDE">
        <w:rPr>
          <w:rFonts w:ascii="Poppins" w:eastAsia="Verdana,Arial" w:hAnsi="Poppins" w:cs="Poppins"/>
          <w:sz w:val="24"/>
          <w:szCs w:val="24"/>
        </w:rPr>
        <w:t>sonnir</w:t>
      </w:r>
      <w:proofErr w:type="spellEnd"/>
      <w:r w:rsidR="004A35FD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A35FD" w:rsidRPr="003F0CDE">
        <w:rPr>
          <w:rFonts w:ascii="Poppins" w:eastAsia="Verdana,Arial" w:hAnsi="Poppins" w:cs="Poppins"/>
          <w:sz w:val="24"/>
          <w:szCs w:val="24"/>
        </w:rPr>
        <w:t>amdano</w:t>
      </w:r>
      <w:proofErr w:type="spellEnd"/>
      <w:r w:rsidR="004A35FD" w:rsidRPr="003F0CDE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A35FD" w:rsidRPr="003F0CDE">
        <w:rPr>
          <w:rFonts w:ascii="Poppins" w:eastAsia="Verdana,Arial" w:hAnsi="Poppins" w:cs="Poppins"/>
          <w:sz w:val="24"/>
          <w:szCs w:val="24"/>
        </w:rPr>
        <w:t>uchod</w:t>
      </w:r>
      <w:proofErr w:type="spellEnd"/>
      <w:r w:rsidR="008E23B8" w:rsidRPr="003F0CDE">
        <w:rPr>
          <w:rFonts w:ascii="Poppins" w:eastAsia="Verdana,Arial" w:hAnsi="Poppins" w:cs="Poppins"/>
          <w:sz w:val="24"/>
          <w:szCs w:val="24"/>
        </w:rPr>
        <w:t>.</w:t>
      </w:r>
    </w:p>
    <w:p w14:paraId="7D915447" w14:textId="77777777" w:rsidR="008E23B8" w:rsidRPr="003F0CDE" w:rsidRDefault="008E23B8" w:rsidP="008E23B8">
      <w:pPr>
        <w:spacing w:after="0" w:line="240" w:lineRule="auto"/>
        <w:jc w:val="both"/>
        <w:rPr>
          <w:rFonts w:ascii="Poppins" w:eastAsia="Verdana,Arial" w:hAnsi="Poppins" w:cs="Poppins"/>
          <w:sz w:val="24"/>
          <w:szCs w:val="24"/>
        </w:rPr>
      </w:pPr>
    </w:p>
    <w:p w14:paraId="4B5B3542" w14:textId="21EB2F3F" w:rsidR="008E23B8" w:rsidRPr="003F0CDE" w:rsidRDefault="004A35FD" w:rsidP="008E23B8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3F0CDE">
        <w:rPr>
          <w:rFonts w:ascii="Poppins" w:hAnsi="Poppins" w:cs="Poppins"/>
          <w:sz w:val="24"/>
          <w:szCs w:val="24"/>
        </w:rPr>
        <w:t>Bydd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3F0CDE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newydd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yn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cael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eu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cefnogi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yn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eu</w:t>
      </w:r>
      <w:proofErr w:type="spellEnd"/>
      <w:r w:rsidR="008E23B8"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3F0CDE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3F0CDE">
        <w:rPr>
          <w:rFonts w:ascii="Poppins" w:hAnsi="Poppins" w:cs="Poppins"/>
          <w:sz w:val="24"/>
          <w:szCs w:val="24"/>
        </w:rPr>
        <w:t>tr</w:t>
      </w:r>
      <w:r w:rsidRPr="003F0CDE">
        <w:rPr>
          <w:rFonts w:ascii="Poppins" w:hAnsi="Poppins" w:cs="Poppins"/>
          <w:sz w:val="24"/>
          <w:szCs w:val="24"/>
        </w:rPr>
        <w:t>wy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broses </w:t>
      </w:r>
      <w:proofErr w:type="spellStart"/>
      <w:r w:rsidRPr="003F0CDE">
        <w:rPr>
          <w:rFonts w:ascii="Poppins" w:hAnsi="Poppins" w:cs="Poppins"/>
          <w:sz w:val="24"/>
          <w:szCs w:val="24"/>
        </w:rPr>
        <w:t>gynefino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gynhwysfawr</w:t>
      </w:r>
      <w:proofErr w:type="spellEnd"/>
      <w:r w:rsidR="008E23B8" w:rsidRPr="003F0CDE">
        <w:rPr>
          <w:rFonts w:ascii="Poppins" w:hAnsi="Poppins" w:cs="Poppins"/>
          <w:sz w:val="24"/>
          <w:szCs w:val="24"/>
        </w:rPr>
        <w:t>.</w:t>
      </w:r>
    </w:p>
    <w:p w14:paraId="0516FC6C" w14:textId="77777777" w:rsidR="008E23B8" w:rsidRPr="003F0CDE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5DDE6DBC" w14:textId="0899AD65" w:rsidR="008E23B8" w:rsidRPr="003F0CDE" w:rsidRDefault="004A35FD" w:rsidP="008E23B8">
      <w:pPr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3F0CDE">
        <w:rPr>
          <w:rFonts w:ascii="Poppins" w:hAnsi="Poppins" w:cs="Poppins"/>
          <w:sz w:val="24"/>
          <w:szCs w:val="24"/>
        </w:rPr>
        <w:t>Bydd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g</w:t>
      </w:r>
      <w:r w:rsidR="0021378E" w:rsidRPr="003F0CDE">
        <w:rPr>
          <w:rFonts w:ascii="Poppins" w:hAnsi="Poppins" w:cs="Poppins"/>
          <w:sz w:val="24"/>
          <w:szCs w:val="24"/>
        </w:rPr>
        <w:t>wirfoddolwyr</w:t>
      </w:r>
      <w:proofErr w:type="spellEnd"/>
      <w:r w:rsidR="0021378E"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yn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cael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eu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briffio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am y </w:t>
      </w:r>
      <w:proofErr w:type="spellStart"/>
      <w:r w:rsidRPr="003F0CDE">
        <w:rPr>
          <w:rFonts w:ascii="Poppins" w:hAnsi="Poppins" w:cs="Poppins"/>
          <w:sz w:val="24"/>
          <w:szCs w:val="24"/>
        </w:rPr>
        <w:t>gwahanol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dasgau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sydd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i’w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proofErr w:type="gramStart"/>
      <w:r w:rsidRPr="003F0CDE">
        <w:rPr>
          <w:rFonts w:ascii="Poppins" w:hAnsi="Poppins" w:cs="Poppins"/>
          <w:sz w:val="24"/>
          <w:szCs w:val="24"/>
        </w:rPr>
        <w:t>gwneud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r w:rsidR="008E23B8" w:rsidRPr="003F0CDE">
        <w:rPr>
          <w:rFonts w:ascii="Poppins" w:hAnsi="Poppins" w:cs="Poppins"/>
          <w:sz w:val="24"/>
          <w:szCs w:val="24"/>
        </w:rPr>
        <w:t xml:space="preserve"> </w:t>
      </w:r>
      <w:r w:rsidRPr="003F0CDE">
        <w:rPr>
          <w:rFonts w:ascii="Poppins" w:hAnsi="Poppins" w:cs="Poppins"/>
          <w:sz w:val="24"/>
          <w:szCs w:val="24"/>
        </w:rPr>
        <w:t>ac</w:t>
      </w:r>
      <w:proofErr w:type="gram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yn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derbyn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yr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3F0CDE">
        <w:rPr>
          <w:rFonts w:ascii="Poppins" w:hAnsi="Poppins" w:cs="Poppins"/>
          <w:sz w:val="24"/>
          <w:szCs w:val="24"/>
        </w:rPr>
        <w:t>wybodaeth</w:t>
      </w:r>
      <w:proofErr w:type="spellEnd"/>
      <w:r w:rsidR="008E23B8"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3F0CDE">
        <w:rPr>
          <w:rFonts w:ascii="Poppins" w:hAnsi="Poppins" w:cs="Poppins"/>
          <w:sz w:val="24"/>
          <w:szCs w:val="24"/>
        </w:rPr>
        <w:t>a</w:t>
      </w:r>
      <w:r w:rsidR="00ED65BC">
        <w:rPr>
          <w:rFonts w:ascii="Poppins" w:hAnsi="Poppins" w:cs="Poppins"/>
          <w:sz w:val="24"/>
          <w:szCs w:val="24"/>
        </w:rPr>
        <w:t>’r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offer </w:t>
      </w:r>
      <w:proofErr w:type="spellStart"/>
      <w:r w:rsidRPr="003F0CDE">
        <w:rPr>
          <w:rFonts w:ascii="Poppins" w:hAnsi="Poppins" w:cs="Poppins"/>
          <w:sz w:val="24"/>
          <w:szCs w:val="24"/>
        </w:rPr>
        <w:t>angenrheidiol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3F0CDE">
        <w:rPr>
          <w:rFonts w:ascii="Poppins" w:hAnsi="Poppins" w:cs="Poppins"/>
          <w:sz w:val="24"/>
          <w:szCs w:val="24"/>
        </w:rPr>
        <w:t>adael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iddyn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nhw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eu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cyflawni’n</w:t>
      </w:r>
      <w:proofErr w:type="spellEnd"/>
      <w:r w:rsidRPr="003F0CD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3F0CDE">
        <w:rPr>
          <w:rFonts w:ascii="Poppins" w:hAnsi="Poppins" w:cs="Poppins"/>
          <w:sz w:val="24"/>
          <w:szCs w:val="24"/>
        </w:rPr>
        <w:t>effeithlon</w:t>
      </w:r>
      <w:proofErr w:type="spellEnd"/>
      <w:r w:rsidR="008E23B8" w:rsidRPr="003F0CDE">
        <w:rPr>
          <w:rFonts w:ascii="Poppins" w:hAnsi="Poppins" w:cs="Poppins"/>
          <w:sz w:val="24"/>
          <w:szCs w:val="24"/>
        </w:rPr>
        <w:t>.</w:t>
      </w:r>
    </w:p>
    <w:p w14:paraId="3924AF79" w14:textId="77777777" w:rsidR="008E23B8" w:rsidRPr="007D3895" w:rsidRDefault="008E23B8" w:rsidP="008E23B8">
      <w:pPr>
        <w:spacing w:after="0" w:line="240" w:lineRule="auto"/>
        <w:ind w:left="360"/>
        <w:jc w:val="both"/>
        <w:rPr>
          <w:rFonts w:ascii="Poppins" w:hAnsi="Poppins" w:cs="Poppins"/>
          <w:sz w:val="24"/>
          <w:szCs w:val="24"/>
        </w:rPr>
      </w:pPr>
    </w:p>
    <w:p w14:paraId="4F6C7731" w14:textId="01737ED4" w:rsidR="008E23B8" w:rsidRPr="007D3895" w:rsidRDefault="00775159" w:rsidP="008E23B8">
      <w:pPr>
        <w:keepNext/>
        <w:spacing w:after="0" w:line="240" w:lineRule="auto"/>
        <w:jc w:val="both"/>
        <w:outlineLvl w:val="4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lastRenderedPageBreak/>
        <w:t>Cynefino</w:t>
      </w:r>
      <w:proofErr w:type="spellEnd"/>
      <w:r w:rsidRPr="007D3895">
        <w:rPr>
          <w:rFonts w:ascii="Poppins" w:hAnsi="Poppins" w:cs="Poppins"/>
          <w:b/>
          <w:sz w:val="24"/>
          <w:szCs w:val="24"/>
          <w:u w:val="single"/>
        </w:rPr>
        <w:t xml:space="preserve"> a </w:t>
      </w: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Hyfforddiant</w:t>
      </w:r>
      <w:proofErr w:type="spellEnd"/>
    </w:p>
    <w:p w14:paraId="0F258286" w14:textId="77777777" w:rsidR="008E23B8" w:rsidRPr="007D3895" w:rsidRDefault="008E23B8" w:rsidP="008E23B8">
      <w:pPr>
        <w:keepNext/>
        <w:spacing w:after="0" w:line="240" w:lineRule="auto"/>
        <w:jc w:val="both"/>
        <w:outlineLvl w:val="4"/>
        <w:rPr>
          <w:rFonts w:ascii="Poppins" w:hAnsi="Poppins" w:cs="Poppins"/>
          <w:sz w:val="24"/>
          <w:szCs w:val="24"/>
        </w:rPr>
      </w:pPr>
    </w:p>
    <w:p w14:paraId="2D0CFB7D" w14:textId="24AF9ECD" w:rsidR="008E23B8" w:rsidRPr="00403C24" w:rsidRDefault="00775159" w:rsidP="13507AF8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Poppins" w:eastAsiaTheme="minorEastAsia" w:hAnsi="Poppins" w:cs="Poppins"/>
          <w:b/>
          <w:bCs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pob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gwirfoddol</w:t>
      </w:r>
      <w:r w:rsidRPr="00403C24">
        <w:rPr>
          <w:rFonts w:ascii="Poppins" w:hAnsi="Poppins" w:cs="Poppins"/>
          <w:sz w:val="24"/>
          <w:szCs w:val="24"/>
        </w:rPr>
        <w:t>wr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newydd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F72FB" w:rsidRPr="00403C24">
        <w:rPr>
          <w:rFonts w:ascii="Poppins" w:hAnsi="Poppins" w:cs="Poppins"/>
          <w:sz w:val="24"/>
          <w:szCs w:val="24"/>
        </w:rPr>
        <w:t>d</w:t>
      </w:r>
      <w:r w:rsidRPr="00403C24">
        <w:rPr>
          <w:rFonts w:ascii="Poppins" w:hAnsi="Poppins" w:cs="Poppins"/>
          <w:sz w:val="24"/>
          <w:szCs w:val="24"/>
        </w:rPr>
        <w:t>erbyn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gwybodaeth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ysgrifenedig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Pr="00403C24">
        <w:rPr>
          <w:rFonts w:ascii="Poppins" w:hAnsi="Poppins" w:cs="Poppins"/>
          <w:sz w:val="24"/>
          <w:szCs w:val="24"/>
        </w:rPr>
        <w:t>ar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lafar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, am </w:t>
      </w:r>
      <w:proofErr w:type="spellStart"/>
      <w:r w:rsidRPr="00403C24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: </w:t>
      </w:r>
      <w:r w:rsidRPr="00403C24">
        <w:rPr>
          <w:rFonts w:ascii="Poppins" w:hAnsi="Poppins" w:cs="Poppins"/>
          <w:sz w:val="24"/>
          <w:szCs w:val="24"/>
        </w:rPr>
        <w:t xml:space="preserve">y </w:t>
      </w:r>
      <w:proofErr w:type="spellStart"/>
      <w:r w:rsidRPr="00403C24">
        <w:rPr>
          <w:rFonts w:ascii="Poppins" w:hAnsi="Poppins" w:cs="Poppins"/>
          <w:sz w:val="24"/>
          <w:szCs w:val="24"/>
        </w:rPr>
        <w:t>gwaith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403C24">
        <w:rPr>
          <w:rFonts w:ascii="Poppins" w:hAnsi="Poppins" w:cs="Poppins"/>
          <w:sz w:val="24"/>
          <w:szCs w:val="24"/>
        </w:rPr>
        <w:t>wnawn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ni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403C24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403C24">
        <w:rPr>
          <w:rFonts w:ascii="Poppins" w:hAnsi="Poppins" w:cs="Poppins"/>
          <w:sz w:val="24"/>
          <w:szCs w:val="24"/>
        </w:rPr>
        <w:t>str</w:t>
      </w:r>
      <w:r w:rsidRPr="00403C24">
        <w:rPr>
          <w:rFonts w:ascii="Poppins" w:hAnsi="Poppins" w:cs="Poppins"/>
          <w:sz w:val="24"/>
          <w:szCs w:val="24"/>
        </w:rPr>
        <w:t>wy</w:t>
      </w:r>
      <w:r w:rsidR="008E23B8" w:rsidRPr="00403C24">
        <w:rPr>
          <w:rFonts w:ascii="Poppins" w:hAnsi="Poppins" w:cs="Poppins"/>
          <w:sz w:val="24"/>
          <w:szCs w:val="24"/>
        </w:rPr>
        <w:t>t</w:t>
      </w:r>
      <w:r w:rsidRPr="00403C24">
        <w:rPr>
          <w:rFonts w:ascii="Poppins" w:hAnsi="Poppins" w:cs="Poppins"/>
          <w:sz w:val="24"/>
          <w:szCs w:val="24"/>
        </w:rPr>
        <w:t>h</w:t>
      </w:r>
      <w:r w:rsidR="008E23B8" w:rsidRPr="00403C24">
        <w:rPr>
          <w:rFonts w:ascii="Poppins" w:hAnsi="Poppins" w:cs="Poppins"/>
          <w:sz w:val="24"/>
          <w:szCs w:val="24"/>
        </w:rPr>
        <w:t>ur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a</w:t>
      </w:r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pholisiau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403C24">
        <w:rPr>
          <w:rFonts w:ascii="Poppins" w:hAnsi="Poppins" w:cs="Poppins"/>
          <w:sz w:val="24"/>
          <w:szCs w:val="24"/>
        </w:rPr>
        <w:t>gweithdrefnau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allweddol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fel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iechyd a </w:t>
      </w:r>
      <w:proofErr w:type="spellStart"/>
      <w:r w:rsidRPr="00403C24">
        <w:rPr>
          <w:rFonts w:ascii="Poppins" w:hAnsi="Poppins" w:cs="Poppins"/>
          <w:sz w:val="24"/>
          <w:szCs w:val="24"/>
        </w:rPr>
        <w:t>diogelwch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403C24">
        <w:rPr>
          <w:rFonts w:ascii="Poppins" w:hAnsi="Poppins" w:cs="Poppins"/>
          <w:sz w:val="24"/>
          <w:szCs w:val="24"/>
        </w:rPr>
        <w:t>cyfleoedd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cyfartal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403C24">
        <w:rPr>
          <w:rFonts w:ascii="Poppins" w:hAnsi="Poppins" w:cs="Poppins"/>
          <w:sz w:val="24"/>
          <w:szCs w:val="24"/>
        </w:rPr>
        <w:t>diogelu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403C24">
        <w:rPr>
          <w:rFonts w:ascii="Poppins" w:hAnsi="Poppins" w:cs="Poppins"/>
          <w:sz w:val="24"/>
          <w:szCs w:val="24"/>
        </w:rPr>
        <w:t>cyfrinachedd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, a </w:t>
      </w:r>
      <w:proofErr w:type="spellStart"/>
      <w:r w:rsidRPr="00403C24">
        <w:rPr>
          <w:rFonts w:ascii="Poppins" w:hAnsi="Poppins" w:cs="Poppins"/>
          <w:sz w:val="24"/>
          <w:szCs w:val="24"/>
        </w:rPr>
        <w:t>diogelu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r w:rsidR="008E23B8" w:rsidRPr="00403C24">
        <w:rPr>
          <w:rFonts w:ascii="Poppins" w:hAnsi="Poppins" w:cs="Poppins"/>
          <w:sz w:val="24"/>
          <w:szCs w:val="24"/>
        </w:rPr>
        <w:t xml:space="preserve">data. </w:t>
      </w:r>
      <w:proofErr w:type="spellStart"/>
      <w:r w:rsidRPr="00403C24">
        <w:rPr>
          <w:rFonts w:ascii="Poppins" w:hAnsi="Poppins" w:cs="Poppins"/>
          <w:sz w:val="24"/>
          <w:szCs w:val="24"/>
        </w:rPr>
        <w:t>Bydd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hyn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cynnwys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unrhyw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wybodaeth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berson</w:t>
      </w:r>
      <w:r w:rsidR="00403C24">
        <w:rPr>
          <w:rFonts w:ascii="Poppins" w:hAnsi="Poppins" w:cs="Poppins"/>
          <w:sz w:val="24"/>
          <w:szCs w:val="24"/>
        </w:rPr>
        <w:t>o</w:t>
      </w:r>
      <w:r w:rsidRPr="00403C24">
        <w:rPr>
          <w:rFonts w:ascii="Poppins" w:hAnsi="Poppins" w:cs="Poppins"/>
          <w:sz w:val="24"/>
          <w:szCs w:val="24"/>
        </w:rPr>
        <w:t>l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mae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r w:rsidR="002B15E9" w:rsidRPr="00403C24">
        <w:rPr>
          <w:rFonts w:ascii="Poppins" w:eastAsia="Verdana,Arial" w:hAnsi="Poppins" w:cs="Poppins"/>
          <w:sz w:val="24"/>
          <w:szCs w:val="24"/>
        </w:rPr>
        <w:t>Benth</w:t>
      </w:r>
      <w:r w:rsidR="002B15E9" w:rsidRPr="00403C24">
        <w:rPr>
          <w:rFonts w:ascii="Poppins" w:eastAsia="Poppins" w:hAnsi="Poppins" w:cs="Poppins"/>
          <w:sz w:val="24"/>
          <w:szCs w:val="24"/>
        </w:rPr>
        <w:t>yg</w:t>
      </w:r>
      <w:r w:rsidR="008E23B8" w:rsidRPr="00403C24">
        <w:rPr>
          <w:rFonts w:ascii="Poppins" w:eastAsia="Poppins" w:hAnsi="Poppins" w:cs="Poppins"/>
          <w:sz w:val="24"/>
          <w:szCs w:val="24"/>
        </w:rPr>
        <w:t xml:space="preserve"> </w:t>
      </w:r>
      <w:r w:rsidR="00DB31A7" w:rsidRPr="00403C24">
        <w:rPr>
          <w:rFonts w:ascii="Poppins" w:eastAsia="Poppins" w:hAnsi="Poppins" w:cs="Poppins"/>
          <w:sz w:val="24"/>
          <w:szCs w:val="24"/>
        </w:rPr>
        <w:t>[</w:t>
      </w:r>
      <w:proofErr w:type="spellStart"/>
      <w:r w:rsidR="00DB31A7" w:rsidRPr="00403C24">
        <w:rPr>
          <w:rFonts w:ascii="Poppins" w:eastAsia="Poppins" w:hAnsi="Poppins" w:cs="Poppins"/>
          <w:sz w:val="24"/>
          <w:szCs w:val="24"/>
        </w:rPr>
        <w:t>enw</w:t>
      </w:r>
      <w:proofErr w:type="spellEnd"/>
      <w:r w:rsidR="00DB31A7" w:rsidRPr="00403C24">
        <w:rPr>
          <w:rFonts w:ascii="Poppins" w:eastAsia="Poppins" w:hAnsi="Poppins" w:cs="Poppins"/>
          <w:sz w:val="24"/>
          <w:szCs w:val="24"/>
        </w:rPr>
        <w:t>]</w:t>
      </w:r>
      <w:r w:rsidR="002B15E9" w:rsidRPr="00403C24">
        <w:rPr>
          <w:rFonts w:ascii="Poppins" w:eastAsia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eastAsia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eastAsia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eastAsia="Poppins" w:hAnsi="Poppins" w:cs="Poppins"/>
          <w:sz w:val="24"/>
          <w:szCs w:val="24"/>
        </w:rPr>
        <w:t>ei</w:t>
      </w:r>
      <w:proofErr w:type="spellEnd"/>
      <w:r w:rsidRPr="00403C24">
        <w:rPr>
          <w:rFonts w:ascii="Poppins" w:eastAsia="Poppins" w:hAnsi="Poppins" w:cs="Poppins"/>
          <w:sz w:val="24"/>
          <w:szCs w:val="24"/>
        </w:rPr>
        <w:t xml:space="preserve"> dal </w:t>
      </w:r>
      <w:proofErr w:type="spellStart"/>
      <w:r w:rsidRPr="00403C24">
        <w:rPr>
          <w:rFonts w:ascii="Poppins" w:eastAsia="Poppins" w:hAnsi="Poppins" w:cs="Poppins"/>
          <w:sz w:val="24"/>
          <w:szCs w:val="24"/>
        </w:rPr>
        <w:t>mewn</w:t>
      </w:r>
      <w:proofErr w:type="spellEnd"/>
      <w:r w:rsidRPr="00403C24">
        <w:rPr>
          <w:rFonts w:ascii="Poppins" w:eastAsia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eastAsia="Poppins" w:hAnsi="Poppins" w:cs="Poppins"/>
          <w:sz w:val="24"/>
          <w:szCs w:val="24"/>
        </w:rPr>
        <w:t>perthynas</w:t>
      </w:r>
      <w:proofErr w:type="spellEnd"/>
      <w:r w:rsidRPr="00403C24">
        <w:rPr>
          <w:rFonts w:ascii="Poppins" w:eastAsia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eastAsia="Poppins" w:hAnsi="Poppins" w:cs="Poppins"/>
          <w:sz w:val="24"/>
          <w:szCs w:val="24"/>
        </w:rPr>
        <w:t>â’r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gwirfoddol</w:t>
      </w:r>
      <w:r w:rsidRPr="00403C24">
        <w:rPr>
          <w:rFonts w:ascii="Poppins" w:hAnsi="Poppins" w:cs="Poppins"/>
          <w:sz w:val="24"/>
          <w:szCs w:val="24"/>
        </w:rPr>
        <w:t>wr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>.</w:t>
      </w:r>
    </w:p>
    <w:p w14:paraId="6618B5B6" w14:textId="77777777" w:rsidR="008E23B8" w:rsidRPr="00403C24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b/>
          <w:sz w:val="24"/>
          <w:szCs w:val="24"/>
        </w:rPr>
      </w:pPr>
    </w:p>
    <w:p w14:paraId="5CFFF602" w14:textId="55857A95" w:rsidR="008E23B8" w:rsidRPr="00403C24" w:rsidRDefault="00AF72FB" w:rsidP="13507AF8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Poppins" w:hAnsi="Poppins" w:cs="Poppins"/>
          <w:b/>
          <w:bCs/>
          <w:sz w:val="24"/>
          <w:szCs w:val="24"/>
        </w:rPr>
      </w:pPr>
      <w:proofErr w:type="spellStart"/>
      <w:r w:rsidRPr="00403C24">
        <w:rPr>
          <w:rFonts w:ascii="Poppins" w:hAnsi="Poppins" w:cs="Poppins"/>
          <w:sz w:val="24"/>
          <w:szCs w:val="24"/>
        </w:rPr>
        <w:t>Bydd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pob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gwirfoddolwr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derbyn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gwybodaeth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r w:rsidR="008E23B8" w:rsidRPr="00403C24">
        <w:rPr>
          <w:rFonts w:ascii="Poppins" w:hAnsi="Poppins" w:cs="Poppins"/>
          <w:sz w:val="24"/>
          <w:szCs w:val="24"/>
        </w:rPr>
        <w:t>a</w:t>
      </w:r>
      <w:r w:rsidRPr="00403C24">
        <w:rPr>
          <w:rFonts w:ascii="Poppins" w:hAnsi="Poppins" w:cs="Poppins"/>
          <w:sz w:val="24"/>
          <w:szCs w:val="24"/>
        </w:rPr>
        <w:t xml:space="preserve">m </w:t>
      </w:r>
      <w:proofErr w:type="spellStart"/>
      <w:r w:rsidRPr="00403C24">
        <w:rPr>
          <w:rFonts w:ascii="Poppins" w:hAnsi="Poppins" w:cs="Poppins"/>
          <w:sz w:val="24"/>
          <w:szCs w:val="24"/>
        </w:rPr>
        <w:t>e</w:t>
      </w:r>
      <w:r w:rsidR="00902031">
        <w:rPr>
          <w:rFonts w:ascii="Poppins" w:hAnsi="Poppins" w:cs="Poppins"/>
          <w:sz w:val="24"/>
          <w:szCs w:val="24"/>
        </w:rPr>
        <w:t>i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rôl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403C24">
        <w:rPr>
          <w:rFonts w:ascii="Poppins" w:hAnsi="Poppins" w:cs="Poppins"/>
          <w:sz w:val="24"/>
          <w:szCs w:val="24"/>
        </w:rPr>
        <w:t>a</w:t>
      </w:r>
      <w:r w:rsidRPr="00403C24">
        <w:rPr>
          <w:rFonts w:ascii="Poppins" w:hAnsi="Poppins" w:cs="Poppins"/>
          <w:sz w:val="24"/>
          <w:szCs w:val="24"/>
        </w:rPr>
        <w:t>’r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rheolwr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/ </w:t>
      </w:r>
      <w:proofErr w:type="spellStart"/>
      <w:r w:rsidRPr="00403C24">
        <w:rPr>
          <w:rFonts w:ascii="Poppins" w:hAnsi="Poppins" w:cs="Poppins"/>
          <w:sz w:val="24"/>
          <w:szCs w:val="24"/>
        </w:rPr>
        <w:t>goruchwyliwr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401DA" w:rsidRPr="00403C24">
        <w:rPr>
          <w:rFonts w:ascii="Poppins" w:hAnsi="Poppins" w:cs="Poppins"/>
          <w:sz w:val="24"/>
          <w:szCs w:val="24"/>
        </w:rPr>
        <w:t>penodol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>.</w:t>
      </w:r>
    </w:p>
    <w:p w14:paraId="628DA455" w14:textId="77777777" w:rsidR="008E23B8" w:rsidRPr="00403C24" w:rsidRDefault="008E23B8" w:rsidP="008E23B8">
      <w:pPr>
        <w:spacing w:after="0" w:line="240" w:lineRule="auto"/>
        <w:ind w:left="360"/>
        <w:jc w:val="both"/>
        <w:rPr>
          <w:rFonts w:ascii="Poppins" w:hAnsi="Poppins" w:cs="Poppins"/>
          <w:b/>
          <w:sz w:val="24"/>
          <w:szCs w:val="24"/>
        </w:rPr>
      </w:pPr>
    </w:p>
    <w:p w14:paraId="6EE64983" w14:textId="249AAB5D" w:rsidR="008E23B8" w:rsidRPr="00403C24" w:rsidRDefault="008E12B1" w:rsidP="008E23B8">
      <w:pPr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b/>
          <w:sz w:val="24"/>
          <w:szCs w:val="24"/>
        </w:rPr>
      </w:pPr>
      <w:proofErr w:type="spellStart"/>
      <w:r w:rsidRPr="00403C24">
        <w:rPr>
          <w:rFonts w:ascii="Poppins" w:hAnsi="Poppins" w:cs="Poppins"/>
          <w:sz w:val="24"/>
          <w:szCs w:val="24"/>
        </w:rPr>
        <w:t>Bydd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y</w:t>
      </w:r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401DA" w:rsidRPr="00403C24">
        <w:rPr>
          <w:rFonts w:ascii="Poppins" w:hAnsi="Poppins" w:cs="Poppins"/>
          <w:sz w:val="24"/>
          <w:szCs w:val="24"/>
        </w:rPr>
        <w:t>rheolwr</w:t>
      </w:r>
      <w:proofErr w:type="spellEnd"/>
      <w:r w:rsidR="000401DA" w:rsidRPr="00403C24">
        <w:rPr>
          <w:rFonts w:ascii="Poppins" w:hAnsi="Poppins" w:cs="Poppins"/>
          <w:sz w:val="24"/>
          <w:szCs w:val="24"/>
        </w:rPr>
        <w:t xml:space="preserve">/ </w:t>
      </w:r>
      <w:proofErr w:type="spellStart"/>
      <w:r w:rsidR="000401DA" w:rsidRPr="00403C24">
        <w:rPr>
          <w:rFonts w:ascii="Poppins" w:hAnsi="Poppins" w:cs="Poppins"/>
          <w:sz w:val="24"/>
          <w:szCs w:val="24"/>
        </w:rPr>
        <w:t>goruchwyliwr</w:t>
      </w:r>
      <w:proofErr w:type="spellEnd"/>
      <w:r w:rsidR="000401DA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401DA" w:rsidRPr="00403C24">
        <w:rPr>
          <w:rFonts w:ascii="Poppins" w:hAnsi="Poppins" w:cs="Poppins"/>
          <w:sz w:val="24"/>
          <w:szCs w:val="24"/>
        </w:rPr>
        <w:t>penodol</w:t>
      </w:r>
      <w:proofErr w:type="spellEnd"/>
      <w:r w:rsidR="000401DA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trafod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â’r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gwirfoddol</w:t>
      </w:r>
      <w:r w:rsidRPr="00403C24">
        <w:rPr>
          <w:rFonts w:ascii="Poppins" w:hAnsi="Poppins" w:cs="Poppins"/>
          <w:sz w:val="24"/>
          <w:szCs w:val="24"/>
        </w:rPr>
        <w:t>wr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unrhyw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anghenion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hyfforddiant</w:t>
      </w:r>
      <w:proofErr w:type="spellEnd"/>
      <w:r w:rsidR="009D6422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D6422" w:rsidRPr="00403C24">
        <w:rPr>
          <w:rFonts w:ascii="Poppins" w:hAnsi="Poppins" w:cs="Poppins"/>
          <w:sz w:val="24"/>
          <w:szCs w:val="24"/>
        </w:rPr>
        <w:t>eraill</w:t>
      </w:r>
      <w:proofErr w:type="spellEnd"/>
      <w:r w:rsidR="009D6422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D6422"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="009D6422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D6422" w:rsidRPr="00403C24">
        <w:rPr>
          <w:rFonts w:ascii="Poppins" w:hAnsi="Poppins" w:cs="Poppins"/>
          <w:sz w:val="24"/>
          <w:szCs w:val="24"/>
        </w:rPr>
        <w:t>ystod</w:t>
      </w:r>
      <w:proofErr w:type="spellEnd"/>
      <w:r w:rsidR="009D6422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D6422" w:rsidRPr="00403C24">
        <w:rPr>
          <w:rFonts w:ascii="Poppins" w:hAnsi="Poppins" w:cs="Poppins"/>
          <w:sz w:val="24"/>
          <w:szCs w:val="24"/>
        </w:rPr>
        <w:t>goruchwyliaeth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. </w:t>
      </w:r>
    </w:p>
    <w:p w14:paraId="139F115E" w14:textId="77777777" w:rsidR="008E23B8" w:rsidRPr="00403C24" w:rsidRDefault="008E23B8" w:rsidP="008E23B8">
      <w:pPr>
        <w:spacing w:after="0" w:line="240" w:lineRule="auto"/>
        <w:ind w:left="360"/>
        <w:jc w:val="both"/>
        <w:rPr>
          <w:rFonts w:ascii="Poppins" w:hAnsi="Poppins" w:cs="Poppins"/>
          <w:b/>
          <w:sz w:val="24"/>
          <w:szCs w:val="24"/>
        </w:rPr>
      </w:pPr>
    </w:p>
    <w:p w14:paraId="5869F07B" w14:textId="6A1A91B8" w:rsidR="008E23B8" w:rsidRPr="00403C24" w:rsidRDefault="009D6422" w:rsidP="008E23B8">
      <w:pPr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403C24">
        <w:rPr>
          <w:rFonts w:ascii="Poppins" w:hAnsi="Poppins" w:cs="Poppins"/>
          <w:sz w:val="24"/>
          <w:szCs w:val="24"/>
        </w:rPr>
        <w:t>Bydd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pob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gwirfoddol</w:t>
      </w:r>
      <w:r w:rsidRPr="00403C24">
        <w:rPr>
          <w:rFonts w:ascii="Poppins" w:hAnsi="Poppins" w:cs="Poppins"/>
          <w:sz w:val="24"/>
          <w:szCs w:val="24"/>
        </w:rPr>
        <w:t>wr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gweithredu’n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wirfoddol</w:t>
      </w:r>
      <w:r w:rsidR="00097953">
        <w:rPr>
          <w:rFonts w:ascii="Poppins" w:hAnsi="Poppins" w:cs="Poppins"/>
          <w:sz w:val="24"/>
          <w:szCs w:val="24"/>
        </w:rPr>
        <w:t>wr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ar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sail </w:t>
      </w:r>
      <w:proofErr w:type="spellStart"/>
      <w:r w:rsidRPr="00403C24">
        <w:rPr>
          <w:rFonts w:ascii="Poppins" w:hAnsi="Poppins" w:cs="Poppins"/>
          <w:sz w:val="24"/>
          <w:szCs w:val="24"/>
        </w:rPr>
        <w:t>prawf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Pr="00403C24">
        <w:rPr>
          <w:rFonts w:ascii="Poppins" w:hAnsi="Poppins" w:cs="Poppins"/>
          <w:sz w:val="24"/>
          <w:szCs w:val="24"/>
        </w:rPr>
        <w:t>dri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mis</w:t>
      </w:r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r w:rsidRPr="00403C24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Pr="00403C24">
        <w:rPr>
          <w:rFonts w:ascii="Poppins" w:hAnsi="Poppins" w:cs="Poppins"/>
          <w:sz w:val="24"/>
          <w:szCs w:val="24"/>
        </w:rPr>
        <w:t>sicrhau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ein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bod</w:t>
      </w:r>
      <w:r w:rsidR="007A1E22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ni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a bod y</w:t>
      </w:r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gwirfoddol</w:t>
      </w:r>
      <w:r w:rsidRPr="00403C24">
        <w:rPr>
          <w:rFonts w:ascii="Poppins" w:hAnsi="Poppins" w:cs="Poppins"/>
          <w:sz w:val="24"/>
          <w:szCs w:val="24"/>
        </w:rPr>
        <w:t>wr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403C24">
        <w:rPr>
          <w:rFonts w:ascii="Poppins" w:hAnsi="Poppins" w:cs="Poppins"/>
          <w:sz w:val="24"/>
          <w:szCs w:val="24"/>
        </w:rPr>
        <w:t>hap</w:t>
      </w:r>
      <w:r w:rsidRPr="00403C24">
        <w:rPr>
          <w:rFonts w:ascii="Poppins" w:hAnsi="Poppins" w:cs="Poppins"/>
          <w:sz w:val="24"/>
          <w:szCs w:val="24"/>
        </w:rPr>
        <w:t>us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gyda’r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rôl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. </w:t>
      </w:r>
    </w:p>
    <w:p w14:paraId="733B7466" w14:textId="77777777" w:rsidR="008E23B8" w:rsidRPr="00403C24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4AED6577" w14:textId="1A28A477" w:rsidR="008E23B8" w:rsidRPr="00403C24" w:rsidRDefault="009D6422" w:rsidP="008E23B8">
      <w:pPr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403C24">
        <w:rPr>
          <w:rFonts w:ascii="Poppins" w:hAnsi="Poppins" w:cs="Poppins"/>
          <w:sz w:val="24"/>
          <w:szCs w:val="24"/>
        </w:rPr>
        <w:t>Byddwn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annog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403C24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403C24">
        <w:rPr>
          <w:rFonts w:ascii="Poppins" w:hAnsi="Poppins" w:cs="Poppins"/>
          <w:sz w:val="24"/>
          <w:szCs w:val="24"/>
        </w:rPr>
        <w:t xml:space="preserve"> </w:t>
      </w:r>
      <w:r w:rsidRPr="00403C24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Pr="00403C24">
        <w:rPr>
          <w:rFonts w:ascii="Poppins" w:hAnsi="Poppins" w:cs="Poppins"/>
          <w:sz w:val="24"/>
          <w:szCs w:val="24"/>
        </w:rPr>
        <w:t>ddatblygu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Pr="00403C24">
        <w:rPr>
          <w:rFonts w:ascii="Poppins" w:hAnsi="Poppins" w:cs="Poppins"/>
          <w:sz w:val="24"/>
          <w:szCs w:val="24"/>
        </w:rPr>
        <w:t>adeiladu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ar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sgiliau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403C24">
        <w:rPr>
          <w:rFonts w:ascii="Poppins" w:hAnsi="Poppins" w:cs="Poppins"/>
          <w:sz w:val="24"/>
          <w:szCs w:val="24"/>
        </w:rPr>
        <w:t>gwybodaeth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bresennol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trwy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rannu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arfer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da a </w:t>
      </w:r>
      <w:proofErr w:type="spellStart"/>
      <w:r w:rsidR="00074E37" w:rsidRPr="00403C24">
        <w:rPr>
          <w:rFonts w:ascii="Poppins" w:hAnsi="Poppins" w:cs="Poppins"/>
          <w:sz w:val="24"/>
          <w:szCs w:val="24"/>
        </w:rPr>
        <w:t>chyfleoedd</w:t>
      </w:r>
      <w:proofErr w:type="spellEnd"/>
      <w:r w:rsidR="00074E37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74E37" w:rsidRPr="00403C24">
        <w:rPr>
          <w:rFonts w:ascii="Poppins" w:hAnsi="Poppins" w:cs="Poppins"/>
          <w:sz w:val="24"/>
          <w:szCs w:val="24"/>
        </w:rPr>
        <w:t>dysgu</w:t>
      </w:r>
      <w:proofErr w:type="spellEnd"/>
      <w:r w:rsidR="00074E37" w:rsidRPr="00403C24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074E37" w:rsidRPr="00403C24">
        <w:rPr>
          <w:rFonts w:ascii="Poppins" w:hAnsi="Poppins" w:cs="Poppins"/>
          <w:sz w:val="24"/>
          <w:szCs w:val="24"/>
        </w:rPr>
        <w:t>hyfforddi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. </w:t>
      </w:r>
      <w:r w:rsidR="00074E37" w:rsidRPr="00403C24">
        <w:rPr>
          <w:rFonts w:ascii="Poppins" w:hAnsi="Poppins" w:cs="Poppins"/>
          <w:sz w:val="24"/>
          <w:szCs w:val="24"/>
        </w:rPr>
        <w:t xml:space="preserve">Y </w:t>
      </w:r>
      <w:r w:rsidR="008E23B8" w:rsidRPr="00403C24">
        <w:rPr>
          <w:rFonts w:ascii="Poppins" w:hAnsi="Poppins" w:cs="Poppins"/>
          <w:sz w:val="24"/>
          <w:szCs w:val="24"/>
        </w:rPr>
        <w:t xml:space="preserve">person </w:t>
      </w:r>
      <w:proofErr w:type="spellStart"/>
      <w:r w:rsidR="00074E37" w:rsidRPr="00403C24">
        <w:rPr>
          <w:rFonts w:ascii="Poppins" w:hAnsi="Poppins" w:cs="Poppins"/>
          <w:sz w:val="24"/>
          <w:szCs w:val="24"/>
        </w:rPr>
        <w:t>dynodedig</w:t>
      </w:r>
      <w:proofErr w:type="spellEnd"/>
      <w:r w:rsidR="00074E37" w:rsidRPr="00403C24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074E37" w:rsidRPr="00403C24">
        <w:rPr>
          <w:rFonts w:ascii="Poppins" w:hAnsi="Poppins" w:cs="Poppins"/>
          <w:sz w:val="24"/>
          <w:szCs w:val="24"/>
        </w:rPr>
        <w:t>synnir</w:t>
      </w:r>
      <w:proofErr w:type="spellEnd"/>
      <w:r w:rsidR="00074E37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74E37" w:rsidRPr="00403C24">
        <w:rPr>
          <w:rFonts w:ascii="Poppins" w:hAnsi="Poppins" w:cs="Poppins"/>
          <w:sz w:val="24"/>
          <w:szCs w:val="24"/>
        </w:rPr>
        <w:t>amd</w:t>
      </w:r>
      <w:r w:rsidR="00834BE4" w:rsidRPr="00403C24">
        <w:rPr>
          <w:rFonts w:ascii="Poppins" w:hAnsi="Poppins" w:cs="Poppins"/>
          <w:sz w:val="24"/>
          <w:szCs w:val="24"/>
        </w:rPr>
        <w:t>ano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uchod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fydd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gyfrifol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sicrhau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lle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bo’n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bosibl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bod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hyfforddiant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perthnasol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cael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ei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ddarparu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>.</w:t>
      </w:r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Cyfrifol</w:t>
      </w:r>
      <w:r w:rsidR="00935537">
        <w:rPr>
          <w:rFonts w:ascii="Poppins" w:hAnsi="Poppins" w:cs="Poppins"/>
          <w:sz w:val="24"/>
          <w:szCs w:val="24"/>
        </w:rPr>
        <w:t>d</w:t>
      </w:r>
      <w:r w:rsidR="00834BE4" w:rsidRPr="00403C24">
        <w:rPr>
          <w:rFonts w:ascii="Poppins" w:hAnsi="Poppins" w:cs="Poppins"/>
          <w:sz w:val="24"/>
          <w:szCs w:val="24"/>
        </w:rPr>
        <w:t>eb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y</w:t>
      </w:r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403C24">
        <w:rPr>
          <w:rFonts w:ascii="Poppins" w:hAnsi="Poppins" w:cs="Poppins"/>
          <w:sz w:val="24"/>
          <w:szCs w:val="24"/>
        </w:rPr>
        <w:t>gwirfoddol</w:t>
      </w:r>
      <w:r w:rsidR="00834BE4" w:rsidRPr="00403C24">
        <w:rPr>
          <w:rFonts w:ascii="Poppins" w:hAnsi="Poppins" w:cs="Poppins"/>
          <w:sz w:val="24"/>
          <w:szCs w:val="24"/>
        </w:rPr>
        <w:t>wr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ydy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mynychu’r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hyfforddiant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perthnasol</w:t>
      </w:r>
      <w:proofErr w:type="spellEnd"/>
      <w:r w:rsidR="00834BE4" w:rsidRPr="00403C24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834BE4" w:rsidRPr="00403C24">
        <w:rPr>
          <w:rFonts w:ascii="Poppins" w:hAnsi="Poppins" w:cs="Poppins"/>
          <w:sz w:val="24"/>
          <w:szCs w:val="24"/>
        </w:rPr>
        <w:t>nodwyd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>.</w:t>
      </w:r>
    </w:p>
    <w:p w14:paraId="105A5C2D" w14:textId="77777777" w:rsidR="008E23B8" w:rsidRPr="00403C24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758EEAEF" w14:textId="41788906" w:rsidR="008E23B8" w:rsidRPr="007D3895" w:rsidRDefault="00834BE4" w:rsidP="008E23B8">
      <w:pPr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403C24">
        <w:rPr>
          <w:rFonts w:ascii="Poppins" w:hAnsi="Poppins" w:cs="Poppins"/>
          <w:sz w:val="24"/>
          <w:szCs w:val="24"/>
        </w:rPr>
        <w:t>Bydd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hyfforddiant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mewn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rheoli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403C24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yn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cael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ei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ddarparu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i’r</w:t>
      </w:r>
      <w:proofErr w:type="spellEnd"/>
      <w:r w:rsidR="008E23B8" w:rsidRPr="00403C24">
        <w:rPr>
          <w:rFonts w:ascii="Poppins" w:hAnsi="Poppins" w:cs="Poppins"/>
          <w:sz w:val="24"/>
          <w:szCs w:val="24"/>
        </w:rPr>
        <w:t xml:space="preserve"> staff </w:t>
      </w:r>
      <w:proofErr w:type="spellStart"/>
      <w:r w:rsidRPr="00403C24">
        <w:rPr>
          <w:rFonts w:ascii="Poppins" w:hAnsi="Poppins" w:cs="Poppins"/>
          <w:sz w:val="24"/>
          <w:szCs w:val="24"/>
        </w:rPr>
        <w:t>hynny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sydd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Pr="00403C24">
        <w:rPr>
          <w:rFonts w:ascii="Poppins" w:hAnsi="Poppins" w:cs="Poppins"/>
          <w:sz w:val="24"/>
          <w:szCs w:val="24"/>
        </w:rPr>
        <w:t>chyfrifoldeb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403C24">
        <w:rPr>
          <w:rFonts w:ascii="Poppins" w:hAnsi="Poppins" w:cs="Poppins"/>
          <w:sz w:val="24"/>
          <w:szCs w:val="24"/>
        </w:rPr>
        <w:t>uniongyrchol</w:t>
      </w:r>
      <w:proofErr w:type="spellEnd"/>
      <w:r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62EDD" w:rsidRPr="00403C24">
        <w:rPr>
          <w:rFonts w:ascii="Poppins" w:hAnsi="Poppins" w:cs="Poppins"/>
          <w:sz w:val="24"/>
          <w:szCs w:val="24"/>
        </w:rPr>
        <w:t>dros</w:t>
      </w:r>
      <w:proofErr w:type="spellEnd"/>
      <w:r w:rsidR="00A62EDD" w:rsidRPr="00403C2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A3AE8" w:rsidRPr="00403C24">
        <w:rPr>
          <w:rFonts w:ascii="Poppins" w:hAnsi="Poppins" w:cs="Poppins"/>
          <w:sz w:val="24"/>
          <w:szCs w:val="24"/>
        </w:rPr>
        <w:t>wirfoddolwyr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06D7C2B2" w14:textId="77777777" w:rsidR="008E23B8" w:rsidRPr="007D3895" w:rsidRDefault="008E23B8" w:rsidP="008E23B8">
      <w:pPr>
        <w:spacing w:after="0" w:line="240" w:lineRule="auto"/>
        <w:ind w:left="720"/>
        <w:jc w:val="both"/>
        <w:rPr>
          <w:rFonts w:ascii="Poppins" w:hAnsi="Poppins" w:cs="Poppins"/>
          <w:sz w:val="24"/>
          <w:szCs w:val="24"/>
        </w:rPr>
      </w:pPr>
    </w:p>
    <w:p w14:paraId="1E54E17C" w14:textId="578264B6" w:rsidR="008E23B8" w:rsidRPr="007D3895" w:rsidRDefault="00FD3869" w:rsidP="008E23B8">
      <w:pPr>
        <w:spacing w:after="0" w:line="240" w:lineRule="auto"/>
        <w:jc w:val="both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Cefnogaeth</w:t>
      </w:r>
      <w:proofErr w:type="spellEnd"/>
      <w:r w:rsidRPr="007D3895">
        <w:rPr>
          <w:rFonts w:ascii="Poppins" w:hAnsi="Poppins" w:cs="Poppins"/>
          <w:b/>
          <w:sz w:val="24"/>
          <w:szCs w:val="24"/>
          <w:u w:val="single"/>
        </w:rPr>
        <w:t xml:space="preserve"> a </w:t>
      </w: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Goruchwyliaeth</w:t>
      </w:r>
      <w:proofErr w:type="spellEnd"/>
    </w:p>
    <w:p w14:paraId="395B1C14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b/>
          <w:sz w:val="24"/>
          <w:szCs w:val="24"/>
          <w:u w:val="single"/>
        </w:rPr>
      </w:pPr>
    </w:p>
    <w:p w14:paraId="7750F06C" w14:textId="72A6F739" w:rsidR="008E23B8" w:rsidRPr="007D3895" w:rsidRDefault="00FD3869" w:rsidP="13507A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oppins" w:eastAsiaTheme="minorEastAsia" w:hAnsi="Poppins" w:cs="Poppins"/>
          <w:b/>
          <w:bCs/>
          <w:sz w:val="24"/>
          <w:szCs w:val="24"/>
          <w:u w:val="single"/>
        </w:rPr>
      </w:pPr>
      <w:r w:rsidRPr="007D3895">
        <w:rPr>
          <w:rFonts w:ascii="Poppins" w:eastAsia="Verdana,Arial" w:hAnsi="Poppins" w:cs="Poppins"/>
          <w:sz w:val="24"/>
          <w:szCs w:val="24"/>
        </w:rPr>
        <w:t>Y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0401DA" w:rsidRPr="007D3895">
        <w:rPr>
          <w:rFonts w:ascii="Poppins" w:hAnsi="Poppins" w:cs="Poppins"/>
          <w:sz w:val="24"/>
          <w:szCs w:val="24"/>
        </w:rPr>
        <w:t>rheolwr</w:t>
      </w:r>
      <w:proofErr w:type="spellEnd"/>
      <w:r w:rsidR="000401DA" w:rsidRPr="007D3895">
        <w:rPr>
          <w:rFonts w:ascii="Poppins" w:hAnsi="Poppins" w:cs="Poppins"/>
          <w:sz w:val="24"/>
          <w:szCs w:val="24"/>
        </w:rPr>
        <w:t xml:space="preserve">/ </w:t>
      </w:r>
      <w:proofErr w:type="spellStart"/>
      <w:r w:rsidR="000401DA" w:rsidRPr="007D3895">
        <w:rPr>
          <w:rFonts w:ascii="Poppins" w:hAnsi="Poppins" w:cs="Poppins"/>
          <w:sz w:val="24"/>
          <w:szCs w:val="24"/>
        </w:rPr>
        <w:t>goruchwyliwr</w:t>
      </w:r>
      <w:proofErr w:type="spellEnd"/>
      <w:r w:rsidR="000401D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401DA" w:rsidRPr="007D3895">
        <w:rPr>
          <w:rFonts w:ascii="Poppins" w:hAnsi="Poppins" w:cs="Poppins"/>
          <w:sz w:val="24"/>
          <w:szCs w:val="24"/>
        </w:rPr>
        <w:t>penodol</w:t>
      </w:r>
      <w:proofErr w:type="spellEnd"/>
      <w:r w:rsidR="000401DA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fydd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y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prif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bwynt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cyswllt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y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mae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eastAsia="Verdana,Arial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gallu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gofyn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a</w:t>
      </w:r>
      <w:r w:rsidR="003D25CD">
        <w:rPr>
          <w:rFonts w:ascii="Poppins" w:eastAsia="Verdana,Arial" w:hAnsi="Poppins" w:cs="Poppins"/>
          <w:sz w:val="24"/>
          <w:szCs w:val="24"/>
        </w:rPr>
        <w:t>m</w:t>
      </w:r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arweiniad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a</w:t>
      </w:r>
      <w:r w:rsidR="00192FBF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chefnogaeth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ganddo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chymryd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eu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pryderon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iddo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>.</w:t>
      </w:r>
    </w:p>
    <w:p w14:paraId="7724522C" w14:textId="77777777" w:rsidR="008E23B8" w:rsidRPr="007D3895" w:rsidRDefault="008E23B8" w:rsidP="008E23B8">
      <w:pPr>
        <w:pStyle w:val="ListParagraph"/>
        <w:spacing w:after="0" w:line="240" w:lineRule="auto"/>
        <w:jc w:val="both"/>
        <w:rPr>
          <w:rFonts w:ascii="Poppins" w:hAnsi="Poppins" w:cs="Poppins"/>
          <w:b/>
          <w:sz w:val="24"/>
          <w:szCs w:val="24"/>
          <w:u w:val="single"/>
        </w:rPr>
      </w:pPr>
    </w:p>
    <w:p w14:paraId="47715466" w14:textId="35371C74" w:rsidR="008E23B8" w:rsidRPr="007D3895" w:rsidRDefault="00AD4259" w:rsidP="008E23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</w:t>
      </w:r>
      <w:r w:rsidR="0021378E" w:rsidRPr="007D3895">
        <w:rPr>
          <w:rFonts w:ascii="Poppins" w:hAnsi="Poppins" w:cs="Poppins"/>
          <w:sz w:val="24"/>
          <w:szCs w:val="24"/>
        </w:rPr>
        <w:t>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goruchwyliaeth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unigol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="00192FB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galluogi’r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a’r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goruchwyliwr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nodi</w:t>
      </w:r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monit</w:t>
      </w:r>
      <w:r w:rsidRPr="007D3895">
        <w:rPr>
          <w:rFonts w:ascii="Poppins" w:hAnsi="Poppins" w:cs="Poppins"/>
          <w:sz w:val="24"/>
          <w:szCs w:val="24"/>
        </w:rPr>
        <w:t>r</w:t>
      </w:r>
      <w:r w:rsidR="008E23B8" w:rsidRPr="007D3895">
        <w:rPr>
          <w:rFonts w:ascii="Poppins" w:hAnsi="Poppins" w:cs="Poppins"/>
          <w:sz w:val="24"/>
          <w:szCs w:val="24"/>
        </w:rPr>
        <w:t>o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hAnsi="Poppins" w:cs="Poppins"/>
          <w:sz w:val="24"/>
          <w:szCs w:val="24"/>
        </w:rPr>
        <w:t>gwerthuso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cyfranogiad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D3895">
        <w:rPr>
          <w:rFonts w:ascii="Poppins" w:hAnsi="Poppins" w:cs="Poppins"/>
          <w:sz w:val="24"/>
          <w:szCs w:val="24"/>
        </w:rPr>
        <w:t>cydnabod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cyflawnidadau</w:t>
      </w:r>
      <w:proofErr w:type="spellEnd"/>
      <w:r w:rsidR="00A16BE6" w:rsidRPr="007D3895">
        <w:rPr>
          <w:rFonts w:ascii="Poppins" w:hAnsi="Poppins" w:cs="Poppins"/>
          <w:sz w:val="24"/>
          <w:szCs w:val="24"/>
        </w:rPr>
        <w:t>,</w:t>
      </w:r>
      <w:r w:rsidR="008E23B8" w:rsidRPr="007D3895">
        <w:rPr>
          <w:rFonts w:ascii="Poppins" w:hAnsi="Poppins" w:cs="Poppins"/>
          <w:sz w:val="24"/>
          <w:szCs w:val="24"/>
        </w:rPr>
        <w:t xml:space="preserve"> a</w:t>
      </w:r>
      <w:r w:rsidRPr="007D3895">
        <w:rPr>
          <w:rFonts w:ascii="Poppins" w:hAnsi="Poppins" w:cs="Poppins"/>
          <w:sz w:val="24"/>
          <w:szCs w:val="24"/>
        </w:rPr>
        <w:t xml:space="preserve"> nodi </w:t>
      </w:r>
      <w:proofErr w:type="spellStart"/>
      <w:r w:rsidRPr="007D3895">
        <w:rPr>
          <w:rFonts w:ascii="Poppins" w:hAnsi="Poppins" w:cs="Poppins"/>
          <w:sz w:val="24"/>
          <w:szCs w:val="24"/>
        </w:rPr>
        <w:t>anghenion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hyfforddiant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unigol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amlder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hyd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f</w:t>
      </w:r>
      <w:r w:rsidR="008E23B8" w:rsidRPr="007D3895">
        <w:rPr>
          <w:rFonts w:ascii="Poppins" w:hAnsi="Poppins" w:cs="Poppins"/>
          <w:sz w:val="24"/>
          <w:szCs w:val="24"/>
        </w:rPr>
        <w:t>format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006E7C" w:rsidRPr="007D3895">
        <w:rPr>
          <w:rFonts w:ascii="Poppins" w:hAnsi="Poppins" w:cs="Poppins"/>
          <w:sz w:val="24"/>
          <w:szCs w:val="24"/>
        </w:rPr>
        <w:t xml:space="preserve">y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sesiynau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yma</w:t>
      </w:r>
      <w:r w:rsidR="005513AE">
        <w:rPr>
          <w:rFonts w:ascii="Poppins" w:hAnsi="Poppins" w:cs="Poppins"/>
          <w:sz w:val="24"/>
          <w:szCs w:val="24"/>
        </w:rPr>
        <w:t>’</w:t>
      </w:r>
      <w:r w:rsidR="00006E7C" w:rsidRPr="007D3895">
        <w:rPr>
          <w:rFonts w:ascii="Poppins" w:hAnsi="Poppins" w:cs="Poppins"/>
          <w:sz w:val="24"/>
          <w:szCs w:val="24"/>
        </w:rPr>
        <w:t>n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negodi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rhwng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006E7C"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06E7C" w:rsidRPr="007D3895">
        <w:rPr>
          <w:rFonts w:ascii="Poppins" w:hAnsi="Poppins" w:cs="Poppins"/>
          <w:sz w:val="24"/>
          <w:szCs w:val="24"/>
        </w:rPr>
        <w:t>a’r</w:t>
      </w:r>
      <w:proofErr w:type="spellEnd"/>
      <w:r w:rsidR="00006E7C" w:rsidRPr="007D3895">
        <w:rPr>
          <w:rFonts w:ascii="Poppins" w:hAnsi="Poppins" w:cs="Poppins"/>
          <w:sz w:val="24"/>
          <w:szCs w:val="24"/>
        </w:rPr>
        <w:t xml:space="preserve"> </w:t>
      </w:r>
      <w:r w:rsidR="008E23B8" w:rsidRPr="007D3895">
        <w:rPr>
          <w:rFonts w:ascii="Poppins" w:hAnsi="Poppins" w:cs="Poppins"/>
          <w:sz w:val="24"/>
          <w:szCs w:val="24"/>
        </w:rPr>
        <w:t xml:space="preserve">person </w:t>
      </w:r>
      <w:proofErr w:type="spellStart"/>
      <w:r w:rsidR="00192FBF" w:rsidRPr="007D3895">
        <w:rPr>
          <w:rFonts w:ascii="Poppins" w:hAnsi="Poppins" w:cs="Poppins"/>
          <w:sz w:val="24"/>
          <w:szCs w:val="24"/>
        </w:rPr>
        <w:t>dynodedig</w:t>
      </w:r>
      <w:proofErr w:type="spellEnd"/>
      <w:r w:rsidR="00192FBF" w:rsidRPr="007D3895">
        <w:rPr>
          <w:rFonts w:ascii="Poppins" w:hAnsi="Poppins" w:cs="Poppins"/>
          <w:sz w:val="24"/>
          <w:szCs w:val="24"/>
        </w:rPr>
        <w:t xml:space="preserve"> </w:t>
      </w:r>
      <w:r w:rsidR="00EB5F8D" w:rsidRPr="007D3895">
        <w:rPr>
          <w:rFonts w:ascii="Poppins" w:hAnsi="Poppins" w:cs="Poppins"/>
          <w:sz w:val="24"/>
          <w:szCs w:val="24"/>
        </w:rPr>
        <w:t xml:space="preserve">y </w:t>
      </w:r>
      <w:proofErr w:type="spellStart"/>
      <w:r w:rsidR="00EB5F8D" w:rsidRPr="007D3895">
        <w:rPr>
          <w:rFonts w:ascii="Poppins" w:hAnsi="Poppins" w:cs="Poppins"/>
          <w:sz w:val="24"/>
          <w:szCs w:val="24"/>
        </w:rPr>
        <w:t>sonnir</w:t>
      </w:r>
      <w:proofErr w:type="spellEnd"/>
      <w:r w:rsidR="00EB5F8D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B5F8D" w:rsidRPr="007D3895">
        <w:rPr>
          <w:rFonts w:ascii="Poppins" w:hAnsi="Poppins" w:cs="Poppins"/>
          <w:sz w:val="24"/>
          <w:szCs w:val="24"/>
        </w:rPr>
        <w:t>amdano</w:t>
      </w:r>
      <w:proofErr w:type="spellEnd"/>
      <w:r w:rsidR="00EB5F8D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B5F8D" w:rsidRPr="007D3895">
        <w:rPr>
          <w:rFonts w:ascii="Poppins" w:hAnsi="Poppins" w:cs="Poppins"/>
          <w:sz w:val="24"/>
          <w:szCs w:val="24"/>
        </w:rPr>
        <w:t>uchod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61BFB4FA" w14:textId="77777777" w:rsidR="008E23B8" w:rsidRPr="007D3895" w:rsidRDefault="008E23B8" w:rsidP="008E23B8">
      <w:pPr>
        <w:pStyle w:val="ListParagraph"/>
        <w:jc w:val="both"/>
        <w:rPr>
          <w:rFonts w:ascii="Poppins" w:hAnsi="Poppins" w:cs="Poppins"/>
          <w:sz w:val="24"/>
          <w:szCs w:val="24"/>
        </w:rPr>
      </w:pPr>
    </w:p>
    <w:p w14:paraId="128ED88E" w14:textId="401C7A4C" w:rsidR="008E23B8" w:rsidRPr="007D3895" w:rsidRDefault="00EB5F8D" w:rsidP="008E23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gan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Pr="007D3895">
        <w:rPr>
          <w:rFonts w:ascii="Poppins" w:hAnsi="Poppins" w:cs="Poppins"/>
          <w:sz w:val="24"/>
          <w:szCs w:val="24"/>
        </w:rPr>
        <w:t xml:space="preserve">y </w:t>
      </w:r>
      <w:proofErr w:type="spellStart"/>
      <w:r w:rsidRPr="007D3895">
        <w:rPr>
          <w:rFonts w:ascii="Poppins" w:hAnsi="Poppins" w:cs="Poppins"/>
          <w:sz w:val="24"/>
          <w:szCs w:val="24"/>
        </w:rPr>
        <w:t>cyfle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D3895">
        <w:rPr>
          <w:rFonts w:ascii="Poppins" w:hAnsi="Poppins" w:cs="Poppins"/>
          <w:sz w:val="24"/>
          <w:szCs w:val="24"/>
        </w:rPr>
        <w:t>lle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bo’n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berthnasol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r w:rsidRPr="007D3895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Pr="007D3895">
        <w:rPr>
          <w:rFonts w:ascii="Poppins" w:hAnsi="Poppins" w:cs="Poppins"/>
          <w:sz w:val="24"/>
          <w:szCs w:val="24"/>
        </w:rPr>
        <w:t>rannu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safbwyntiau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120B3" w:rsidRPr="007D3895">
        <w:rPr>
          <w:rFonts w:ascii="Poppins" w:hAnsi="Poppins" w:cs="Poppins"/>
          <w:sz w:val="24"/>
          <w:szCs w:val="24"/>
        </w:rPr>
        <w:t>a’u</w:t>
      </w:r>
      <w:proofErr w:type="spellEnd"/>
      <w:r w:rsidR="007120B3" w:rsidRPr="007D3895">
        <w:rPr>
          <w:rFonts w:ascii="Poppins" w:hAnsi="Poppins" w:cs="Poppins"/>
          <w:sz w:val="24"/>
          <w:szCs w:val="24"/>
        </w:rPr>
        <w:t xml:space="preserve"> barn â staff </w:t>
      </w:r>
      <w:proofErr w:type="spellStart"/>
      <w:r w:rsidR="007120B3" w:rsidRPr="007D3895">
        <w:rPr>
          <w:rFonts w:ascii="Poppins" w:hAnsi="Poppins" w:cs="Poppins"/>
          <w:sz w:val="24"/>
          <w:szCs w:val="24"/>
        </w:rPr>
        <w:t>ehangach</w:t>
      </w:r>
      <w:proofErr w:type="spellEnd"/>
      <w:r w:rsidR="007120B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120B3"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7120B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120B3" w:rsidRPr="007D3895">
        <w:rPr>
          <w:rFonts w:ascii="Poppins" w:hAnsi="Poppins" w:cs="Poppins"/>
          <w:sz w:val="24"/>
          <w:szCs w:val="24"/>
        </w:rPr>
        <w:t>trwy</w:t>
      </w:r>
      <w:proofErr w:type="spellEnd"/>
      <w:r w:rsidR="007120B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120B3" w:rsidRPr="007D3895">
        <w:rPr>
          <w:rFonts w:ascii="Poppins" w:hAnsi="Poppins" w:cs="Poppins"/>
          <w:sz w:val="24"/>
          <w:szCs w:val="24"/>
        </w:rPr>
        <w:t>gael</w:t>
      </w:r>
      <w:proofErr w:type="spellEnd"/>
      <w:r w:rsidR="007120B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120B3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7120B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120B3" w:rsidRPr="007D3895">
        <w:rPr>
          <w:rFonts w:ascii="Poppins" w:hAnsi="Poppins" w:cs="Poppins"/>
          <w:sz w:val="24"/>
          <w:szCs w:val="24"/>
        </w:rPr>
        <w:t>gwahodd</w:t>
      </w:r>
      <w:proofErr w:type="spellEnd"/>
      <w:r w:rsidR="007120B3"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7120B3" w:rsidRPr="007D3895">
        <w:rPr>
          <w:rFonts w:ascii="Poppins" w:hAnsi="Poppins" w:cs="Poppins"/>
          <w:sz w:val="24"/>
          <w:szCs w:val="24"/>
        </w:rPr>
        <w:t>gyfarfodydd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staff/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t</w:t>
      </w:r>
      <w:r w:rsidR="007120B3" w:rsidRPr="007D3895">
        <w:rPr>
          <w:rFonts w:ascii="Poppins" w:hAnsi="Poppins" w:cs="Poppins"/>
          <w:sz w:val="24"/>
          <w:szCs w:val="24"/>
        </w:rPr>
        <w:t>î</w:t>
      </w:r>
      <w:r w:rsidR="008E23B8" w:rsidRPr="007D3895">
        <w:rPr>
          <w:rFonts w:ascii="Poppins" w:hAnsi="Poppins" w:cs="Poppins"/>
          <w:sz w:val="24"/>
          <w:szCs w:val="24"/>
        </w:rPr>
        <w:t>m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0D166B1F" w14:textId="77777777" w:rsidR="008E23B8" w:rsidRPr="007D3895" w:rsidRDefault="008E23B8" w:rsidP="008E23B8">
      <w:pPr>
        <w:pStyle w:val="ListParagraph"/>
        <w:jc w:val="both"/>
        <w:rPr>
          <w:rFonts w:ascii="Poppins" w:hAnsi="Poppins" w:cs="Poppins"/>
          <w:sz w:val="24"/>
          <w:szCs w:val="24"/>
        </w:rPr>
      </w:pPr>
    </w:p>
    <w:p w14:paraId="30184C32" w14:textId="07CA64B0" w:rsidR="008E23B8" w:rsidRPr="007D3895" w:rsidRDefault="007120B3" w:rsidP="13507A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oppins" w:hAnsi="Poppins" w:cs="Poppins"/>
          <w:b/>
          <w:bCs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lastRenderedPageBreak/>
        <w:t>Bydd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cydnabyddiaeth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ffurfiol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Pr="007D3895">
        <w:rPr>
          <w:rFonts w:ascii="Poppins" w:hAnsi="Poppins" w:cs="Poppins"/>
          <w:sz w:val="24"/>
          <w:szCs w:val="24"/>
        </w:rPr>
        <w:t>g</w:t>
      </w:r>
      <w:r w:rsidR="00DB31A7" w:rsidRPr="007D3895">
        <w:rPr>
          <w:rFonts w:ascii="Poppins" w:hAnsi="Poppins" w:cs="Poppins"/>
          <w:sz w:val="24"/>
          <w:szCs w:val="24"/>
        </w:rPr>
        <w:t>yfraniad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gwneud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lle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bynnag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Pr="007D3895">
        <w:rPr>
          <w:rFonts w:ascii="Poppins" w:hAnsi="Poppins" w:cs="Poppins"/>
          <w:sz w:val="24"/>
          <w:szCs w:val="24"/>
        </w:rPr>
        <w:t>bo’n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bosibl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e.</w:t>
      </w:r>
      <w:r w:rsidRPr="007D3895">
        <w:rPr>
          <w:rFonts w:ascii="Poppins" w:hAnsi="Poppins" w:cs="Poppins"/>
          <w:sz w:val="24"/>
          <w:szCs w:val="24"/>
        </w:rPr>
        <w:t>e</w:t>
      </w:r>
      <w:r w:rsidR="008E23B8" w:rsidRPr="007D3895">
        <w:rPr>
          <w:rFonts w:ascii="Poppins" w:hAnsi="Poppins" w:cs="Poppins"/>
          <w:sz w:val="24"/>
          <w:szCs w:val="24"/>
        </w:rPr>
        <w:t>.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mew</w:t>
      </w:r>
      <w:r w:rsidR="008E23B8" w:rsidRPr="007D3895">
        <w:rPr>
          <w:rFonts w:ascii="Poppins" w:hAnsi="Poppins" w:cs="Poppins"/>
          <w:sz w:val="24"/>
          <w:szCs w:val="24"/>
        </w:rPr>
        <w:t>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new</w:t>
      </w:r>
      <w:r w:rsidRPr="007D3895">
        <w:rPr>
          <w:rFonts w:ascii="Poppins" w:hAnsi="Poppins" w:cs="Poppins"/>
          <w:sz w:val="24"/>
          <w:szCs w:val="24"/>
        </w:rPr>
        <w:t>yddlenni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a</w:t>
      </w:r>
      <w:r w:rsidRPr="007D3895">
        <w:rPr>
          <w:rFonts w:ascii="Poppins" w:hAnsi="Poppins" w:cs="Poppins"/>
          <w:sz w:val="24"/>
          <w:szCs w:val="24"/>
        </w:rPr>
        <w:t>droddiadau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blynyddol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D3895">
        <w:rPr>
          <w:rFonts w:ascii="Poppins" w:hAnsi="Poppins" w:cs="Poppins"/>
          <w:sz w:val="24"/>
          <w:szCs w:val="24"/>
        </w:rPr>
        <w:t>erthyglau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mewn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papurau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newydd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 </w:t>
      </w:r>
      <w:r w:rsidR="008E23B8" w:rsidRPr="007D3895">
        <w:rPr>
          <w:rFonts w:ascii="Poppins" w:hAnsi="Poppins" w:cs="Poppins"/>
          <w:sz w:val="24"/>
          <w:szCs w:val="24"/>
        </w:rPr>
        <w:t>‘</w:t>
      </w:r>
      <w:proofErr w:type="spellStart"/>
      <w:r w:rsidRPr="007D3895">
        <w:rPr>
          <w:rFonts w:ascii="Poppins" w:hAnsi="Poppins" w:cs="Poppins"/>
          <w:sz w:val="24"/>
          <w:szCs w:val="24"/>
        </w:rPr>
        <w:t>llythyr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diolch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’.</w:t>
      </w:r>
    </w:p>
    <w:p w14:paraId="2F2FDC07" w14:textId="56C9ED33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5A18C56B" w14:textId="6A550BD6" w:rsidR="008E23B8" w:rsidRPr="007D3895" w:rsidRDefault="00CF219E" w:rsidP="008E23B8">
      <w:pPr>
        <w:keepNext/>
        <w:spacing w:after="0" w:line="240" w:lineRule="auto"/>
        <w:jc w:val="both"/>
        <w:outlineLvl w:val="0"/>
        <w:rPr>
          <w:rFonts w:ascii="Poppins" w:hAnsi="Poppins" w:cs="Poppins"/>
          <w:b/>
          <w:sz w:val="24"/>
          <w:szCs w:val="24"/>
          <w:u w:val="single"/>
        </w:rPr>
      </w:pPr>
      <w:r w:rsidRPr="007D3895">
        <w:rPr>
          <w:rFonts w:ascii="Poppins" w:hAnsi="Poppins" w:cs="Poppi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DB0DF" wp14:editId="19581E94">
                <wp:simplePos x="0" y="0"/>
                <wp:positionH relativeFrom="margin">
                  <wp:align>left</wp:align>
                </wp:positionH>
                <wp:positionV relativeFrom="paragraph">
                  <wp:posOffset>420370</wp:posOffset>
                </wp:positionV>
                <wp:extent cx="6616700" cy="10350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0351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E9121" w14:textId="28FDDEF2" w:rsidR="00CF219E" w:rsidRDefault="00CF219E" w:rsidP="00CF219E">
                            <w:pPr>
                              <w:spacing w:after="0" w:line="240" w:lineRule="auto"/>
                              <w:jc w:val="both"/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F219E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  <w:r w:rsidR="00700BAE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dy</w:t>
                            </w:r>
                            <w:r w:rsidR="00D8335D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Arweinwyr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Cangen</w:t>
                            </w:r>
                            <w:proofErr w:type="spellEnd"/>
                            <w:r w:rsidRPr="00CF219E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Bydd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AE6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dull o </w:t>
                            </w:r>
                            <w:proofErr w:type="spellStart"/>
                            <w:r w:rsidR="00516AE6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ymdrin</w:t>
                            </w:r>
                            <w:proofErr w:type="spellEnd"/>
                            <w:r w:rsidR="00516AE6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AE6" w:rsidRPr="00D54020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â</w:t>
                            </w:r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6AE6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th</w:t>
                            </w:r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reuliau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dibynnu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yr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arian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sydd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gennych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chi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gael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dalu’r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cost</w:t>
                            </w:r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au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hyn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0BAE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ddelfrydol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dylai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hyn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gae</w:t>
                            </w:r>
                            <w:r w:rsidR="00516AE6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ei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gynnwys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mewn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unrhyw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geisiadau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am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gyllid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fel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bod</w:t>
                            </w:r>
                            <w:r w:rsidR="00516AE6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gallu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cynnig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lleoedd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B31A7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gwirfoddol</w:t>
                            </w:r>
                            <w:r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866D9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hygyrch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3401C4F" w14:textId="6499E237" w:rsidR="00CF219E" w:rsidRDefault="001866D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DB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3.1pt;width:521pt;height:8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" fillcolor="#ffd966 [1943]">
                <v:textbox>
                  <w:txbxContent>
                    <w:p w14:paraId="003E9121" w14:textId="28FDDEF2" w:rsidR="00CF219E" w:rsidRDefault="00CF219E" w:rsidP="00CF219E">
                      <w:pPr>
                        <w:spacing w:after="0" w:line="240" w:lineRule="auto"/>
                        <w:jc w:val="both"/>
                        <w:rPr>
                          <w:rFonts w:ascii="Poppins" w:hAnsi="Poppins" w:cs="Poppins"/>
                          <w:sz w:val="24"/>
                          <w:szCs w:val="24"/>
                        </w:rPr>
                      </w:pPr>
                      <w:proofErr w:type="spellStart"/>
                      <w:r w:rsidRPr="00CF219E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  <w:r w:rsidR="00700BAE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dy</w:t>
                      </w:r>
                      <w:r w:rsidR="00D8335D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Arweinwyr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Cangen</w:t>
                      </w:r>
                      <w:proofErr w:type="spellEnd"/>
                      <w:r w:rsidRPr="00CF219E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Bydd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eich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r w:rsidR="00516AE6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dull o </w:t>
                      </w:r>
                      <w:proofErr w:type="spellStart"/>
                      <w:r w:rsidR="00516AE6">
                        <w:rPr>
                          <w:rFonts w:ascii="Poppins" w:hAnsi="Poppins" w:cs="Poppins"/>
                          <w:sz w:val="24"/>
                          <w:szCs w:val="24"/>
                        </w:rPr>
                        <w:t>ymdrin</w:t>
                      </w:r>
                      <w:proofErr w:type="spellEnd"/>
                      <w:r w:rsidR="00516AE6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r w:rsidR="00516AE6" w:rsidRPr="00D54020">
                        <w:rPr>
                          <w:rFonts w:ascii="Poppins" w:hAnsi="Poppins" w:cs="Poppins"/>
                          <w:sz w:val="24"/>
                          <w:szCs w:val="24"/>
                        </w:rPr>
                        <w:t>â</w:t>
                      </w:r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6AE6">
                        <w:rPr>
                          <w:rFonts w:ascii="Poppins" w:hAnsi="Poppins" w:cs="Poppins"/>
                          <w:sz w:val="24"/>
                          <w:szCs w:val="24"/>
                        </w:rPr>
                        <w:t>th</w:t>
                      </w:r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reuliau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yn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dibynnu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ar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yr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arian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sydd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gennych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chi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ar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gael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dalu’r</w:t>
                      </w:r>
                      <w:proofErr w:type="spellEnd"/>
                      <w:r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sz w:val="24"/>
                          <w:szCs w:val="24"/>
                        </w:rPr>
                        <w:t>cost</w:t>
                      </w:r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au</w:t>
                      </w:r>
                      <w:proofErr w:type="spellEnd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hyn</w:t>
                      </w:r>
                      <w:proofErr w:type="spellEnd"/>
                      <w:r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. </w:t>
                      </w:r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Yn </w:t>
                      </w:r>
                      <w:proofErr w:type="spellStart"/>
                      <w:r w:rsidR="00700BAE">
                        <w:rPr>
                          <w:rFonts w:ascii="Poppins" w:hAnsi="Poppins" w:cs="Poppins"/>
                          <w:sz w:val="24"/>
                          <w:szCs w:val="24"/>
                        </w:rPr>
                        <w:t>ddelfrydol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dylai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hyn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gae</w:t>
                      </w:r>
                      <w:r w:rsidR="00516AE6">
                        <w:rPr>
                          <w:rFonts w:ascii="Poppins" w:hAnsi="Poppins" w:cs="Poppins"/>
                          <w:sz w:val="24"/>
                          <w:szCs w:val="24"/>
                        </w:rPr>
                        <w:t>l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ei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gynnwys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mewn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unrhyw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geisiadau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am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gyllid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fel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eich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bod</w:t>
                      </w:r>
                      <w:r w:rsidR="00516AE6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yn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gallu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cynnig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lleoedd</w:t>
                      </w:r>
                      <w:proofErr w:type="spellEnd"/>
                      <w:r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B31A7">
                        <w:rPr>
                          <w:rFonts w:ascii="Poppins" w:hAnsi="Poppins" w:cs="Poppins"/>
                          <w:sz w:val="24"/>
                          <w:szCs w:val="24"/>
                        </w:rPr>
                        <w:t>gwirfoddol</w:t>
                      </w:r>
                      <w:r>
                        <w:rPr>
                          <w:rFonts w:ascii="Poppins" w:hAnsi="Poppins" w:cs="Poppins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866D9">
                        <w:rPr>
                          <w:rFonts w:ascii="Poppins" w:hAnsi="Poppins" w:cs="Poppins"/>
                          <w:sz w:val="24"/>
                          <w:szCs w:val="24"/>
                        </w:rPr>
                        <w:t>hygyrch</w:t>
                      </w:r>
                      <w:proofErr w:type="spellEnd"/>
                      <w:r>
                        <w:rPr>
                          <w:rFonts w:ascii="Poppins" w:hAnsi="Poppins" w:cs="Poppin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3401C4F" w14:textId="6499E237" w:rsidR="00CF219E" w:rsidRDefault="001866D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700BAE" w:rsidRPr="007D3895">
        <w:rPr>
          <w:rFonts w:ascii="Poppins" w:hAnsi="Poppins" w:cs="Poppins"/>
          <w:b/>
          <w:sz w:val="24"/>
          <w:szCs w:val="24"/>
          <w:u w:val="single"/>
        </w:rPr>
        <w:t>Treuliau</w:t>
      </w:r>
      <w:proofErr w:type="spellEnd"/>
    </w:p>
    <w:p w14:paraId="035A81A7" w14:textId="450495E5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422C86BC" w14:textId="0DE01434" w:rsidR="008E23B8" w:rsidRPr="007D3895" w:rsidRDefault="00D8335D" w:rsidP="13507AF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eastAsia="Verdana,Arial" w:hAnsi="Poppins" w:cs="Poppins"/>
          <w:sz w:val="24"/>
          <w:szCs w:val="24"/>
        </w:rPr>
        <w:t xml:space="preserve">Mae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Benthyg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DB31A7" w:rsidRPr="007D3895">
        <w:rPr>
          <w:rFonts w:ascii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hAnsi="Poppins" w:cs="Poppins"/>
          <w:sz w:val="24"/>
          <w:szCs w:val="24"/>
        </w:rPr>
        <w:t>]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cydnabod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bod ad-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dalu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costau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teithio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i’r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man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g</w:t>
      </w:r>
      <w:r w:rsidR="00DB31A7" w:rsidRPr="007D3895">
        <w:rPr>
          <w:rFonts w:ascii="Poppins" w:eastAsia="Verdana,Arial" w:hAnsi="Poppins" w:cs="Poppins"/>
          <w:sz w:val="24"/>
          <w:szCs w:val="24"/>
        </w:rPr>
        <w:t>wirfoddol</w:t>
      </w:r>
      <w:r w:rsidR="008E23B8" w:rsidRPr="007D3895">
        <w:rPr>
          <w:rFonts w:ascii="Poppins" w:eastAsia="Verdana,Arial" w:hAnsi="Poppins" w:cs="Poppins"/>
          <w:sz w:val="24"/>
          <w:szCs w:val="24"/>
        </w:rPr>
        <w:t>i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ac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oddi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yno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wrth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eastAsia="Verdana,Arial" w:hAnsi="Poppins" w:cs="Poppins"/>
          <w:sz w:val="24"/>
          <w:szCs w:val="24"/>
        </w:rPr>
        <w:t>wirfoddol</w:t>
      </w:r>
      <w:r w:rsidR="008E23B8" w:rsidRPr="007D3895">
        <w:rPr>
          <w:rFonts w:ascii="Poppins" w:eastAsia="Verdana,Arial" w:hAnsi="Poppins" w:cs="Poppins"/>
          <w:sz w:val="24"/>
          <w:szCs w:val="24"/>
        </w:rPr>
        <w:t>i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bwysig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o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safbwynt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cyfleoedd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cyfartal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. </w:t>
      </w:r>
    </w:p>
    <w:p w14:paraId="4139B470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5DCBF3DE" w14:textId="7CFA86F5" w:rsidR="008E23B8" w:rsidRPr="007D3895" w:rsidRDefault="00B40790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Pr="007D3895">
        <w:rPr>
          <w:rFonts w:ascii="Poppins" w:hAnsi="Poppins" w:cs="Poppins"/>
          <w:sz w:val="24"/>
          <w:szCs w:val="24"/>
        </w:rPr>
        <w:t>g</w:t>
      </w:r>
      <w:r w:rsidR="0021378E" w:rsidRPr="007D3895">
        <w:rPr>
          <w:rFonts w:ascii="Poppins" w:hAnsi="Poppins" w:cs="Poppins"/>
          <w:sz w:val="24"/>
          <w:szCs w:val="24"/>
        </w:rPr>
        <w:t>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gallu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hawlio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treuliau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allan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Pr="007D3895">
        <w:rPr>
          <w:rFonts w:ascii="Poppins" w:hAnsi="Poppins" w:cs="Poppins"/>
          <w:sz w:val="24"/>
          <w:szCs w:val="24"/>
        </w:rPr>
        <w:t>boced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rhesymol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D3895">
        <w:rPr>
          <w:rFonts w:ascii="Poppins" w:hAnsi="Poppins" w:cs="Poppins"/>
          <w:sz w:val="24"/>
          <w:szCs w:val="24"/>
        </w:rPr>
        <w:t>os</w:t>
      </w:r>
      <w:proofErr w:type="spellEnd"/>
      <w:r w:rsidR="001A401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ydyn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nhw’n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dang</w:t>
      </w:r>
      <w:r w:rsidR="00B514D1" w:rsidRPr="007D3895">
        <w:rPr>
          <w:rFonts w:ascii="Poppins" w:hAnsi="Poppins" w:cs="Poppins"/>
          <w:sz w:val="24"/>
          <w:szCs w:val="24"/>
        </w:rPr>
        <w:t>os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derbynebau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fel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tystiolaeth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o’r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gwariant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beth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gallu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adhawlio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o’n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a</w:t>
      </w:r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chyfrifo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treuliau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hesbonio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i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wirfoddol</w:t>
      </w:r>
      <w:r w:rsidR="00B514D1" w:rsidRPr="007D3895">
        <w:rPr>
          <w:rFonts w:ascii="Poppins" w:hAnsi="Poppins" w:cs="Poppins"/>
          <w:sz w:val="24"/>
          <w:szCs w:val="24"/>
        </w:rPr>
        <w:t>wyr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cyn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iddyn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nhw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ddechrau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unrhyw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weithgaredd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debygol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o</w:t>
      </w:r>
      <w:r w:rsidR="005C253D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arwain</w:t>
      </w:r>
      <w:proofErr w:type="spellEnd"/>
      <w:r w:rsidR="00B514D1" w:rsidRPr="007D3895">
        <w:rPr>
          <w:rFonts w:ascii="Poppins" w:hAnsi="Poppins" w:cs="Poppins"/>
          <w:sz w:val="24"/>
          <w:szCs w:val="24"/>
        </w:rPr>
        <w:t xml:space="preserve"> at </w:t>
      </w:r>
      <w:proofErr w:type="spellStart"/>
      <w:r w:rsidR="00B514D1" w:rsidRPr="007D3895">
        <w:rPr>
          <w:rFonts w:ascii="Poppins" w:hAnsi="Poppins" w:cs="Poppins"/>
          <w:sz w:val="24"/>
          <w:szCs w:val="24"/>
        </w:rPr>
        <w:t>dreuliau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</w:p>
    <w:p w14:paraId="74577AEA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5B135918" w14:textId="2CF17A39" w:rsidR="008E23B8" w:rsidRPr="007D3895" w:rsidRDefault="00B55A04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Pr="007D3895">
        <w:rPr>
          <w:rFonts w:ascii="Poppins" w:hAnsi="Poppins" w:cs="Poppins"/>
          <w:sz w:val="24"/>
          <w:szCs w:val="24"/>
        </w:rPr>
        <w:t>g</w:t>
      </w:r>
      <w:r w:rsidR="004C70BC">
        <w:rPr>
          <w:rFonts w:ascii="Poppins" w:hAnsi="Poppins" w:cs="Poppins"/>
          <w:sz w:val="24"/>
          <w:szCs w:val="24"/>
        </w:rPr>
        <w:t>e</w:t>
      </w:r>
      <w:r w:rsidRPr="007D3895">
        <w:rPr>
          <w:rFonts w:ascii="Poppins" w:hAnsi="Poppins" w:cs="Poppins"/>
          <w:sz w:val="24"/>
          <w:szCs w:val="24"/>
        </w:rPr>
        <w:t>nnyn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ni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ymagwedd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gyson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at ad-</w:t>
      </w:r>
      <w:proofErr w:type="spellStart"/>
      <w:r w:rsidRPr="007D3895">
        <w:rPr>
          <w:rFonts w:ascii="Poppins" w:hAnsi="Poppins" w:cs="Poppins"/>
          <w:sz w:val="24"/>
          <w:szCs w:val="24"/>
        </w:rPr>
        <w:t>dalu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treuliau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sydd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un </w:t>
      </w:r>
      <w:proofErr w:type="spellStart"/>
      <w:r w:rsidRPr="007D3895">
        <w:rPr>
          <w:rFonts w:ascii="Poppins" w:hAnsi="Poppins" w:cs="Poppins"/>
          <w:sz w:val="24"/>
          <w:szCs w:val="24"/>
        </w:rPr>
        <w:t>peth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gyfer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="008E23B8" w:rsidRPr="007D3895">
        <w:rPr>
          <w:rFonts w:ascii="Poppins" w:hAnsi="Poppins" w:cs="Poppins"/>
          <w:sz w:val="24"/>
          <w:szCs w:val="24"/>
        </w:rPr>
        <w:t xml:space="preserve">a </w:t>
      </w:r>
      <w:r w:rsidR="00AB439A" w:rsidRPr="007D3895">
        <w:rPr>
          <w:rFonts w:ascii="Poppins" w:hAnsi="Poppins" w:cs="Poppins"/>
          <w:sz w:val="24"/>
          <w:szCs w:val="24"/>
        </w:rPr>
        <w:t xml:space="preserve">staff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="00AB439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B439A" w:rsidRPr="007D3895">
        <w:rPr>
          <w:rFonts w:ascii="Poppins" w:hAnsi="Poppins" w:cs="Poppins"/>
          <w:sz w:val="24"/>
          <w:szCs w:val="24"/>
        </w:rPr>
        <w:t>tâl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a</w:t>
      </w:r>
      <w:r w:rsidR="005C6382" w:rsidRPr="007D3895">
        <w:rPr>
          <w:rFonts w:ascii="Poppins" w:hAnsi="Poppins" w:cs="Poppins"/>
          <w:sz w:val="24"/>
          <w:szCs w:val="24"/>
        </w:rPr>
        <w:t xml:space="preserve">c </w:t>
      </w:r>
      <w:proofErr w:type="spellStart"/>
      <w:r w:rsidR="005C6382" w:rsidRPr="007D3895">
        <w:rPr>
          <w:rFonts w:ascii="Poppins" w:hAnsi="Poppins" w:cs="Poppins"/>
          <w:sz w:val="24"/>
          <w:szCs w:val="24"/>
        </w:rPr>
        <w:t>wedi’i</w:t>
      </w:r>
      <w:proofErr w:type="spellEnd"/>
      <w:r w:rsidR="005C638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C6382" w:rsidRPr="007D3895">
        <w:rPr>
          <w:rFonts w:ascii="Poppins" w:hAnsi="Poppins" w:cs="Poppins"/>
          <w:sz w:val="24"/>
          <w:szCs w:val="24"/>
        </w:rPr>
        <w:t>chymeradwyo</w:t>
      </w:r>
      <w:proofErr w:type="spellEnd"/>
      <w:r w:rsidR="005C638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C6382" w:rsidRPr="007D3895">
        <w:rPr>
          <w:rFonts w:ascii="Poppins" w:hAnsi="Poppins" w:cs="Poppins"/>
          <w:sz w:val="24"/>
          <w:szCs w:val="24"/>
        </w:rPr>
        <w:t>gan</w:t>
      </w:r>
      <w:proofErr w:type="spellEnd"/>
      <w:r w:rsidR="005C638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C6382" w:rsidRPr="007D3895">
        <w:rPr>
          <w:rFonts w:ascii="Poppins" w:hAnsi="Poppins" w:cs="Poppins"/>
          <w:sz w:val="24"/>
          <w:szCs w:val="24"/>
        </w:rPr>
        <w:t>Gyllid</w:t>
      </w:r>
      <w:proofErr w:type="spellEnd"/>
      <w:r w:rsidR="005C6382" w:rsidRPr="007D3895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="005C6382" w:rsidRPr="007D3895">
        <w:rPr>
          <w:rFonts w:ascii="Poppins" w:hAnsi="Poppins" w:cs="Poppins"/>
          <w:sz w:val="24"/>
          <w:szCs w:val="24"/>
        </w:rPr>
        <w:t>Wlad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</w:p>
    <w:p w14:paraId="104DD1C0" w14:textId="711861FD" w:rsidR="008E23B8" w:rsidRPr="007D3895" w:rsidRDefault="005C6382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Cyfrifoldeb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 </w:t>
      </w:r>
      <w:r w:rsidR="008E23B8" w:rsidRPr="007D3895">
        <w:rPr>
          <w:rFonts w:ascii="Poppins" w:hAnsi="Poppins" w:cs="Poppins"/>
          <w:sz w:val="24"/>
          <w:szCs w:val="24"/>
        </w:rPr>
        <w:t xml:space="preserve">person </w:t>
      </w:r>
      <w:proofErr w:type="spellStart"/>
      <w:r w:rsidRPr="007D3895">
        <w:rPr>
          <w:rFonts w:ascii="Poppins" w:hAnsi="Poppins" w:cs="Poppins"/>
          <w:sz w:val="24"/>
          <w:szCs w:val="24"/>
        </w:rPr>
        <w:t>dynodedig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Pr="007D3895">
        <w:rPr>
          <w:rFonts w:ascii="Poppins" w:hAnsi="Poppins" w:cs="Poppins"/>
          <w:sz w:val="24"/>
          <w:szCs w:val="24"/>
        </w:rPr>
        <w:t>sonnir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amd</w:t>
      </w:r>
      <w:r w:rsidR="00322F49" w:rsidRPr="007D3895">
        <w:rPr>
          <w:rFonts w:ascii="Poppins" w:hAnsi="Poppins" w:cs="Poppins"/>
          <w:sz w:val="24"/>
          <w:szCs w:val="24"/>
        </w:rPr>
        <w:t>ano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uchod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yw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sicrhau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bod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g</w:t>
      </w:r>
      <w:r w:rsidR="0021378E" w:rsidRPr="007D3895">
        <w:rPr>
          <w:rFonts w:ascii="Poppins" w:hAnsi="Poppins" w:cs="Poppins"/>
          <w:sz w:val="24"/>
          <w:szCs w:val="24"/>
        </w:rPr>
        <w:t>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ymwybodol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o’r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weithdrefn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am ad-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daliad</w:t>
      </w:r>
      <w:proofErr w:type="spellEnd"/>
      <w:r w:rsidR="00322F49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22F49" w:rsidRPr="007D3895">
        <w:rPr>
          <w:rFonts w:ascii="Poppins" w:hAnsi="Poppins" w:cs="Poppins"/>
          <w:sz w:val="24"/>
          <w:szCs w:val="24"/>
        </w:rPr>
        <w:t>treuliau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14747909" w14:textId="77777777" w:rsidR="008E23B8" w:rsidRPr="007D3895" w:rsidRDefault="008E23B8" w:rsidP="008E23B8">
      <w:pPr>
        <w:spacing w:after="0" w:line="240" w:lineRule="auto"/>
        <w:rPr>
          <w:rFonts w:ascii="Poppins" w:hAnsi="Poppins" w:cs="Poppins"/>
          <w:b/>
          <w:sz w:val="24"/>
          <w:szCs w:val="24"/>
          <w:u w:val="single"/>
        </w:rPr>
      </w:pPr>
    </w:p>
    <w:p w14:paraId="53541048" w14:textId="7778F09F" w:rsidR="008E23B8" w:rsidRPr="007D3895" w:rsidRDefault="00322F49" w:rsidP="008E23B8">
      <w:pPr>
        <w:keepNext/>
        <w:spacing w:after="0" w:line="240" w:lineRule="auto"/>
        <w:jc w:val="both"/>
        <w:outlineLvl w:val="0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Yswiriant</w:t>
      </w:r>
      <w:proofErr w:type="spellEnd"/>
    </w:p>
    <w:p w14:paraId="380782CD" w14:textId="77777777" w:rsidR="000A7A5A" w:rsidRPr="007D3895" w:rsidRDefault="000A7A5A" w:rsidP="008E23B8">
      <w:pPr>
        <w:spacing w:after="0" w:line="240" w:lineRule="auto"/>
        <w:jc w:val="both"/>
        <w:outlineLvl w:val="0"/>
        <w:rPr>
          <w:rFonts w:ascii="Poppins" w:hAnsi="Poppins" w:cs="Poppins"/>
          <w:b/>
          <w:sz w:val="24"/>
          <w:szCs w:val="24"/>
          <w:u w:val="single"/>
        </w:rPr>
      </w:pPr>
    </w:p>
    <w:p w14:paraId="61F12DA0" w14:textId="034A5C6E" w:rsidR="008E23B8" w:rsidRPr="007D3895" w:rsidRDefault="00322F49" w:rsidP="13507AF8">
      <w:pPr>
        <w:spacing w:after="0" w:line="240" w:lineRule="auto"/>
        <w:jc w:val="both"/>
        <w:rPr>
          <w:rFonts w:ascii="Poppins" w:eastAsia="Verdana,Arial" w:hAnsi="Poppins" w:cs="Poppins"/>
          <w:sz w:val="24"/>
          <w:szCs w:val="24"/>
        </w:rPr>
      </w:pPr>
      <w:r w:rsidRPr="007D3895">
        <w:rPr>
          <w:rFonts w:ascii="Poppins" w:eastAsia="Verdana,Arial" w:hAnsi="Poppins" w:cs="Poppins"/>
          <w:sz w:val="24"/>
          <w:szCs w:val="24"/>
        </w:rPr>
        <w:t xml:space="preserve">Dylai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polisïau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EA52E4" w:rsidRPr="007D3895">
        <w:rPr>
          <w:rFonts w:ascii="Poppins" w:eastAsia="Verdana,Arial" w:hAnsi="Poppins" w:cs="Poppins"/>
          <w:sz w:val="24"/>
          <w:szCs w:val="24"/>
        </w:rPr>
        <w:t>yswiriant</w:t>
      </w:r>
      <w:proofErr w:type="spellEnd"/>
      <w:r w:rsidR="00EA52E4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EA52E4" w:rsidRPr="007D3895">
        <w:rPr>
          <w:rFonts w:ascii="Poppins" w:eastAsia="Verdana,Arial" w:hAnsi="Poppins" w:cs="Poppins"/>
          <w:sz w:val="24"/>
          <w:szCs w:val="24"/>
        </w:rPr>
        <w:t>atebolrwydd</w:t>
      </w:r>
      <w:proofErr w:type="spellEnd"/>
      <w:r w:rsidR="00EA52E4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Benthyg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DB31A7" w:rsidRPr="007D3895">
        <w:rPr>
          <w:rFonts w:ascii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hAnsi="Poppins" w:cs="Poppins"/>
          <w:sz w:val="24"/>
          <w:szCs w:val="24"/>
        </w:rPr>
        <w:t>]</w:t>
      </w:r>
      <w:r w:rsidR="00EA52E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A52E4" w:rsidRPr="007D3895">
        <w:rPr>
          <w:rFonts w:ascii="Poppins" w:hAnsi="Poppins" w:cs="Poppins"/>
          <w:sz w:val="24"/>
          <w:szCs w:val="24"/>
        </w:rPr>
        <w:t>gynnwys</w:t>
      </w:r>
      <w:proofErr w:type="spellEnd"/>
      <w:r w:rsidR="00EA52E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A52E4" w:rsidRPr="007D3895">
        <w:rPr>
          <w:rFonts w:ascii="Poppins" w:hAnsi="Poppins" w:cs="Poppins"/>
          <w:sz w:val="24"/>
          <w:szCs w:val="24"/>
        </w:rPr>
        <w:t>gweithgareddau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="008E23B8" w:rsidRPr="007D3895">
        <w:rPr>
          <w:rFonts w:ascii="Poppins" w:hAnsi="Poppins" w:cs="Poppins"/>
          <w:sz w:val="24"/>
          <w:szCs w:val="24"/>
        </w:rPr>
        <w:t>a</w:t>
      </w:r>
      <w:r w:rsidR="00EA52E4" w:rsidRPr="007D3895">
        <w:rPr>
          <w:rFonts w:ascii="Poppins" w:hAnsi="Poppins" w:cs="Poppins"/>
          <w:sz w:val="24"/>
          <w:szCs w:val="24"/>
        </w:rPr>
        <w:t xml:space="preserve">c </w:t>
      </w:r>
      <w:proofErr w:type="spellStart"/>
      <w:r w:rsidR="00EA52E4" w:rsidRPr="007D3895">
        <w:rPr>
          <w:rFonts w:ascii="Poppins" w:hAnsi="Poppins" w:cs="Poppins"/>
          <w:sz w:val="24"/>
          <w:szCs w:val="24"/>
        </w:rPr>
        <w:t>atebolrwydd</w:t>
      </w:r>
      <w:proofErr w:type="spellEnd"/>
      <w:r w:rsidR="00EA52E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91844" w:rsidRPr="007D3895">
        <w:rPr>
          <w:rFonts w:ascii="Poppins" w:hAnsi="Poppins" w:cs="Poppins"/>
          <w:sz w:val="24"/>
          <w:szCs w:val="24"/>
        </w:rPr>
        <w:t>tuag</w:t>
      </w:r>
      <w:proofErr w:type="spellEnd"/>
      <w:r w:rsidR="00F9184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91844" w:rsidRPr="007D3895">
        <w:rPr>
          <w:rFonts w:ascii="Poppins" w:hAnsi="Poppins" w:cs="Poppins"/>
          <w:sz w:val="24"/>
          <w:szCs w:val="24"/>
        </w:rPr>
        <w:t>atyn</w:t>
      </w:r>
      <w:proofErr w:type="spellEnd"/>
      <w:r w:rsidR="00F91844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91844" w:rsidRPr="007D3895">
        <w:rPr>
          <w:rFonts w:ascii="Poppins" w:hAnsi="Poppins" w:cs="Poppins"/>
          <w:sz w:val="24"/>
          <w:szCs w:val="24"/>
        </w:rPr>
        <w:t>nhw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</w:p>
    <w:p w14:paraId="286E8807" w14:textId="05689A4B" w:rsidR="008E23B8" w:rsidRPr="007D3895" w:rsidRDefault="008E23B8" w:rsidP="13507AF8">
      <w:pPr>
        <w:spacing w:after="0" w:line="240" w:lineRule="auto"/>
        <w:jc w:val="both"/>
        <w:outlineLvl w:val="0"/>
        <w:rPr>
          <w:rFonts w:ascii="Poppins" w:hAnsi="Poppins" w:cs="Poppins"/>
          <w:sz w:val="24"/>
          <w:szCs w:val="24"/>
        </w:rPr>
      </w:pPr>
    </w:p>
    <w:p w14:paraId="79E0CA37" w14:textId="46EAAAC8" w:rsidR="008E23B8" w:rsidRPr="007D3895" w:rsidRDefault="00F91844" w:rsidP="13507AF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Nid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yw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Benthyg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DB31A7" w:rsidRPr="007D3895">
        <w:rPr>
          <w:rFonts w:ascii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hAnsi="Poppins" w:cs="Poppins"/>
          <w:sz w:val="24"/>
          <w:szCs w:val="24"/>
        </w:rPr>
        <w:t>]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4C70BC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yswirio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eiddo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personol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erbyn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colled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Pr="007D3895">
        <w:rPr>
          <w:rFonts w:ascii="Poppins" w:hAnsi="Poppins" w:cs="Poppins"/>
          <w:sz w:val="24"/>
          <w:szCs w:val="24"/>
        </w:rPr>
        <w:t>ddifrod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.</w:t>
      </w:r>
    </w:p>
    <w:p w14:paraId="0BFD382D" w14:textId="5CE5D54C" w:rsidR="13507AF8" w:rsidRPr="007D3895" w:rsidRDefault="13507AF8" w:rsidP="13507AF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7269E1CE" w14:textId="1C419611" w:rsidR="008E23B8" w:rsidRPr="007D3895" w:rsidRDefault="00F91844" w:rsidP="13507AF8">
      <w:pPr>
        <w:spacing w:after="0" w:line="240" w:lineRule="auto"/>
        <w:jc w:val="both"/>
        <w:outlineLvl w:val="0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Cyfrifoldeb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r w:rsidRPr="007D3895">
        <w:rPr>
          <w:rFonts w:ascii="Poppins" w:eastAsia="Verdana,Arial" w:hAnsi="Poppins" w:cs="Poppins"/>
          <w:sz w:val="24"/>
          <w:szCs w:val="24"/>
        </w:rPr>
        <w:t xml:space="preserve">Benthyg </w:t>
      </w:r>
      <w:r w:rsidRPr="007D3895">
        <w:rPr>
          <w:rFonts w:ascii="Poppins" w:hAnsi="Poppins" w:cs="Poppins"/>
          <w:sz w:val="24"/>
          <w:szCs w:val="24"/>
        </w:rPr>
        <w:t>[</w:t>
      </w:r>
      <w:proofErr w:type="spellStart"/>
      <w:r w:rsidRPr="007D3895">
        <w:rPr>
          <w:rFonts w:ascii="Poppins" w:hAnsi="Poppins" w:cs="Poppins"/>
          <w:sz w:val="24"/>
          <w:szCs w:val="24"/>
        </w:rPr>
        <w:t>enw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] </w:t>
      </w:r>
      <w:proofErr w:type="spellStart"/>
      <w:r w:rsidRPr="007D3895">
        <w:rPr>
          <w:rFonts w:ascii="Poppins" w:hAnsi="Poppins" w:cs="Poppins"/>
          <w:sz w:val="24"/>
          <w:szCs w:val="24"/>
        </w:rPr>
        <w:t>yw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hysby</w:t>
      </w:r>
      <w:r w:rsidR="004C70BC">
        <w:rPr>
          <w:rFonts w:ascii="Poppins" w:hAnsi="Poppins" w:cs="Poppins"/>
          <w:sz w:val="24"/>
          <w:szCs w:val="24"/>
        </w:rPr>
        <w:t>s</w:t>
      </w:r>
      <w:r w:rsidRPr="007D3895">
        <w:rPr>
          <w:rFonts w:ascii="Poppins" w:hAnsi="Poppins" w:cs="Poppins"/>
          <w:sz w:val="24"/>
          <w:szCs w:val="24"/>
        </w:rPr>
        <w:t>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cwmni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yswirio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modur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bod</w:t>
      </w:r>
      <w:r w:rsidR="004C70BC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defnyddio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car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rhinwedd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8E23B8" w:rsidRPr="007D3895">
        <w:rPr>
          <w:rFonts w:ascii="Poppins" w:hAnsi="Poppins" w:cs="Poppins"/>
          <w:sz w:val="24"/>
          <w:szCs w:val="24"/>
        </w:rPr>
        <w:t>i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</w:p>
    <w:p w14:paraId="630897EA" w14:textId="77777777" w:rsidR="008E23B8" w:rsidRPr="007D3895" w:rsidRDefault="008E23B8" w:rsidP="008E23B8">
      <w:pPr>
        <w:spacing w:after="0" w:line="240" w:lineRule="auto"/>
        <w:jc w:val="both"/>
        <w:outlineLvl w:val="0"/>
        <w:rPr>
          <w:rFonts w:ascii="Poppins" w:hAnsi="Poppins" w:cs="Poppins"/>
          <w:b/>
          <w:sz w:val="24"/>
          <w:szCs w:val="24"/>
          <w:u w:val="single"/>
        </w:rPr>
      </w:pPr>
    </w:p>
    <w:p w14:paraId="5BB8E46B" w14:textId="24AE5AFE" w:rsidR="008E23B8" w:rsidRPr="007D3895" w:rsidRDefault="00ED6A24" w:rsidP="008E23B8">
      <w:pPr>
        <w:keepNext/>
        <w:spacing w:after="0" w:line="240" w:lineRule="auto"/>
        <w:jc w:val="both"/>
        <w:outlineLvl w:val="2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Datrys</w:t>
      </w:r>
      <w:proofErr w:type="spellEnd"/>
      <w:r w:rsidRPr="007D3895">
        <w:rPr>
          <w:rFonts w:ascii="Poppins" w:hAnsi="Poppins" w:cs="Poppins"/>
          <w:b/>
          <w:sz w:val="24"/>
          <w:szCs w:val="24"/>
          <w:u w:val="single"/>
        </w:rPr>
        <w:t xml:space="preserve"> </w:t>
      </w:r>
      <w:proofErr w:type="spellStart"/>
      <w:r w:rsidR="008E23B8" w:rsidRPr="007D3895">
        <w:rPr>
          <w:rFonts w:ascii="Poppins" w:hAnsi="Poppins" w:cs="Poppins"/>
          <w:b/>
          <w:sz w:val="24"/>
          <w:szCs w:val="24"/>
          <w:u w:val="single"/>
        </w:rPr>
        <w:t>Problem</w:t>
      </w:r>
      <w:r w:rsidRPr="007D3895">
        <w:rPr>
          <w:rFonts w:ascii="Poppins" w:hAnsi="Poppins" w:cs="Poppins"/>
          <w:b/>
          <w:sz w:val="24"/>
          <w:szCs w:val="24"/>
          <w:u w:val="single"/>
        </w:rPr>
        <w:t>au</w:t>
      </w:r>
      <w:proofErr w:type="spellEnd"/>
    </w:p>
    <w:p w14:paraId="5F1FB2BD" w14:textId="77777777" w:rsidR="008E23B8" w:rsidRPr="007D3895" w:rsidRDefault="008E23B8" w:rsidP="008E23B8">
      <w:pPr>
        <w:keepNext/>
        <w:spacing w:after="0" w:line="240" w:lineRule="auto"/>
        <w:jc w:val="both"/>
        <w:outlineLvl w:val="2"/>
        <w:rPr>
          <w:rFonts w:ascii="Poppins" w:hAnsi="Poppins" w:cs="Poppins"/>
          <w:sz w:val="24"/>
          <w:szCs w:val="24"/>
        </w:rPr>
      </w:pPr>
    </w:p>
    <w:p w14:paraId="5E18DCA4" w14:textId="39233194" w:rsidR="008E23B8" w:rsidRPr="007D3895" w:rsidRDefault="00F91844" w:rsidP="13507AF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eastAsia="Verdana,Arial" w:hAnsi="Poppins" w:cs="Poppins"/>
          <w:sz w:val="24"/>
          <w:szCs w:val="24"/>
        </w:rPr>
        <w:t xml:space="preserve">Nod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Benthyg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DB31A7" w:rsidRPr="007D3895">
        <w:rPr>
          <w:rFonts w:ascii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hAnsi="Poppins" w:cs="Poppins"/>
          <w:sz w:val="24"/>
          <w:szCs w:val="24"/>
        </w:rPr>
        <w:t>]</w:t>
      </w:r>
      <w:r w:rsidR="13507AF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ydy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trin </w:t>
      </w:r>
      <w:proofErr w:type="spellStart"/>
      <w:r w:rsidR="002C27D4">
        <w:rPr>
          <w:rFonts w:ascii="Poppins" w:eastAsia="Verdana,Arial" w:hAnsi="Poppins" w:cs="Poppins"/>
          <w:sz w:val="24"/>
          <w:szCs w:val="24"/>
        </w:rPr>
        <w:t>pob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2C27D4">
        <w:rPr>
          <w:rFonts w:ascii="Poppins" w:eastAsia="Verdana,Arial" w:hAnsi="Poppins" w:cs="Poppins"/>
          <w:sz w:val="24"/>
          <w:szCs w:val="24"/>
        </w:rPr>
        <w:t>g</w:t>
      </w:r>
      <w:r w:rsidR="0021378E" w:rsidRPr="007D3895">
        <w:rPr>
          <w:rFonts w:ascii="Poppins" w:eastAsia="Verdana,Arial" w:hAnsi="Poppins" w:cs="Poppins"/>
          <w:sz w:val="24"/>
          <w:szCs w:val="24"/>
        </w:rPr>
        <w:t>wirfoddolwr</w:t>
      </w:r>
      <w:proofErr w:type="spellEnd"/>
      <w:r w:rsidR="0021378E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deg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,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wrthrychol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>, a</w:t>
      </w:r>
      <w:r w:rsidRPr="007D3895">
        <w:rPr>
          <w:rFonts w:ascii="Poppins" w:eastAsia="Verdana,Arial" w:hAnsi="Poppins" w:cs="Poppins"/>
          <w:sz w:val="24"/>
          <w:szCs w:val="24"/>
        </w:rPr>
        <w:t xml:space="preserve">c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gyson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. </w:t>
      </w:r>
      <w:r w:rsidRPr="007D3895">
        <w:rPr>
          <w:rFonts w:ascii="Poppins" w:eastAsia="Verdana,Arial" w:hAnsi="Poppins" w:cs="Poppins"/>
          <w:sz w:val="24"/>
          <w:szCs w:val="24"/>
        </w:rPr>
        <w:t xml:space="preserve">Mae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defny</w:t>
      </w:r>
      <w:r w:rsidR="000539E1" w:rsidRPr="007D3895">
        <w:rPr>
          <w:rFonts w:ascii="Poppins" w:eastAsia="Verdana,Arial" w:hAnsi="Poppins" w:cs="Poppins"/>
          <w:sz w:val="24"/>
          <w:szCs w:val="24"/>
        </w:rPr>
        <w:t>d</w:t>
      </w:r>
      <w:r w:rsidRPr="007D3895">
        <w:rPr>
          <w:rFonts w:ascii="Poppins" w:eastAsia="Verdana,Arial" w:hAnsi="Poppins" w:cs="Poppins"/>
          <w:sz w:val="24"/>
          <w:szCs w:val="24"/>
        </w:rPr>
        <w:t>dwyr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37B30" w:rsidRPr="007D3895">
        <w:rPr>
          <w:rFonts w:ascii="Poppins" w:eastAsia="Verdana,Arial" w:hAnsi="Poppins" w:cs="Poppins"/>
          <w:sz w:val="24"/>
          <w:szCs w:val="24"/>
        </w:rPr>
        <w:t>gwasanaeth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Pr="007D3895">
        <w:rPr>
          <w:rFonts w:ascii="Poppins" w:eastAsia="Verdana,Arial" w:hAnsi="Poppins" w:cs="Poppins"/>
          <w:sz w:val="24"/>
          <w:szCs w:val="24"/>
        </w:rPr>
        <w:t xml:space="preserve">ac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asiantaethau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eraill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gallu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cwyno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am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4A3AE8" w:rsidRPr="007D3895">
        <w:rPr>
          <w:rFonts w:ascii="Poppins" w:eastAsia="Verdana,Arial" w:hAnsi="Poppins" w:cs="Poppins"/>
          <w:sz w:val="24"/>
          <w:szCs w:val="24"/>
        </w:rPr>
        <w:t xml:space="preserve">staff </w:t>
      </w:r>
      <w:proofErr w:type="spellStart"/>
      <w:r w:rsidR="004A3AE8" w:rsidRPr="007D3895">
        <w:rPr>
          <w:rFonts w:ascii="Poppins" w:eastAsia="Verdana,Arial" w:hAnsi="Poppins" w:cs="Poppins"/>
          <w:sz w:val="24"/>
          <w:szCs w:val="24"/>
        </w:rPr>
        <w:t>sy’n</w:t>
      </w:r>
      <w:proofErr w:type="spellEnd"/>
      <w:r w:rsidR="004A3AE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A3AE8" w:rsidRPr="007D3895">
        <w:rPr>
          <w:rFonts w:ascii="Poppins" w:eastAsia="Verdana,Arial" w:hAnsi="Poppins" w:cs="Poppins"/>
          <w:sz w:val="24"/>
          <w:szCs w:val="24"/>
        </w:rPr>
        <w:t>derbyn</w:t>
      </w:r>
      <w:proofErr w:type="spellEnd"/>
      <w:r w:rsidR="004A3AE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A3AE8" w:rsidRPr="007D3895">
        <w:rPr>
          <w:rFonts w:ascii="Poppins" w:eastAsia="Verdana,Arial" w:hAnsi="Poppins" w:cs="Poppins"/>
          <w:sz w:val="24"/>
          <w:szCs w:val="24"/>
        </w:rPr>
        <w:t>tâl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, </w:t>
      </w:r>
      <w:proofErr w:type="spellStart"/>
      <w:r w:rsidR="004A3AE8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9065A4" w:rsidRPr="007D3895">
        <w:rPr>
          <w:rFonts w:ascii="Poppins" w:eastAsia="Verdana,Arial" w:hAnsi="Poppins" w:cs="Poppins"/>
          <w:sz w:val="24"/>
          <w:szCs w:val="24"/>
        </w:rPr>
        <w:t>,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3264D2" w:rsidRPr="007D3895">
        <w:rPr>
          <w:rFonts w:ascii="Poppins" w:eastAsia="Verdana,Arial" w:hAnsi="Poppins" w:cs="Poppins"/>
          <w:sz w:val="24"/>
          <w:szCs w:val="24"/>
        </w:rPr>
        <w:t>neu’r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437B30" w:rsidRPr="007D3895">
        <w:rPr>
          <w:rFonts w:ascii="Poppins" w:eastAsia="Verdana,Arial" w:hAnsi="Poppins" w:cs="Poppins"/>
          <w:sz w:val="24"/>
          <w:szCs w:val="24"/>
        </w:rPr>
        <w:t>gwasanaeth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. </w:t>
      </w:r>
    </w:p>
    <w:p w14:paraId="7AD57390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69BF6268" w14:textId="6A3FD040" w:rsidR="008E23B8" w:rsidRPr="007D3895" w:rsidRDefault="000539E1" w:rsidP="13507AF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hAnsi="Poppins" w:cs="Poppins"/>
          <w:sz w:val="24"/>
          <w:szCs w:val="24"/>
        </w:rPr>
        <w:lastRenderedPageBreak/>
        <w:t xml:space="preserve">Y person </w:t>
      </w:r>
      <w:proofErr w:type="spellStart"/>
      <w:r w:rsidRPr="007D3895">
        <w:rPr>
          <w:rFonts w:ascii="Poppins" w:hAnsi="Poppins" w:cs="Poppins"/>
          <w:sz w:val="24"/>
          <w:szCs w:val="24"/>
        </w:rPr>
        <w:t>dynodedig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Pr="007D3895">
        <w:rPr>
          <w:rFonts w:ascii="Poppins" w:hAnsi="Poppins" w:cs="Poppins"/>
          <w:sz w:val="24"/>
          <w:szCs w:val="24"/>
        </w:rPr>
        <w:t>sonnir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amdano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uchod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gyfrifol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am</w:t>
      </w:r>
      <w:r w:rsidR="008077C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drin</w:t>
      </w:r>
      <w:proofErr w:type="spellEnd"/>
      <w:r w:rsidR="008077C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cwynion</w:t>
      </w:r>
      <w:proofErr w:type="spellEnd"/>
      <w:r w:rsidR="008077C7" w:rsidRPr="007D3895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ymddygiad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8077C7" w:rsidRPr="007D3895">
        <w:rPr>
          <w:rFonts w:ascii="Poppins" w:hAnsi="Poppins" w:cs="Poppins"/>
          <w:sz w:val="24"/>
          <w:szCs w:val="24"/>
        </w:rPr>
        <w:t>wyr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8077C7" w:rsidRPr="007D3895">
        <w:rPr>
          <w:rFonts w:ascii="Poppins" w:hAnsi="Poppins" w:cs="Poppins"/>
          <w:sz w:val="24"/>
          <w:szCs w:val="24"/>
        </w:rPr>
        <w:t xml:space="preserve">a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dylai</w:t>
      </w:r>
      <w:proofErr w:type="spellEnd"/>
      <w:r w:rsidR="008077C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unrhyw</w:t>
      </w:r>
      <w:proofErr w:type="spellEnd"/>
      <w:r w:rsidR="008077C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gwynion</w:t>
      </w:r>
      <w:proofErr w:type="spellEnd"/>
      <w:r w:rsidR="008077C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gael</w:t>
      </w:r>
      <w:proofErr w:type="spellEnd"/>
      <w:r w:rsidR="008077C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8077C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cyfeirio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ato</w:t>
      </w:r>
      <w:proofErr w:type="spellEnd"/>
      <w:r w:rsidR="008077C7" w:rsidRPr="007D3895">
        <w:rPr>
          <w:rFonts w:ascii="Poppins" w:hAnsi="Poppins" w:cs="Poppins"/>
          <w:sz w:val="24"/>
          <w:szCs w:val="24"/>
        </w:rPr>
        <w:t>/</w:t>
      </w:r>
      <w:proofErr w:type="spellStart"/>
      <w:r w:rsidR="008077C7" w:rsidRPr="007D3895">
        <w:rPr>
          <w:rFonts w:ascii="Poppins" w:hAnsi="Poppins" w:cs="Poppins"/>
          <w:sz w:val="24"/>
          <w:szCs w:val="24"/>
        </w:rPr>
        <w:t>ati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Os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by</w:t>
      </w:r>
      <w:r w:rsidR="00B73F80">
        <w:rPr>
          <w:rFonts w:ascii="Poppins" w:hAnsi="Poppins" w:cs="Poppins"/>
          <w:sz w:val="24"/>
          <w:szCs w:val="24"/>
        </w:rPr>
        <w:t>d</w:t>
      </w:r>
      <w:r w:rsidR="00DA553F" w:rsidRPr="007D3895">
        <w:rPr>
          <w:rFonts w:ascii="Poppins" w:hAnsi="Poppins" w:cs="Poppins"/>
          <w:sz w:val="24"/>
          <w:szCs w:val="24"/>
        </w:rPr>
        <w:t>d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cwyn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dylai’r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holl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ffeithiau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perthnasol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gael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B73F80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sicrhau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cyn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553F" w:rsidRPr="007D3895">
        <w:rPr>
          <w:rFonts w:ascii="Poppins" w:hAnsi="Poppins" w:cs="Poppins"/>
          <w:sz w:val="24"/>
          <w:szCs w:val="24"/>
        </w:rPr>
        <w:t>gynted</w:t>
      </w:r>
      <w:proofErr w:type="spellEnd"/>
      <w:r w:rsidR="00DA553F" w:rsidRPr="007D3895">
        <w:rPr>
          <w:rFonts w:ascii="Poppins" w:hAnsi="Poppins" w:cs="Poppins"/>
          <w:sz w:val="24"/>
          <w:szCs w:val="24"/>
        </w:rPr>
        <w:t xml:space="preserve"> â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65A4" w:rsidRPr="007D3895">
        <w:rPr>
          <w:rFonts w:ascii="Poppins" w:hAnsi="Poppins" w:cs="Poppins"/>
          <w:sz w:val="24"/>
          <w:szCs w:val="24"/>
        </w:rPr>
        <w:t>p</w:t>
      </w:r>
      <w:r w:rsidR="00DA553F" w:rsidRPr="007D3895">
        <w:rPr>
          <w:rFonts w:ascii="Poppins" w:hAnsi="Poppins" w:cs="Poppins"/>
          <w:sz w:val="24"/>
          <w:szCs w:val="24"/>
        </w:rPr>
        <w:t>h</w:t>
      </w:r>
      <w:r w:rsidR="009065A4" w:rsidRPr="007D3895">
        <w:rPr>
          <w:rFonts w:ascii="Poppins" w:hAnsi="Poppins" w:cs="Poppins"/>
          <w:sz w:val="24"/>
          <w:szCs w:val="24"/>
        </w:rPr>
        <w:t>osibl</w:t>
      </w:r>
      <w:proofErr w:type="spellEnd"/>
      <w:r w:rsidR="009065A4" w:rsidRPr="007D3895">
        <w:rPr>
          <w:rFonts w:ascii="Poppins" w:hAnsi="Poppins" w:cs="Poppins"/>
          <w:sz w:val="24"/>
          <w:szCs w:val="24"/>
        </w:rPr>
        <w:t>,</w:t>
      </w:r>
      <w:r w:rsidR="008E23B8" w:rsidRPr="007D3895">
        <w:rPr>
          <w:rFonts w:ascii="Poppins" w:hAnsi="Poppins" w:cs="Poppins"/>
          <w:sz w:val="24"/>
          <w:szCs w:val="24"/>
        </w:rPr>
        <w:t xml:space="preserve"> a</w:t>
      </w:r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ymdrechio</w:t>
      </w:r>
      <w:r w:rsidR="00B73F80">
        <w:rPr>
          <w:rFonts w:ascii="Poppins" w:hAnsi="Poppins" w:cs="Poppins"/>
          <w:sz w:val="24"/>
          <w:szCs w:val="24"/>
        </w:rPr>
        <w:t>n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cael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gwneud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ddatrys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unrhyw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br</w:t>
      </w:r>
      <w:r w:rsidR="008E23B8" w:rsidRPr="007D3895">
        <w:rPr>
          <w:rFonts w:ascii="Poppins" w:hAnsi="Poppins" w:cs="Poppins"/>
          <w:sz w:val="24"/>
          <w:szCs w:val="24"/>
        </w:rPr>
        <w:t>oblem</w:t>
      </w:r>
      <w:r w:rsidR="00F17630" w:rsidRPr="007D3895">
        <w:rPr>
          <w:rFonts w:ascii="Poppins" w:hAnsi="Poppins" w:cs="Poppins"/>
          <w:sz w:val="24"/>
          <w:szCs w:val="24"/>
        </w:rPr>
        <w:t>au’n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17630" w:rsidRPr="007D3895">
        <w:rPr>
          <w:rFonts w:ascii="Poppins" w:hAnsi="Poppins" w:cs="Poppins"/>
          <w:sz w:val="24"/>
          <w:szCs w:val="24"/>
        </w:rPr>
        <w:t>anffurfiol</w:t>
      </w:r>
      <w:proofErr w:type="spellEnd"/>
      <w:r w:rsidR="00F17630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yr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adeg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gynharaf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bosibl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Os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na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fydd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hyn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bosib</w:t>
      </w:r>
      <w:r w:rsidR="00B73F80">
        <w:rPr>
          <w:rFonts w:ascii="Poppins" w:hAnsi="Poppins" w:cs="Poppins"/>
          <w:sz w:val="24"/>
          <w:szCs w:val="24"/>
        </w:rPr>
        <w:t>l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yna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cyfeiriad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at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0490B" w:rsidRPr="007D3895">
        <w:rPr>
          <w:rFonts w:ascii="Poppins" w:hAnsi="Poppins" w:cs="Poppins"/>
          <w:sz w:val="24"/>
          <w:szCs w:val="24"/>
        </w:rPr>
        <w:t>polisi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a</w:t>
      </w:r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gweithdrefnau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cwyno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ffurfiol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Byddwn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cefnogi’r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B91B52" w:rsidRPr="007D3895">
        <w:rPr>
          <w:rFonts w:ascii="Poppins" w:hAnsi="Poppins" w:cs="Poppins"/>
          <w:sz w:val="24"/>
          <w:szCs w:val="24"/>
        </w:rPr>
        <w:t>wr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ystod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y broses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gwyno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Os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bydd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dymuno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cwyno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triniaeth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gan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Benthyg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DB31A7" w:rsidRPr="007D3895">
        <w:rPr>
          <w:rFonts w:ascii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hAnsi="Poppins" w:cs="Poppins"/>
          <w:sz w:val="24"/>
          <w:szCs w:val="24"/>
        </w:rPr>
        <w:t>]</w:t>
      </w:r>
      <w:r w:rsidR="009065A4" w:rsidRPr="007D3895">
        <w:rPr>
          <w:rFonts w:ascii="Poppins" w:hAnsi="Poppins" w:cs="Poppins"/>
          <w:sz w:val="24"/>
          <w:szCs w:val="24"/>
        </w:rPr>
        <w:t>,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dylen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nhw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siarad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â’u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E6A03" w:rsidRPr="007D3895">
        <w:rPr>
          <w:rFonts w:ascii="Poppins" w:hAnsi="Poppins" w:cs="Poppins"/>
          <w:sz w:val="24"/>
          <w:szCs w:val="24"/>
        </w:rPr>
        <w:t>rheolwr</w:t>
      </w:r>
      <w:proofErr w:type="spellEnd"/>
      <w:r w:rsidR="003E6A03" w:rsidRPr="007D3895">
        <w:rPr>
          <w:rFonts w:ascii="Poppins" w:hAnsi="Poppins" w:cs="Poppins"/>
          <w:sz w:val="24"/>
          <w:szCs w:val="24"/>
        </w:rPr>
        <w:t xml:space="preserve">/ </w:t>
      </w:r>
      <w:proofErr w:type="spellStart"/>
      <w:r w:rsidR="003E6A03" w:rsidRPr="007D3895">
        <w:rPr>
          <w:rFonts w:ascii="Poppins" w:hAnsi="Poppins" w:cs="Poppins"/>
          <w:sz w:val="24"/>
          <w:szCs w:val="24"/>
        </w:rPr>
        <w:t>goruchwyliwr</w:t>
      </w:r>
      <w:proofErr w:type="spellEnd"/>
      <w:r w:rsidR="003E6A0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E6A03" w:rsidRPr="007D3895">
        <w:rPr>
          <w:rFonts w:ascii="Poppins" w:hAnsi="Poppins" w:cs="Poppins"/>
          <w:sz w:val="24"/>
          <w:szCs w:val="24"/>
        </w:rPr>
        <w:t>penodol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Os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ydy’r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gŵyn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ymwneud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â’u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147CE" w:rsidRPr="007D3895">
        <w:rPr>
          <w:rFonts w:ascii="Poppins" w:hAnsi="Poppins" w:cs="Poppins"/>
          <w:sz w:val="24"/>
          <w:szCs w:val="24"/>
        </w:rPr>
        <w:t>rheolwr</w:t>
      </w:r>
      <w:proofErr w:type="spellEnd"/>
      <w:r w:rsidR="00E147CE" w:rsidRPr="007D3895">
        <w:rPr>
          <w:rFonts w:ascii="Poppins" w:hAnsi="Poppins" w:cs="Poppins"/>
          <w:sz w:val="24"/>
          <w:szCs w:val="24"/>
        </w:rPr>
        <w:t xml:space="preserve">/ </w:t>
      </w:r>
      <w:proofErr w:type="spellStart"/>
      <w:r w:rsidR="00E147CE" w:rsidRPr="007D3895">
        <w:rPr>
          <w:rFonts w:ascii="Poppins" w:hAnsi="Poppins" w:cs="Poppins"/>
          <w:sz w:val="24"/>
          <w:szCs w:val="24"/>
        </w:rPr>
        <w:t>goruchwyliwr</w:t>
      </w:r>
      <w:proofErr w:type="spellEnd"/>
      <w:r w:rsidR="009065A4" w:rsidRPr="007D3895">
        <w:rPr>
          <w:rFonts w:ascii="Poppins" w:hAnsi="Poppins" w:cs="Poppins"/>
          <w:sz w:val="24"/>
          <w:szCs w:val="24"/>
        </w:rPr>
        <w:t>,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dylen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nhw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siarad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rheolwr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goruchwyliwr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B91B52" w:rsidRPr="007D3895">
        <w:rPr>
          <w:rFonts w:ascii="Poppins" w:hAnsi="Poppins" w:cs="Poppins"/>
          <w:sz w:val="24"/>
          <w:szCs w:val="24"/>
        </w:rPr>
        <w:t>aelod</w:t>
      </w:r>
      <w:proofErr w:type="spellEnd"/>
      <w:r w:rsidR="00B91B52" w:rsidRPr="007D3895">
        <w:rPr>
          <w:rFonts w:ascii="Poppins" w:hAnsi="Poppins" w:cs="Poppins"/>
          <w:sz w:val="24"/>
          <w:szCs w:val="24"/>
        </w:rPr>
        <w:t xml:space="preserve"> o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81C37" w:rsidRPr="007D3895">
        <w:rPr>
          <w:rFonts w:ascii="Poppins" w:hAnsi="Poppins" w:cs="Poppins"/>
          <w:sz w:val="24"/>
          <w:szCs w:val="24"/>
        </w:rPr>
        <w:t>Gr</w:t>
      </w:r>
      <w:r w:rsidR="00010303" w:rsidRPr="007D3895">
        <w:rPr>
          <w:rFonts w:ascii="Poppins" w:hAnsi="Poppins" w:cs="Poppins"/>
          <w:sz w:val="24"/>
          <w:szCs w:val="24"/>
        </w:rPr>
        <w:t>ŵp</w:t>
      </w:r>
      <w:proofErr w:type="spellEnd"/>
      <w:r w:rsidR="0001030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10303" w:rsidRPr="007D3895">
        <w:rPr>
          <w:rFonts w:ascii="Poppins" w:hAnsi="Poppins" w:cs="Poppins"/>
          <w:sz w:val="24"/>
          <w:szCs w:val="24"/>
        </w:rPr>
        <w:t>Llywio</w:t>
      </w:r>
      <w:proofErr w:type="spellEnd"/>
      <w:r w:rsidR="00C81C37" w:rsidRPr="007D3895">
        <w:rPr>
          <w:rFonts w:ascii="Poppins" w:hAnsi="Poppins" w:cs="Poppins"/>
          <w:sz w:val="24"/>
          <w:szCs w:val="24"/>
        </w:rPr>
        <w:t xml:space="preserve">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Benthyg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DB31A7" w:rsidRPr="007D3895">
        <w:rPr>
          <w:rFonts w:ascii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hAnsi="Poppins" w:cs="Poppins"/>
          <w:sz w:val="24"/>
          <w:szCs w:val="24"/>
        </w:rPr>
        <w:t>]</w:t>
      </w:r>
      <w:r w:rsidR="008E23B8" w:rsidRPr="007D3895">
        <w:rPr>
          <w:rFonts w:ascii="Poppins" w:hAnsi="Poppins" w:cs="Poppins"/>
          <w:sz w:val="24"/>
          <w:szCs w:val="24"/>
        </w:rPr>
        <w:t>. (</w:t>
      </w:r>
      <w:proofErr w:type="spellStart"/>
      <w:r w:rsidR="0098593F" w:rsidRPr="007D3895">
        <w:rPr>
          <w:rFonts w:ascii="Poppins" w:hAnsi="Poppins" w:cs="Poppins"/>
          <w:sz w:val="24"/>
          <w:szCs w:val="24"/>
        </w:rPr>
        <w:t>Gweler</w:t>
      </w:r>
      <w:proofErr w:type="spellEnd"/>
      <w:r w:rsidR="0098593F" w:rsidRPr="007D3895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="0098593F" w:rsidRPr="007D3895">
        <w:rPr>
          <w:rFonts w:ascii="Poppins" w:hAnsi="Poppins" w:cs="Poppins"/>
          <w:sz w:val="24"/>
          <w:szCs w:val="24"/>
        </w:rPr>
        <w:t>weithdrefn</w:t>
      </w:r>
      <w:proofErr w:type="spellEnd"/>
      <w:r w:rsidR="0098593F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8593F" w:rsidRPr="007D3895">
        <w:rPr>
          <w:rFonts w:ascii="Poppins" w:hAnsi="Poppins" w:cs="Poppins"/>
          <w:sz w:val="24"/>
          <w:szCs w:val="24"/>
        </w:rPr>
        <w:t>gwyno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)</w:t>
      </w:r>
    </w:p>
    <w:p w14:paraId="6E2F1CCD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2070C954" w14:textId="07911F8B" w:rsidR="008E23B8" w:rsidRPr="007D3895" w:rsidRDefault="00017317" w:rsidP="008E23B8">
      <w:pPr>
        <w:spacing w:after="0" w:line="240" w:lineRule="auto"/>
        <w:jc w:val="both"/>
        <w:rPr>
          <w:rFonts w:ascii="Poppins" w:hAnsi="Poppins" w:cs="Poppins"/>
          <w:b/>
          <w:sz w:val="24"/>
          <w:szCs w:val="24"/>
          <w:u w:val="single"/>
        </w:rPr>
      </w:pP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Hawliau</w:t>
      </w:r>
      <w:proofErr w:type="spellEnd"/>
      <w:r w:rsidRPr="007D3895">
        <w:rPr>
          <w:rFonts w:ascii="Poppins" w:hAnsi="Poppins" w:cs="Poppins"/>
          <w:b/>
          <w:sz w:val="24"/>
          <w:szCs w:val="24"/>
          <w:u w:val="single"/>
        </w:rPr>
        <w:t xml:space="preserve"> </w:t>
      </w:r>
      <w:r w:rsidR="008E23B8" w:rsidRPr="007D3895">
        <w:rPr>
          <w:rFonts w:ascii="Poppins" w:hAnsi="Poppins" w:cs="Poppins"/>
          <w:b/>
          <w:sz w:val="24"/>
          <w:szCs w:val="24"/>
          <w:u w:val="single"/>
        </w:rPr>
        <w:t>a</w:t>
      </w:r>
      <w:r w:rsidRPr="007D3895">
        <w:rPr>
          <w:rFonts w:ascii="Poppins" w:hAnsi="Poppins" w:cs="Poppins"/>
          <w:b/>
          <w:sz w:val="24"/>
          <w:szCs w:val="24"/>
          <w:u w:val="single"/>
        </w:rPr>
        <w:t xml:space="preserve"> </w:t>
      </w:r>
      <w:proofErr w:type="spellStart"/>
      <w:r w:rsidRPr="007D3895">
        <w:rPr>
          <w:rFonts w:ascii="Poppins" w:hAnsi="Poppins" w:cs="Poppins"/>
          <w:b/>
          <w:sz w:val="24"/>
          <w:szCs w:val="24"/>
          <w:u w:val="single"/>
        </w:rPr>
        <w:t>Chyfri</w:t>
      </w:r>
      <w:r w:rsidR="00070535" w:rsidRPr="007D3895">
        <w:rPr>
          <w:rFonts w:ascii="Poppins" w:hAnsi="Poppins" w:cs="Poppins"/>
          <w:b/>
          <w:sz w:val="24"/>
          <w:szCs w:val="24"/>
          <w:u w:val="single"/>
        </w:rPr>
        <w:t>f</w:t>
      </w:r>
      <w:r w:rsidRPr="007D3895">
        <w:rPr>
          <w:rFonts w:ascii="Poppins" w:hAnsi="Poppins" w:cs="Poppins"/>
          <w:b/>
          <w:sz w:val="24"/>
          <w:szCs w:val="24"/>
          <w:u w:val="single"/>
        </w:rPr>
        <w:t>oldebau</w:t>
      </w:r>
      <w:proofErr w:type="spellEnd"/>
    </w:p>
    <w:p w14:paraId="21E861E0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b/>
          <w:sz w:val="24"/>
          <w:szCs w:val="24"/>
          <w:u w:val="single"/>
        </w:rPr>
      </w:pPr>
    </w:p>
    <w:p w14:paraId="6AFF975A" w14:textId="389D51D2" w:rsidR="008E23B8" w:rsidRPr="007D3895" w:rsidRDefault="00017317" w:rsidP="13507AF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eastAsia="Verdana,Arial" w:hAnsi="Poppins" w:cs="Poppins"/>
          <w:sz w:val="24"/>
          <w:szCs w:val="24"/>
        </w:rPr>
        <w:t xml:space="preserve">Mae </w:t>
      </w:r>
      <w:r w:rsidR="002B15E9" w:rsidRPr="007D3895">
        <w:rPr>
          <w:rFonts w:ascii="Poppins" w:eastAsia="Verdana,Arial" w:hAnsi="Poppins" w:cs="Poppins"/>
          <w:sz w:val="24"/>
          <w:szCs w:val="24"/>
        </w:rPr>
        <w:t>Benthyg</w:t>
      </w:r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="00DB31A7" w:rsidRPr="007D3895">
        <w:rPr>
          <w:rFonts w:ascii="Poppins" w:hAnsi="Poppins" w:cs="Poppins"/>
          <w:sz w:val="24"/>
          <w:szCs w:val="24"/>
        </w:rPr>
        <w:t>[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enw</w:t>
      </w:r>
      <w:proofErr w:type="spellEnd"/>
      <w:r w:rsidR="00DB31A7" w:rsidRPr="007D3895">
        <w:rPr>
          <w:rFonts w:ascii="Poppins" w:hAnsi="Poppins" w:cs="Poppins"/>
          <w:sz w:val="24"/>
          <w:szCs w:val="24"/>
        </w:rPr>
        <w:t>]</w:t>
      </w:r>
      <w:r w:rsidR="00BB6AA4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yn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cydnabod</w:t>
      </w:r>
      <w:proofErr w:type="spellEnd"/>
      <w:r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eastAsia="Verdana,Arial" w:hAnsi="Poppins" w:cs="Poppins"/>
          <w:sz w:val="24"/>
          <w:szCs w:val="24"/>
        </w:rPr>
        <w:t>hawliau</w:t>
      </w:r>
      <w:proofErr w:type="spellEnd"/>
      <w:r w:rsidR="008E23B8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proofErr w:type="spellStart"/>
      <w:r w:rsidR="0021378E" w:rsidRPr="007D3895">
        <w:rPr>
          <w:rFonts w:ascii="Poppins" w:eastAsia="Verdana,Arial" w:hAnsi="Poppins" w:cs="Poppins"/>
          <w:sz w:val="24"/>
          <w:szCs w:val="24"/>
        </w:rPr>
        <w:t>gwirfoddolwyr</w:t>
      </w:r>
      <w:proofErr w:type="spellEnd"/>
      <w:r w:rsidR="0021378E" w:rsidRPr="007D3895">
        <w:rPr>
          <w:rFonts w:ascii="Poppins" w:eastAsia="Verdana,Arial" w:hAnsi="Poppins" w:cs="Poppins"/>
          <w:sz w:val="24"/>
          <w:szCs w:val="24"/>
        </w:rPr>
        <w:t xml:space="preserve"> </w:t>
      </w:r>
      <w:r w:rsidRPr="007D3895">
        <w:rPr>
          <w:rFonts w:ascii="Poppins" w:eastAsia="Verdana,Arial" w:hAnsi="Poppins" w:cs="Poppins"/>
          <w:sz w:val="24"/>
          <w:szCs w:val="24"/>
        </w:rPr>
        <w:t>i</w:t>
      </w:r>
      <w:r w:rsidR="008E23B8" w:rsidRPr="007D3895">
        <w:rPr>
          <w:rFonts w:ascii="Poppins" w:eastAsia="Verdana,Arial" w:hAnsi="Poppins" w:cs="Poppins"/>
          <w:sz w:val="24"/>
          <w:szCs w:val="24"/>
        </w:rPr>
        <w:t>:</w:t>
      </w:r>
    </w:p>
    <w:p w14:paraId="6A5E54C0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3FE629BC" w14:textId="153F1EC7" w:rsidR="008E23B8" w:rsidRPr="007D3895" w:rsidRDefault="00017317" w:rsidP="008E23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Wybod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beth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8552F">
        <w:rPr>
          <w:rFonts w:ascii="Poppins" w:hAnsi="Poppins" w:cs="Poppins"/>
          <w:sz w:val="24"/>
          <w:szCs w:val="24"/>
        </w:rPr>
        <w:t>sy’n</w:t>
      </w:r>
      <w:proofErr w:type="spellEnd"/>
      <w:r w:rsidR="0028552F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8552F">
        <w:rPr>
          <w:rFonts w:ascii="Poppins" w:hAnsi="Poppins" w:cs="Poppins"/>
          <w:sz w:val="24"/>
          <w:szCs w:val="24"/>
        </w:rPr>
        <w:t>cel</w:t>
      </w:r>
      <w:proofErr w:type="spellEnd"/>
      <w:r w:rsidR="0028552F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8552F">
        <w:rPr>
          <w:rFonts w:ascii="Poppins" w:hAnsi="Poppins" w:cs="Poppins"/>
          <w:sz w:val="24"/>
          <w:szCs w:val="24"/>
        </w:rPr>
        <w:t>ei</w:t>
      </w:r>
      <w:proofErr w:type="spellEnd"/>
      <w:r w:rsidR="0028552F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ddisgwyl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ohonyn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nhw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hAnsi="Poppins" w:cs="Poppins"/>
          <w:sz w:val="24"/>
          <w:szCs w:val="24"/>
        </w:rPr>
        <w:t>beth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8552F">
        <w:rPr>
          <w:rFonts w:ascii="Poppins" w:hAnsi="Poppins" w:cs="Poppins"/>
          <w:sz w:val="24"/>
          <w:szCs w:val="24"/>
        </w:rPr>
        <w:t>nad</w:t>
      </w:r>
      <w:proofErr w:type="spellEnd"/>
      <w:r w:rsidR="0028552F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8552F">
        <w:rPr>
          <w:rFonts w:ascii="Poppins" w:hAnsi="Poppins" w:cs="Poppins"/>
          <w:sz w:val="24"/>
          <w:szCs w:val="24"/>
        </w:rPr>
        <w:t>yw</w:t>
      </w:r>
      <w:proofErr w:type="spellEnd"/>
    </w:p>
    <w:p w14:paraId="7BDBDEEB" w14:textId="0CEE810C" w:rsidR="008E23B8" w:rsidRPr="009924E4" w:rsidRDefault="00017317" w:rsidP="008E23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cefnogaeth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ddigonol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9924E4">
        <w:rPr>
          <w:rFonts w:ascii="Poppins" w:hAnsi="Poppins" w:cs="Poppins"/>
          <w:sz w:val="24"/>
          <w:szCs w:val="24"/>
        </w:rPr>
        <w:t>eu</w:t>
      </w:r>
      <w:proofErr w:type="spellEnd"/>
      <w:r w:rsidR="008E23B8" w:rsidRPr="009924E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9924E4">
        <w:rPr>
          <w:rFonts w:ascii="Poppins" w:hAnsi="Poppins" w:cs="Poppins"/>
          <w:sz w:val="24"/>
          <w:szCs w:val="24"/>
        </w:rPr>
        <w:t>rôl</w:t>
      </w:r>
      <w:proofErr w:type="spellEnd"/>
      <w:r w:rsidR="00DB31A7" w:rsidRPr="009924E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9924E4">
        <w:rPr>
          <w:rFonts w:ascii="Poppins" w:hAnsi="Poppins" w:cs="Poppins"/>
          <w:sz w:val="24"/>
          <w:szCs w:val="24"/>
        </w:rPr>
        <w:t>wirfoddol</w:t>
      </w:r>
      <w:r w:rsidR="008E23B8" w:rsidRPr="009924E4">
        <w:rPr>
          <w:rFonts w:ascii="Poppins" w:hAnsi="Poppins" w:cs="Poppins"/>
          <w:sz w:val="24"/>
          <w:szCs w:val="24"/>
        </w:rPr>
        <w:t>i</w:t>
      </w:r>
      <w:proofErr w:type="spellEnd"/>
      <w:r w:rsidR="008E23B8" w:rsidRPr="009924E4">
        <w:rPr>
          <w:rFonts w:ascii="Poppins" w:hAnsi="Poppins" w:cs="Poppins"/>
          <w:sz w:val="24"/>
          <w:szCs w:val="24"/>
        </w:rPr>
        <w:t xml:space="preserve"> </w:t>
      </w:r>
    </w:p>
    <w:p w14:paraId="3D03E478" w14:textId="75550DC0" w:rsidR="008E23B8" w:rsidRPr="007D3895" w:rsidRDefault="00017317" w:rsidP="008E23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9924E4">
        <w:rPr>
          <w:rFonts w:ascii="Poppins" w:hAnsi="Poppins" w:cs="Poppins"/>
          <w:sz w:val="24"/>
          <w:szCs w:val="24"/>
        </w:rPr>
        <w:t>Gwybod</w:t>
      </w:r>
      <w:proofErr w:type="spellEnd"/>
      <w:r w:rsidRPr="009924E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9924E4">
        <w:rPr>
          <w:rFonts w:ascii="Poppins" w:hAnsi="Poppins" w:cs="Poppins"/>
          <w:sz w:val="24"/>
          <w:szCs w:val="24"/>
        </w:rPr>
        <w:t>beth</w:t>
      </w:r>
      <w:proofErr w:type="spellEnd"/>
      <w:r w:rsidRPr="009924E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9924E4">
        <w:rPr>
          <w:rFonts w:ascii="Poppins" w:hAnsi="Poppins" w:cs="Poppins"/>
          <w:sz w:val="24"/>
          <w:szCs w:val="24"/>
        </w:rPr>
        <w:t>i’w</w:t>
      </w:r>
      <w:proofErr w:type="spellEnd"/>
      <w:r w:rsidRPr="009924E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9924E4">
        <w:rPr>
          <w:rFonts w:ascii="Poppins" w:hAnsi="Poppins" w:cs="Poppins"/>
          <w:sz w:val="24"/>
          <w:szCs w:val="24"/>
        </w:rPr>
        <w:t>wneud</w:t>
      </w:r>
      <w:proofErr w:type="spellEnd"/>
      <w:r w:rsidRPr="009924E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9924E4">
        <w:rPr>
          <w:rFonts w:ascii="Poppins" w:hAnsi="Poppins" w:cs="Poppins"/>
          <w:sz w:val="24"/>
          <w:szCs w:val="24"/>
        </w:rPr>
        <w:t>os</w:t>
      </w:r>
      <w:proofErr w:type="spellEnd"/>
      <w:r w:rsidRPr="009924E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9924E4">
        <w:rPr>
          <w:rFonts w:ascii="Poppins" w:hAnsi="Poppins" w:cs="Poppins"/>
          <w:sz w:val="24"/>
          <w:szCs w:val="24"/>
        </w:rPr>
        <w:t>bydd</w:t>
      </w:r>
      <w:proofErr w:type="spellEnd"/>
      <w:r w:rsidRPr="009924E4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9924E4">
        <w:rPr>
          <w:rFonts w:ascii="Poppins" w:hAnsi="Poppins" w:cs="Poppins"/>
          <w:sz w:val="24"/>
          <w:szCs w:val="24"/>
        </w:rPr>
        <w:t>unrhyw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beth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mynd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o’i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le</w:t>
      </w:r>
    </w:p>
    <w:p w14:paraId="59609640" w14:textId="106F517C" w:rsidR="008E23B8" w:rsidRPr="007D3895" w:rsidRDefault="008E23B8" w:rsidP="008E23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hAnsi="Poppins" w:cs="Poppins"/>
          <w:sz w:val="24"/>
          <w:szCs w:val="24"/>
        </w:rPr>
        <w:t>B</w:t>
      </w:r>
      <w:r w:rsidR="00017317" w:rsidRPr="007D3895">
        <w:rPr>
          <w:rFonts w:ascii="Poppins" w:hAnsi="Poppins" w:cs="Poppins"/>
          <w:sz w:val="24"/>
          <w:szCs w:val="24"/>
        </w:rPr>
        <w:t xml:space="preserve">od </w:t>
      </w:r>
      <w:proofErr w:type="spellStart"/>
      <w:r w:rsidR="00017317"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="0001731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17317" w:rsidRPr="007D3895">
        <w:rPr>
          <w:rFonts w:ascii="Poppins" w:hAnsi="Poppins" w:cs="Poppins"/>
          <w:sz w:val="24"/>
          <w:szCs w:val="24"/>
        </w:rPr>
        <w:t>rhydd</w:t>
      </w:r>
      <w:proofErr w:type="spellEnd"/>
      <w:r w:rsidR="0001731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17317" w:rsidRPr="007D3895">
        <w:rPr>
          <w:rFonts w:ascii="Poppins" w:hAnsi="Poppins" w:cs="Poppins"/>
          <w:sz w:val="24"/>
          <w:szCs w:val="24"/>
        </w:rPr>
        <w:t>rhag</w:t>
      </w:r>
      <w:proofErr w:type="spellEnd"/>
      <w:r w:rsidR="00017317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17317" w:rsidRPr="007D3895">
        <w:rPr>
          <w:rFonts w:ascii="Poppins" w:hAnsi="Poppins" w:cs="Poppins"/>
          <w:sz w:val="24"/>
          <w:szCs w:val="24"/>
        </w:rPr>
        <w:t>gwahaniaethu</w:t>
      </w:r>
      <w:proofErr w:type="spellEnd"/>
    </w:p>
    <w:p w14:paraId="6970FA1A" w14:textId="40373E19" w:rsidR="008E23B8" w:rsidRPr="007D3895" w:rsidRDefault="0030100A" w:rsidP="008E23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hAnsi="Poppins" w:cs="Poppins"/>
          <w:sz w:val="24"/>
          <w:szCs w:val="24"/>
        </w:rPr>
        <w:t>Ca</w:t>
      </w:r>
      <w:r w:rsidR="009924E4">
        <w:rPr>
          <w:rFonts w:ascii="Poppins" w:hAnsi="Poppins" w:cs="Poppins"/>
          <w:sz w:val="24"/>
          <w:szCs w:val="24"/>
        </w:rPr>
        <w:t>e</w:t>
      </w:r>
      <w:r w:rsidRPr="007D3895">
        <w:rPr>
          <w:rFonts w:ascii="Poppins" w:hAnsi="Poppins" w:cs="Poppins"/>
          <w:sz w:val="24"/>
          <w:szCs w:val="24"/>
        </w:rPr>
        <w:t xml:space="preserve">l </w:t>
      </w:r>
      <w:proofErr w:type="spellStart"/>
      <w:r w:rsidRPr="007D3895">
        <w:rPr>
          <w:rFonts w:ascii="Poppins" w:hAnsi="Poppins" w:cs="Poppins"/>
          <w:sz w:val="24"/>
          <w:szCs w:val="24"/>
        </w:rPr>
        <w:t>amodau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diogel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D3895">
        <w:rPr>
          <w:rFonts w:ascii="Poppins" w:hAnsi="Poppins" w:cs="Poppins"/>
          <w:sz w:val="24"/>
          <w:szCs w:val="24"/>
        </w:rPr>
        <w:t>gyflawni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gweithgareddau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="008E23B8" w:rsidRPr="007D3895">
        <w:rPr>
          <w:rFonts w:ascii="Poppins" w:hAnsi="Poppins" w:cs="Poppins"/>
          <w:sz w:val="24"/>
          <w:szCs w:val="24"/>
        </w:rPr>
        <w:t>i</w:t>
      </w:r>
      <w:proofErr w:type="spellEnd"/>
    </w:p>
    <w:p w14:paraId="2E37A405" w14:textId="76B541D2" w:rsidR="008E23B8" w:rsidRPr="007D3895" w:rsidRDefault="008E23B8" w:rsidP="008E23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 w:rsidRPr="007D3895">
        <w:rPr>
          <w:rFonts w:ascii="Poppins" w:hAnsi="Poppins" w:cs="Poppins"/>
          <w:sz w:val="24"/>
          <w:szCs w:val="24"/>
        </w:rPr>
        <w:t>B</w:t>
      </w:r>
      <w:r w:rsidR="0030100A" w:rsidRPr="007D3895">
        <w:rPr>
          <w:rFonts w:ascii="Poppins" w:hAnsi="Poppins" w:cs="Poppins"/>
          <w:sz w:val="24"/>
          <w:szCs w:val="24"/>
        </w:rPr>
        <w:t xml:space="preserve">od </w:t>
      </w:r>
      <w:proofErr w:type="spellStart"/>
      <w:r w:rsidR="0030100A" w:rsidRPr="007D3895">
        <w:rPr>
          <w:rFonts w:ascii="Poppins" w:hAnsi="Poppins" w:cs="Poppins"/>
          <w:sz w:val="24"/>
          <w:szCs w:val="24"/>
        </w:rPr>
        <w:t>wed</w:t>
      </w:r>
      <w:r w:rsidR="00A22E9C">
        <w:rPr>
          <w:rFonts w:ascii="Poppins" w:hAnsi="Poppins" w:cs="Poppins"/>
          <w:sz w:val="24"/>
          <w:szCs w:val="24"/>
        </w:rPr>
        <w:t>i</w:t>
      </w:r>
      <w:proofErr w:type="spellEnd"/>
      <w:r w:rsidR="00A22E9C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22E9C">
        <w:rPr>
          <w:rFonts w:ascii="Poppins" w:hAnsi="Poppins" w:cs="Poppins"/>
          <w:sz w:val="24"/>
          <w:szCs w:val="24"/>
        </w:rPr>
        <w:t>e</w:t>
      </w:r>
      <w:r w:rsidR="0030100A" w:rsidRPr="007D3895">
        <w:rPr>
          <w:rFonts w:ascii="Poppins" w:hAnsi="Poppins" w:cs="Poppins"/>
          <w:sz w:val="24"/>
          <w:szCs w:val="24"/>
        </w:rPr>
        <w:t>u</w:t>
      </w:r>
      <w:proofErr w:type="spellEnd"/>
      <w:r w:rsidR="0030100A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0100A" w:rsidRPr="007D3895">
        <w:rPr>
          <w:rFonts w:ascii="Poppins" w:hAnsi="Poppins" w:cs="Poppins"/>
          <w:sz w:val="24"/>
          <w:szCs w:val="24"/>
        </w:rPr>
        <w:t>hyswirio</w:t>
      </w:r>
      <w:proofErr w:type="spellEnd"/>
    </w:p>
    <w:p w14:paraId="279C0EDD" w14:textId="00F3B977" w:rsidR="008E23B8" w:rsidRPr="007D3895" w:rsidRDefault="0030100A" w:rsidP="008E23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treuliau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allan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Pr="007D3895">
        <w:rPr>
          <w:rFonts w:ascii="Poppins" w:hAnsi="Poppins" w:cs="Poppins"/>
          <w:sz w:val="24"/>
          <w:szCs w:val="24"/>
        </w:rPr>
        <w:t>boced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perthnasol</w:t>
      </w:r>
      <w:proofErr w:type="spellEnd"/>
    </w:p>
    <w:p w14:paraId="28F2ECDC" w14:textId="22AB1199" w:rsidR="008E23B8" w:rsidRPr="007D3895" w:rsidRDefault="0030100A" w:rsidP="008E23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Derbyn</w:t>
      </w:r>
      <w:proofErr w:type="spellEnd"/>
      <w:r w:rsidR="00A22E9C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rhaglen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gynefino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D3895">
        <w:rPr>
          <w:rFonts w:ascii="Poppins" w:hAnsi="Poppins" w:cs="Poppins"/>
          <w:sz w:val="24"/>
          <w:szCs w:val="24"/>
        </w:rPr>
        <w:t>chyfleo</w:t>
      </w:r>
      <w:r w:rsidR="002E0EF2">
        <w:rPr>
          <w:rFonts w:ascii="Poppins" w:hAnsi="Poppins" w:cs="Poppins"/>
          <w:sz w:val="24"/>
          <w:szCs w:val="24"/>
        </w:rPr>
        <w:t>e</w:t>
      </w:r>
      <w:r w:rsidRPr="007D3895">
        <w:rPr>
          <w:rFonts w:ascii="Poppins" w:hAnsi="Poppins" w:cs="Poppins"/>
          <w:sz w:val="24"/>
          <w:szCs w:val="24"/>
        </w:rPr>
        <w:t>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hyfforddiant</w:t>
      </w:r>
      <w:proofErr w:type="spellEnd"/>
    </w:p>
    <w:p w14:paraId="0A756CB9" w14:textId="77777777" w:rsidR="008E23B8" w:rsidRPr="007D3895" w:rsidRDefault="008E23B8" w:rsidP="008E23B8">
      <w:pPr>
        <w:pStyle w:val="ListParagraph"/>
        <w:spacing w:after="0" w:line="240" w:lineRule="auto"/>
        <w:ind w:left="0"/>
        <w:jc w:val="both"/>
        <w:rPr>
          <w:rFonts w:ascii="Poppins" w:hAnsi="Poppins" w:cs="Poppins"/>
          <w:sz w:val="24"/>
          <w:szCs w:val="24"/>
        </w:rPr>
      </w:pPr>
    </w:p>
    <w:p w14:paraId="55D89C8B" w14:textId="4CF6FAC1" w:rsidR="008E23B8" w:rsidRPr="007D3895" w:rsidRDefault="00D21793" w:rsidP="008E23B8">
      <w:pPr>
        <w:pStyle w:val="ListParagraph"/>
        <w:spacing w:after="0" w:line="240" w:lineRule="auto"/>
        <w:ind w:left="0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Disgwyliwn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21378E" w:rsidRPr="007D3895">
        <w:rPr>
          <w:rFonts w:ascii="Poppins" w:hAnsi="Poppins" w:cs="Poppins"/>
          <w:sz w:val="24"/>
          <w:szCs w:val="24"/>
        </w:rPr>
        <w:t>wirfoddolwyr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>:</w:t>
      </w:r>
    </w:p>
    <w:p w14:paraId="71FA6832" w14:textId="77777777" w:rsidR="008E23B8" w:rsidRPr="007D3895" w:rsidRDefault="008E23B8" w:rsidP="008E23B8">
      <w:pPr>
        <w:pStyle w:val="ListParagraph"/>
        <w:spacing w:after="0" w:line="240" w:lineRule="auto"/>
        <w:ind w:left="0"/>
        <w:jc w:val="both"/>
        <w:rPr>
          <w:rFonts w:ascii="Poppins" w:hAnsi="Poppins" w:cs="Poppins"/>
          <w:sz w:val="24"/>
          <w:szCs w:val="24"/>
        </w:rPr>
      </w:pPr>
    </w:p>
    <w:p w14:paraId="2E7C2EFD" w14:textId="6F46AF4F" w:rsidR="008E23B8" w:rsidRPr="007D3895" w:rsidRDefault="00D21793" w:rsidP="008E2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Fod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ddibynadwy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Pr="007D3895">
        <w:rPr>
          <w:rFonts w:ascii="Poppins" w:hAnsi="Poppins" w:cs="Poppins"/>
          <w:sz w:val="24"/>
          <w:szCs w:val="24"/>
        </w:rPr>
        <w:t>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E23B8" w:rsidRPr="007D3895">
        <w:rPr>
          <w:rFonts w:ascii="Poppins" w:hAnsi="Poppins" w:cs="Poppins"/>
          <w:sz w:val="24"/>
          <w:szCs w:val="24"/>
        </w:rPr>
        <w:t>onest</w:t>
      </w:r>
      <w:proofErr w:type="spellEnd"/>
    </w:p>
    <w:p w14:paraId="6D237E3E" w14:textId="2627362F" w:rsidR="008E23B8" w:rsidRPr="007D3895" w:rsidRDefault="00D21793" w:rsidP="008E2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Parchu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cyfrinachedd</w:t>
      </w:r>
      <w:proofErr w:type="spellEnd"/>
    </w:p>
    <w:p w14:paraId="05AF04AB" w14:textId="771728B9" w:rsidR="008E23B8" w:rsidRPr="007D3895" w:rsidRDefault="008E23B8" w:rsidP="008E2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C</w:t>
      </w:r>
      <w:r w:rsidR="00D21793" w:rsidRPr="007D3895">
        <w:rPr>
          <w:rFonts w:ascii="Poppins" w:hAnsi="Poppins" w:cs="Poppins"/>
          <w:sz w:val="24"/>
          <w:szCs w:val="24"/>
        </w:rPr>
        <w:t>ydymffurfio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â’n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polisïau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a’n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gweithdrefnau</w:t>
      </w:r>
      <w:proofErr w:type="spellEnd"/>
    </w:p>
    <w:p w14:paraId="2652B637" w14:textId="56324EF4" w:rsidR="008E23B8" w:rsidRPr="007D3895" w:rsidRDefault="008E23B8" w:rsidP="008E2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Ma</w:t>
      </w:r>
      <w:r w:rsidR="00D21793" w:rsidRPr="007D3895">
        <w:rPr>
          <w:rFonts w:ascii="Poppins" w:hAnsi="Poppins" w:cs="Poppins"/>
          <w:sz w:val="24"/>
          <w:szCs w:val="24"/>
        </w:rPr>
        <w:t>nteisio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i’r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eithaf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gyfleoedd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hyfforddiant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chefnogaeth</w:t>
      </w:r>
      <w:proofErr w:type="spellEnd"/>
    </w:p>
    <w:p w14:paraId="4E252842" w14:textId="0DEF3669" w:rsidR="008E23B8" w:rsidRPr="007D3895" w:rsidRDefault="008E23B8" w:rsidP="008E2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C</w:t>
      </w:r>
      <w:r w:rsidR="00D21793" w:rsidRPr="007D3895">
        <w:rPr>
          <w:rFonts w:ascii="Poppins" w:hAnsi="Poppins" w:cs="Poppins"/>
          <w:sz w:val="24"/>
          <w:szCs w:val="24"/>
        </w:rPr>
        <w:t>yflawni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eu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tasgau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gwirfoddol</w:t>
      </w:r>
      <w:r w:rsidRPr="007D3895">
        <w:rPr>
          <w:rFonts w:ascii="Poppins" w:hAnsi="Poppins" w:cs="Poppins"/>
          <w:sz w:val="24"/>
          <w:szCs w:val="24"/>
        </w:rPr>
        <w:t>i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fel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gytunir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a</w:t>
      </w:r>
      <w:r w:rsidR="00D21793" w:rsidRPr="007D3895">
        <w:rPr>
          <w:rFonts w:ascii="Poppins" w:hAnsi="Poppins" w:cs="Poppins"/>
          <w:sz w:val="24"/>
          <w:szCs w:val="24"/>
        </w:rPr>
        <w:t xml:space="preserve">c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mewn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ffordd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sy’n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adlewyrchu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gwerthoedd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a’n</w:t>
      </w:r>
      <w:proofErr w:type="spellEnd"/>
      <w:r w:rsidR="00D21793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21793" w:rsidRPr="007D3895">
        <w:rPr>
          <w:rFonts w:ascii="Poppins" w:hAnsi="Poppins" w:cs="Poppins"/>
          <w:sz w:val="24"/>
          <w:szCs w:val="24"/>
        </w:rPr>
        <w:t>nodau</w:t>
      </w:r>
      <w:proofErr w:type="spellEnd"/>
      <w:r w:rsidR="00A22E9C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22E9C">
        <w:rPr>
          <w:rFonts w:ascii="Poppins" w:hAnsi="Poppins" w:cs="Poppins"/>
          <w:sz w:val="24"/>
          <w:szCs w:val="24"/>
        </w:rPr>
        <w:t>ni</w:t>
      </w:r>
      <w:proofErr w:type="spellEnd"/>
    </w:p>
    <w:p w14:paraId="0286425F" w14:textId="4F085876" w:rsidR="008E23B8" w:rsidRPr="007D3895" w:rsidRDefault="00D21793" w:rsidP="008E2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Parchu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gwaith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ein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B31A7" w:rsidRPr="007D3895">
        <w:rPr>
          <w:rFonts w:ascii="Poppins" w:hAnsi="Poppins" w:cs="Poppins"/>
          <w:sz w:val="24"/>
          <w:szCs w:val="24"/>
        </w:rPr>
        <w:t>sefydliad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 a</w:t>
      </w:r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pheidio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Pr="007D3895">
        <w:rPr>
          <w:rFonts w:ascii="Poppins" w:hAnsi="Poppins" w:cs="Poppins"/>
          <w:sz w:val="24"/>
          <w:szCs w:val="24"/>
        </w:rPr>
        <w:t>dwyn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anfri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</w:t>
      </w:r>
      <w:r w:rsidR="00B37485" w:rsidRPr="007D3895">
        <w:rPr>
          <w:rFonts w:ascii="Poppins" w:hAnsi="Poppins" w:cs="Poppins"/>
          <w:sz w:val="24"/>
          <w:szCs w:val="24"/>
        </w:rPr>
        <w:t>rno</w:t>
      </w:r>
      <w:proofErr w:type="spellEnd"/>
    </w:p>
    <w:p w14:paraId="73ACFA8B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4E14A401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08E48E5D" w14:textId="77777777" w:rsidR="008E23B8" w:rsidRPr="007D3895" w:rsidRDefault="008E23B8" w:rsidP="008E23B8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43362AA6" w14:textId="2A312D31" w:rsidR="008E23B8" w:rsidRPr="007D3895" w:rsidRDefault="00D21793" w:rsidP="588A89A7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Cafodd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y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r w:rsidR="0080490B" w:rsidRPr="007D3895">
        <w:rPr>
          <w:rFonts w:ascii="Poppins" w:hAnsi="Poppins" w:cs="Poppins"/>
          <w:sz w:val="24"/>
          <w:szCs w:val="24"/>
        </w:rPr>
        <w:t>Polisi</w:t>
      </w:r>
      <w:r w:rsidR="008E23B8"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Gwirfoddoli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hwn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adolygu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ar</w:t>
      </w:r>
      <w:proofErr w:type="spellEnd"/>
      <w:r w:rsidR="00512FF4" w:rsidRPr="007D3895">
        <w:rPr>
          <w:rFonts w:ascii="Poppins" w:hAnsi="Poppins" w:cs="Poppins"/>
          <w:sz w:val="24"/>
          <w:szCs w:val="24"/>
        </w:rPr>
        <w:t xml:space="preserve"> </w:t>
      </w:r>
      <w:r w:rsidR="00D8152E" w:rsidRPr="007D3895">
        <w:rPr>
          <w:rFonts w:ascii="Poppins" w:hAnsi="Poppins" w:cs="Poppins"/>
          <w:sz w:val="24"/>
          <w:szCs w:val="24"/>
        </w:rPr>
        <w:t>xx xxx a</w:t>
      </w:r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chaiff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ei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adolygu’n</w:t>
      </w:r>
      <w:proofErr w:type="spellEnd"/>
      <w:r w:rsidRPr="007D389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D3895">
        <w:rPr>
          <w:rFonts w:ascii="Poppins" w:hAnsi="Poppins" w:cs="Poppins"/>
          <w:sz w:val="24"/>
          <w:szCs w:val="24"/>
        </w:rPr>
        <w:t>flynyddol</w:t>
      </w:r>
      <w:proofErr w:type="spellEnd"/>
      <w:r w:rsidR="00D8152E" w:rsidRPr="007D3895">
        <w:rPr>
          <w:rFonts w:ascii="Poppins" w:hAnsi="Poppins" w:cs="Poppins"/>
          <w:sz w:val="24"/>
          <w:szCs w:val="24"/>
        </w:rPr>
        <w:t xml:space="preserve">. </w:t>
      </w:r>
    </w:p>
    <w:p w14:paraId="100F0A3C" w14:textId="77777777" w:rsidR="008E23B8" w:rsidRPr="007D3895" w:rsidRDefault="008E23B8" w:rsidP="008E23B8">
      <w:pPr>
        <w:widowControl w:val="0"/>
        <w:spacing w:after="0" w:line="264" w:lineRule="auto"/>
        <w:jc w:val="both"/>
        <w:rPr>
          <w:rFonts w:ascii="Poppins" w:hAnsi="Poppins" w:cs="Poppins"/>
          <w:sz w:val="24"/>
          <w:szCs w:val="24"/>
        </w:rPr>
      </w:pPr>
    </w:p>
    <w:p w14:paraId="2C0850CD" w14:textId="77777777" w:rsidR="008E23B8" w:rsidRPr="007D3895" w:rsidRDefault="008E23B8" w:rsidP="008E23B8">
      <w:pPr>
        <w:widowControl w:val="0"/>
        <w:spacing w:after="0" w:line="264" w:lineRule="auto"/>
        <w:jc w:val="both"/>
        <w:rPr>
          <w:rFonts w:ascii="Poppins" w:hAnsi="Poppins" w:cs="Poppins"/>
          <w:sz w:val="24"/>
          <w:szCs w:val="24"/>
        </w:rPr>
      </w:pPr>
    </w:p>
    <w:p w14:paraId="56109A5E" w14:textId="7A793ABE" w:rsidR="008E23B8" w:rsidRPr="007D3895" w:rsidRDefault="00D21793" w:rsidP="008E23B8">
      <w:pPr>
        <w:widowControl w:val="0"/>
        <w:spacing w:after="0" w:line="264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Llofnod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: </w:t>
      </w:r>
    </w:p>
    <w:p w14:paraId="55FEF671" w14:textId="77777777" w:rsidR="008E23B8" w:rsidRPr="007D3895" w:rsidRDefault="008E23B8" w:rsidP="008E23B8">
      <w:pPr>
        <w:widowControl w:val="0"/>
        <w:spacing w:after="0" w:line="264" w:lineRule="auto"/>
        <w:jc w:val="both"/>
        <w:rPr>
          <w:rFonts w:ascii="Poppins" w:hAnsi="Poppins" w:cs="Poppins"/>
          <w:sz w:val="24"/>
          <w:szCs w:val="24"/>
        </w:rPr>
      </w:pPr>
    </w:p>
    <w:p w14:paraId="31413547" w14:textId="46342F68" w:rsidR="008E23B8" w:rsidRPr="007D3895" w:rsidRDefault="00D21793" w:rsidP="008E23B8">
      <w:pPr>
        <w:widowControl w:val="0"/>
        <w:spacing w:after="0" w:line="264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lastRenderedPageBreak/>
        <w:t>Swydd</w:t>
      </w:r>
      <w:proofErr w:type="spellEnd"/>
      <w:r w:rsidR="008E23B8" w:rsidRPr="007D3895">
        <w:rPr>
          <w:rFonts w:ascii="Poppins" w:hAnsi="Poppins" w:cs="Poppins"/>
          <w:sz w:val="24"/>
          <w:szCs w:val="24"/>
        </w:rPr>
        <w:t xml:space="preserve">: </w:t>
      </w:r>
    </w:p>
    <w:p w14:paraId="2DA5B1AC" w14:textId="77777777" w:rsidR="008E23B8" w:rsidRPr="007D3895" w:rsidRDefault="008E23B8" w:rsidP="008E23B8">
      <w:pPr>
        <w:widowControl w:val="0"/>
        <w:spacing w:after="0" w:line="264" w:lineRule="auto"/>
        <w:jc w:val="both"/>
        <w:rPr>
          <w:rFonts w:ascii="Poppins" w:hAnsi="Poppins" w:cs="Poppins"/>
          <w:sz w:val="24"/>
          <w:szCs w:val="24"/>
        </w:rPr>
      </w:pPr>
    </w:p>
    <w:p w14:paraId="489DD4E6" w14:textId="6D453190" w:rsidR="008E23B8" w:rsidRPr="007D3895" w:rsidRDefault="008E23B8" w:rsidP="008E23B8">
      <w:pPr>
        <w:widowControl w:val="0"/>
        <w:spacing w:after="0" w:line="264" w:lineRule="auto"/>
        <w:jc w:val="both"/>
        <w:rPr>
          <w:rFonts w:ascii="Poppins" w:hAnsi="Poppins" w:cs="Poppins"/>
          <w:sz w:val="24"/>
          <w:szCs w:val="24"/>
        </w:rPr>
      </w:pPr>
      <w:proofErr w:type="spellStart"/>
      <w:r w:rsidRPr="007D3895">
        <w:rPr>
          <w:rFonts w:ascii="Poppins" w:hAnsi="Poppins" w:cs="Poppins"/>
          <w:sz w:val="24"/>
          <w:szCs w:val="24"/>
        </w:rPr>
        <w:t>D</w:t>
      </w:r>
      <w:r w:rsidR="00D21793" w:rsidRPr="007D3895">
        <w:rPr>
          <w:rFonts w:ascii="Poppins" w:hAnsi="Poppins" w:cs="Poppins"/>
          <w:sz w:val="24"/>
          <w:szCs w:val="24"/>
        </w:rPr>
        <w:t>yddiad</w:t>
      </w:r>
      <w:proofErr w:type="spellEnd"/>
      <w:r w:rsidRPr="007D3895">
        <w:rPr>
          <w:rFonts w:ascii="Poppins" w:hAnsi="Poppins" w:cs="Poppins"/>
          <w:sz w:val="24"/>
          <w:szCs w:val="24"/>
        </w:rPr>
        <w:t>:</w:t>
      </w:r>
    </w:p>
    <w:p w14:paraId="69FD44FB" w14:textId="77777777" w:rsidR="008E23B8" w:rsidRPr="007D3895" w:rsidRDefault="008E23B8" w:rsidP="008E23B8">
      <w:pPr>
        <w:widowControl w:val="0"/>
        <w:tabs>
          <w:tab w:val="left" w:pos="2534"/>
        </w:tabs>
        <w:spacing w:after="0" w:line="264" w:lineRule="auto"/>
        <w:jc w:val="both"/>
        <w:rPr>
          <w:rFonts w:ascii="Poppins" w:hAnsi="Poppins" w:cs="Poppins"/>
          <w:sz w:val="24"/>
          <w:szCs w:val="24"/>
        </w:rPr>
      </w:pPr>
    </w:p>
    <w:p w14:paraId="344C51B0" w14:textId="77777777" w:rsidR="005A6DA1" w:rsidRPr="007D3895" w:rsidRDefault="005A6DA1">
      <w:pPr>
        <w:rPr>
          <w:rFonts w:ascii="Poppins" w:hAnsi="Poppins" w:cs="Poppins"/>
          <w:sz w:val="24"/>
          <w:szCs w:val="24"/>
        </w:rPr>
      </w:pPr>
    </w:p>
    <w:sectPr w:rsidR="005A6DA1" w:rsidRPr="007D3895" w:rsidSect="00A16B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10DD" w14:textId="77777777" w:rsidR="000B5C37" w:rsidRDefault="000B5C37">
      <w:pPr>
        <w:spacing w:after="0" w:line="240" w:lineRule="auto"/>
      </w:pPr>
      <w:r>
        <w:separator/>
      </w:r>
    </w:p>
  </w:endnote>
  <w:endnote w:type="continuationSeparator" w:id="0">
    <w:p w14:paraId="51C51BCC" w14:textId="77777777" w:rsidR="000B5C37" w:rsidRDefault="000B5C37">
      <w:pPr>
        <w:spacing w:after="0" w:line="240" w:lineRule="auto"/>
      </w:pPr>
      <w:r>
        <w:continuationSeparator/>
      </w:r>
    </w:p>
  </w:endnote>
  <w:endnote w:type="continuationNotice" w:id="1">
    <w:p w14:paraId="4D72A0F1" w14:textId="77777777" w:rsidR="000B5C37" w:rsidRDefault="000B5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88AF" w14:textId="77777777" w:rsidR="00F12743" w:rsidRDefault="00F12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C69D" w14:textId="77777777" w:rsidR="00F12743" w:rsidRDefault="00F12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9D1D" w14:textId="77777777" w:rsidR="00F12743" w:rsidRDefault="00F12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CD29" w14:textId="77777777" w:rsidR="000B5C37" w:rsidRDefault="000B5C37">
      <w:pPr>
        <w:spacing w:after="0" w:line="240" w:lineRule="auto"/>
      </w:pPr>
      <w:r>
        <w:separator/>
      </w:r>
    </w:p>
  </w:footnote>
  <w:footnote w:type="continuationSeparator" w:id="0">
    <w:p w14:paraId="596FFEC0" w14:textId="77777777" w:rsidR="000B5C37" w:rsidRDefault="000B5C37">
      <w:pPr>
        <w:spacing w:after="0" w:line="240" w:lineRule="auto"/>
      </w:pPr>
      <w:r>
        <w:continuationSeparator/>
      </w:r>
    </w:p>
  </w:footnote>
  <w:footnote w:type="continuationNotice" w:id="1">
    <w:p w14:paraId="0F551ECF" w14:textId="77777777" w:rsidR="000B5C37" w:rsidRDefault="000B5C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16E1" w14:textId="27F2F306" w:rsidR="00F12743" w:rsidRDefault="000F1ABB">
    <w:pPr>
      <w:pStyle w:val="Header"/>
    </w:pPr>
    <w:r>
      <w:rPr>
        <w:noProof/>
      </w:rPr>
      <w:pict w14:anchorId="4D1133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734110" o:spid="_x0000_s1026" type="#_x0000_t136" style="position:absolute;margin-left:0;margin-top:0;width:536.55pt;height:201.2pt;rotation:315;z-index:-251654143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ABB" w14:textId="7343A2D4" w:rsidR="00D8152E" w:rsidRDefault="000F1ABB" w:rsidP="00D8152E">
    <w:pPr>
      <w:pStyle w:val="Header"/>
    </w:pPr>
    <w:r>
      <w:rPr>
        <w:noProof/>
      </w:rPr>
      <w:pict w14:anchorId="609946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734111" o:spid="_x0000_s1027" type="#_x0000_t136" style="position:absolute;margin-left:0;margin-top:0;width:536.55pt;height:201.2pt;rotation:315;z-index:-251652095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  <w:p w14:paraId="4B7CB796" w14:textId="77777777" w:rsidR="00D8152E" w:rsidRPr="00A263BC" w:rsidRDefault="008E23B8" w:rsidP="00D8152E">
    <w:pPr>
      <w:pStyle w:val="Header"/>
      <w:tabs>
        <w:tab w:val="clear" w:pos="8306"/>
        <w:tab w:val="left" w:pos="415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1EE5" w14:textId="2688227A" w:rsidR="00D8152E" w:rsidRDefault="000F1ABB">
    <w:pPr>
      <w:pStyle w:val="Header"/>
    </w:pPr>
    <w:r>
      <w:rPr>
        <w:noProof/>
      </w:rPr>
      <w:pict w14:anchorId="51BBA3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734109" o:spid="_x0000_s1025" type="#_x0000_t136" style="position:absolute;margin-left:0;margin-top:0;width:536.55pt;height:201.2pt;rotation:315;z-index:-251656191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  <w:r w:rsidR="008E23B8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7753CFB" wp14:editId="67B15D9F">
          <wp:simplePos x="0" y="0"/>
          <wp:positionH relativeFrom="column">
            <wp:posOffset>-561340</wp:posOffset>
          </wp:positionH>
          <wp:positionV relativeFrom="paragraph">
            <wp:posOffset>1816735</wp:posOffset>
          </wp:positionV>
          <wp:extent cx="7555230" cy="6986905"/>
          <wp:effectExtent l="0" t="0" r="7620" b="4445"/>
          <wp:wrapNone/>
          <wp:docPr id="29" name="Picture 29" descr="c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698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3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18118" wp14:editId="29A23183">
              <wp:simplePos x="0" y="0"/>
              <wp:positionH relativeFrom="page">
                <wp:posOffset>2552700</wp:posOffset>
              </wp:positionH>
              <wp:positionV relativeFrom="page">
                <wp:posOffset>838200</wp:posOffset>
              </wp:positionV>
              <wp:extent cx="4257675" cy="485775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D3114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467B" w14:textId="600B37A1" w:rsidR="00D8152E" w:rsidRPr="00940758" w:rsidRDefault="008E23B8" w:rsidP="00D8152E">
                          <w:pPr>
                            <w:jc w:val="right"/>
                            <w:rPr>
                              <w:color w:val="FFFFFF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Model </w:t>
                          </w:r>
                          <w:proofErr w:type="spellStart"/>
                          <w:r w:rsidR="0021378E">
                            <w:rPr>
                              <w:color w:val="FFFFFF"/>
                              <w:sz w:val="48"/>
                              <w:szCs w:val="48"/>
                            </w:rPr>
                            <w:t>Gwirfoddolwyr</w:t>
                          </w:r>
                          <w:proofErr w:type="spellEnd"/>
                          <w:r w:rsidR="0021378E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Policy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1811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201pt;margin-top:66pt;width:335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" filled="f" stroked="f" strokecolor="#d31145" strokeweight="1pt">
              <v:textbox>
                <w:txbxContent>
                  <w:p w14:paraId="4E52467B" w14:textId="600B37A1" w:rsidR="00D8152E" w:rsidRPr="00940758" w:rsidRDefault="008E23B8" w:rsidP="00D8152E">
                    <w:pPr>
                      <w:jc w:val="right"/>
                      <w:rPr>
                        <w:color w:val="FFFFFF"/>
                        <w:sz w:val="48"/>
                        <w:szCs w:val="48"/>
                      </w:rPr>
                    </w:pPr>
                    <w:r>
                      <w:rPr>
                        <w:color w:val="FFFFFF"/>
                        <w:sz w:val="48"/>
                        <w:szCs w:val="48"/>
                      </w:rPr>
                      <w:t xml:space="preserve">Model </w:t>
                    </w:r>
                    <w:proofErr w:type="spellStart"/>
                    <w:r w:rsidR="0021378E">
                      <w:rPr>
                        <w:color w:val="FFFFFF"/>
                        <w:sz w:val="48"/>
                        <w:szCs w:val="48"/>
                      </w:rPr>
                      <w:t>Gwirfoddolwyr</w:t>
                    </w:r>
                    <w:proofErr w:type="spellEnd"/>
                    <w:r w:rsidR="0021378E">
                      <w:rPr>
                        <w:color w:val="FFFFFF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t xml:space="preserve">Policy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33B40"/>
    <w:multiLevelType w:val="multilevel"/>
    <w:tmpl w:val="69D6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798F"/>
    <w:multiLevelType w:val="multilevel"/>
    <w:tmpl w:val="847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33418"/>
    <w:multiLevelType w:val="hybridMultilevel"/>
    <w:tmpl w:val="8842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22A9"/>
    <w:multiLevelType w:val="hybridMultilevel"/>
    <w:tmpl w:val="B578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E0426"/>
    <w:multiLevelType w:val="multi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D41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B55DD4"/>
    <w:multiLevelType w:val="hybridMultilevel"/>
    <w:tmpl w:val="A0F2F702"/>
    <w:lvl w:ilvl="0" w:tplc="A1F27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08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F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CF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AD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8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C1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4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A5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85477"/>
    <w:multiLevelType w:val="hybridMultilevel"/>
    <w:tmpl w:val="3EEEAC64"/>
    <w:lvl w:ilvl="0" w:tplc="94A62E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4C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5A4E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C1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C7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D027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20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C3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E8ED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01C78"/>
    <w:multiLevelType w:val="hybridMultilevel"/>
    <w:tmpl w:val="D3DE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4498">
    <w:abstractNumId w:val="6"/>
  </w:num>
  <w:num w:numId="2" w16cid:durableId="659773571">
    <w:abstractNumId w:val="7"/>
  </w:num>
  <w:num w:numId="3" w16cid:durableId="766584594">
    <w:abstractNumId w:val="1"/>
  </w:num>
  <w:num w:numId="4" w16cid:durableId="885945374">
    <w:abstractNumId w:val="4"/>
  </w:num>
  <w:num w:numId="5" w16cid:durableId="409694917">
    <w:abstractNumId w:val="0"/>
  </w:num>
  <w:num w:numId="6" w16cid:durableId="678505130">
    <w:abstractNumId w:val="5"/>
  </w:num>
  <w:num w:numId="7" w16cid:durableId="1776634235">
    <w:abstractNumId w:val="3"/>
  </w:num>
  <w:num w:numId="8" w16cid:durableId="59596003">
    <w:abstractNumId w:val="8"/>
  </w:num>
  <w:num w:numId="9" w16cid:durableId="1455127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B8"/>
    <w:rsid w:val="00006E7C"/>
    <w:rsid w:val="00010303"/>
    <w:rsid w:val="00012379"/>
    <w:rsid w:val="00017317"/>
    <w:rsid w:val="000401DA"/>
    <w:rsid w:val="000412CA"/>
    <w:rsid w:val="000539E1"/>
    <w:rsid w:val="000655AC"/>
    <w:rsid w:val="00070535"/>
    <w:rsid w:val="00074E37"/>
    <w:rsid w:val="00097953"/>
    <w:rsid w:val="000A07EE"/>
    <w:rsid w:val="000A7A5A"/>
    <w:rsid w:val="000B5C37"/>
    <w:rsid w:val="000F1ABB"/>
    <w:rsid w:val="00120FD7"/>
    <w:rsid w:val="001866D9"/>
    <w:rsid w:val="00192FBF"/>
    <w:rsid w:val="001A401E"/>
    <w:rsid w:val="0021378E"/>
    <w:rsid w:val="00246E57"/>
    <w:rsid w:val="00255181"/>
    <w:rsid w:val="00265C54"/>
    <w:rsid w:val="0028552F"/>
    <w:rsid w:val="002A1697"/>
    <w:rsid w:val="002A2F8B"/>
    <w:rsid w:val="002B0F1C"/>
    <w:rsid w:val="002B15E9"/>
    <w:rsid w:val="002C27D4"/>
    <w:rsid w:val="002E0EF2"/>
    <w:rsid w:val="0030100A"/>
    <w:rsid w:val="00304299"/>
    <w:rsid w:val="0031542B"/>
    <w:rsid w:val="00322F49"/>
    <w:rsid w:val="003264D2"/>
    <w:rsid w:val="003419C7"/>
    <w:rsid w:val="00372F92"/>
    <w:rsid w:val="003D25CD"/>
    <w:rsid w:val="003E6A03"/>
    <w:rsid w:val="003F0CDE"/>
    <w:rsid w:val="00403C24"/>
    <w:rsid w:val="00437B30"/>
    <w:rsid w:val="004520AC"/>
    <w:rsid w:val="0045578C"/>
    <w:rsid w:val="00461754"/>
    <w:rsid w:val="00463445"/>
    <w:rsid w:val="00477653"/>
    <w:rsid w:val="004A35FD"/>
    <w:rsid w:val="004A3AE8"/>
    <w:rsid w:val="004C70BC"/>
    <w:rsid w:val="00512FF4"/>
    <w:rsid w:val="00516AE6"/>
    <w:rsid w:val="005513AE"/>
    <w:rsid w:val="00552201"/>
    <w:rsid w:val="005A6DA1"/>
    <w:rsid w:val="005C253D"/>
    <w:rsid w:val="005C6382"/>
    <w:rsid w:val="005E18AE"/>
    <w:rsid w:val="005E5B5A"/>
    <w:rsid w:val="00605800"/>
    <w:rsid w:val="00623A8D"/>
    <w:rsid w:val="00687F12"/>
    <w:rsid w:val="00700BAE"/>
    <w:rsid w:val="007120B3"/>
    <w:rsid w:val="007412C0"/>
    <w:rsid w:val="007531CA"/>
    <w:rsid w:val="007640E2"/>
    <w:rsid w:val="0077459C"/>
    <w:rsid w:val="00775159"/>
    <w:rsid w:val="00784B60"/>
    <w:rsid w:val="007A1E22"/>
    <w:rsid w:val="007D3895"/>
    <w:rsid w:val="0080490B"/>
    <w:rsid w:val="008077C7"/>
    <w:rsid w:val="00814036"/>
    <w:rsid w:val="00831FCD"/>
    <w:rsid w:val="00834BE4"/>
    <w:rsid w:val="008759D7"/>
    <w:rsid w:val="008857E5"/>
    <w:rsid w:val="008E12B1"/>
    <w:rsid w:val="008E23B8"/>
    <w:rsid w:val="008E357F"/>
    <w:rsid w:val="00902031"/>
    <w:rsid w:val="009065A4"/>
    <w:rsid w:val="009177BA"/>
    <w:rsid w:val="00935537"/>
    <w:rsid w:val="009629AB"/>
    <w:rsid w:val="009725F2"/>
    <w:rsid w:val="00984B76"/>
    <w:rsid w:val="0098593F"/>
    <w:rsid w:val="009924E4"/>
    <w:rsid w:val="009B6CD9"/>
    <w:rsid w:val="009C0736"/>
    <w:rsid w:val="009C10A5"/>
    <w:rsid w:val="009C7D31"/>
    <w:rsid w:val="009D6422"/>
    <w:rsid w:val="009E1778"/>
    <w:rsid w:val="00A16BE6"/>
    <w:rsid w:val="00A22E9C"/>
    <w:rsid w:val="00A62EDD"/>
    <w:rsid w:val="00AAC3DA"/>
    <w:rsid w:val="00AB439A"/>
    <w:rsid w:val="00AC2697"/>
    <w:rsid w:val="00AD4259"/>
    <w:rsid w:val="00AE4825"/>
    <w:rsid w:val="00AF72FB"/>
    <w:rsid w:val="00AF79F4"/>
    <w:rsid w:val="00B37485"/>
    <w:rsid w:val="00B40790"/>
    <w:rsid w:val="00B514D1"/>
    <w:rsid w:val="00B55A04"/>
    <w:rsid w:val="00B712B4"/>
    <w:rsid w:val="00B73F80"/>
    <w:rsid w:val="00B745FA"/>
    <w:rsid w:val="00B91B52"/>
    <w:rsid w:val="00B92EAE"/>
    <w:rsid w:val="00BB6AA4"/>
    <w:rsid w:val="00BE6666"/>
    <w:rsid w:val="00BF3C0C"/>
    <w:rsid w:val="00C22C56"/>
    <w:rsid w:val="00C81C37"/>
    <w:rsid w:val="00CB44EC"/>
    <w:rsid w:val="00CD32A9"/>
    <w:rsid w:val="00CF219E"/>
    <w:rsid w:val="00D21793"/>
    <w:rsid w:val="00D54020"/>
    <w:rsid w:val="00D6469C"/>
    <w:rsid w:val="00D8152E"/>
    <w:rsid w:val="00D8335D"/>
    <w:rsid w:val="00DA553F"/>
    <w:rsid w:val="00DB0A1E"/>
    <w:rsid w:val="00DB31A7"/>
    <w:rsid w:val="00DC1CD8"/>
    <w:rsid w:val="00DE1D87"/>
    <w:rsid w:val="00E147CE"/>
    <w:rsid w:val="00E15119"/>
    <w:rsid w:val="00E16569"/>
    <w:rsid w:val="00E17375"/>
    <w:rsid w:val="00E31144"/>
    <w:rsid w:val="00E9449A"/>
    <w:rsid w:val="00EA52E4"/>
    <w:rsid w:val="00EA72DB"/>
    <w:rsid w:val="00EB5F8D"/>
    <w:rsid w:val="00ED1851"/>
    <w:rsid w:val="00ED65BC"/>
    <w:rsid w:val="00ED6A24"/>
    <w:rsid w:val="00EF3549"/>
    <w:rsid w:val="00F12743"/>
    <w:rsid w:val="00F17630"/>
    <w:rsid w:val="00F77261"/>
    <w:rsid w:val="00F91844"/>
    <w:rsid w:val="00FD3869"/>
    <w:rsid w:val="03E2649C"/>
    <w:rsid w:val="0CFCB971"/>
    <w:rsid w:val="13507AF8"/>
    <w:rsid w:val="144B6128"/>
    <w:rsid w:val="158A412D"/>
    <w:rsid w:val="1B426480"/>
    <w:rsid w:val="1C29FF4F"/>
    <w:rsid w:val="237405AA"/>
    <w:rsid w:val="308E9210"/>
    <w:rsid w:val="38644A5E"/>
    <w:rsid w:val="38D5FF60"/>
    <w:rsid w:val="3DD6D18C"/>
    <w:rsid w:val="41F34206"/>
    <w:rsid w:val="4E3D5D46"/>
    <w:rsid w:val="52B877A7"/>
    <w:rsid w:val="54248A46"/>
    <w:rsid w:val="586E7232"/>
    <w:rsid w:val="588A89A7"/>
    <w:rsid w:val="5D9003A0"/>
    <w:rsid w:val="6072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FD2E9"/>
  <w15:chartTrackingRefBased/>
  <w15:docId w15:val="{784EF04F-2EE6-490C-A0C4-790BBAA5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B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autoRedefine/>
    <w:rsid w:val="0045578C"/>
    <w:pPr>
      <w:widowControl w:val="0"/>
      <w:autoSpaceDE w:val="0"/>
      <w:autoSpaceDN w:val="0"/>
      <w:adjustRightInd w:val="0"/>
      <w:spacing w:after="0" w:line="264" w:lineRule="auto"/>
    </w:pPr>
    <w:rPr>
      <w:rFonts w:ascii="Poppins" w:hAnsi="Poppins" w:cs="Poppins"/>
      <w:sz w:val="24"/>
      <w:szCs w:val="24"/>
    </w:rPr>
  </w:style>
  <w:style w:type="paragraph" w:styleId="Header">
    <w:name w:val="header"/>
    <w:basedOn w:val="Normal"/>
    <w:link w:val="HeaderChar"/>
    <w:rsid w:val="008E23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23B8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E2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DB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0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73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CD66E-B30D-44AD-B070-8CD097531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E2E7D-ADF4-4E91-8983-68EFD331D3EB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customXml/itemProps3.xml><?xml version="1.0" encoding="utf-8"?>
<ds:datastoreItem xmlns:ds="http://schemas.openxmlformats.org/officeDocument/2006/customXml" ds:itemID="{C64C24E6-9589-4CD6-BA53-E694067C6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1510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Thomas</dc:creator>
  <cp:keywords/>
  <dc:description/>
  <cp:lastModifiedBy>Francesca Williams</cp:lastModifiedBy>
  <cp:revision>2</cp:revision>
  <dcterms:created xsi:type="dcterms:W3CDTF">2022-10-18T21:23:00Z</dcterms:created>
  <dcterms:modified xsi:type="dcterms:W3CDTF">2022-10-18T21:23:00Z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