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D84DB" w14:textId="77777777" w:rsidR="00B03219" w:rsidRPr="00203700" w:rsidRDefault="00B03219" w:rsidP="00B03219">
      <w:pPr>
        <w:spacing w:after="0"/>
        <w:rPr>
          <w:sz w:val="20"/>
          <w:szCs w:val="20"/>
        </w:rPr>
      </w:pPr>
      <w:bookmarkStart w:id="0" w:name="_Hlk4053711"/>
      <w:r w:rsidRPr="00203700">
        <w:rPr>
          <w:b/>
          <w:bCs/>
          <w:sz w:val="20"/>
          <w:szCs w:val="20"/>
        </w:rPr>
        <w:t>BILL ELMS ASSOCIATES</w:t>
      </w:r>
      <w:r w:rsidRPr="00203700">
        <w:rPr>
          <w:sz w:val="20"/>
          <w:szCs w:val="20"/>
        </w:rPr>
        <w:t xml:space="preserve"> | PRESS RELEASE</w:t>
      </w:r>
    </w:p>
    <w:p w14:paraId="46DE7C7B" w14:textId="01F0A55A" w:rsidR="00B03219" w:rsidRPr="003A4530" w:rsidRDefault="003A4530" w:rsidP="003A4530">
      <w:pPr>
        <w:pBdr>
          <w:bottom w:val="single" w:sz="12" w:space="1" w:color="auto"/>
        </w:pBdr>
        <w:spacing w:after="0" w:line="240" w:lineRule="auto"/>
        <w:rPr>
          <w:rFonts w:cs="Calibri"/>
          <w:color w:val="000000"/>
          <w:sz w:val="20"/>
          <w:szCs w:val="20"/>
          <w:lang w:val="en-US"/>
        </w:rPr>
      </w:pPr>
      <w:r>
        <w:rPr>
          <w:rFonts w:cs="Calibri"/>
          <w:b/>
          <w:bCs/>
          <w:color w:val="000000"/>
          <w:sz w:val="20"/>
          <w:szCs w:val="20"/>
          <w:lang w:val="en-US"/>
        </w:rPr>
        <w:t xml:space="preserve">FRIDAY </w:t>
      </w:r>
      <w:r w:rsidR="0067685D">
        <w:rPr>
          <w:rFonts w:cs="Calibri"/>
          <w:b/>
          <w:bCs/>
          <w:color w:val="000000"/>
          <w:sz w:val="20"/>
          <w:szCs w:val="20"/>
          <w:lang w:val="en-US"/>
        </w:rPr>
        <w:t>9</w:t>
      </w:r>
      <w:r>
        <w:rPr>
          <w:rFonts w:cs="Calibri"/>
          <w:b/>
          <w:bCs/>
          <w:color w:val="000000"/>
          <w:sz w:val="20"/>
          <w:szCs w:val="20"/>
          <w:lang w:val="en-US"/>
        </w:rPr>
        <w:t xml:space="preserve"> MAY 2025 | </w:t>
      </w:r>
      <w:r>
        <w:rPr>
          <w:rFonts w:cs="Calibri"/>
          <w:color w:val="000000"/>
          <w:sz w:val="20"/>
          <w:szCs w:val="20"/>
          <w:lang w:val="en-US"/>
        </w:rPr>
        <w:t>FOR IMMEDIATE RELEASE</w:t>
      </w:r>
    </w:p>
    <w:p w14:paraId="621966A3" w14:textId="17B7FC44" w:rsidR="00B112F9" w:rsidRDefault="00B112F9" w:rsidP="00034CA2">
      <w:pPr>
        <w:pStyle w:val="NoSpacing"/>
        <w:jc w:val="center"/>
        <w:rPr>
          <w:b/>
          <w:noProof/>
          <w:sz w:val="20"/>
          <w:szCs w:val="20"/>
        </w:rPr>
      </w:pPr>
    </w:p>
    <w:p w14:paraId="09EB25D2" w14:textId="4E762F03" w:rsidR="00913161" w:rsidRDefault="00AB0424" w:rsidP="00034CA2">
      <w:pPr>
        <w:pStyle w:val="NoSpacing"/>
        <w:jc w:val="center"/>
        <w:rPr>
          <w:b/>
          <w:noProof/>
          <w:sz w:val="20"/>
          <w:szCs w:val="20"/>
        </w:rPr>
      </w:pPr>
      <w:r>
        <w:rPr>
          <w:b/>
          <w:noProof/>
          <w:sz w:val="20"/>
          <w:szCs w:val="20"/>
          <w14:ligatures w14:val="standardContextual"/>
        </w:rPr>
        <w:drawing>
          <wp:inline distT="0" distB="0" distL="0" distR="0" wp14:anchorId="26F65BE2" wp14:editId="3A176F65">
            <wp:extent cx="5715000" cy="2857500"/>
            <wp:effectExtent l="0" t="0" r="0" b="0"/>
            <wp:docPr id="904094538" name="Picture 1" descr="A group of people in front of a pain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94538" name="Picture 1" descr="A group of people in front of a painting&#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715000" cy="2857500"/>
                    </a:xfrm>
                    <a:prstGeom prst="rect">
                      <a:avLst/>
                    </a:prstGeom>
                  </pic:spPr>
                </pic:pic>
              </a:graphicData>
            </a:graphic>
          </wp:inline>
        </w:drawing>
      </w:r>
    </w:p>
    <w:p w14:paraId="4D360A1A" w14:textId="697DA4B8" w:rsidR="00B03219" w:rsidRPr="0067685D" w:rsidRDefault="0067685D" w:rsidP="00B03219">
      <w:pPr>
        <w:pStyle w:val="NoSpacing"/>
        <w:jc w:val="center"/>
        <w:rPr>
          <w:b/>
          <w:sz w:val="68"/>
          <w:szCs w:val="68"/>
        </w:rPr>
      </w:pPr>
      <w:r w:rsidRPr="0067685D">
        <w:rPr>
          <w:b/>
          <w:sz w:val="68"/>
          <w:szCs w:val="68"/>
        </w:rPr>
        <w:t xml:space="preserve">TICKETS NOW ON SALE FOR </w:t>
      </w:r>
      <w:r w:rsidR="002A6AC3" w:rsidRPr="0067685D">
        <w:rPr>
          <w:b/>
          <w:sz w:val="68"/>
          <w:szCs w:val="68"/>
        </w:rPr>
        <w:t xml:space="preserve">BEYOND VAN GOGH </w:t>
      </w:r>
      <w:r w:rsidRPr="0067685D">
        <w:rPr>
          <w:b/>
          <w:sz w:val="68"/>
          <w:szCs w:val="68"/>
        </w:rPr>
        <w:t>IN EXETER</w:t>
      </w:r>
    </w:p>
    <w:p w14:paraId="2D2E7105" w14:textId="77777777" w:rsidR="00B03219" w:rsidRDefault="00B03219" w:rsidP="00B03219">
      <w:pPr>
        <w:pStyle w:val="NoSpacing"/>
        <w:rPr>
          <w:rFonts w:cs="Calibri"/>
          <w:color w:val="1A1A1A"/>
          <w:sz w:val="20"/>
          <w:szCs w:val="20"/>
        </w:rPr>
      </w:pPr>
    </w:p>
    <w:p w14:paraId="116CEB3A" w14:textId="497C21BA" w:rsidR="00592658" w:rsidRDefault="00B55DE8" w:rsidP="00825183">
      <w:pPr>
        <w:pStyle w:val="NoSpacing"/>
        <w:jc w:val="center"/>
        <w:rPr>
          <w:rFonts w:cs="Calibri"/>
          <w:color w:val="1A1A1A"/>
          <w:sz w:val="36"/>
          <w:szCs w:val="36"/>
        </w:rPr>
      </w:pPr>
      <w:r>
        <w:rPr>
          <w:rFonts w:cs="Calibri"/>
          <w:color w:val="1A1A1A"/>
          <w:sz w:val="36"/>
          <w:szCs w:val="36"/>
        </w:rPr>
        <w:t>S</w:t>
      </w:r>
      <w:r w:rsidR="0067685D">
        <w:rPr>
          <w:rFonts w:cs="Calibri"/>
          <w:color w:val="1A1A1A"/>
          <w:sz w:val="36"/>
          <w:szCs w:val="36"/>
        </w:rPr>
        <w:t xml:space="preserve">trictly limited run for </w:t>
      </w:r>
      <w:r w:rsidR="00CB46B1">
        <w:rPr>
          <w:rFonts w:cs="Calibri"/>
          <w:color w:val="1A1A1A"/>
          <w:sz w:val="36"/>
          <w:szCs w:val="36"/>
        </w:rPr>
        <w:t>breathtaking</w:t>
      </w:r>
      <w:r w:rsidR="00592658">
        <w:rPr>
          <w:rFonts w:cs="Calibri"/>
          <w:color w:val="1A1A1A"/>
          <w:sz w:val="36"/>
          <w:szCs w:val="36"/>
        </w:rPr>
        <w:t xml:space="preserve"> </w:t>
      </w:r>
      <w:r w:rsidR="00C00A19">
        <w:rPr>
          <w:rFonts w:cs="Calibri"/>
          <w:color w:val="1A1A1A"/>
          <w:sz w:val="36"/>
          <w:szCs w:val="36"/>
        </w:rPr>
        <w:t>immersive</w:t>
      </w:r>
      <w:r w:rsidR="00ED3856">
        <w:rPr>
          <w:rFonts w:cs="Calibri"/>
          <w:color w:val="1A1A1A"/>
          <w:sz w:val="36"/>
          <w:szCs w:val="36"/>
        </w:rPr>
        <w:t xml:space="preserve"> </w:t>
      </w:r>
      <w:r w:rsidR="00C00A19">
        <w:rPr>
          <w:rFonts w:cs="Calibri"/>
          <w:color w:val="1A1A1A"/>
          <w:sz w:val="36"/>
          <w:szCs w:val="36"/>
        </w:rPr>
        <w:t>experience</w:t>
      </w:r>
      <w:r w:rsidR="00543BCD">
        <w:rPr>
          <w:rFonts w:cs="Calibri"/>
          <w:color w:val="1A1A1A"/>
          <w:sz w:val="36"/>
          <w:szCs w:val="36"/>
        </w:rPr>
        <w:t xml:space="preserve"> </w:t>
      </w:r>
      <w:r w:rsidR="00C00A19">
        <w:rPr>
          <w:rFonts w:cs="Calibri"/>
          <w:color w:val="1A1A1A"/>
          <w:sz w:val="36"/>
          <w:szCs w:val="36"/>
        </w:rPr>
        <w:t>at</w:t>
      </w:r>
      <w:r w:rsidR="009E2AFC">
        <w:rPr>
          <w:rFonts w:cs="Calibri"/>
          <w:color w:val="1A1A1A"/>
          <w:sz w:val="36"/>
          <w:szCs w:val="36"/>
        </w:rPr>
        <w:t xml:space="preserve"> </w:t>
      </w:r>
      <w:r w:rsidR="00366DC1">
        <w:rPr>
          <w:rFonts w:cs="Calibri"/>
          <w:color w:val="1A1A1A"/>
          <w:sz w:val="36"/>
          <w:szCs w:val="36"/>
        </w:rPr>
        <w:t xml:space="preserve">Westpoint </w:t>
      </w:r>
      <w:r w:rsidR="00AC2F25">
        <w:rPr>
          <w:rFonts w:cs="Calibri"/>
          <w:color w:val="1A1A1A"/>
          <w:sz w:val="36"/>
          <w:szCs w:val="36"/>
        </w:rPr>
        <w:t xml:space="preserve">Exeter </w:t>
      </w:r>
      <w:r w:rsidR="00C00A19">
        <w:rPr>
          <w:rFonts w:cs="Calibri"/>
          <w:color w:val="1A1A1A"/>
          <w:sz w:val="36"/>
          <w:szCs w:val="36"/>
        </w:rPr>
        <w:t>this October</w:t>
      </w:r>
    </w:p>
    <w:p w14:paraId="2D8496EE" w14:textId="77777777" w:rsidR="00A23FEE" w:rsidRDefault="00A23FEE" w:rsidP="00825183">
      <w:pPr>
        <w:pStyle w:val="NoSpacing"/>
        <w:jc w:val="center"/>
        <w:rPr>
          <w:rFonts w:cs="Calibri"/>
          <w:color w:val="1A1A1A"/>
          <w:sz w:val="36"/>
          <w:szCs w:val="36"/>
        </w:rPr>
      </w:pPr>
    </w:p>
    <w:p w14:paraId="364556E2" w14:textId="6E054C2E" w:rsidR="00A23FEE" w:rsidRPr="00825183" w:rsidRDefault="003A39D7" w:rsidP="00825183">
      <w:pPr>
        <w:pStyle w:val="NoSpacing"/>
        <w:jc w:val="center"/>
        <w:rPr>
          <w:rFonts w:cs="Calibri"/>
          <w:color w:val="1A1A1A"/>
          <w:sz w:val="36"/>
          <w:szCs w:val="36"/>
        </w:rPr>
      </w:pPr>
      <w:proofErr w:type="gramStart"/>
      <w:r>
        <w:rPr>
          <w:rFonts w:cs="Calibri"/>
          <w:color w:val="1A1A1A"/>
          <w:sz w:val="36"/>
          <w:szCs w:val="36"/>
        </w:rPr>
        <w:t>South West</w:t>
      </w:r>
      <w:proofErr w:type="gramEnd"/>
      <w:r>
        <w:rPr>
          <w:rFonts w:cs="Calibri"/>
          <w:color w:val="1A1A1A"/>
          <w:sz w:val="36"/>
          <w:szCs w:val="36"/>
        </w:rPr>
        <w:t xml:space="preserve"> </w:t>
      </w:r>
      <w:r w:rsidR="00C00A19">
        <w:rPr>
          <w:rFonts w:cs="Calibri"/>
          <w:color w:val="1A1A1A"/>
          <w:sz w:val="36"/>
          <w:szCs w:val="36"/>
        </w:rPr>
        <w:t xml:space="preserve">art lovers </w:t>
      </w:r>
      <w:r w:rsidR="007B6CFB">
        <w:rPr>
          <w:rFonts w:cs="Calibri"/>
          <w:color w:val="1A1A1A"/>
          <w:sz w:val="36"/>
          <w:szCs w:val="36"/>
        </w:rPr>
        <w:t xml:space="preserve">snap up pre-sale </w:t>
      </w:r>
      <w:r w:rsidR="00555ED5">
        <w:rPr>
          <w:rFonts w:cs="Calibri"/>
          <w:color w:val="1A1A1A"/>
          <w:sz w:val="36"/>
          <w:szCs w:val="36"/>
        </w:rPr>
        <w:t>tickets</w:t>
      </w:r>
    </w:p>
    <w:p w14:paraId="054BB13C" w14:textId="77777777" w:rsidR="00B03219" w:rsidRDefault="00B03219" w:rsidP="00825183">
      <w:pPr>
        <w:spacing w:after="0"/>
        <w:rPr>
          <w:sz w:val="24"/>
          <w:szCs w:val="24"/>
        </w:rPr>
      </w:pPr>
      <w:r>
        <w:rPr>
          <w:sz w:val="24"/>
          <w:szCs w:val="24"/>
        </w:rPr>
        <w:t>___________________________________________________________________________</w:t>
      </w:r>
    </w:p>
    <w:p w14:paraId="43DAF49B" w14:textId="77777777" w:rsidR="00B03219" w:rsidRDefault="00B03219" w:rsidP="00B03219">
      <w:pPr>
        <w:spacing w:after="0" w:line="276" w:lineRule="auto"/>
        <w:jc w:val="both"/>
        <w:rPr>
          <w:bCs/>
          <w:sz w:val="24"/>
          <w:szCs w:val="24"/>
        </w:rPr>
      </w:pPr>
    </w:p>
    <w:p w14:paraId="2ACD1A8D" w14:textId="6F952EB1" w:rsidR="00E832F1" w:rsidRDefault="00A9027F" w:rsidP="00B03219">
      <w:pPr>
        <w:spacing w:after="0" w:line="276" w:lineRule="auto"/>
        <w:jc w:val="both"/>
        <w:rPr>
          <w:rFonts w:cs="Calibri"/>
          <w:b/>
          <w:sz w:val="24"/>
          <w:szCs w:val="24"/>
        </w:rPr>
      </w:pPr>
      <w:r>
        <w:rPr>
          <w:rFonts w:cs="Calibri"/>
          <w:b/>
          <w:sz w:val="24"/>
          <w:szCs w:val="24"/>
        </w:rPr>
        <w:t>Tickets</w:t>
      </w:r>
      <w:r w:rsidR="00667BBB">
        <w:rPr>
          <w:rFonts w:cs="Calibri"/>
          <w:b/>
          <w:sz w:val="24"/>
          <w:szCs w:val="24"/>
        </w:rPr>
        <w:t xml:space="preserve"> for </w:t>
      </w:r>
      <w:r>
        <w:rPr>
          <w:rFonts w:cs="Calibri"/>
          <w:b/>
          <w:sz w:val="24"/>
          <w:szCs w:val="24"/>
        </w:rPr>
        <w:t xml:space="preserve">the </w:t>
      </w:r>
      <w:r w:rsidR="00667BBB">
        <w:rPr>
          <w:rFonts w:cs="Calibri"/>
          <w:b/>
          <w:sz w:val="24"/>
          <w:szCs w:val="24"/>
        </w:rPr>
        <w:t xml:space="preserve">hotly anticipated </w:t>
      </w:r>
      <w:proofErr w:type="gramStart"/>
      <w:r>
        <w:rPr>
          <w:rFonts w:cs="Calibri"/>
          <w:b/>
          <w:sz w:val="24"/>
          <w:szCs w:val="24"/>
        </w:rPr>
        <w:t>South West</w:t>
      </w:r>
      <w:proofErr w:type="gramEnd"/>
      <w:r>
        <w:rPr>
          <w:rFonts w:cs="Calibri"/>
          <w:b/>
          <w:sz w:val="24"/>
          <w:szCs w:val="24"/>
        </w:rPr>
        <w:t xml:space="preserve"> premiere of</w:t>
      </w:r>
      <w:r w:rsidR="00667BBB">
        <w:rPr>
          <w:rFonts w:cs="Calibri"/>
          <w:b/>
          <w:sz w:val="24"/>
          <w:szCs w:val="24"/>
        </w:rPr>
        <w:t xml:space="preserve"> Beyond Van Gogh: The Immersive Experience are now on </w:t>
      </w:r>
      <w:r w:rsidR="00BA7166">
        <w:rPr>
          <w:rFonts w:cs="Calibri"/>
          <w:b/>
          <w:sz w:val="24"/>
          <w:szCs w:val="24"/>
        </w:rPr>
        <w:t xml:space="preserve">public </w:t>
      </w:r>
      <w:r w:rsidR="00667BBB">
        <w:rPr>
          <w:rFonts w:cs="Calibri"/>
          <w:b/>
          <w:sz w:val="24"/>
          <w:szCs w:val="24"/>
        </w:rPr>
        <w:t>sale.</w:t>
      </w:r>
    </w:p>
    <w:p w14:paraId="69A38D02" w14:textId="77777777" w:rsidR="00E832F1" w:rsidRDefault="00E832F1" w:rsidP="00B03219">
      <w:pPr>
        <w:spacing w:after="0" w:line="276" w:lineRule="auto"/>
        <w:jc w:val="both"/>
        <w:rPr>
          <w:rFonts w:cs="Calibri"/>
          <w:b/>
          <w:sz w:val="24"/>
          <w:szCs w:val="24"/>
        </w:rPr>
      </w:pPr>
    </w:p>
    <w:p w14:paraId="0ADCE4AC" w14:textId="061FF1C9" w:rsidR="00382B2B" w:rsidRDefault="00461383" w:rsidP="7A76F45B">
      <w:pPr>
        <w:spacing w:after="0" w:line="276" w:lineRule="auto"/>
        <w:jc w:val="both"/>
        <w:rPr>
          <w:rFonts w:cs="Calibri"/>
          <w:sz w:val="24"/>
          <w:szCs w:val="24"/>
        </w:rPr>
      </w:pPr>
      <w:r>
        <w:rPr>
          <w:rFonts w:cs="Calibri"/>
          <w:sz w:val="24"/>
          <w:szCs w:val="24"/>
        </w:rPr>
        <w:t xml:space="preserve">The </w:t>
      </w:r>
      <w:r w:rsidR="00D20C49">
        <w:rPr>
          <w:rFonts w:cs="Calibri"/>
          <w:sz w:val="24"/>
          <w:szCs w:val="24"/>
        </w:rPr>
        <w:t>unmissable</w:t>
      </w:r>
      <w:r>
        <w:rPr>
          <w:rFonts w:cs="Calibri"/>
          <w:sz w:val="24"/>
          <w:szCs w:val="24"/>
        </w:rPr>
        <w:t xml:space="preserve"> multimedia attraction is set to be</w:t>
      </w:r>
      <w:r w:rsidR="00BA7166">
        <w:rPr>
          <w:rFonts w:cs="Calibri"/>
          <w:sz w:val="24"/>
          <w:szCs w:val="24"/>
        </w:rPr>
        <w:t xml:space="preserve"> </w:t>
      </w:r>
      <w:r w:rsidR="0E2B61BE" w:rsidRPr="7A76F45B">
        <w:rPr>
          <w:rFonts w:cs="Calibri"/>
          <w:sz w:val="24"/>
          <w:szCs w:val="24"/>
        </w:rPr>
        <w:t>staged at</w:t>
      </w:r>
      <w:r w:rsidR="00803AAD">
        <w:rPr>
          <w:rFonts w:cs="Calibri"/>
          <w:sz w:val="24"/>
          <w:szCs w:val="24"/>
        </w:rPr>
        <w:t xml:space="preserve"> the</w:t>
      </w:r>
      <w:r w:rsidR="0E2B61BE" w:rsidRPr="7A76F45B">
        <w:rPr>
          <w:rFonts w:cs="Calibri"/>
          <w:sz w:val="24"/>
          <w:szCs w:val="24"/>
        </w:rPr>
        <w:t xml:space="preserve"> </w:t>
      </w:r>
      <w:r w:rsidR="0086779C">
        <w:rPr>
          <w:rFonts w:cs="Calibri"/>
          <w:b/>
          <w:bCs/>
          <w:sz w:val="24"/>
          <w:szCs w:val="24"/>
        </w:rPr>
        <w:t>Westpoint</w:t>
      </w:r>
      <w:r w:rsidR="00D93434">
        <w:rPr>
          <w:rFonts w:cs="Calibri"/>
          <w:b/>
          <w:bCs/>
          <w:sz w:val="24"/>
          <w:szCs w:val="24"/>
        </w:rPr>
        <w:t xml:space="preserve"> Arena,</w:t>
      </w:r>
      <w:r w:rsidR="0086779C">
        <w:rPr>
          <w:rFonts w:cs="Calibri"/>
          <w:b/>
          <w:bCs/>
          <w:sz w:val="24"/>
          <w:szCs w:val="24"/>
        </w:rPr>
        <w:t xml:space="preserve"> </w:t>
      </w:r>
      <w:r w:rsidR="00366DC1">
        <w:rPr>
          <w:rFonts w:cs="Calibri"/>
          <w:b/>
          <w:bCs/>
          <w:sz w:val="24"/>
          <w:szCs w:val="24"/>
        </w:rPr>
        <w:t>Exeter</w:t>
      </w:r>
      <w:r w:rsidR="00ED0264">
        <w:rPr>
          <w:rFonts w:cs="Calibri"/>
          <w:sz w:val="24"/>
          <w:szCs w:val="24"/>
        </w:rPr>
        <w:t xml:space="preserve"> </w:t>
      </w:r>
      <w:r w:rsidR="7D889644" w:rsidRPr="00B95980">
        <w:rPr>
          <w:rFonts w:cs="Calibri"/>
          <w:b/>
          <w:bCs/>
          <w:sz w:val="24"/>
          <w:szCs w:val="24"/>
        </w:rPr>
        <w:t xml:space="preserve">from </w:t>
      </w:r>
      <w:r w:rsidR="00FD3FAB">
        <w:rPr>
          <w:rFonts w:cs="Calibri"/>
          <w:b/>
          <w:bCs/>
          <w:sz w:val="24"/>
          <w:szCs w:val="24"/>
        </w:rPr>
        <w:t>16</w:t>
      </w:r>
      <w:r w:rsidR="00FD3FAB" w:rsidRPr="00FD3FAB">
        <w:rPr>
          <w:rFonts w:cs="Calibri"/>
          <w:b/>
          <w:bCs/>
          <w:sz w:val="24"/>
          <w:szCs w:val="24"/>
          <w:vertAlign w:val="superscript"/>
        </w:rPr>
        <w:t>th</w:t>
      </w:r>
      <w:r w:rsidR="7D889644" w:rsidRPr="00B95980">
        <w:rPr>
          <w:rFonts w:cs="Calibri"/>
          <w:b/>
          <w:bCs/>
          <w:sz w:val="24"/>
          <w:szCs w:val="24"/>
        </w:rPr>
        <w:t xml:space="preserve"> to </w:t>
      </w:r>
      <w:r w:rsidR="00FD3FAB">
        <w:rPr>
          <w:rFonts w:cs="Calibri"/>
          <w:b/>
          <w:bCs/>
          <w:sz w:val="24"/>
          <w:szCs w:val="24"/>
        </w:rPr>
        <w:t>31</w:t>
      </w:r>
      <w:r w:rsidR="00FD3FAB" w:rsidRPr="00FD3FAB">
        <w:rPr>
          <w:rFonts w:cs="Calibri"/>
          <w:b/>
          <w:bCs/>
          <w:sz w:val="24"/>
          <w:szCs w:val="24"/>
          <w:vertAlign w:val="superscript"/>
        </w:rPr>
        <w:t>st</w:t>
      </w:r>
      <w:r w:rsidR="00FD3FAB">
        <w:rPr>
          <w:rFonts w:cs="Calibri"/>
          <w:b/>
          <w:bCs/>
          <w:sz w:val="24"/>
          <w:szCs w:val="24"/>
        </w:rPr>
        <w:t xml:space="preserve"> </w:t>
      </w:r>
      <w:r w:rsidR="0086779C">
        <w:rPr>
          <w:rFonts w:cs="Calibri"/>
          <w:b/>
          <w:bCs/>
          <w:sz w:val="24"/>
          <w:szCs w:val="24"/>
        </w:rPr>
        <w:t>October</w:t>
      </w:r>
      <w:r w:rsidR="19266C3C" w:rsidRPr="00B95980">
        <w:rPr>
          <w:rFonts w:cs="Calibri"/>
          <w:b/>
          <w:bCs/>
          <w:sz w:val="24"/>
          <w:szCs w:val="24"/>
        </w:rPr>
        <w:t xml:space="preserve"> 2025</w:t>
      </w:r>
      <w:r w:rsidR="19266C3C" w:rsidRPr="00B95980">
        <w:rPr>
          <w:rFonts w:cs="Calibri"/>
          <w:sz w:val="24"/>
          <w:szCs w:val="24"/>
        </w:rPr>
        <w:t>.</w:t>
      </w:r>
    </w:p>
    <w:p w14:paraId="6FCBA112" w14:textId="77777777" w:rsidR="00BA7166" w:rsidRDefault="00BA7166" w:rsidP="7A76F45B">
      <w:pPr>
        <w:spacing w:after="0" w:line="276" w:lineRule="auto"/>
        <w:jc w:val="both"/>
        <w:rPr>
          <w:rFonts w:cs="Calibri"/>
          <w:sz w:val="24"/>
          <w:szCs w:val="24"/>
        </w:rPr>
      </w:pPr>
    </w:p>
    <w:p w14:paraId="7F3B46E0" w14:textId="3CA3570D" w:rsidR="00BA7166" w:rsidRDefault="00BA7166" w:rsidP="7A76F45B">
      <w:pPr>
        <w:spacing w:after="0" w:line="276" w:lineRule="auto"/>
        <w:jc w:val="both"/>
        <w:rPr>
          <w:rFonts w:cs="Calibri"/>
          <w:color w:val="FF0000"/>
          <w:sz w:val="24"/>
          <w:szCs w:val="24"/>
        </w:rPr>
      </w:pPr>
      <w:r>
        <w:rPr>
          <w:rFonts w:cs="Calibri"/>
          <w:sz w:val="24"/>
          <w:szCs w:val="24"/>
        </w:rPr>
        <w:t xml:space="preserve">Timed entry </w:t>
      </w:r>
      <w:r w:rsidR="00A634B3">
        <w:rPr>
          <w:rFonts w:cs="Calibri"/>
          <w:sz w:val="24"/>
          <w:szCs w:val="24"/>
        </w:rPr>
        <w:t>tickets</w:t>
      </w:r>
      <w:r>
        <w:rPr>
          <w:rFonts w:cs="Calibri"/>
          <w:sz w:val="24"/>
          <w:szCs w:val="24"/>
        </w:rPr>
        <w:t xml:space="preserve"> can be booked via the </w:t>
      </w:r>
      <w:r w:rsidRPr="4051A987">
        <w:rPr>
          <w:rFonts w:cs="Calibri"/>
          <w:sz w:val="24"/>
          <w:szCs w:val="24"/>
        </w:rPr>
        <w:t>Beyond Van Gogh UK website</w:t>
      </w:r>
      <w:r>
        <w:rPr>
          <w:rFonts w:cs="Calibri"/>
          <w:sz w:val="24"/>
          <w:szCs w:val="24"/>
        </w:rPr>
        <w:t xml:space="preserve"> </w:t>
      </w:r>
      <w:hyperlink r:id="rId10" w:tgtFrame="_blank" w:tooltip="Protected by Outlook: https://www.beyondvangogh.co.uk/exeter-on-sale-now. Click or tap to follow the link." w:history="1">
        <w:r w:rsidR="00174CEF" w:rsidRPr="00174CEF">
          <w:rPr>
            <w:rStyle w:val="Hyperlink"/>
            <w:rFonts w:cs="Calibri"/>
            <w:b/>
            <w:bCs/>
            <w:sz w:val="24"/>
            <w:szCs w:val="24"/>
          </w:rPr>
          <w:t>www.beyondvangogh.co.uk/exeter-on-sale-now</w:t>
        </w:r>
      </w:hyperlink>
      <w:r w:rsidR="00174CEF">
        <w:rPr>
          <w:rFonts w:cs="Calibri"/>
          <w:sz w:val="24"/>
          <w:szCs w:val="24"/>
        </w:rPr>
        <w:t xml:space="preserve"> </w:t>
      </w:r>
    </w:p>
    <w:p w14:paraId="67D5C539" w14:textId="43278AE5" w:rsidR="4051A987" w:rsidRDefault="4051A987" w:rsidP="4051A987">
      <w:pPr>
        <w:spacing w:after="0" w:line="276" w:lineRule="auto"/>
        <w:jc w:val="both"/>
        <w:rPr>
          <w:rFonts w:cs="Calibri"/>
          <w:sz w:val="24"/>
          <w:szCs w:val="24"/>
        </w:rPr>
      </w:pPr>
    </w:p>
    <w:p w14:paraId="020C4123" w14:textId="2D57ABAE" w:rsidR="005E0B39" w:rsidRDefault="00A634B3" w:rsidP="4051A987">
      <w:pPr>
        <w:spacing w:after="0" w:line="276" w:lineRule="auto"/>
        <w:jc w:val="both"/>
        <w:rPr>
          <w:rFonts w:cs="Calibri"/>
          <w:sz w:val="24"/>
          <w:szCs w:val="24"/>
        </w:rPr>
      </w:pPr>
      <w:r>
        <w:rPr>
          <w:rFonts w:cs="Calibri"/>
          <w:sz w:val="24"/>
          <w:szCs w:val="24"/>
        </w:rPr>
        <w:t>Beyond Van Gogh</w:t>
      </w:r>
      <w:r w:rsidR="05701CAE" w:rsidRPr="00BA7166">
        <w:rPr>
          <w:rFonts w:cs="Calibri"/>
          <w:sz w:val="24"/>
          <w:szCs w:val="24"/>
        </w:rPr>
        <w:t xml:space="preserve"> </w:t>
      </w:r>
      <w:r w:rsidR="00BA7166" w:rsidRPr="00BA7166">
        <w:rPr>
          <w:rFonts w:cs="Calibri"/>
          <w:sz w:val="24"/>
          <w:szCs w:val="24"/>
        </w:rPr>
        <w:t xml:space="preserve">went on pre-sale earlier this week </w:t>
      </w:r>
      <w:r w:rsidR="00174CEF">
        <w:rPr>
          <w:rFonts w:cs="Calibri"/>
          <w:sz w:val="24"/>
          <w:szCs w:val="24"/>
        </w:rPr>
        <w:t xml:space="preserve">with art lovers from across </w:t>
      </w:r>
      <w:r w:rsidR="00182DFD">
        <w:rPr>
          <w:rFonts w:cs="Calibri"/>
          <w:sz w:val="24"/>
          <w:szCs w:val="24"/>
        </w:rPr>
        <w:t xml:space="preserve">Devon and </w:t>
      </w:r>
      <w:r w:rsidR="00174CEF">
        <w:rPr>
          <w:rFonts w:cs="Calibri"/>
          <w:sz w:val="24"/>
          <w:szCs w:val="24"/>
        </w:rPr>
        <w:t xml:space="preserve">the </w:t>
      </w:r>
      <w:proofErr w:type="gramStart"/>
      <w:r w:rsidR="00174CEF">
        <w:rPr>
          <w:rFonts w:cs="Calibri"/>
          <w:sz w:val="24"/>
          <w:szCs w:val="24"/>
        </w:rPr>
        <w:t>South West</w:t>
      </w:r>
      <w:proofErr w:type="gramEnd"/>
      <w:r w:rsidR="00174CEF">
        <w:rPr>
          <w:rFonts w:cs="Calibri"/>
          <w:sz w:val="24"/>
          <w:szCs w:val="24"/>
        </w:rPr>
        <w:t xml:space="preserve"> </w:t>
      </w:r>
      <w:r w:rsidR="00CB46B1">
        <w:rPr>
          <w:rFonts w:cs="Calibri"/>
          <w:sz w:val="24"/>
          <w:szCs w:val="24"/>
        </w:rPr>
        <w:t>tak</w:t>
      </w:r>
      <w:r w:rsidR="00C2004B">
        <w:rPr>
          <w:rFonts w:cs="Calibri"/>
          <w:sz w:val="24"/>
          <w:szCs w:val="24"/>
        </w:rPr>
        <w:t>ing</w:t>
      </w:r>
      <w:r w:rsidR="00CB46B1">
        <w:rPr>
          <w:rFonts w:cs="Calibri"/>
          <w:sz w:val="24"/>
          <w:szCs w:val="24"/>
        </w:rPr>
        <w:t xml:space="preserve"> advantage of the early bird opportunity </w:t>
      </w:r>
      <w:r w:rsidR="00C2004B">
        <w:rPr>
          <w:rFonts w:cs="Calibri"/>
          <w:sz w:val="24"/>
          <w:szCs w:val="24"/>
        </w:rPr>
        <w:t>to secure tickets</w:t>
      </w:r>
      <w:r w:rsidR="00182DFD">
        <w:rPr>
          <w:rFonts w:cs="Calibri"/>
          <w:sz w:val="24"/>
          <w:szCs w:val="24"/>
        </w:rPr>
        <w:t xml:space="preserve"> ahead of the official on-sale launch.</w:t>
      </w:r>
    </w:p>
    <w:p w14:paraId="3F9FEDCE" w14:textId="77777777" w:rsidR="005E0B39" w:rsidRDefault="005E0B39" w:rsidP="4051A987">
      <w:pPr>
        <w:spacing w:after="0" w:line="276" w:lineRule="auto"/>
        <w:jc w:val="both"/>
        <w:rPr>
          <w:rFonts w:cs="Calibri"/>
          <w:sz w:val="24"/>
          <w:szCs w:val="24"/>
        </w:rPr>
      </w:pPr>
    </w:p>
    <w:p w14:paraId="5F3C87E9" w14:textId="7F86E7C3" w:rsidR="00BF490F" w:rsidRDefault="00C60A5A" w:rsidP="4051A987">
      <w:pPr>
        <w:spacing w:after="0" w:line="276" w:lineRule="auto"/>
        <w:jc w:val="both"/>
        <w:rPr>
          <w:rFonts w:cs="Calibri"/>
          <w:sz w:val="24"/>
          <w:szCs w:val="24"/>
        </w:rPr>
      </w:pPr>
      <w:r>
        <w:rPr>
          <w:rFonts w:cs="Calibri"/>
          <w:sz w:val="24"/>
          <w:szCs w:val="24"/>
        </w:rPr>
        <w:lastRenderedPageBreak/>
        <w:t xml:space="preserve">With a </w:t>
      </w:r>
      <w:r w:rsidRPr="006D4D6C">
        <w:rPr>
          <w:rFonts w:cs="Calibri"/>
          <w:b/>
          <w:bCs/>
          <w:sz w:val="24"/>
          <w:szCs w:val="24"/>
        </w:rPr>
        <w:t>strictly limited two-week run</w:t>
      </w:r>
      <w:r w:rsidR="005E0B39" w:rsidRPr="006D4D6C">
        <w:rPr>
          <w:rFonts w:cs="Calibri"/>
          <w:b/>
          <w:bCs/>
          <w:sz w:val="24"/>
          <w:szCs w:val="24"/>
        </w:rPr>
        <w:t xml:space="preserve"> which </w:t>
      </w:r>
      <w:r w:rsidR="006D4D6C" w:rsidRPr="006D4D6C">
        <w:rPr>
          <w:rFonts w:cs="Calibri"/>
          <w:b/>
          <w:bCs/>
          <w:sz w:val="24"/>
          <w:szCs w:val="24"/>
        </w:rPr>
        <w:t>includes the October half term</w:t>
      </w:r>
      <w:r>
        <w:rPr>
          <w:rFonts w:cs="Calibri"/>
          <w:sz w:val="24"/>
          <w:szCs w:val="24"/>
        </w:rPr>
        <w:t>,</w:t>
      </w:r>
      <w:r w:rsidR="00DE5DA2">
        <w:rPr>
          <w:rFonts w:cs="Calibri"/>
          <w:sz w:val="24"/>
          <w:szCs w:val="24"/>
        </w:rPr>
        <w:t xml:space="preserve"> </w:t>
      </w:r>
      <w:r w:rsidR="006D4D6C">
        <w:rPr>
          <w:rFonts w:cs="Calibri"/>
          <w:sz w:val="24"/>
          <w:szCs w:val="24"/>
        </w:rPr>
        <w:t xml:space="preserve">the </w:t>
      </w:r>
      <w:r w:rsidR="008542A1">
        <w:rPr>
          <w:rFonts w:cs="Calibri"/>
          <w:sz w:val="24"/>
          <w:szCs w:val="24"/>
        </w:rPr>
        <w:t>attraction is expected to</w:t>
      </w:r>
      <w:r w:rsidR="00182DFD">
        <w:rPr>
          <w:rFonts w:cs="Calibri"/>
          <w:sz w:val="24"/>
          <w:szCs w:val="24"/>
        </w:rPr>
        <w:t xml:space="preserve"> </w:t>
      </w:r>
      <w:r w:rsidR="005E0B39">
        <w:rPr>
          <w:rFonts w:cs="Calibri"/>
          <w:sz w:val="24"/>
          <w:szCs w:val="24"/>
        </w:rPr>
        <w:t>be in high demand</w:t>
      </w:r>
      <w:r w:rsidR="00BF490F">
        <w:rPr>
          <w:rFonts w:cs="Calibri"/>
          <w:sz w:val="24"/>
          <w:szCs w:val="24"/>
        </w:rPr>
        <w:t>.</w:t>
      </w:r>
      <w:r w:rsidR="005E0B39">
        <w:rPr>
          <w:rFonts w:cs="Calibri"/>
          <w:sz w:val="24"/>
          <w:szCs w:val="24"/>
        </w:rPr>
        <w:t xml:space="preserve"> </w:t>
      </w:r>
    </w:p>
    <w:p w14:paraId="7971C6EA" w14:textId="77777777" w:rsidR="0063684A" w:rsidRDefault="0063684A" w:rsidP="00B03219">
      <w:pPr>
        <w:spacing w:after="0" w:line="276" w:lineRule="auto"/>
        <w:jc w:val="both"/>
        <w:rPr>
          <w:rFonts w:cs="Calibri"/>
          <w:color w:val="201F1E"/>
          <w:sz w:val="24"/>
          <w:szCs w:val="24"/>
          <w:bdr w:val="none" w:sz="0" w:space="0" w:color="auto" w:frame="1"/>
          <w:shd w:val="clear" w:color="auto" w:fill="FFFFFF"/>
        </w:rPr>
      </w:pPr>
    </w:p>
    <w:p w14:paraId="5EE461A5" w14:textId="20523E48" w:rsidR="0063684A" w:rsidRPr="00CA1FD3" w:rsidRDefault="0063684A" w:rsidP="0063684A">
      <w:pPr>
        <w:spacing w:after="0" w:line="276" w:lineRule="auto"/>
        <w:jc w:val="both"/>
        <w:rPr>
          <w:rFonts w:cs="Calibri"/>
          <w:color w:val="201F1E"/>
          <w:sz w:val="24"/>
          <w:szCs w:val="24"/>
          <w:bdr w:val="none" w:sz="0" w:space="0" w:color="auto" w:frame="1"/>
          <w:shd w:val="clear" w:color="auto" w:fill="FFFFFF"/>
        </w:rPr>
      </w:pPr>
      <w:r>
        <w:rPr>
          <w:rFonts w:cs="Calibri"/>
          <w:color w:val="201F1E"/>
          <w:sz w:val="24"/>
          <w:szCs w:val="24"/>
          <w:bdr w:val="none" w:sz="0" w:space="0" w:color="auto" w:frame="1"/>
          <w:shd w:val="clear" w:color="auto" w:fill="FFFFFF"/>
        </w:rPr>
        <w:t xml:space="preserve">Produced by </w:t>
      </w:r>
      <w:proofErr w:type="spellStart"/>
      <w:r>
        <w:rPr>
          <w:rFonts w:cs="Calibri"/>
          <w:color w:val="201F1E"/>
          <w:sz w:val="24"/>
          <w:szCs w:val="24"/>
          <w:bdr w:val="none" w:sz="0" w:space="0" w:color="auto" w:frame="1"/>
          <w:shd w:val="clear" w:color="auto" w:fill="FFFFFF"/>
        </w:rPr>
        <w:t>Annerin</w:t>
      </w:r>
      <w:proofErr w:type="spellEnd"/>
      <w:r>
        <w:rPr>
          <w:rFonts w:cs="Calibri"/>
          <w:color w:val="201F1E"/>
          <w:sz w:val="24"/>
          <w:szCs w:val="24"/>
          <w:bdr w:val="none" w:sz="0" w:space="0" w:color="auto" w:frame="1"/>
          <w:shd w:val="clear" w:color="auto" w:fill="FFFFFF"/>
        </w:rPr>
        <w:t xml:space="preserve"> Productions and Paquin Entertainment Group, Beyond Van Gogh: The Immersive Experience </w:t>
      </w:r>
      <w:r w:rsidR="00F57E5F">
        <w:rPr>
          <w:rFonts w:cs="Calibri"/>
          <w:color w:val="201F1E"/>
          <w:sz w:val="24"/>
          <w:szCs w:val="24"/>
          <w:bdr w:val="none" w:sz="0" w:space="0" w:color="auto" w:frame="1"/>
          <w:shd w:val="clear" w:color="auto" w:fill="FFFFFF"/>
        </w:rPr>
        <w:t>blends</w:t>
      </w:r>
      <w:r>
        <w:rPr>
          <w:rFonts w:cs="Calibri"/>
          <w:color w:val="201F1E"/>
          <w:sz w:val="24"/>
          <w:szCs w:val="24"/>
          <w:bdr w:val="none" w:sz="0" w:space="0" w:color="auto" w:frame="1"/>
          <w:shd w:val="clear" w:color="auto" w:fill="FFFFFF"/>
        </w:rPr>
        <w:t xml:space="preserve"> more than 300 of the post-Impressionist icon’s paintings with cutting-edge technology and a specially curated musical soundtrack to tell the story of one of history’s most influential artists, with people able to </w:t>
      </w:r>
      <w:r>
        <w:rPr>
          <w:rFonts w:eastAsia="Times New Roman" w:cs="Calibri"/>
          <w:sz w:val="24"/>
          <w:szCs w:val="24"/>
          <w:lang w:eastAsia="en-GB"/>
        </w:rPr>
        <w:t xml:space="preserve">wander through iconic works - including </w:t>
      </w:r>
      <w:r w:rsidRPr="00BB2C09">
        <w:rPr>
          <w:rFonts w:eastAsia="Times New Roman" w:cs="Calibri"/>
          <w:i/>
          <w:iCs/>
          <w:sz w:val="24"/>
          <w:szCs w:val="24"/>
          <w:lang w:eastAsia="en-GB"/>
        </w:rPr>
        <w:t>The Starry Night</w:t>
      </w:r>
      <w:r>
        <w:rPr>
          <w:rFonts w:eastAsia="Times New Roman" w:cs="Calibri"/>
          <w:sz w:val="24"/>
          <w:szCs w:val="24"/>
          <w:lang w:eastAsia="en-GB"/>
        </w:rPr>
        <w:t xml:space="preserve">, </w:t>
      </w:r>
      <w:r w:rsidRPr="00BB2C09">
        <w:rPr>
          <w:rFonts w:eastAsia="Times New Roman" w:cs="Calibri"/>
          <w:i/>
          <w:iCs/>
          <w:sz w:val="24"/>
          <w:szCs w:val="24"/>
          <w:lang w:eastAsia="en-GB"/>
        </w:rPr>
        <w:t>Sunflowers</w:t>
      </w:r>
      <w:r>
        <w:rPr>
          <w:rFonts w:eastAsia="Times New Roman" w:cs="Calibri"/>
          <w:sz w:val="24"/>
          <w:szCs w:val="24"/>
          <w:lang w:eastAsia="en-GB"/>
        </w:rPr>
        <w:t xml:space="preserve"> and </w:t>
      </w:r>
      <w:r w:rsidRPr="00BB2C09">
        <w:rPr>
          <w:rFonts w:eastAsia="Times New Roman" w:cs="Calibri"/>
          <w:i/>
          <w:iCs/>
          <w:sz w:val="24"/>
          <w:szCs w:val="24"/>
          <w:lang w:eastAsia="en-GB"/>
        </w:rPr>
        <w:t>Terrace of a Café at Night</w:t>
      </w:r>
      <w:r>
        <w:rPr>
          <w:rFonts w:eastAsia="Times New Roman" w:cs="Calibri"/>
          <w:sz w:val="24"/>
          <w:szCs w:val="24"/>
          <w:lang w:eastAsia="en-GB"/>
        </w:rPr>
        <w:t xml:space="preserve"> - as they came alive around them.</w:t>
      </w:r>
    </w:p>
    <w:p w14:paraId="6B944EB8" w14:textId="77777777" w:rsidR="00F50398" w:rsidRDefault="00F50398" w:rsidP="000567C5">
      <w:pPr>
        <w:spacing w:after="0" w:line="276" w:lineRule="auto"/>
        <w:jc w:val="both"/>
        <w:rPr>
          <w:rFonts w:cs="Calibri"/>
          <w:bCs/>
          <w:sz w:val="24"/>
          <w:szCs w:val="24"/>
        </w:rPr>
      </w:pPr>
    </w:p>
    <w:p w14:paraId="2540A78F" w14:textId="67310273" w:rsidR="00F50398" w:rsidRPr="00F50398" w:rsidRDefault="00844DD4" w:rsidP="000567C5">
      <w:pPr>
        <w:spacing w:after="0" w:line="276" w:lineRule="auto"/>
        <w:jc w:val="both"/>
        <w:rPr>
          <w:rFonts w:cs="Calibri"/>
          <w:color w:val="201F1E"/>
          <w:sz w:val="24"/>
          <w:szCs w:val="24"/>
          <w:bdr w:val="none" w:sz="0" w:space="0" w:color="auto" w:frame="1"/>
          <w:shd w:val="clear" w:color="auto" w:fill="FFFFFF"/>
        </w:rPr>
      </w:pPr>
      <w:r>
        <w:rPr>
          <w:rFonts w:cs="Calibri"/>
          <w:color w:val="201F1E"/>
          <w:sz w:val="24"/>
          <w:szCs w:val="24"/>
          <w:bdr w:val="none" w:sz="0" w:space="0" w:color="auto" w:frame="1"/>
          <w:shd w:val="clear" w:color="auto" w:fill="FFFFFF"/>
        </w:rPr>
        <w:t xml:space="preserve">The </w:t>
      </w:r>
      <w:r w:rsidR="00F50398">
        <w:rPr>
          <w:rFonts w:cs="Calibri"/>
          <w:color w:val="201F1E"/>
          <w:sz w:val="24"/>
          <w:szCs w:val="24"/>
          <w:bdr w:val="none" w:sz="0" w:space="0" w:color="auto" w:frame="1"/>
          <w:shd w:val="clear" w:color="auto" w:fill="FFFFFF"/>
        </w:rPr>
        <w:t>immersive experience</w:t>
      </w:r>
      <w:r>
        <w:rPr>
          <w:rFonts w:cs="Calibri"/>
          <w:color w:val="201F1E"/>
          <w:sz w:val="24"/>
          <w:szCs w:val="24"/>
          <w:bdr w:val="none" w:sz="0" w:space="0" w:color="auto" w:frame="1"/>
          <w:shd w:val="clear" w:color="auto" w:fill="FFFFFF"/>
        </w:rPr>
        <w:t xml:space="preserve"> </w:t>
      </w:r>
      <w:r w:rsidR="00F50398">
        <w:rPr>
          <w:rFonts w:cs="Calibri"/>
          <w:color w:val="201F1E"/>
          <w:sz w:val="24"/>
          <w:szCs w:val="24"/>
          <w:bdr w:val="none" w:sz="0" w:space="0" w:color="auto" w:frame="1"/>
          <w:shd w:val="clear" w:color="auto" w:fill="FFFFFF"/>
        </w:rPr>
        <w:t xml:space="preserve">has already been seen by more than </w:t>
      </w:r>
      <w:r w:rsidR="0097778B">
        <w:rPr>
          <w:rFonts w:cs="Calibri"/>
          <w:color w:val="201F1E"/>
          <w:sz w:val="24"/>
          <w:szCs w:val="24"/>
          <w:bdr w:val="none" w:sz="0" w:space="0" w:color="auto" w:frame="1"/>
          <w:shd w:val="clear" w:color="auto" w:fill="FFFFFF"/>
        </w:rPr>
        <w:t>seven</w:t>
      </w:r>
      <w:r w:rsidR="00F50398">
        <w:rPr>
          <w:rFonts w:cs="Calibri"/>
          <w:color w:val="201F1E"/>
          <w:sz w:val="24"/>
          <w:szCs w:val="24"/>
          <w:bdr w:val="none" w:sz="0" w:space="0" w:color="auto" w:frame="1"/>
          <w:shd w:val="clear" w:color="auto" w:fill="FFFFFF"/>
        </w:rPr>
        <w:t xml:space="preserve"> million people across the United States, Canada and South America.</w:t>
      </w:r>
      <w:r w:rsidR="002017B1">
        <w:rPr>
          <w:rFonts w:cs="Calibri"/>
          <w:color w:val="201F1E"/>
          <w:sz w:val="24"/>
          <w:szCs w:val="24"/>
          <w:bdr w:val="none" w:sz="0" w:space="0" w:color="auto" w:frame="1"/>
          <w:shd w:val="clear" w:color="auto" w:fill="FFFFFF"/>
        </w:rPr>
        <w:t xml:space="preserve"> </w:t>
      </w:r>
      <w:r w:rsidR="009B172E">
        <w:rPr>
          <w:rFonts w:cs="Calibri"/>
          <w:color w:val="201F1E"/>
          <w:sz w:val="24"/>
          <w:szCs w:val="24"/>
          <w:bdr w:val="none" w:sz="0" w:space="0" w:color="auto" w:frame="1"/>
          <w:shd w:val="clear" w:color="auto" w:fill="FFFFFF"/>
        </w:rPr>
        <w:t>It made its UK debut in Liverpool last summer</w:t>
      </w:r>
      <w:r w:rsidR="00694CFC">
        <w:rPr>
          <w:rFonts w:cs="Calibri"/>
          <w:color w:val="201F1E"/>
          <w:sz w:val="24"/>
          <w:szCs w:val="24"/>
          <w:bdr w:val="none" w:sz="0" w:space="0" w:color="auto" w:frame="1"/>
          <w:shd w:val="clear" w:color="auto" w:fill="FFFFFF"/>
        </w:rPr>
        <w:t xml:space="preserve">, where </w:t>
      </w:r>
      <w:r w:rsidR="004A0459">
        <w:rPr>
          <w:rFonts w:cs="Calibri"/>
          <w:color w:val="201F1E"/>
          <w:sz w:val="24"/>
          <w:szCs w:val="24"/>
          <w:bdr w:val="none" w:sz="0" w:space="0" w:color="auto" w:frame="1"/>
          <w:shd w:val="clear" w:color="auto" w:fill="FFFFFF"/>
        </w:rPr>
        <w:t xml:space="preserve">it attracted </w:t>
      </w:r>
      <w:r w:rsidR="00694CFC">
        <w:rPr>
          <w:rFonts w:cs="Calibri"/>
          <w:color w:val="201F1E"/>
          <w:sz w:val="24"/>
          <w:szCs w:val="24"/>
          <w:bdr w:val="none" w:sz="0" w:space="0" w:color="auto" w:frame="1"/>
          <w:shd w:val="clear" w:color="auto" w:fill="FFFFFF"/>
        </w:rPr>
        <w:t>more than 60,000</w:t>
      </w:r>
      <w:r w:rsidR="004A0459">
        <w:rPr>
          <w:rFonts w:cs="Calibri"/>
          <w:color w:val="201F1E"/>
          <w:sz w:val="24"/>
          <w:szCs w:val="24"/>
          <w:bdr w:val="none" w:sz="0" w:space="0" w:color="auto" w:frame="1"/>
          <w:shd w:val="clear" w:color="auto" w:fill="FFFFFF"/>
        </w:rPr>
        <w:t xml:space="preserve"> visitors, </w:t>
      </w:r>
      <w:r w:rsidR="0060670F">
        <w:rPr>
          <w:rFonts w:cs="Calibri"/>
          <w:color w:val="201F1E"/>
          <w:sz w:val="24"/>
          <w:szCs w:val="24"/>
          <w:bdr w:val="none" w:sz="0" w:space="0" w:color="auto" w:frame="1"/>
          <w:shd w:val="clear" w:color="auto" w:fill="FFFFFF"/>
        </w:rPr>
        <w:t xml:space="preserve">and was also </w:t>
      </w:r>
      <w:r w:rsidR="004A0459">
        <w:rPr>
          <w:rFonts w:cs="Calibri"/>
          <w:color w:val="201F1E"/>
          <w:sz w:val="24"/>
          <w:szCs w:val="24"/>
          <w:bdr w:val="none" w:sz="0" w:space="0" w:color="auto" w:frame="1"/>
          <w:shd w:val="clear" w:color="auto" w:fill="FFFFFF"/>
        </w:rPr>
        <w:t>staged</w:t>
      </w:r>
      <w:r w:rsidR="0060670F">
        <w:rPr>
          <w:rFonts w:cs="Calibri"/>
          <w:color w:val="201F1E"/>
          <w:sz w:val="24"/>
          <w:szCs w:val="24"/>
          <w:bdr w:val="none" w:sz="0" w:space="0" w:color="auto" w:frame="1"/>
          <w:shd w:val="clear" w:color="auto" w:fill="FFFFFF"/>
        </w:rPr>
        <w:t xml:space="preserve"> </w:t>
      </w:r>
      <w:r w:rsidR="00B3407A">
        <w:rPr>
          <w:rFonts w:cs="Calibri"/>
          <w:color w:val="201F1E"/>
          <w:sz w:val="24"/>
          <w:szCs w:val="24"/>
          <w:bdr w:val="none" w:sz="0" w:space="0" w:color="auto" w:frame="1"/>
          <w:shd w:val="clear" w:color="auto" w:fill="FFFFFF"/>
        </w:rPr>
        <w:t xml:space="preserve">to acclaim </w:t>
      </w:r>
      <w:r w:rsidR="0060670F">
        <w:rPr>
          <w:rFonts w:cs="Calibri"/>
          <w:color w:val="201F1E"/>
          <w:sz w:val="24"/>
          <w:szCs w:val="24"/>
          <w:bdr w:val="none" w:sz="0" w:space="0" w:color="auto" w:frame="1"/>
          <w:shd w:val="clear" w:color="auto" w:fill="FFFFFF"/>
        </w:rPr>
        <w:t>in Glasgow and Birmingham.</w:t>
      </w:r>
      <w:r w:rsidR="00BD50DD">
        <w:rPr>
          <w:rFonts w:cs="Calibri"/>
          <w:color w:val="201F1E"/>
          <w:sz w:val="24"/>
          <w:szCs w:val="24"/>
          <w:bdr w:val="none" w:sz="0" w:space="0" w:color="auto" w:frame="1"/>
          <w:shd w:val="clear" w:color="auto" w:fill="FFFFFF"/>
        </w:rPr>
        <w:t xml:space="preserve"> During 2025</w:t>
      </w:r>
      <w:r w:rsidR="00F36D4B">
        <w:rPr>
          <w:rFonts w:cs="Calibri"/>
          <w:color w:val="201F1E"/>
          <w:sz w:val="24"/>
          <w:szCs w:val="24"/>
          <w:bdr w:val="none" w:sz="0" w:space="0" w:color="auto" w:frame="1"/>
          <w:shd w:val="clear" w:color="auto" w:fill="FFFFFF"/>
        </w:rPr>
        <w:t>, in addition to Exeter</w:t>
      </w:r>
      <w:r w:rsidR="00BD50DD">
        <w:rPr>
          <w:rFonts w:cs="Calibri"/>
          <w:color w:val="201F1E"/>
          <w:sz w:val="24"/>
          <w:szCs w:val="24"/>
          <w:bdr w:val="none" w:sz="0" w:space="0" w:color="auto" w:frame="1"/>
          <w:shd w:val="clear" w:color="auto" w:fill="FFFFFF"/>
        </w:rPr>
        <w:t xml:space="preserve"> it will return to Liverpool a</w:t>
      </w:r>
      <w:r w:rsidR="00F36D4B">
        <w:rPr>
          <w:rFonts w:cs="Calibri"/>
          <w:color w:val="201F1E"/>
          <w:sz w:val="24"/>
          <w:szCs w:val="24"/>
          <w:bdr w:val="none" w:sz="0" w:space="0" w:color="auto" w:frame="1"/>
          <w:shd w:val="clear" w:color="auto" w:fill="FFFFFF"/>
        </w:rPr>
        <w:t>s well as</w:t>
      </w:r>
      <w:r w:rsidR="00BD50DD">
        <w:rPr>
          <w:rFonts w:cs="Calibri"/>
          <w:color w:val="201F1E"/>
          <w:sz w:val="24"/>
          <w:szCs w:val="24"/>
          <w:bdr w:val="none" w:sz="0" w:space="0" w:color="auto" w:frame="1"/>
          <w:shd w:val="clear" w:color="auto" w:fill="FFFFFF"/>
        </w:rPr>
        <w:t xml:space="preserve"> visit</w:t>
      </w:r>
      <w:r w:rsidR="00F36D4B">
        <w:rPr>
          <w:rFonts w:cs="Calibri"/>
          <w:color w:val="201F1E"/>
          <w:sz w:val="24"/>
          <w:szCs w:val="24"/>
          <w:bdr w:val="none" w:sz="0" w:space="0" w:color="auto" w:frame="1"/>
          <w:shd w:val="clear" w:color="auto" w:fill="FFFFFF"/>
        </w:rPr>
        <w:t>ing</w:t>
      </w:r>
      <w:r w:rsidR="00BD50DD">
        <w:rPr>
          <w:rFonts w:cs="Calibri"/>
          <w:color w:val="201F1E"/>
          <w:sz w:val="24"/>
          <w:szCs w:val="24"/>
          <w:bdr w:val="none" w:sz="0" w:space="0" w:color="auto" w:frame="1"/>
          <w:shd w:val="clear" w:color="auto" w:fill="FFFFFF"/>
        </w:rPr>
        <w:t xml:space="preserve"> Aberdeen</w:t>
      </w:r>
      <w:r w:rsidR="00F36D4B">
        <w:rPr>
          <w:rFonts w:cs="Calibri"/>
          <w:color w:val="201F1E"/>
          <w:sz w:val="24"/>
          <w:szCs w:val="24"/>
          <w:bdr w:val="none" w:sz="0" w:space="0" w:color="auto" w:frame="1"/>
          <w:shd w:val="clear" w:color="auto" w:fill="FFFFFF"/>
        </w:rPr>
        <w:t xml:space="preserve"> for the first time</w:t>
      </w:r>
      <w:r w:rsidR="00BD50DD">
        <w:rPr>
          <w:rFonts w:cs="Calibri"/>
          <w:color w:val="201F1E"/>
          <w:sz w:val="24"/>
          <w:szCs w:val="24"/>
          <w:bdr w:val="none" w:sz="0" w:space="0" w:color="auto" w:frame="1"/>
          <w:shd w:val="clear" w:color="auto" w:fill="FFFFFF"/>
        </w:rPr>
        <w:t>.</w:t>
      </w:r>
    </w:p>
    <w:p w14:paraId="294C4067" w14:textId="77777777" w:rsidR="00844DD4" w:rsidRDefault="00844DD4" w:rsidP="00ED44A2">
      <w:pPr>
        <w:spacing w:after="0" w:line="276" w:lineRule="auto"/>
        <w:jc w:val="both"/>
        <w:rPr>
          <w:rFonts w:cs="Calibri"/>
          <w:color w:val="201F1E"/>
          <w:sz w:val="24"/>
          <w:szCs w:val="24"/>
          <w:bdr w:val="none" w:sz="0" w:space="0" w:color="auto" w:frame="1"/>
          <w:shd w:val="clear" w:color="auto" w:fill="FFFFFF"/>
        </w:rPr>
      </w:pPr>
    </w:p>
    <w:p w14:paraId="16B64011" w14:textId="503CA65E" w:rsidR="00FF1993" w:rsidRDefault="0086779C" w:rsidP="0086779C">
      <w:pPr>
        <w:pStyle w:val="xxmsonormal"/>
        <w:shd w:val="clear" w:color="auto" w:fill="FFFFFF"/>
        <w:spacing w:before="0" w:beforeAutospacing="0" w:after="0" w:afterAutospacing="0" w:line="276" w:lineRule="auto"/>
        <w:jc w:val="both"/>
        <w:rPr>
          <w:rFonts w:ascii="Calibri" w:hAnsi="Calibri" w:cs="Calibri"/>
          <w:color w:val="201F1E"/>
          <w:bdr w:val="none" w:sz="0" w:space="0" w:color="auto" w:frame="1"/>
          <w:shd w:val="clear" w:color="auto" w:fill="FFFFFF"/>
        </w:rPr>
      </w:pPr>
      <w:r w:rsidRPr="00FD3FAB">
        <w:rPr>
          <w:rFonts w:ascii="Calibri" w:hAnsi="Calibri" w:cs="Calibri"/>
          <w:b/>
          <w:bCs/>
          <w:color w:val="201F1E"/>
          <w:bdr w:val="none" w:sz="0" w:space="0" w:color="auto" w:frame="1"/>
          <w:shd w:val="clear" w:color="auto" w:fill="FFFFFF"/>
        </w:rPr>
        <w:t>Westpoint</w:t>
      </w:r>
      <w:r w:rsidR="00AC1E23">
        <w:rPr>
          <w:rFonts w:ascii="Calibri" w:hAnsi="Calibri" w:cs="Calibri"/>
          <w:b/>
          <w:bCs/>
          <w:color w:val="201F1E"/>
          <w:bdr w:val="none" w:sz="0" w:space="0" w:color="auto" w:frame="1"/>
          <w:shd w:val="clear" w:color="auto" w:fill="FFFFFF"/>
        </w:rPr>
        <w:t xml:space="preserve"> Exeter</w:t>
      </w:r>
      <w:r w:rsidR="00FD3FAB" w:rsidRPr="00FD3FAB">
        <w:rPr>
          <w:rFonts w:ascii="Calibri" w:hAnsi="Calibri" w:cs="Calibri"/>
          <w:b/>
          <w:bCs/>
          <w:color w:val="201F1E"/>
          <w:bdr w:val="none" w:sz="0" w:space="0" w:color="auto" w:frame="1"/>
          <w:shd w:val="clear" w:color="auto" w:fill="FFFFFF"/>
        </w:rPr>
        <w:t xml:space="preserve"> </w:t>
      </w:r>
      <w:r w:rsidR="00FD3FAB">
        <w:rPr>
          <w:rFonts w:ascii="Calibri" w:hAnsi="Calibri" w:cs="Calibri"/>
          <w:color w:val="201F1E"/>
          <w:bdr w:val="none" w:sz="0" w:space="0" w:color="auto" w:frame="1"/>
          <w:shd w:val="clear" w:color="auto" w:fill="FFFFFF"/>
        </w:rPr>
        <w:t>i</w:t>
      </w:r>
      <w:r w:rsidR="00AC1E23">
        <w:rPr>
          <w:rFonts w:ascii="Calibri" w:hAnsi="Calibri" w:cs="Calibri"/>
          <w:color w:val="201F1E"/>
          <w:bdr w:val="none" w:sz="0" w:space="0" w:color="auto" w:frame="1"/>
          <w:shd w:val="clear" w:color="auto" w:fill="FFFFFF"/>
        </w:rPr>
        <w:t xml:space="preserve">s </w:t>
      </w:r>
      <w:r w:rsidR="008B701F">
        <w:rPr>
          <w:rFonts w:ascii="Calibri" w:hAnsi="Calibri" w:cs="Calibri"/>
          <w:color w:val="201F1E"/>
          <w:bdr w:val="none" w:sz="0" w:space="0" w:color="auto" w:frame="1"/>
          <w:shd w:val="clear" w:color="auto" w:fill="FFFFFF"/>
        </w:rPr>
        <w:t xml:space="preserve">the South West’s largest and most versatile </w:t>
      </w:r>
      <w:r w:rsidR="00AC1E23">
        <w:rPr>
          <w:rFonts w:ascii="Calibri" w:hAnsi="Calibri" w:cs="Calibri"/>
          <w:color w:val="201F1E"/>
          <w:bdr w:val="none" w:sz="0" w:space="0" w:color="auto" w:frame="1"/>
          <w:shd w:val="clear" w:color="auto" w:fill="FFFFFF"/>
        </w:rPr>
        <w:t xml:space="preserve">arena and </w:t>
      </w:r>
      <w:r w:rsidR="00A4621B">
        <w:rPr>
          <w:rFonts w:ascii="Calibri" w:hAnsi="Calibri" w:cs="Calibri"/>
          <w:color w:val="201F1E"/>
          <w:bdr w:val="none" w:sz="0" w:space="0" w:color="auto" w:frame="1"/>
          <w:shd w:val="clear" w:color="auto" w:fill="FFFFFF"/>
        </w:rPr>
        <w:t>showground, providing the ultimate destination for a wide</w:t>
      </w:r>
      <w:r w:rsidR="0086016C">
        <w:rPr>
          <w:rFonts w:ascii="Calibri" w:hAnsi="Calibri" w:cs="Calibri"/>
          <w:color w:val="201F1E"/>
          <w:bdr w:val="none" w:sz="0" w:space="0" w:color="auto" w:frame="1"/>
          <w:shd w:val="clear" w:color="auto" w:fill="FFFFFF"/>
        </w:rPr>
        <w:t xml:space="preserve"> range of exhibitions, concerts, shows and other events</w:t>
      </w:r>
      <w:r w:rsidR="005276E7">
        <w:rPr>
          <w:rFonts w:ascii="Calibri" w:hAnsi="Calibri" w:cs="Calibri"/>
          <w:color w:val="201F1E"/>
          <w:bdr w:val="none" w:sz="0" w:space="0" w:color="auto" w:frame="1"/>
          <w:shd w:val="clear" w:color="auto" w:fill="FFFFFF"/>
        </w:rPr>
        <w:t xml:space="preserve"> including the flagship annual Devon County Show.</w:t>
      </w:r>
    </w:p>
    <w:p w14:paraId="661D599A" w14:textId="77777777" w:rsidR="0086016C" w:rsidRDefault="0086016C" w:rsidP="0086779C">
      <w:pPr>
        <w:pStyle w:val="xxmsonormal"/>
        <w:shd w:val="clear" w:color="auto" w:fill="FFFFFF"/>
        <w:spacing w:before="0" w:beforeAutospacing="0" w:after="0" w:afterAutospacing="0" w:line="276" w:lineRule="auto"/>
        <w:jc w:val="both"/>
        <w:rPr>
          <w:rFonts w:ascii="Calibri" w:hAnsi="Calibri" w:cs="Calibri"/>
          <w:color w:val="201F1E"/>
          <w:bdr w:val="none" w:sz="0" w:space="0" w:color="auto" w:frame="1"/>
          <w:shd w:val="clear" w:color="auto" w:fill="FFFFFF"/>
        </w:rPr>
      </w:pPr>
    </w:p>
    <w:p w14:paraId="102DB0C2" w14:textId="1B757119" w:rsidR="0086016C" w:rsidRPr="0092136B" w:rsidRDefault="00E17D01" w:rsidP="0086779C">
      <w:pPr>
        <w:pStyle w:val="xxmsonormal"/>
        <w:shd w:val="clear" w:color="auto" w:fill="FFFFFF"/>
        <w:spacing w:before="0" w:beforeAutospacing="0" w:after="0" w:afterAutospacing="0" w:line="276" w:lineRule="auto"/>
        <w:jc w:val="both"/>
        <w:rPr>
          <w:rFonts w:ascii="Calibri" w:hAnsi="Calibri" w:cs="Calibri"/>
          <w:color w:val="201F1E"/>
          <w:bdr w:val="none" w:sz="0" w:space="0" w:color="auto" w:frame="1"/>
          <w:shd w:val="clear" w:color="auto" w:fill="FFFFFF"/>
        </w:rPr>
      </w:pPr>
      <w:r>
        <w:rPr>
          <w:rFonts w:ascii="Calibri" w:hAnsi="Calibri" w:cs="Calibri"/>
          <w:color w:val="201F1E"/>
          <w:bdr w:val="none" w:sz="0" w:space="0" w:color="auto" w:frame="1"/>
          <w:shd w:val="clear" w:color="auto" w:fill="FFFFFF"/>
        </w:rPr>
        <w:t>T</w:t>
      </w:r>
      <w:r w:rsidR="005276E7">
        <w:rPr>
          <w:rFonts w:ascii="Calibri" w:hAnsi="Calibri" w:cs="Calibri"/>
          <w:color w:val="201F1E"/>
          <w:bdr w:val="none" w:sz="0" w:space="0" w:color="auto" w:frame="1"/>
          <w:shd w:val="clear" w:color="auto" w:fill="FFFFFF"/>
        </w:rPr>
        <w:t>he venue</w:t>
      </w:r>
      <w:r w:rsidR="00B01864">
        <w:rPr>
          <w:rFonts w:ascii="Calibri" w:hAnsi="Calibri" w:cs="Calibri"/>
          <w:color w:val="201F1E"/>
          <w:bdr w:val="none" w:sz="0" w:space="0" w:color="auto" w:frame="1"/>
          <w:shd w:val="clear" w:color="auto" w:fill="FFFFFF"/>
        </w:rPr>
        <w:t>, which offers free parking,</w:t>
      </w:r>
      <w:r w:rsidR="005276E7">
        <w:rPr>
          <w:rFonts w:ascii="Calibri" w:hAnsi="Calibri" w:cs="Calibri"/>
          <w:color w:val="201F1E"/>
          <w:bdr w:val="none" w:sz="0" w:space="0" w:color="auto" w:frame="1"/>
          <w:shd w:val="clear" w:color="auto" w:fill="FFFFFF"/>
        </w:rPr>
        <w:t xml:space="preserve"> is situated in 150 acres of rolling </w:t>
      </w:r>
      <w:r w:rsidR="009E4266">
        <w:rPr>
          <w:rFonts w:ascii="Calibri" w:hAnsi="Calibri" w:cs="Calibri"/>
          <w:color w:val="201F1E"/>
          <w:bdr w:val="none" w:sz="0" w:space="0" w:color="auto" w:frame="1"/>
          <w:shd w:val="clear" w:color="auto" w:fill="FFFFFF"/>
        </w:rPr>
        <w:t>green fields</w:t>
      </w:r>
      <w:r w:rsidR="005276E7">
        <w:rPr>
          <w:rFonts w:ascii="Calibri" w:hAnsi="Calibri" w:cs="Calibri"/>
          <w:color w:val="201F1E"/>
          <w:bdr w:val="none" w:sz="0" w:space="0" w:color="auto" w:frame="1"/>
          <w:shd w:val="clear" w:color="auto" w:fill="FFFFFF"/>
        </w:rPr>
        <w:t xml:space="preserve"> </w:t>
      </w:r>
      <w:r w:rsidR="005276E7" w:rsidRPr="00232737">
        <w:rPr>
          <w:rFonts w:ascii="Calibri" w:hAnsi="Calibri" w:cs="Calibri"/>
          <w:b/>
          <w:bCs/>
          <w:color w:val="201F1E"/>
          <w:bdr w:val="none" w:sz="0" w:space="0" w:color="auto" w:frame="1"/>
          <w:shd w:val="clear" w:color="auto" w:fill="FFFFFF"/>
        </w:rPr>
        <w:t xml:space="preserve">close to </w:t>
      </w:r>
      <w:r w:rsidR="008D4734" w:rsidRPr="00232737">
        <w:rPr>
          <w:rFonts w:ascii="Calibri" w:hAnsi="Calibri" w:cs="Calibri"/>
          <w:b/>
          <w:bCs/>
          <w:color w:val="201F1E"/>
          <w:bdr w:val="none" w:sz="0" w:space="0" w:color="auto" w:frame="1"/>
          <w:shd w:val="clear" w:color="auto" w:fill="FFFFFF"/>
        </w:rPr>
        <w:t>Junction 30 of the M5</w:t>
      </w:r>
      <w:r w:rsidR="008D4734">
        <w:rPr>
          <w:rFonts w:ascii="Calibri" w:hAnsi="Calibri" w:cs="Calibri"/>
          <w:color w:val="201F1E"/>
          <w:bdr w:val="none" w:sz="0" w:space="0" w:color="auto" w:frame="1"/>
          <w:shd w:val="clear" w:color="auto" w:fill="FFFFFF"/>
        </w:rPr>
        <w:t xml:space="preserve">, making it </w:t>
      </w:r>
      <w:r w:rsidR="00F13204">
        <w:rPr>
          <w:rFonts w:ascii="Calibri" w:hAnsi="Calibri" w:cs="Calibri"/>
          <w:color w:val="201F1E"/>
          <w:bdr w:val="none" w:sz="0" w:space="0" w:color="auto" w:frame="1"/>
          <w:shd w:val="clear" w:color="auto" w:fill="FFFFFF"/>
        </w:rPr>
        <w:t xml:space="preserve">easily accessible </w:t>
      </w:r>
      <w:r w:rsidR="00FB4360">
        <w:rPr>
          <w:rFonts w:ascii="Calibri" w:hAnsi="Calibri" w:cs="Calibri"/>
          <w:color w:val="201F1E"/>
          <w:bdr w:val="none" w:sz="0" w:space="0" w:color="auto" w:frame="1"/>
          <w:shd w:val="clear" w:color="auto" w:fill="FFFFFF"/>
        </w:rPr>
        <w:t>for visitors across the West Country and beyond.</w:t>
      </w:r>
      <w:r w:rsidR="00E956A4">
        <w:rPr>
          <w:rFonts w:ascii="Calibri" w:hAnsi="Calibri" w:cs="Calibri"/>
          <w:color w:val="201F1E"/>
          <w:bdr w:val="none" w:sz="0" w:space="0" w:color="auto" w:frame="1"/>
          <w:shd w:val="clear" w:color="auto" w:fill="FFFFFF"/>
        </w:rPr>
        <w:t xml:space="preserve"> It is also just a 10-minute journey from Exeter International Airport</w:t>
      </w:r>
      <w:r w:rsidR="009E4266">
        <w:rPr>
          <w:rFonts w:ascii="Calibri" w:hAnsi="Calibri" w:cs="Calibri"/>
          <w:color w:val="201F1E"/>
          <w:bdr w:val="none" w:sz="0" w:space="0" w:color="auto" w:frame="1"/>
          <w:shd w:val="clear" w:color="auto" w:fill="FFFFFF"/>
        </w:rPr>
        <w:t xml:space="preserve"> and 15 minutes from </w:t>
      </w:r>
      <w:r w:rsidR="00BB6FDC">
        <w:rPr>
          <w:rFonts w:ascii="Calibri" w:hAnsi="Calibri" w:cs="Calibri"/>
          <w:color w:val="201F1E"/>
          <w:bdr w:val="none" w:sz="0" w:space="0" w:color="auto" w:frame="1"/>
          <w:shd w:val="clear" w:color="auto" w:fill="FFFFFF"/>
        </w:rPr>
        <w:t>Exeter St David’s railway station.</w:t>
      </w:r>
    </w:p>
    <w:p w14:paraId="1878F853" w14:textId="77777777" w:rsidR="00FF1993" w:rsidRDefault="00FF1993" w:rsidP="00752981">
      <w:pPr>
        <w:spacing w:after="0" w:line="276" w:lineRule="auto"/>
        <w:jc w:val="both"/>
        <w:rPr>
          <w:rFonts w:eastAsia="Times New Roman" w:cs="Calibri"/>
          <w:sz w:val="24"/>
          <w:szCs w:val="24"/>
          <w:lang w:eastAsia="en-GB"/>
        </w:rPr>
      </w:pPr>
    </w:p>
    <w:p w14:paraId="1913621C" w14:textId="64339D17" w:rsidR="00752981" w:rsidRPr="006B1E17" w:rsidRDefault="0064580D" w:rsidP="00752981">
      <w:pPr>
        <w:spacing w:after="0" w:line="276" w:lineRule="auto"/>
        <w:jc w:val="both"/>
        <w:rPr>
          <w:rFonts w:eastAsia="Times New Roman" w:cs="Calibri"/>
          <w:sz w:val="24"/>
          <w:szCs w:val="24"/>
          <w:lang w:eastAsia="en-GB"/>
        </w:rPr>
      </w:pPr>
      <w:r>
        <w:rPr>
          <w:rFonts w:eastAsia="Times New Roman" w:cs="Calibri"/>
          <w:sz w:val="24"/>
          <w:szCs w:val="24"/>
          <w:lang w:eastAsia="en-GB"/>
        </w:rPr>
        <w:t>V</w:t>
      </w:r>
      <w:r w:rsidR="00A8562A">
        <w:rPr>
          <w:rFonts w:eastAsia="Times New Roman" w:cs="Calibri"/>
          <w:sz w:val="24"/>
          <w:szCs w:val="24"/>
          <w:lang w:eastAsia="en-GB"/>
        </w:rPr>
        <w:t>isitors will be swept</w:t>
      </w:r>
      <w:r w:rsidR="0087278C">
        <w:rPr>
          <w:rFonts w:eastAsia="Times New Roman" w:cs="Calibri"/>
          <w:sz w:val="24"/>
          <w:szCs w:val="24"/>
          <w:lang w:eastAsia="en-GB"/>
        </w:rPr>
        <w:t xml:space="preserve"> on a journey</w:t>
      </w:r>
      <w:r w:rsidR="00752981">
        <w:rPr>
          <w:rFonts w:eastAsia="Times New Roman" w:cs="Calibri"/>
          <w:sz w:val="24"/>
          <w:szCs w:val="24"/>
          <w:lang w:eastAsia="en-GB"/>
        </w:rPr>
        <w:t xml:space="preserve"> through </w:t>
      </w:r>
      <w:r w:rsidR="0035452B">
        <w:rPr>
          <w:rFonts w:eastAsia="Times New Roman" w:cs="Calibri"/>
          <w:sz w:val="24"/>
          <w:szCs w:val="24"/>
          <w:lang w:eastAsia="en-GB"/>
        </w:rPr>
        <w:t>Van Gogh</w:t>
      </w:r>
      <w:r w:rsidR="00752981">
        <w:rPr>
          <w:rFonts w:eastAsia="Times New Roman" w:cs="Calibri"/>
          <w:sz w:val="24"/>
          <w:szCs w:val="24"/>
          <w:lang w:eastAsia="en-GB"/>
        </w:rPr>
        <w:t>’s world from darkness to light, enhanced by his own dreams, thoughts and words set to a stirring symphonic score</w:t>
      </w:r>
      <w:r w:rsidR="000A726D">
        <w:rPr>
          <w:rFonts w:eastAsia="Times New Roman" w:cs="Calibri"/>
          <w:sz w:val="24"/>
          <w:szCs w:val="24"/>
          <w:lang w:eastAsia="en-GB"/>
        </w:rPr>
        <w:t>.</w:t>
      </w:r>
    </w:p>
    <w:p w14:paraId="17A79D06" w14:textId="77777777" w:rsidR="00752981" w:rsidRDefault="00752981" w:rsidP="00752981">
      <w:pPr>
        <w:spacing w:after="0" w:line="276" w:lineRule="auto"/>
        <w:jc w:val="both"/>
        <w:rPr>
          <w:rFonts w:cs="Calibri"/>
          <w:b/>
          <w:sz w:val="24"/>
          <w:szCs w:val="24"/>
        </w:rPr>
      </w:pPr>
    </w:p>
    <w:p w14:paraId="143FA249" w14:textId="56F1C620" w:rsidR="00752981" w:rsidRDefault="00752981" w:rsidP="00752981">
      <w:pPr>
        <w:spacing w:after="0" w:line="276" w:lineRule="auto"/>
        <w:jc w:val="both"/>
        <w:rPr>
          <w:rFonts w:cs="Calibri"/>
          <w:bCs/>
          <w:sz w:val="24"/>
          <w:szCs w:val="24"/>
        </w:rPr>
      </w:pPr>
      <w:r>
        <w:rPr>
          <w:rFonts w:cs="Calibri"/>
          <w:bCs/>
          <w:sz w:val="24"/>
          <w:szCs w:val="24"/>
        </w:rPr>
        <w:t xml:space="preserve">Beginning in the Introduction Hall, visitors connect with Vincent van Gogh through personal letters he wrote to his brother, and greatest supporter, Theo. </w:t>
      </w:r>
      <w:r w:rsidR="00F07832">
        <w:rPr>
          <w:rFonts w:cs="Calibri"/>
          <w:bCs/>
          <w:sz w:val="24"/>
          <w:szCs w:val="24"/>
        </w:rPr>
        <w:t>They</w:t>
      </w:r>
      <w:r>
        <w:rPr>
          <w:rFonts w:cs="Calibri"/>
          <w:bCs/>
          <w:sz w:val="24"/>
          <w:szCs w:val="24"/>
        </w:rPr>
        <w:t xml:space="preserve"> then move into the heart of the exhibition – the Immersive Room – where Van Gogh’s paintings are freed from their frames to dominate the space and fully immerse the audience in the incredible detail of his work, awakening their imagination in a playful and dreamlike way as they are enveloped in colourful flowers, cafés and stunning landscapes, shifting and swirling across the projection-swathed walls and floor. </w:t>
      </w:r>
    </w:p>
    <w:p w14:paraId="68417959" w14:textId="77777777" w:rsidR="00752981" w:rsidRDefault="00752981" w:rsidP="00752981">
      <w:pPr>
        <w:spacing w:after="0" w:line="276" w:lineRule="auto"/>
        <w:jc w:val="both"/>
        <w:rPr>
          <w:rFonts w:cs="Calibri"/>
          <w:bCs/>
          <w:sz w:val="24"/>
          <w:szCs w:val="24"/>
        </w:rPr>
      </w:pPr>
    </w:p>
    <w:p w14:paraId="32D93954" w14:textId="77777777" w:rsidR="00752981" w:rsidRDefault="00752981" w:rsidP="00752981">
      <w:pPr>
        <w:spacing w:after="0" w:line="276" w:lineRule="auto"/>
        <w:jc w:val="both"/>
        <w:rPr>
          <w:rFonts w:cs="Calibri"/>
          <w:bCs/>
          <w:sz w:val="24"/>
          <w:szCs w:val="24"/>
        </w:rPr>
      </w:pPr>
      <w:r>
        <w:rPr>
          <w:rFonts w:cs="Calibri"/>
          <w:bCs/>
          <w:sz w:val="24"/>
          <w:szCs w:val="24"/>
        </w:rPr>
        <w:t>Even if you are not very familiar with Van Gogh’s incredible paintings, this is an excellent access point to his world, and a way to connect to the artist behind the art.</w:t>
      </w:r>
    </w:p>
    <w:p w14:paraId="527917DE" w14:textId="77777777" w:rsidR="00752981" w:rsidRDefault="00752981" w:rsidP="00752981">
      <w:pPr>
        <w:spacing w:after="0" w:line="276" w:lineRule="auto"/>
        <w:jc w:val="both"/>
        <w:rPr>
          <w:rFonts w:cs="Calibri"/>
          <w:bCs/>
          <w:sz w:val="24"/>
          <w:szCs w:val="24"/>
        </w:rPr>
      </w:pPr>
    </w:p>
    <w:p w14:paraId="106CC628" w14:textId="77777777" w:rsidR="001231D5" w:rsidRDefault="1145A70B" w:rsidP="7A76F45B">
      <w:pPr>
        <w:spacing w:after="0" w:line="276" w:lineRule="auto"/>
        <w:jc w:val="both"/>
        <w:rPr>
          <w:rFonts w:cs="Calibri"/>
          <w:sz w:val="24"/>
          <w:szCs w:val="24"/>
        </w:rPr>
      </w:pPr>
      <w:r w:rsidRPr="00B95980">
        <w:rPr>
          <w:rFonts w:cs="Calibri"/>
          <w:sz w:val="24"/>
          <w:szCs w:val="24"/>
        </w:rPr>
        <w:t xml:space="preserve">As part of its </w:t>
      </w:r>
      <w:r w:rsidR="00000F84">
        <w:rPr>
          <w:rFonts w:cs="Calibri"/>
          <w:sz w:val="24"/>
          <w:szCs w:val="24"/>
        </w:rPr>
        <w:t xml:space="preserve">two-week </w:t>
      </w:r>
      <w:r w:rsidR="00CD1B1F">
        <w:rPr>
          <w:rFonts w:cs="Calibri"/>
          <w:sz w:val="24"/>
          <w:szCs w:val="24"/>
        </w:rPr>
        <w:t>Exeter</w:t>
      </w:r>
      <w:r w:rsidRPr="00B95980">
        <w:rPr>
          <w:rFonts w:cs="Calibri"/>
          <w:sz w:val="24"/>
          <w:szCs w:val="24"/>
        </w:rPr>
        <w:t xml:space="preserve"> residency, t</w:t>
      </w:r>
      <w:r w:rsidR="5F6AAA11" w:rsidRPr="00B95980">
        <w:rPr>
          <w:rFonts w:cs="Calibri"/>
          <w:sz w:val="24"/>
          <w:szCs w:val="24"/>
        </w:rPr>
        <w:t xml:space="preserve">here </w:t>
      </w:r>
      <w:r w:rsidR="4D6E7213" w:rsidRPr="00B95980">
        <w:rPr>
          <w:rFonts w:cs="Calibri"/>
          <w:sz w:val="24"/>
          <w:szCs w:val="24"/>
        </w:rPr>
        <w:t>will</w:t>
      </w:r>
      <w:r w:rsidR="5F6AAA11" w:rsidRPr="00B95980">
        <w:rPr>
          <w:rFonts w:cs="Calibri"/>
          <w:sz w:val="24"/>
          <w:szCs w:val="24"/>
        </w:rPr>
        <w:t xml:space="preserve"> also </w:t>
      </w:r>
      <w:r w:rsidR="4D6E7213" w:rsidRPr="00B95980">
        <w:rPr>
          <w:rFonts w:cs="Calibri"/>
          <w:sz w:val="24"/>
          <w:szCs w:val="24"/>
        </w:rPr>
        <w:t xml:space="preserve">be </w:t>
      </w:r>
      <w:r w:rsidR="5F6AAA11" w:rsidRPr="00B95980">
        <w:rPr>
          <w:rFonts w:cs="Calibri"/>
          <w:sz w:val="24"/>
          <w:szCs w:val="24"/>
        </w:rPr>
        <w:t xml:space="preserve">a chance to </w:t>
      </w:r>
      <w:r w:rsidR="00223E3E">
        <w:rPr>
          <w:rFonts w:cs="Calibri"/>
          <w:sz w:val="24"/>
          <w:szCs w:val="24"/>
        </w:rPr>
        <w:t>purchase</w:t>
      </w:r>
      <w:r w:rsidR="5F6AAA11" w:rsidRPr="00B95980">
        <w:rPr>
          <w:rFonts w:cs="Calibri"/>
          <w:sz w:val="24"/>
          <w:szCs w:val="24"/>
        </w:rPr>
        <w:t xml:space="preserve"> </w:t>
      </w:r>
      <w:r w:rsidR="5F6AAA11" w:rsidRPr="00B95980">
        <w:rPr>
          <w:rFonts w:cs="Calibri"/>
          <w:b/>
          <w:bCs/>
          <w:sz w:val="24"/>
          <w:szCs w:val="24"/>
        </w:rPr>
        <w:t>VIP Experience tickets</w:t>
      </w:r>
      <w:r w:rsidR="5F6AAA11" w:rsidRPr="00B95980">
        <w:rPr>
          <w:rFonts w:cs="Calibri"/>
          <w:sz w:val="24"/>
          <w:szCs w:val="24"/>
        </w:rPr>
        <w:t xml:space="preserve"> </w:t>
      </w:r>
      <w:r w:rsidR="00223E3E">
        <w:rPr>
          <w:rFonts w:cs="Calibri"/>
          <w:sz w:val="24"/>
          <w:szCs w:val="24"/>
        </w:rPr>
        <w:t xml:space="preserve">which </w:t>
      </w:r>
      <w:r w:rsidR="4D6E7213" w:rsidRPr="00B95980">
        <w:rPr>
          <w:rFonts w:cs="Calibri"/>
          <w:sz w:val="24"/>
          <w:szCs w:val="24"/>
        </w:rPr>
        <w:t xml:space="preserve">will </w:t>
      </w:r>
      <w:r w:rsidR="5F6AAA11" w:rsidRPr="00B95980">
        <w:rPr>
          <w:rFonts w:cs="Calibri"/>
          <w:sz w:val="24"/>
          <w:szCs w:val="24"/>
        </w:rPr>
        <w:t xml:space="preserve">include selected Beyond Van Gogh </w:t>
      </w:r>
      <w:r w:rsidR="5F6AAA11" w:rsidRPr="17DF57EB">
        <w:rPr>
          <w:rFonts w:cs="Calibri"/>
          <w:sz w:val="24"/>
          <w:szCs w:val="24"/>
        </w:rPr>
        <w:t>merchandise along with flexible arrival times and fast track entry.</w:t>
      </w:r>
    </w:p>
    <w:p w14:paraId="230063AD" w14:textId="77777777" w:rsidR="001231D5" w:rsidRDefault="001231D5" w:rsidP="7A76F45B">
      <w:pPr>
        <w:spacing w:after="0" w:line="276" w:lineRule="auto"/>
        <w:jc w:val="both"/>
        <w:rPr>
          <w:rFonts w:cs="Calibri"/>
          <w:sz w:val="24"/>
          <w:szCs w:val="24"/>
        </w:rPr>
      </w:pPr>
    </w:p>
    <w:p w14:paraId="32E2E1E5" w14:textId="1FC000EE" w:rsidR="00A5097D" w:rsidRDefault="001231D5" w:rsidP="7A76F45B">
      <w:pPr>
        <w:spacing w:after="0" w:line="276" w:lineRule="auto"/>
        <w:jc w:val="both"/>
        <w:rPr>
          <w:rFonts w:cs="Calibri"/>
          <w:b/>
          <w:bCs/>
          <w:color w:val="FF0000"/>
          <w:sz w:val="24"/>
          <w:szCs w:val="24"/>
        </w:rPr>
      </w:pPr>
      <w:r>
        <w:rPr>
          <w:rFonts w:cs="Calibri"/>
          <w:sz w:val="24"/>
          <w:szCs w:val="24"/>
        </w:rPr>
        <w:t>In addition, t</w:t>
      </w:r>
      <w:r w:rsidR="00AB0424">
        <w:rPr>
          <w:rFonts w:cs="Calibri"/>
          <w:sz w:val="24"/>
          <w:szCs w:val="24"/>
        </w:rPr>
        <w:t>here are various discounted tickets available including</w:t>
      </w:r>
      <w:r w:rsidR="00AB0424" w:rsidRPr="00AB0424">
        <w:rPr>
          <w:rFonts w:cs="Calibri"/>
          <w:b/>
          <w:bCs/>
          <w:sz w:val="24"/>
          <w:szCs w:val="24"/>
        </w:rPr>
        <w:t xml:space="preserve"> </w:t>
      </w:r>
      <w:r w:rsidR="00BE56C3">
        <w:rPr>
          <w:rFonts w:cs="Calibri"/>
          <w:b/>
          <w:bCs/>
          <w:sz w:val="24"/>
          <w:szCs w:val="24"/>
        </w:rPr>
        <w:t xml:space="preserve">parent and </w:t>
      </w:r>
      <w:r w:rsidR="00F530D7">
        <w:rPr>
          <w:rFonts w:cs="Calibri"/>
          <w:b/>
          <w:bCs/>
          <w:sz w:val="24"/>
          <w:szCs w:val="24"/>
        </w:rPr>
        <w:t xml:space="preserve">child and </w:t>
      </w:r>
      <w:r w:rsidR="00AB0424" w:rsidRPr="00AB0424">
        <w:rPr>
          <w:rFonts w:cs="Calibri"/>
          <w:b/>
          <w:bCs/>
          <w:sz w:val="24"/>
          <w:szCs w:val="24"/>
        </w:rPr>
        <w:t>family ticket options</w:t>
      </w:r>
      <w:r w:rsidR="00AB0424">
        <w:rPr>
          <w:rFonts w:cs="Calibri"/>
          <w:sz w:val="24"/>
          <w:szCs w:val="24"/>
        </w:rPr>
        <w:t xml:space="preserve">. </w:t>
      </w:r>
      <w:r w:rsidR="00AB0424" w:rsidRPr="00AB0424">
        <w:rPr>
          <w:rFonts w:cs="Calibri"/>
          <w:b/>
          <w:bCs/>
          <w:sz w:val="24"/>
          <w:szCs w:val="24"/>
        </w:rPr>
        <w:t>M</w:t>
      </w:r>
      <w:r w:rsidR="7ADD12A1" w:rsidRPr="7A76F45B">
        <w:rPr>
          <w:rFonts w:cs="Calibri"/>
          <w:b/>
          <w:bCs/>
          <w:sz w:val="24"/>
          <w:szCs w:val="24"/>
        </w:rPr>
        <w:t>erchandise</w:t>
      </w:r>
      <w:r w:rsidR="7ADD12A1" w:rsidRPr="7A76F45B">
        <w:rPr>
          <w:rFonts w:cs="Calibri"/>
          <w:sz w:val="24"/>
          <w:szCs w:val="24"/>
        </w:rPr>
        <w:t xml:space="preserve"> </w:t>
      </w:r>
      <w:r w:rsidR="4D6E7213" w:rsidRPr="7A76F45B">
        <w:rPr>
          <w:rFonts w:cs="Calibri"/>
          <w:sz w:val="24"/>
          <w:szCs w:val="24"/>
        </w:rPr>
        <w:t xml:space="preserve">will </w:t>
      </w:r>
      <w:r w:rsidR="00BC073A">
        <w:rPr>
          <w:rFonts w:cs="Calibri"/>
          <w:sz w:val="24"/>
          <w:szCs w:val="24"/>
        </w:rPr>
        <w:t xml:space="preserve">also </w:t>
      </w:r>
      <w:r w:rsidR="4D6E7213" w:rsidRPr="7A76F45B">
        <w:rPr>
          <w:rFonts w:cs="Calibri"/>
          <w:sz w:val="24"/>
          <w:szCs w:val="24"/>
        </w:rPr>
        <w:t>be</w:t>
      </w:r>
      <w:r w:rsidR="7ADD12A1" w:rsidRPr="7A76F45B">
        <w:rPr>
          <w:rFonts w:cs="Calibri"/>
          <w:sz w:val="24"/>
          <w:szCs w:val="24"/>
        </w:rPr>
        <w:t xml:space="preserve"> available in the Beyond Van Gogh store on site.</w:t>
      </w:r>
      <w:r w:rsidR="53D73349" w:rsidRPr="7A76F45B">
        <w:rPr>
          <w:rFonts w:cs="Calibri"/>
          <w:sz w:val="24"/>
          <w:szCs w:val="24"/>
        </w:rPr>
        <w:t xml:space="preserve"> </w:t>
      </w:r>
    </w:p>
    <w:p w14:paraId="2ADBA386" w14:textId="77777777" w:rsidR="00B03219" w:rsidRPr="000508B5" w:rsidRDefault="00B03219" w:rsidP="00B03219">
      <w:pPr>
        <w:spacing w:after="0" w:line="276" w:lineRule="auto"/>
        <w:jc w:val="both"/>
        <w:rPr>
          <w:rFonts w:cs="Calibri"/>
          <w:color w:val="201F1E"/>
          <w:sz w:val="24"/>
          <w:szCs w:val="24"/>
          <w:bdr w:val="none" w:sz="0" w:space="0" w:color="auto" w:frame="1"/>
          <w:shd w:val="clear" w:color="auto" w:fill="FFFFFF"/>
        </w:rPr>
      </w:pPr>
    </w:p>
    <w:p w14:paraId="6740632B" w14:textId="29BE7E6A" w:rsidR="009009BC" w:rsidRDefault="0AF0967F" w:rsidP="7A76F45B">
      <w:pPr>
        <w:pStyle w:val="xxmsonormal"/>
        <w:shd w:val="clear" w:color="auto" w:fill="FFFFFF" w:themeFill="background1"/>
        <w:spacing w:before="0" w:beforeAutospacing="0" w:after="0" w:afterAutospacing="0" w:line="276" w:lineRule="auto"/>
        <w:jc w:val="both"/>
        <w:rPr>
          <w:rFonts w:ascii="Calibri" w:hAnsi="Calibri" w:cs="Calibri"/>
          <w:i/>
          <w:iCs/>
          <w:bdr w:val="none" w:sz="0" w:space="0" w:color="auto" w:frame="1"/>
          <w:shd w:val="clear" w:color="auto" w:fill="FFFFFF"/>
        </w:rPr>
      </w:pPr>
      <w:r w:rsidRPr="00B95980">
        <w:rPr>
          <w:rFonts w:ascii="Calibri" w:hAnsi="Calibri" w:cs="Calibri"/>
          <w:b/>
          <w:bCs/>
          <w:bdr w:val="none" w:sz="0" w:space="0" w:color="auto" w:frame="1"/>
          <w:shd w:val="clear" w:color="auto" w:fill="FFFFFF"/>
        </w:rPr>
        <w:t xml:space="preserve">Anna Parry, UK Business Development at </w:t>
      </w:r>
      <w:proofErr w:type="spellStart"/>
      <w:r w:rsidRPr="00B95980">
        <w:rPr>
          <w:rFonts w:ascii="Calibri" w:hAnsi="Calibri" w:cs="Calibri"/>
          <w:b/>
          <w:bCs/>
          <w:bdr w:val="none" w:sz="0" w:space="0" w:color="auto" w:frame="1"/>
          <w:shd w:val="clear" w:color="auto" w:fill="FFFFFF"/>
        </w:rPr>
        <w:t>Annerin</w:t>
      </w:r>
      <w:proofErr w:type="spellEnd"/>
      <w:r w:rsidRPr="00B95980">
        <w:rPr>
          <w:rFonts w:ascii="Calibri" w:hAnsi="Calibri" w:cs="Calibri"/>
          <w:b/>
          <w:bCs/>
          <w:bdr w:val="none" w:sz="0" w:space="0" w:color="auto" w:frame="1"/>
          <w:shd w:val="clear" w:color="auto" w:fill="FFFFFF"/>
        </w:rPr>
        <w:t xml:space="preserve"> Productions, </w:t>
      </w:r>
      <w:r w:rsidR="6E7FAD40" w:rsidRPr="00B95980">
        <w:rPr>
          <w:rFonts w:ascii="Calibri" w:hAnsi="Calibri" w:cs="Calibri"/>
          <w:b/>
          <w:bCs/>
          <w:bdr w:val="none" w:sz="0" w:space="0" w:color="auto" w:frame="1"/>
          <w:shd w:val="clear" w:color="auto" w:fill="FFFFFF"/>
        </w:rPr>
        <w:t>sa</w:t>
      </w:r>
      <w:r w:rsidR="4E6970FD" w:rsidRPr="00B95980">
        <w:rPr>
          <w:rFonts w:ascii="Calibri" w:hAnsi="Calibri" w:cs="Calibri"/>
          <w:b/>
          <w:bCs/>
          <w:bdr w:val="none" w:sz="0" w:space="0" w:color="auto" w:frame="1"/>
          <w:shd w:val="clear" w:color="auto" w:fill="FFFFFF"/>
        </w:rPr>
        <w:t>id today</w:t>
      </w:r>
      <w:r w:rsidRPr="00B95980">
        <w:rPr>
          <w:rFonts w:ascii="Calibri" w:hAnsi="Calibri" w:cs="Calibri"/>
          <w:b/>
          <w:bCs/>
          <w:bdr w:val="none" w:sz="0" w:space="0" w:color="auto" w:frame="1"/>
          <w:shd w:val="clear" w:color="auto" w:fill="FFFFFF"/>
        </w:rPr>
        <w:t>:</w:t>
      </w:r>
      <w:r w:rsidR="3F242DA7" w:rsidRPr="00B95980">
        <w:rPr>
          <w:rFonts w:ascii="Calibri" w:hAnsi="Calibri" w:cs="Calibri"/>
          <w:b/>
          <w:bCs/>
          <w:bdr w:val="none" w:sz="0" w:space="0" w:color="auto" w:frame="1"/>
          <w:shd w:val="clear" w:color="auto" w:fill="FFFFFF"/>
        </w:rPr>
        <w:t xml:space="preserve"> </w:t>
      </w:r>
      <w:r w:rsidR="3F242DA7" w:rsidRPr="00B95980">
        <w:rPr>
          <w:rFonts w:ascii="Calibri" w:hAnsi="Calibri" w:cs="Calibri"/>
          <w:i/>
          <w:iCs/>
          <w:bdr w:val="none" w:sz="0" w:space="0" w:color="auto" w:frame="1"/>
          <w:shd w:val="clear" w:color="auto" w:fill="FFFFFF"/>
        </w:rPr>
        <w:t>“</w:t>
      </w:r>
      <w:r w:rsidR="007A2714">
        <w:rPr>
          <w:rFonts w:ascii="Calibri" w:hAnsi="Calibri" w:cs="Calibri"/>
          <w:i/>
          <w:iCs/>
          <w:bdr w:val="none" w:sz="0" w:space="0" w:color="auto" w:frame="1"/>
          <w:shd w:val="clear" w:color="auto" w:fill="FFFFFF"/>
        </w:rPr>
        <w:t xml:space="preserve">We’ve had a great reaction </w:t>
      </w:r>
      <w:r w:rsidR="003E4AB8">
        <w:rPr>
          <w:rFonts w:ascii="Calibri" w:hAnsi="Calibri" w:cs="Calibri"/>
          <w:i/>
          <w:iCs/>
          <w:bdr w:val="none" w:sz="0" w:space="0" w:color="auto" w:frame="1"/>
          <w:shd w:val="clear" w:color="auto" w:fill="FFFFFF"/>
        </w:rPr>
        <w:t>s</w:t>
      </w:r>
      <w:r w:rsidR="008542A1">
        <w:rPr>
          <w:rFonts w:ascii="Calibri" w:hAnsi="Calibri" w:cs="Calibri"/>
          <w:i/>
          <w:iCs/>
          <w:bdr w:val="none" w:sz="0" w:space="0" w:color="auto" w:frame="1"/>
          <w:shd w:val="clear" w:color="auto" w:fill="FFFFFF"/>
        </w:rPr>
        <w:t>ince we announced</w:t>
      </w:r>
      <w:r w:rsidR="00F85CBF">
        <w:rPr>
          <w:rFonts w:ascii="Calibri" w:hAnsi="Calibri" w:cs="Calibri"/>
          <w:i/>
          <w:iCs/>
          <w:bdr w:val="none" w:sz="0" w:space="0" w:color="auto" w:frame="1"/>
          <w:shd w:val="clear" w:color="auto" w:fill="FFFFFF"/>
        </w:rPr>
        <w:t xml:space="preserve"> </w:t>
      </w:r>
      <w:r w:rsidR="00611650">
        <w:rPr>
          <w:rFonts w:ascii="Calibri" w:hAnsi="Calibri" w:cs="Calibri"/>
          <w:i/>
          <w:iCs/>
          <w:bdr w:val="none" w:sz="0" w:space="0" w:color="auto" w:frame="1"/>
          <w:shd w:val="clear" w:color="auto" w:fill="FFFFFF"/>
        </w:rPr>
        <w:t>Beyond Van Gogh</w:t>
      </w:r>
      <w:r w:rsidR="00F85CBF">
        <w:rPr>
          <w:rFonts w:ascii="Calibri" w:hAnsi="Calibri" w:cs="Calibri"/>
          <w:i/>
          <w:iCs/>
          <w:bdr w:val="none" w:sz="0" w:space="0" w:color="auto" w:frame="1"/>
          <w:shd w:val="clear" w:color="auto" w:fill="FFFFFF"/>
        </w:rPr>
        <w:t xml:space="preserve"> </w:t>
      </w:r>
      <w:r w:rsidR="008542A1">
        <w:rPr>
          <w:rFonts w:ascii="Calibri" w:hAnsi="Calibri" w:cs="Calibri"/>
          <w:i/>
          <w:iCs/>
          <w:bdr w:val="none" w:sz="0" w:space="0" w:color="auto" w:frame="1"/>
          <w:shd w:val="clear" w:color="auto" w:fill="FFFFFF"/>
        </w:rPr>
        <w:t xml:space="preserve">Exeter dates earlier this week, </w:t>
      </w:r>
      <w:r w:rsidR="007A2714">
        <w:rPr>
          <w:rFonts w:ascii="Calibri" w:hAnsi="Calibri" w:cs="Calibri"/>
          <w:i/>
          <w:iCs/>
          <w:bdr w:val="none" w:sz="0" w:space="0" w:color="auto" w:frame="1"/>
          <w:shd w:val="clear" w:color="auto" w:fill="FFFFFF"/>
        </w:rPr>
        <w:t>w</w:t>
      </w:r>
      <w:r w:rsidR="003E4AB8">
        <w:rPr>
          <w:rFonts w:ascii="Calibri" w:hAnsi="Calibri" w:cs="Calibri"/>
          <w:i/>
          <w:iCs/>
          <w:bdr w:val="none" w:sz="0" w:space="0" w:color="auto" w:frame="1"/>
          <w:shd w:val="clear" w:color="auto" w:fill="FFFFFF"/>
        </w:rPr>
        <w:t xml:space="preserve">ith </w:t>
      </w:r>
      <w:r w:rsidR="00566290">
        <w:rPr>
          <w:rFonts w:ascii="Calibri" w:hAnsi="Calibri" w:cs="Calibri"/>
          <w:i/>
          <w:iCs/>
          <w:bdr w:val="none" w:sz="0" w:space="0" w:color="auto" w:frame="1"/>
          <w:shd w:val="clear" w:color="auto" w:fill="FFFFFF"/>
        </w:rPr>
        <w:t>lots of</w:t>
      </w:r>
      <w:r w:rsidR="003E4AB8">
        <w:rPr>
          <w:rFonts w:ascii="Calibri" w:hAnsi="Calibri" w:cs="Calibri"/>
          <w:i/>
          <w:iCs/>
          <w:bdr w:val="none" w:sz="0" w:space="0" w:color="auto" w:frame="1"/>
          <w:shd w:val="clear" w:color="auto" w:fill="FFFFFF"/>
        </w:rPr>
        <w:t xml:space="preserve"> people taking </w:t>
      </w:r>
      <w:r w:rsidR="00AC0E1C">
        <w:rPr>
          <w:rFonts w:ascii="Calibri" w:hAnsi="Calibri" w:cs="Calibri"/>
          <w:i/>
          <w:iCs/>
          <w:bdr w:val="none" w:sz="0" w:space="0" w:color="auto" w:frame="1"/>
          <w:shd w:val="clear" w:color="auto" w:fill="FFFFFF"/>
        </w:rPr>
        <w:t xml:space="preserve">advantage of </w:t>
      </w:r>
      <w:r w:rsidR="003E4AB8">
        <w:rPr>
          <w:rFonts w:ascii="Calibri" w:hAnsi="Calibri" w:cs="Calibri"/>
          <w:i/>
          <w:iCs/>
          <w:bdr w:val="none" w:sz="0" w:space="0" w:color="auto" w:frame="1"/>
          <w:shd w:val="clear" w:color="auto" w:fill="FFFFFF"/>
        </w:rPr>
        <w:t xml:space="preserve">the special </w:t>
      </w:r>
      <w:r w:rsidR="00AC0E1C">
        <w:rPr>
          <w:rFonts w:ascii="Calibri" w:hAnsi="Calibri" w:cs="Calibri"/>
          <w:i/>
          <w:iCs/>
          <w:bdr w:val="none" w:sz="0" w:space="0" w:color="auto" w:frame="1"/>
          <w:shd w:val="clear" w:color="auto" w:fill="FFFFFF"/>
        </w:rPr>
        <w:t xml:space="preserve">ticket </w:t>
      </w:r>
      <w:r w:rsidR="003E4AB8">
        <w:rPr>
          <w:rFonts w:ascii="Calibri" w:hAnsi="Calibri" w:cs="Calibri"/>
          <w:i/>
          <w:iCs/>
          <w:bdr w:val="none" w:sz="0" w:space="0" w:color="auto" w:frame="1"/>
          <w:shd w:val="clear" w:color="auto" w:fill="FFFFFF"/>
        </w:rPr>
        <w:t>pre-sale</w:t>
      </w:r>
      <w:r w:rsidR="008542A1">
        <w:rPr>
          <w:rFonts w:ascii="Calibri" w:hAnsi="Calibri" w:cs="Calibri"/>
          <w:i/>
          <w:iCs/>
          <w:bdr w:val="none" w:sz="0" w:space="0" w:color="auto" w:frame="1"/>
          <w:shd w:val="clear" w:color="auto" w:fill="FFFFFF"/>
        </w:rPr>
        <w:t xml:space="preserve">. </w:t>
      </w:r>
      <w:r w:rsidR="00ED274D">
        <w:rPr>
          <w:rFonts w:ascii="Calibri" w:hAnsi="Calibri" w:cs="Calibri"/>
          <w:i/>
          <w:iCs/>
          <w:bdr w:val="none" w:sz="0" w:space="0" w:color="auto" w:frame="1"/>
          <w:shd w:val="clear" w:color="auto" w:fill="FFFFFF"/>
        </w:rPr>
        <w:t xml:space="preserve">It’s evident there’s a real </w:t>
      </w:r>
      <w:r w:rsidR="0058088B">
        <w:rPr>
          <w:rFonts w:ascii="Calibri" w:hAnsi="Calibri" w:cs="Calibri"/>
          <w:i/>
          <w:iCs/>
          <w:bdr w:val="none" w:sz="0" w:space="0" w:color="auto" w:frame="1"/>
          <w:shd w:val="clear" w:color="auto" w:fill="FFFFFF"/>
        </w:rPr>
        <w:t xml:space="preserve">passion </w:t>
      </w:r>
      <w:r w:rsidR="00AC069E">
        <w:rPr>
          <w:rFonts w:ascii="Calibri" w:hAnsi="Calibri" w:cs="Calibri"/>
          <w:i/>
          <w:iCs/>
          <w:bdr w:val="none" w:sz="0" w:space="0" w:color="auto" w:frame="1"/>
          <w:shd w:val="clear" w:color="auto" w:fill="FFFFFF"/>
        </w:rPr>
        <w:t xml:space="preserve">and audience </w:t>
      </w:r>
      <w:r w:rsidR="0058088B">
        <w:rPr>
          <w:rFonts w:ascii="Calibri" w:hAnsi="Calibri" w:cs="Calibri"/>
          <w:i/>
          <w:iCs/>
          <w:bdr w:val="none" w:sz="0" w:space="0" w:color="auto" w:frame="1"/>
          <w:shd w:val="clear" w:color="auto" w:fill="FFFFFF"/>
        </w:rPr>
        <w:t xml:space="preserve">for </w:t>
      </w:r>
      <w:r w:rsidR="003E4AB8">
        <w:rPr>
          <w:rFonts w:ascii="Calibri" w:hAnsi="Calibri" w:cs="Calibri"/>
          <w:i/>
          <w:iCs/>
          <w:bdr w:val="none" w:sz="0" w:space="0" w:color="auto" w:frame="1"/>
          <w:shd w:val="clear" w:color="auto" w:fill="FFFFFF"/>
        </w:rPr>
        <w:t>art</w:t>
      </w:r>
      <w:r w:rsidR="00715433">
        <w:rPr>
          <w:rFonts w:ascii="Calibri" w:hAnsi="Calibri" w:cs="Calibri"/>
          <w:i/>
          <w:iCs/>
          <w:bdr w:val="none" w:sz="0" w:space="0" w:color="auto" w:frame="1"/>
          <w:shd w:val="clear" w:color="auto" w:fill="FFFFFF"/>
        </w:rPr>
        <w:t>, both</w:t>
      </w:r>
      <w:r w:rsidR="003E4AB8">
        <w:rPr>
          <w:rFonts w:ascii="Calibri" w:hAnsi="Calibri" w:cs="Calibri"/>
          <w:i/>
          <w:iCs/>
          <w:bdr w:val="none" w:sz="0" w:space="0" w:color="auto" w:frame="1"/>
          <w:shd w:val="clear" w:color="auto" w:fill="FFFFFF"/>
        </w:rPr>
        <w:t xml:space="preserve"> </w:t>
      </w:r>
      <w:r w:rsidR="00715433">
        <w:rPr>
          <w:rFonts w:ascii="Calibri" w:hAnsi="Calibri" w:cs="Calibri"/>
          <w:i/>
          <w:iCs/>
          <w:bdr w:val="none" w:sz="0" w:space="0" w:color="auto" w:frame="1"/>
          <w:shd w:val="clear" w:color="auto" w:fill="FFFFFF"/>
        </w:rPr>
        <w:t xml:space="preserve">in the city and the wider </w:t>
      </w:r>
      <w:proofErr w:type="gramStart"/>
      <w:r w:rsidR="00715433">
        <w:rPr>
          <w:rFonts w:ascii="Calibri" w:hAnsi="Calibri" w:cs="Calibri"/>
          <w:i/>
          <w:iCs/>
          <w:bdr w:val="none" w:sz="0" w:space="0" w:color="auto" w:frame="1"/>
          <w:shd w:val="clear" w:color="auto" w:fill="FFFFFF"/>
        </w:rPr>
        <w:t>South West</w:t>
      </w:r>
      <w:proofErr w:type="gramEnd"/>
      <w:r w:rsidR="00715433">
        <w:rPr>
          <w:rFonts w:ascii="Calibri" w:hAnsi="Calibri" w:cs="Calibri"/>
          <w:i/>
          <w:iCs/>
          <w:bdr w:val="none" w:sz="0" w:space="0" w:color="auto" w:frame="1"/>
          <w:shd w:val="clear" w:color="auto" w:fill="FFFFFF"/>
        </w:rPr>
        <w:t>.</w:t>
      </w:r>
    </w:p>
    <w:p w14:paraId="49377463" w14:textId="77777777" w:rsidR="009009BC" w:rsidRDefault="009009BC" w:rsidP="7A76F45B">
      <w:pPr>
        <w:pStyle w:val="xxmsonormal"/>
        <w:shd w:val="clear" w:color="auto" w:fill="FFFFFF" w:themeFill="background1"/>
        <w:spacing w:before="0" w:beforeAutospacing="0" w:after="0" w:afterAutospacing="0" w:line="276" w:lineRule="auto"/>
        <w:jc w:val="both"/>
        <w:rPr>
          <w:rFonts w:ascii="Calibri" w:hAnsi="Calibri" w:cs="Calibri"/>
          <w:i/>
          <w:iCs/>
          <w:bdr w:val="none" w:sz="0" w:space="0" w:color="auto" w:frame="1"/>
          <w:shd w:val="clear" w:color="auto" w:fill="FFFFFF"/>
        </w:rPr>
      </w:pPr>
    </w:p>
    <w:p w14:paraId="093006AE" w14:textId="2EDFBD0A" w:rsidR="00972DA5" w:rsidRDefault="009009BC" w:rsidP="7A76F45B">
      <w:pPr>
        <w:pStyle w:val="xxmsonormal"/>
        <w:shd w:val="clear" w:color="auto" w:fill="FFFFFF" w:themeFill="background1"/>
        <w:spacing w:before="0" w:beforeAutospacing="0" w:after="0" w:afterAutospacing="0" w:line="276" w:lineRule="auto"/>
        <w:jc w:val="both"/>
        <w:rPr>
          <w:rFonts w:ascii="Calibri" w:hAnsi="Calibri" w:cs="Calibri"/>
          <w:i/>
          <w:iCs/>
          <w:bdr w:val="none" w:sz="0" w:space="0" w:color="auto" w:frame="1"/>
          <w:shd w:val="clear" w:color="auto" w:fill="FFFFFF"/>
        </w:rPr>
      </w:pPr>
      <w:r>
        <w:rPr>
          <w:rFonts w:ascii="Calibri" w:hAnsi="Calibri" w:cs="Calibri"/>
          <w:i/>
          <w:iCs/>
          <w:bdr w:val="none" w:sz="0" w:space="0" w:color="auto" w:frame="1"/>
          <w:shd w:val="clear" w:color="auto" w:fill="FFFFFF"/>
        </w:rPr>
        <w:t>“</w:t>
      </w:r>
      <w:r w:rsidR="0010240D">
        <w:rPr>
          <w:rFonts w:ascii="Calibri" w:hAnsi="Calibri" w:cs="Calibri"/>
          <w:i/>
          <w:iCs/>
          <w:bdr w:val="none" w:sz="0" w:space="0" w:color="auto" w:frame="1"/>
          <w:shd w:val="clear" w:color="auto" w:fill="FFFFFF"/>
        </w:rPr>
        <w:t xml:space="preserve">Tickets are now on public </w:t>
      </w:r>
      <w:r w:rsidR="00715433">
        <w:rPr>
          <w:rFonts w:ascii="Calibri" w:hAnsi="Calibri" w:cs="Calibri"/>
          <w:i/>
          <w:iCs/>
          <w:bdr w:val="none" w:sz="0" w:space="0" w:color="auto" w:frame="1"/>
          <w:shd w:val="clear" w:color="auto" w:fill="FFFFFF"/>
        </w:rPr>
        <w:t>sale,</w:t>
      </w:r>
      <w:r w:rsidR="0010240D">
        <w:rPr>
          <w:rFonts w:ascii="Calibri" w:hAnsi="Calibri" w:cs="Calibri"/>
          <w:i/>
          <w:iCs/>
          <w:bdr w:val="none" w:sz="0" w:space="0" w:color="auto" w:frame="1"/>
          <w:shd w:val="clear" w:color="auto" w:fill="FFFFFF"/>
        </w:rPr>
        <w:t xml:space="preserve"> and </w:t>
      </w:r>
      <w:r w:rsidR="00D67589">
        <w:rPr>
          <w:rFonts w:ascii="Calibri" w:hAnsi="Calibri" w:cs="Calibri"/>
          <w:i/>
          <w:iCs/>
          <w:bdr w:val="none" w:sz="0" w:space="0" w:color="auto" w:frame="1"/>
          <w:shd w:val="clear" w:color="auto" w:fill="FFFFFF"/>
        </w:rPr>
        <w:t xml:space="preserve">I </w:t>
      </w:r>
      <w:r w:rsidR="003D2760">
        <w:rPr>
          <w:rFonts w:ascii="Calibri" w:hAnsi="Calibri" w:cs="Calibri"/>
          <w:i/>
          <w:iCs/>
          <w:bdr w:val="none" w:sz="0" w:space="0" w:color="auto" w:frame="1"/>
          <w:shd w:val="clear" w:color="auto" w:fill="FFFFFF"/>
        </w:rPr>
        <w:t>can guarantee</w:t>
      </w:r>
      <w:r w:rsidR="00D67589">
        <w:rPr>
          <w:rFonts w:ascii="Calibri" w:hAnsi="Calibri" w:cs="Calibri"/>
          <w:i/>
          <w:iCs/>
          <w:bdr w:val="none" w:sz="0" w:space="0" w:color="auto" w:frame="1"/>
          <w:shd w:val="clear" w:color="auto" w:fill="FFFFFF"/>
        </w:rPr>
        <w:t xml:space="preserve"> </w:t>
      </w:r>
      <w:r w:rsidR="00542680">
        <w:rPr>
          <w:rFonts w:ascii="Calibri" w:hAnsi="Calibri" w:cs="Calibri"/>
          <w:i/>
          <w:iCs/>
          <w:bdr w:val="none" w:sz="0" w:space="0" w:color="auto" w:frame="1"/>
          <w:shd w:val="clear" w:color="auto" w:fill="FFFFFF"/>
        </w:rPr>
        <w:t>everyone</w:t>
      </w:r>
      <w:r w:rsidR="00DF5704">
        <w:rPr>
          <w:rFonts w:ascii="Calibri" w:hAnsi="Calibri" w:cs="Calibri"/>
          <w:i/>
          <w:iCs/>
          <w:bdr w:val="none" w:sz="0" w:space="0" w:color="auto" w:frame="1"/>
          <w:shd w:val="clear" w:color="auto" w:fill="FFFFFF"/>
        </w:rPr>
        <w:t xml:space="preserve"> </w:t>
      </w:r>
      <w:r w:rsidR="00BA014B">
        <w:rPr>
          <w:rFonts w:ascii="Calibri" w:hAnsi="Calibri" w:cs="Calibri"/>
          <w:i/>
          <w:iCs/>
          <w:bdr w:val="none" w:sz="0" w:space="0" w:color="auto" w:frame="1"/>
          <w:shd w:val="clear" w:color="auto" w:fill="FFFFFF"/>
        </w:rPr>
        <w:t xml:space="preserve">who </w:t>
      </w:r>
      <w:r w:rsidR="00BF06B9">
        <w:rPr>
          <w:rFonts w:ascii="Calibri" w:hAnsi="Calibri" w:cs="Calibri"/>
          <w:i/>
          <w:iCs/>
          <w:bdr w:val="none" w:sz="0" w:space="0" w:color="auto" w:frame="1"/>
          <w:shd w:val="clear" w:color="auto" w:fill="FFFFFF"/>
        </w:rPr>
        <w:t>see</w:t>
      </w:r>
      <w:r w:rsidR="00542680">
        <w:rPr>
          <w:rFonts w:ascii="Calibri" w:hAnsi="Calibri" w:cs="Calibri"/>
          <w:i/>
          <w:iCs/>
          <w:bdr w:val="none" w:sz="0" w:space="0" w:color="auto" w:frame="1"/>
          <w:shd w:val="clear" w:color="auto" w:fill="FFFFFF"/>
        </w:rPr>
        <w:t>s</w:t>
      </w:r>
      <w:r w:rsidR="00BF06B9">
        <w:rPr>
          <w:rFonts w:ascii="Calibri" w:hAnsi="Calibri" w:cs="Calibri"/>
          <w:i/>
          <w:iCs/>
          <w:bdr w:val="none" w:sz="0" w:space="0" w:color="auto" w:frame="1"/>
          <w:shd w:val="clear" w:color="auto" w:fill="FFFFFF"/>
        </w:rPr>
        <w:t xml:space="preserve"> </w:t>
      </w:r>
      <w:r w:rsidR="007C29E9">
        <w:rPr>
          <w:rFonts w:ascii="Calibri" w:hAnsi="Calibri" w:cs="Calibri"/>
          <w:i/>
          <w:iCs/>
          <w:bdr w:val="none" w:sz="0" w:space="0" w:color="auto" w:frame="1"/>
          <w:shd w:val="clear" w:color="auto" w:fill="FFFFFF"/>
        </w:rPr>
        <w:t xml:space="preserve">the </w:t>
      </w:r>
      <w:r w:rsidR="00B77C95">
        <w:rPr>
          <w:rFonts w:ascii="Calibri" w:hAnsi="Calibri" w:cs="Calibri"/>
          <w:i/>
          <w:iCs/>
          <w:bdr w:val="none" w:sz="0" w:space="0" w:color="auto" w:frame="1"/>
          <w:shd w:val="clear" w:color="auto" w:fill="FFFFFF"/>
        </w:rPr>
        <w:t xml:space="preserve">immersive </w:t>
      </w:r>
      <w:r w:rsidR="007C29E9">
        <w:rPr>
          <w:rFonts w:ascii="Calibri" w:hAnsi="Calibri" w:cs="Calibri"/>
          <w:i/>
          <w:iCs/>
          <w:bdr w:val="none" w:sz="0" w:space="0" w:color="auto" w:frame="1"/>
          <w:shd w:val="clear" w:color="auto" w:fill="FFFFFF"/>
        </w:rPr>
        <w:t>experience</w:t>
      </w:r>
      <w:r w:rsidR="00BF06B9">
        <w:rPr>
          <w:rFonts w:ascii="Calibri" w:hAnsi="Calibri" w:cs="Calibri"/>
          <w:i/>
          <w:iCs/>
          <w:bdr w:val="none" w:sz="0" w:space="0" w:color="auto" w:frame="1"/>
          <w:shd w:val="clear" w:color="auto" w:fill="FFFFFF"/>
        </w:rPr>
        <w:t xml:space="preserve"> at</w:t>
      </w:r>
      <w:r w:rsidR="00BA014B">
        <w:rPr>
          <w:rFonts w:ascii="Calibri" w:hAnsi="Calibri" w:cs="Calibri"/>
          <w:i/>
          <w:iCs/>
          <w:bdr w:val="none" w:sz="0" w:space="0" w:color="auto" w:frame="1"/>
          <w:shd w:val="clear" w:color="auto" w:fill="FFFFFF"/>
        </w:rPr>
        <w:t xml:space="preserve"> </w:t>
      </w:r>
      <w:r w:rsidR="003D2760">
        <w:rPr>
          <w:rFonts w:ascii="Calibri" w:hAnsi="Calibri" w:cs="Calibri"/>
          <w:i/>
          <w:iCs/>
          <w:bdr w:val="none" w:sz="0" w:space="0" w:color="auto" w:frame="1"/>
          <w:shd w:val="clear" w:color="auto" w:fill="FFFFFF"/>
        </w:rPr>
        <w:t xml:space="preserve">Westpoint Exeter </w:t>
      </w:r>
      <w:r w:rsidR="0010240D">
        <w:rPr>
          <w:rFonts w:ascii="Calibri" w:hAnsi="Calibri" w:cs="Calibri"/>
          <w:i/>
          <w:iCs/>
          <w:bdr w:val="none" w:sz="0" w:space="0" w:color="auto" w:frame="1"/>
          <w:shd w:val="clear" w:color="auto" w:fill="FFFFFF"/>
        </w:rPr>
        <w:t xml:space="preserve">this October </w:t>
      </w:r>
      <w:r w:rsidR="003D2760">
        <w:rPr>
          <w:rFonts w:ascii="Calibri" w:hAnsi="Calibri" w:cs="Calibri"/>
          <w:i/>
          <w:iCs/>
          <w:bdr w:val="none" w:sz="0" w:space="0" w:color="auto" w:frame="1"/>
          <w:shd w:val="clear" w:color="auto" w:fill="FFFFFF"/>
        </w:rPr>
        <w:t xml:space="preserve">will </w:t>
      </w:r>
      <w:r w:rsidR="007C29E9">
        <w:rPr>
          <w:rFonts w:ascii="Calibri" w:hAnsi="Calibri" w:cs="Calibri"/>
          <w:i/>
          <w:iCs/>
          <w:bdr w:val="none" w:sz="0" w:space="0" w:color="auto" w:frame="1"/>
          <w:shd w:val="clear" w:color="auto" w:fill="FFFFFF"/>
        </w:rPr>
        <w:t>be</w:t>
      </w:r>
      <w:r w:rsidR="0058088B">
        <w:rPr>
          <w:rFonts w:ascii="Calibri" w:hAnsi="Calibri" w:cs="Calibri"/>
          <w:i/>
          <w:iCs/>
          <w:bdr w:val="none" w:sz="0" w:space="0" w:color="auto" w:frame="1"/>
          <w:shd w:val="clear" w:color="auto" w:fill="FFFFFF"/>
        </w:rPr>
        <w:t xml:space="preserve"> </w:t>
      </w:r>
      <w:r w:rsidR="00252C13">
        <w:rPr>
          <w:rFonts w:ascii="Calibri" w:hAnsi="Calibri" w:cs="Calibri"/>
          <w:i/>
          <w:iCs/>
          <w:bdr w:val="none" w:sz="0" w:space="0" w:color="auto" w:frame="1"/>
          <w:shd w:val="clear" w:color="auto" w:fill="FFFFFF"/>
        </w:rPr>
        <w:t>transported</w:t>
      </w:r>
      <w:r w:rsidR="00E05B9F">
        <w:rPr>
          <w:rFonts w:ascii="Calibri" w:hAnsi="Calibri" w:cs="Calibri"/>
          <w:i/>
          <w:iCs/>
          <w:bdr w:val="none" w:sz="0" w:space="0" w:color="auto" w:frame="1"/>
          <w:shd w:val="clear" w:color="auto" w:fill="FFFFFF"/>
        </w:rPr>
        <w:t xml:space="preserve"> as they find themselves</w:t>
      </w:r>
      <w:r w:rsidR="00B77C95">
        <w:rPr>
          <w:rFonts w:ascii="Calibri" w:hAnsi="Calibri" w:cs="Calibri"/>
          <w:i/>
          <w:iCs/>
          <w:bdr w:val="none" w:sz="0" w:space="0" w:color="auto" w:frame="1"/>
          <w:shd w:val="clear" w:color="auto" w:fill="FFFFFF"/>
        </w:rPr>
        <w:t xml:space="preserve"> </w:t>
      </w:r>
      <w:r w:rsidR="00904C94">
        <w:rPr>
          <w:rFonts w:ascii="Calibri" w:hAnsi="Calibri" w:cs="Calibri"/>
          <w:i/>
          <w:iCs/>
          <w:bdr w:val="none" w:sz="0" w:space="0" w:color="auto" w:frame="1"/>
          <w:shd w:val="clear" w:color="auto" w:fill="FFFFFF"/>
        </w:rPr>
        <w:t>at</w:t>
      </w:r>
      <w:r w:rsidR="00B77C95">
        <w:rPr>
          <w:rFonts w:ascii="Calibri" w:hAnsi="Calibri" w:cs="Calibri"/>
          <w:i/>
          <w:iCs/>
          <w:bdr w:val="none" w:sz="0" w:space="0" w:color="auto" w:frame="1"/>
          <w:shd w:val="clear" w:color="auto" w:fill="FFFFFF"/>
        </w:rPr>
        <w:t xml:space="preserve"> the very heart of</w:t>
      </w:r>
      <w:r w:rsidR="00E05B9F">
        <w:rPr>
          <w:rFonts w:ascii="Calibri" w:hAnsi="Calibri" w:cs="Calibri"/>
          <w:i/>
          <w:iCs/>
          <w:bdr w:val="none" w:sz="0" w:space="0" w:color="auto" w:frame="1"/>
          <w:shd w:val="clear" w:color="auto" w:fill="FFFFFF"/>
        </w:rPr>
        <w:t xml:space="preserve"> </w:t>
      </w:r>
      <w:r w:rsidR="00252C13">
        <w:rPr>
          <w:rFonts w:ascii="Calibri" w:hAnsi="Calibri" w:cs="Calibri"/>
          <w:i/>
          <w:iCs/>
          <w:bdr w:val="none" w:sz="0" w:space="0" w:color="auto" w:frame="1"/>
          <w:shd w:val="clear" w:color="auto" w:fill="FFFFFF"/>
        </w:rPr>
        <w:t xml:space="preserve">Van Gogh’s stunning </w:t>
      </w:r>
      <w:r w:rsidR="00B77C95">
        <w:rPr>
          <w:rFonts w:ascii="Calibri" w:hAnsi="Calibri" w:cs="Calibri"/>
          <w:i/>
          <w:iCs/>
          <w:bdr w:val="none" w:sz="0" w:space="0" w:color="auto" w:frame="1"/>
          <w:shd w:val="clear" w:color="auto" w:fill="FFFFFF"/>
        </w:rPr>
        <w:t>and vibrant works</w:t>
      </w:r>
      <w:r w:rsidR="003D2760">
        <w:rPr>
          <w:rFonts w:ascii="Calibri" w:hAnsi="Calibri" w:cs="Calibri"/>
          <w:i/>
          <w:iCs/>
          <w:bdr w:val="none" w:sz="0" w:space="0" w:color="auto" w:frame="1"/>
          <w:shd w:val="clear" w:color="auto" w:fill="FFFFFF"/>
        </w:rPr>
        <w:t>.</w:t>
      </w:r>
      <w:r w:rsidR="0010240D">
        <w:rPr>
          <w:rFonts w:ascii="Calibri" w:hAnsi="Calibri" w:cs="Calibri"/>
          <w:i/>
          <w:iCs/>
          <w:bdr w:val="none" w:sz="0" w:space="0" w:color="auto" w:frame="1"/>
          <w:shd w:val="clear" w:color="auto" w:fill="FFFFFF"/>
        </w:rPr>
        <w:t>”</w:t>
      </w:r>
    </w:p>
    <w:p w14:paraId="4E369D21" w14:textId="77777777" w:rsidR="00B618E6" w:rsidRDefault="00B618E6" w:rsidP="7A76F45B">
      <w:pPr>
        <w:pStyle w:val="xxmsonormal"/>
        <w:shd w:val="clear" w:color="auto" w:fill="FFFFFF" w:themeFill="background1"/>
        <w:spacing w:before="0" w:beforeAutospacing="0" w:after="0" w:afterAutospacing="0" w:line="276" w:lineRule="auto"/>
        <w:jc w:val="both"/>
        <w:rPr>
          <w:rFonts w:ascii="Calibri" w:hAnsi="Calibri" w:cs="Calibri"/>
          <w:i/>
          <w:iCs/>
          <w:bdr w:val="none" w:sz="0" w:space="0" w:color="auto" w:frame="1"/>
          <w:shd w:val="clear" w:color="auto" w:fill="FFFFFF"/>
        </w:rPr>
      </w:pPr>
    </w:p>
    <w:p w14:paraId="5EDFCAB3" w14:textId="77777777" w:rsidR="001B430B" w:rsidRDefault="001B430B" w:rsidP="001B430B">
      <w:pPr>
        <w:pStyle w:val="xxmsonormal"/>
        <w:shd w:val="clear" w:color="auto" w:fill="FFFFFF"/>
        <w:spacing w:before="0" w:beforeAutospacing="0" w:after="0" w:afterAutospacing="0" w:line="276" w:lineRule="auto"/>
        <w:jc w:val="both"/>
        <w:rPr>
          <w:rFonts w:ascii="Calibri" w:hAnsi="Calibri" w:cs="Calibri"/>
          <w:i/>
          <w:iCs/>
          <w:color w:val="201F1E"/>
          <w:bdr w:val="none" w:sz="0" w:space="0" w:color="auto" w:frame="1"/>
          <w:shd w:val="clear" w:color="auto" w:fill="FFFFFF"/>
        </w:rPr>
      </w:pPr>
      <w:r>
        <w:rPr>
          <w:rFonts w:ascii="Calibri" w:hAnsi="Calibri" w:cs="Calibri"/>
          <w:b/>
          <w:bCs/>
          <w:color w:val="201F1E"/>
          <w:bdr w:val="none" w:sz="0" w:space="0" w:color="auto" w:frame="1"/>
          <w:shd w:val="clear" w:color="auto" w:fill="FFFFFF"/>
        </w:rPr>
        <w:t>Sarah Dumont, Event Manager at Westpoint Exeter, added: “</w:t>
      </w:r>
      <w:r w:rsidRPr="00922DC8">
        <w:rPr>
          <w:rFonts w:ascii="Calibri" w:hAnsi="Calibri" w:cs="Calibri"/>
          <w:i/>
          <w:iCs/>
          <w:color w:val="201F1E"/>
          <w:bdr w:val="none" w:sz="0" w:space="0" w:color="auto" w:frame="1"/>
          <w:shd w:val="clear" w:color="auto" w:fill="FFFFFF"/>
        </w:rPr>
        <w:t>We</w:t>
      </w:r>
      <w:r>
        <w:rPr>
          <w:rFonts w:ascii="Calibri" w:hAnsi="Calibri" w:cs="Calibri"/>
          <w:i/>
          <w:iCs/>
          <w:color w:val="201F1E"/>
          <w:bdr w:val="none" w:sz="0" w:space="0" w:color="auto" w:frame="1"/>
          <w:shd w:val="clear" w:color="auto" w:fill="FFFFFF"/>
        </w:rPr>
        <w:t xml:space="preserve"> are delighted to welcome the Beyond Van Gogh exhibition to Westpoint Exeter. This immersive experience offers a unique and inspiring way for visitors of all ages to connect with the life and work of one of history’s greatest artists and we are excited to see our arena transformed into this amazing installation</w:t>
      </w:r>
      <w:r w:rsidRPr="00922DC8">
        <w:rPr>
          <w:rFonts w:ascii="Calibri" w:hAnsi="Calibri" w:cs="Calibri"/>
          <w:i/>
          <w:iCs/>
          <w:color w:val="201F1E"/>
          <w:bdr w:val="none" w:sz="0" w:space="0" w:color="auto" w:frame="1"/>
          <w:shd w:val="clear" w:color="auto" w:fill="FFFFFF"/>
        </w:rPr>
        <w:t>.</w:t>
      </w:r>
    </w:p>
    <w:p w14:paraId="4A701922" w14:textId="77777777" w:rsidR="001B430B" w:rsidRDefault="001B430B" w:rsidP="001B430B">
      <w:pPr>
        <w:pStyle w:val="xxmsonormal"/>
        <w:shd w:val="clear" w:color="auto" w:fill="FFFFFF"/>
        <w:spacing w:before="0" w:beforeAutospacing="0" w:after="0" w:afterAutospacing="0" w:line="276" w:lineRule="auto"/>
        <w:jc w:val="both"/>
        <w:rPr>
          <w:rFonts w:ascii="Calibri" w:hAnsi="Calibri" w:cs="Calibri"/>
          <w:i/>
          <w:iCs/>
          <w:color w:val="201F1E"/>
          <w:bdr w:val="none" w:sz="0" w:space="0" w:color="auto" w:frame="1"/>
          <w:shd w:val="clear" w:color="auto" w:fill="FFFFFF"/>
        </w:rPr>
      </w:pPr>
    </w:p>
    <w:p w14:paraId="4980FA9A" w14:textId="77777777" w:rsidR="001B430B" w:rsidRPr="00922DC8" w:rsidRDefault="001B430B" w:rsidP="001B430B">
      <w:pPr>
        <w:pStyle w:val="xxmsonormal"/>
        <w:shd w:val="clear" w:color="auto" w:fill="FFFFFF"/>
        <w:spacing w:before="0" w:beforeAutospacing="0" w:after="0" w:afterAutospacing="0" w:line="276" w:lineRule="auto"/>
        <w:jc w:val="both"/>
        <w:rPr>
          <w:rFonts w:ascii="Calibri" w:hAnsi="Calibri" w:cs="Calibri"/>
          <w:i/>
          <w:iCs/>
          <w:color w:val="201F1E"/>
          <w:bdr w:val="none" w:sz="0" w:space="0" w:color="auto" w:frame="1"/>
          <w:shd w:val="clear" w:color="auto" w:fill="FFFFFF"/>
        </w:rPr>
      </w:pPr>
      <w:r>
        <w:rPr>
          <w:rFonts w:ascii="Calibri" w:hAnsi="Calibri" w:cs="Calibri"/>
          <w:i/>
          <w:iCs/>
          <w:color w:val="201F1E"/>
          <w:bdr w:val="none" w:sz="0" w:space="0" w:color="auto" w:frame="1"/>
          <w:shd w:val="clear" w:color="auto" w:fill="FFFFFF"/>
        </w:rPr>
        <w:t xml:space="preserve">“It will be a fantastic addition to Exeter’s cultural scene this autumn, and with free car parking and excellent transport links it’s easily accessible for visitors from across the </w:t>
      </w:r>
      <w:proofErr w:type="gramStart"/>
      <w:r>
        <w:rPr>
          <w:rFonts w:ascii="Calibri" w:hAnsi="Calibri" w:cs="Calibri"/>
          <w:i/>
          <w:iCs/>
          <w:color w:val="201F1E"/>
          <w:bdr w:val="none" w:sz="0" w:space="0" w:color="auto" w:frame="1"/>
          <w:shd w:val="clear" w:color="auto" w:fill="FFFFFF"/>
        </w:rPr>
        <w:t>South West</w:t>
      </w:r>
      <w:proofErr w:type="gramEnd"/>
      <w:r>
        <w:rPr>
          <w:rFonts w:ascii="Calibri" w:hAnsi="Calibri" w:cs="Calibri"/>
          <w:i/>
          <w:iCs/>
          <w:color w:val="201F1E"/>
          <w:bdr w:val="none" w:sz="0" w:space="0" w:color="auto" w:frame="1"/>
          <w:shd w:val="clear" w:color="auto" w:fill="FFFFFF"/>
        </w:rPr>
        <w:t>.”</w:t>
      </w:r>
    </w:p>
    <w:p w14:paraId="2D2AEA96" w14:textId="77777777" w:rsidR="00561075" w:rsidRDefault="00561075" w:rsidP="00F679F2">
      <w:pPr>
        <w:pStyle w:val="xxmsonormal"/>
        <w:shd w:val="clear" w:color="auto" w:fill="FFFFFF"/>
        <w:spacing w:before="0" w:beforeAutospacing="0" w:after="0" w:afterAutospacing="0" w:line="276" w:lineRule="auto"/>
        <w:jc w:val="both"/>
        <w:rPr>
          <w:rFonts w:ascii="Calibri" w:hAnsi="Calibri" w:cs="Calibri"/>
          <w:color w:val="201F1E"/>
          <w:bdr w:val="none" w:sz="0" w:space="0" w:color="auto" w:frame="1"/>
          <w:shd w:val="clear" w:color="auto" w:fill="FFFFFF"/>
        </w:rPr>
      </w:pPr>
    </w:p>
    <w:p w14:paraId="59D804D3" w14:textId="77777777" w:rsidR="001B430B" w:rsidRPr="00A634B3" w:rsidRDefault="001B430B" w:rsidP="00F679F2">
      <w:pPr>
        <w:pStyle w:val="xxmsonormal"/>
        <w:shd w:val="clear" w:color="auto" w:fill="FFFFFF"/>
        <w:spacing w:before="0" w:beforeAutospacing="0" w:after="0" w:afterAutospacing="0" w:line="276" w:lineRule="auto"/>
        <w:jc w:val="both"/>
        <w:rPr>
          <w:rFonts w:ascii="Calibri" w:hAnsi="Calibri" w:cs="Calibri"/>
          <w:color w:val="201F1E"/>
          <w:bdr w:val="none" w:sz="0" w:space="0" w:color="auto" w:frame="1"/>
          <w:shd w:val="clear" w:color="auto" w:fill="FFFFFF"/>
        </w:rPr>
      </w:pPr>
    </w:p>
    <w:p w14:paraId="5095F6AA" w14:textId="77777777" w:rsidR="00B43567" w:rsidRPr="00FA6605" w:rsidRDefault="00B43567" w:rsidP="00B43567">
      <w:pPr>
        <w:pStyle w:val="NormalWeb"/>
        <w:shd w:val="clear" w:color="auto" w:fill="FFFFFF"/>
        <w:spacing w:before="0" w:beforeAutospacing="0" w:after="0" w:afterAutospacing="0" w:line="259" w:lineRule="atLeast"/>
        <w:jc w:val="both"/>
        <w:rPr>
          <w:rFonts w:ascii="Calibri" w:hAnsi="Calibri" w:cs="Calibri"/>
          <w:color w:val="242424"/>
          <w:sz w:val="23"/>
          <w:szCs w:val="23"/>
        </w:rPr>
      </w:pPr>
      <w:r w:rsidRPr="00FA6605">
        <w:rPr>
          <w:rFonts w:ascii="Calibri" w:hAnsi="Calibri" w:cs="Calibri"/>
          <w:b/>
          <w:bCs/>
          <w:color w:val="000000"/>
          <w:sz w:val="28"/>
          <w:szCs w:val="28"/>
          <w:u w:val="single"/>
          <w:bdr w:val="none" w:sz="0" w:space="0" w:color="auto" w:frame="1"/>
        </w:rPr>
        <w:t>LISTINGS INFORMATION</w:t>
      </w:r>
    </w:p>
    <w:p w14:paraId="2424C634" w14:textId="77777777" w:rsidR="00B43567" w:rsidRPr="00FA6605" w:rsidRDefault="00B43567" w:rsidP="00B43567">
      <w:pPr>
        <w:pStyle w:val="NormalWeb"/>
        <w:shd w:val="clear" w:color="auto" w:fill="FFFFFF"/>
        <w:spacing w:before="0" w:beforeAutospacing="0" w:after="0" w:afterAutospacing="0" w:line="259" w:lineRule="atLeast"/>
        <w:rPr>
          <w:rFonts w:ascii="Calibri" w:hAnsi="Calibri" w:cs="Calibri"/>
          <w:color w:val="242424"/>
          <w:sz w:val="23"/>
          <w:szCs w:val="23"/>
        </w:rPr>
      </w:pPr>
      <w:r w:rsidRPr="00FA6605">
        <w:rPr>
          <w:rFonts w:ascii="Calibri" w:hAnsi="Calibri" w:cs="Calibri"/>
          <w:b/>
          <w:bCs/>
          <w:color w:val="000000"/>
          <w:bdr w:val="none" w:sz="0" w:space="0" w:color="auto" w:frame="1"/>
        </w:rPr>
        <w:t> </w:t>
      </w:r>
    </w:p>
    <w:p w14:paraId="31D488B1" w14:textId="77777777" w:rsidR="00B43567" w:rsidRPr="00FA6605" w:rsidRDefault="00B43567" w:rsidP="00B43567">
      <w:pPr>
        <w:pStyle w:val="NormalWeb"/>
        <w:shd w:val="clear" w:color="auto" w:fill="FFFFFF"/>
        <w:spacing w:before="0" w:beforeAutospacing="0" w:after="0" w:afterAutospacing="0" w:line="259" w:lineRule="atLeast"/>
        <w:rPr>
          <w:rFonts w:ascii="Calibri" w:hAnsi="Calibri" w:cs="Calibri"/>
          <w:color w:val="242424"/>
          <w:sz w:val="23"/>
          <w:szCs w:val="23"/>
        </w:rPr>
      </w:pPr>
      <w:r w:rsidRPr="00FA6605">
        <w:rPr>
          <w:rFonts w:ascii="Calibri" w:hAnsi="Calibri" w:cs="Calibri"/>
          <w:b/>
          <w:bCs/>
          <w:color w:val="000000"/>
          <w:bdr w:val="none" w:sz="0" w:space="0" w:color="auto" w:frame="1"/>
        </w:rPr>
        <w:t>BEYOND VAN GOGH</w:t>
      </w:r>
    </w:p>
    <w:p w14:paraId="418CB2EF" w14:textId="63888D36" w:rsidR="00B43567" w:rsidRPr="00FA6605" w:rsidRDefault="00B43567" w:rsidP="00B43567">
      <w:pPr>
        <w:pStyle w:val="NormalWeb"/>
        <w:shd w:val="clear" w:color="auto" w:fill="FFFFFF"/>
        <w:spacing w:before="0" w:beforeAutospacing="0" w:after="0" w:afterAutospacing="0" w:line="259" w:lineRule="atLeast"/>
        <w:rPr>
          <w:rFonts w:ascii="Calibri" w:hAnsi="Calibri" w:cs="Calibri"/>
          <w:color w:val="242424"/>
          <w:sz w:val="23"/>
          <w:szCs w:val="23"/>
        </w:rPr>
      </w:pPr>
      <w:r w:rsidRPr="00FA6605">
        <w:rPr>
          <w:rFonts w:ascii="Calibri" w:hAnsi="Calibri" w:cs="Calibri"/>
          <w:b/>
          <w:bCs/>
          <w:color w:val="000000"/>
          <w:bdr w:val="none" w:sz="0" w:space="0" w:color="auto" w:frame="1"/>
        </w:rPr>
        <w:t xml:space="preserve">VENUE: </w:t>
      </w:r>
      <w:r w:rsidR="0086779C">
        <w:rPr>
          <w:rFonts w:ascii="Calibri" w:hAnsi="Calibri" w:cs="Calibri"/>
          <w:b/>
          <w:bCs/>
          <w:color w:val="000000"/>
          <w:bdr w:val="none" w:sz="0" w:space="0" w:color="auto" w:frame="1"/>
        </w:rPr>
        <w:t>Westpoint</w:t>
      </w:r>
      <w:r w:rsidR="002D148D">
        <w:rPr>
          <w:rFonts w:ascii="Calibri" w:hAnsi="Calibri" w:cs="Calibri"/>
          <w:b/>
          <w:bCs/>
          <w:color w:val="000000"/>
          <w:bdr w:val="none" w:sz="0" w:space="0" w:color="auto" w:frame="1"/>
        </w:rPr>
        <w:t xml:space="preserve"> Exeter</w:t>
      </w:r>
      <w:r w:rsidR="00326515">
        <w:rPr>
          <w:rFonts w:ascii="Calibri" w:hAnsi="Calibri" w:cs="Calibri"/>
          <w:b/>
          <w:bCs/>
          <w:color w:val="000000"/>
          <w:bdr w:val="none" w:sz="0" w:space="0" w:color="auto" w:frame="1"/>
        </w:rPr>
        <w:t xml:space="preserve">, </w:t>
      </w:r>
      <w:r w:rsidR="002D148D">
        <w:rPr>
          <w:rFonts w:ascii="Calibri" w:hAnsi="Calibri" w:cs="Calibri"/>
          <w:b/>
          <w:bCs/>
          <w:color w:val="000000"/>
          <w:bdr w:val="none" w:sz="0" w:space="0" w:color="auto" w:frame="1"/>
        </w:rPr>
        <w:t xml:space="preserve">Clyst St Mary, </w:t>
      </w:r>
      <w:r w:rsidR="00CD1B1F">
        <w:rPr>
          <w:rFonts w:ascii="Calibri" w:hAnsi="Calibri" w:cs="Calibri"/>
          <w:b/>
          <w:bCs/>
          <w:color w:val="000000"/>
          <w:bdr w:val="none" w:sz="0" w:space="0" w:color="auto" w:frame="1"/>
        </w:rPr>
        <w:t>Exeter</w:t>
      </w:r>
      <w:r w:rsidR="00326515">
        <w:rPr>
          <w:rFonts w:ascii="Calibri" w:hAnsi="Calibri" w:cs="Calibri"/>
          <w:b/>
          <w:bCs/>
          <w:color w:val="000000"/>
          <w:bdr w:val="none" w:sz="0" w:space="0" w:color="auto" w:frame="1"/>
        </w:rPr>
        <w:t xml:space="preserve"> EX</w:t>
      </w:r>
      <w:r w:rsidR="002D148D">
        <w:rPr>
          <w:rFonts w:ascii="Calibri" w:hAnsi="Calibri" w:cs="Calibri"/>
          <w:b/>
          <w:bCs/>
          <w:color w:val="000000"/>
          <w:bdr w:val="none" w:sz="0" w:space="0" w:color="auto" w:frame="1"/>
        </w:rPr>
        <w:t>5 1DJ</w:t>
      </w:r>
    </w:p>
    <w:p w14:paraId="4DB96359" w14:textId="587B0291" w:rsidR="00B43567" w:rsidRPr="00B95980" w:rsidRDefault="00B43567" w:rsidP="00B43567">
      <w:pPr>
        <w:pStyle w:val="NormalWeb"/>
        <w:shd w:val="clear" w:color="auto" w:fill="FFFFFF"/>
        <w:spacing w:before="0" w:beforeAutospacing="0" w:after="0" w:afterAutospacing="0" w:line="259" w:lineRule="atLeast"/>
        <w:rPr>
          <w:rFonts w:ascii="Calibri" w:hAnsi="Calibri" w:cs="Calibri"/>
          <w:sz w:val="23"/>
          <w:szCs w:val="23"/>
        </w:rPr>
      </w:pPr>
      <w:r w:rsidRPr="00B95980">
        <w:rPr>
          <w:rFonts w:ascii="Calibri" w:hAnsi="Calibri" w:cs="Calibri"/>
          <w:b/>
          <w:bCs/>
          <w:bdr w:val="none" w:sz="0" w:space="0" w:color="auto" w:frame="1"/>
        </w:rPr>
        <w:t xml:space="preserve">DATE: </w:t>
      </w:r>
      <w:r w:rsidR="00FD3FAB">
        <w:rPr>
          <w:rFonts w:ascii="Calibri" w:hAnsi="Calibri" w:cs="Calibri"/>
          <w:b/>
          <w:bCs/>
          <w:bdr w:val="none" w:sz="0" w:space="0" w:color="auto" w:frame="1"/>
        </w:rPr>
        <w:t>Thurs</w:t>
      </w:r>
      <w:r w:rsidR="00C00251" w:rsidRPr="00B95980">
        <w:rPr>
          <w:rFonts w:ascii="Calibri" w:hAnsi="Calibri" w:cs="Calibri"/>
          <w:b/>
          <w:bCs/>
          <w:bdr w:val="none" w:sz="0" w:space="0" w:color="auto" w:frame="1"/>
        </w:rPr>
        <w:t>day</w:t>
      </w:r>
      <w:r w:rsidRPr="00B95980">
        <w:rPr>
          <w:rFonts w:ascii="Calibri" w:hAnsi="Calibri" w:cs="Calibri"/>
          <w:b/>
          <w:bCs/>
          <w:bdr w:val="none" w:sz="0" w:space="0" w:color="auto" w:frame="1"/>
        </w:rPr>
        <w:t xml:space="preserve">, </w:t>
      </w:r>
      <w:r w:rsidR="00FD3FAB">
        <w:rPr>
          <w:rFonts w:ascii="Calibri" w:hAnsi="Calibri" w:cs="Calibri"/>
          <w:b/>
          <w:bCs/>
          <w:bdr w:val="none" w:sz="0" w:space="0" w:color="auto" w:frame="1"/>
        </w:rPr>
        <w:t>16</w:t>
      </w:r>
      <w:r w:rsidR="00FD3FAB" w:rsidRPr="00FD3FAB">
        <w:rPr>
          <w:rFonts w:ascii="Calibri" w:hAnsi="Calibri" w:cs="Calibri"/>
          <w:b/>
          <w:bCs/>
          <w:bdr w:val="none" w:sz="0" w:space="0" w:color="auto" w:frame="1"/>
          <w:vertAlign w:val="superscript"/>
        </w:rPr>
        <w:t>th</w:t>
      </w:r>
      <w:r w:rsidR="00FD3FAB">
        <w:rPr>
          <w:rFonts w:ascii="Calibri" w:hAnsi="Calibri" w:cs="Calibri"/>
          <w:b/>
          <w:bCs/>
          <w:bdr w:val="none" w:sz="0" w:space="0" w:color="auto" w:frame="1"/>
        </w:rPr>
        <w:t xml:space="preserve"> October</w:t>
      </w:r>
      <w:r w:rsidR="00C00251" w:rsidRPr="00B95980">
        <w:rPr>
          <w:rFonts w:ascii="Calibri" w:hAnsi="Calibri" w:cs="Calibri"/>
          <w:b/>
          <w:bCs/>
          <w:bdr w:val="none" w:sz="0" w:space="0" w:color="auto" w:frame="1"/>
        </w:rPr>
        <w:t xml:space="preserve"> </w:t>
      </w:r>
      <w:r w:rsidRPr="00B95980">
        <w:rPr>
          <w:rFonts w:ascii="Calibri" w:hAnsi="Calibri" w:cs="Calibri"/>
          <w:b/>
          <w:bCs/>
          <w:bdr w:val="none" w:sz="0" w:space="0" w:color="auto" w:frame="1"/>
        </w:rPr>
        <w:t xml:space="preserve">- </w:t>
      </w:r>
      <w:r w:rsidR="00FD3FAB">
        <w:rPr>
          <w:rFonts w:ascii="Calibri" w:hAnsi="Calibri" w:cs="Calibri"/>
          <w:b/>
          <w:bCs/>
          <w:bdr w:val="none" w:sz="0" w:space="0" w:color="auto" w:frame="1"/>
        </w:rPr>
        <w:t>Fri</w:t>
      </w:r>
      <w:r w:rsidRPr="00B95980">
        <w:rPr>
          <w:rFonts w:ascii="Calibri" w:hAnsi="Calibri" w:cs="Calibri"/>
          <w:b/>
          <w:bCs/>
          <w:bdr w:val="none" w:sz="0" w:space="0" w:color="auto" w:frame="1"/>
        </w:rPr>
        <w:t xml:space="preserve">day, </w:t>
      </w:r>
      <w:r w:rsidR="00FD3FAB">
        <w:rPr>
          <w:rFonts w:ascii="Calibri" w:hAnsi="Calibri" w:cs="Calibri"/>
          <w:b/>
          <w:bCs/>
          <w:bdr w:val="none" w:sz="0" w:space="0" w:color="auto" w:frame="1"/>
        </w:rPr>
        <w:t>31</w:t>
      </w:r>
      <w:r w:rsidR="00FD3FAB" w:rsidRPr="00FD3FAB">
        <w:rPr>
          <w:rFonts w:ascii="Calibri" w:hAnsi="Calibri" w:cs="Calibri"/>
          <w:b/>
          <w:bCs/>
          <w:bdr w:val="none" w:sz="0" w:space="0" w:color="auto" w:frame="1"/>
          <w:vertAlign w:val="superscript"/>
        </w:rPr>
        <w:t>st</w:t>
      </w:r>
      <w:r w:rsidR="00FD3FAB">
        <w:rPr>
          <w:rFonts w:ascii="Calibri" w:hAnsi="Calibri" w:cs="Calibri"/>
          <w:b/>
          <w:bCs/>
          <w:bdr w:val="none" w:sz="0" w:space="0" w:color="auto" w:frame="1"/>
        </w:rPr>
        <w:t xml:space="preserve"> </w:t>
      </w:r>
      <w:r w:rsidR="0086779C">
        <w:rPr>
          <w:rFonts w:ascii="Calibri" w:hAnsi="Calibri" w:cs="Calibri"/>
          <w:b/>
          <w:bCs/>
          <w:bdr w:val="none" w:sz="0" w:space="0" w:color="auto" w:frame="1"/>
        </w:rPr>
        <w:t>October</w:t>
      </w:r>
      <w:r w:rsidRPr="00B95980">
        <w:rPr>
          <w:rFonts w:ascii="Calibri" w:hAnsi="Calibri" w:cs="Calibri"/>
          <w:b/>
          <w:bCs/>
          <w:bdr w:val="none" w:sz="0" w:space="0" w:color="auto" w:frame="1"/>
        </w:rPr>
        <w:t xml:space="preserve"> 202</w:t>
      </w:r>
      <w:r w:rsidR="00056001" w:rsidRPr="00B95980">
        <w:rPr>
          <w:rFonts w:ascii="Calibri" w:hAnsi="Calibri" w:cs="Calibri"/>
          <w:b/>
          <w:bCs/>
          <w:bdr w:val="none" w:sz="0" w:space="0" w:color="auto" w:frame="1"/>
        </w:rPr>
        <w:t>5</w:t>
      </w:r>
    </w:p>
    <w:p w14:paraId="6C116C31" w14:textId="77777777" w:rsidR="00EC2226" w:rsidRDefault="00B43567" w:rsidP="00B43567">
      <w:pPr>
        <w:pStyle w:val="NormalWeb"/>
        <w:shd w:val="clear" w:color="auto" w:fill="FFFFFF"/>
        <w:spacing w:before="0" w:beforeAutospacing="0" w:after="0" w:afterAutospacing="0" w:line="259" w:lineRule="atLeast"/>
        <w:rPr>
          <w:rFonts w:ascii="Calibri" w:hAnsi="Calibri" w:cs="Calibri"/>
          <w:bdr w:val="none" w:sz="0" w:space="0" w:color="auto" w:frame="1"/>
        </w:rPr>
      </w:pPr>
      <w:r w:rsidRPr="00B95980">
        <w:rPr>
          <w:rFonts w:ascii="Calibri" w:hAnsi="Calibri" w:cs="Calibri"/>
          <w:b/>
          <w:bCs/>
          <w:bdr w:val="none" w:sz="0" w:space="0" w:color="auto" w:frame="1"/>
        </w:rPr>
        <w:t>TIME:</w:t>
      </w:r>
      <w:r w:rsidRPr="00B95980">
        <w:rPr>
          <w:rFonts w:ascii="Calibri" w:hAnsi="Calibri" w:cs="Calibri"/>
          <w:bdr w:val="none" w:sz="0" w:space="0" w:color="auto" w:frame="1"/>
        </w:rPr>
        <w:t> </w:t>
      </w:r>
      <w:r w:rsidR="00EC2226">
        <w:rPr>
          <w:rFonts w:ascii="Calibri" w:hAnsi="Calibri" w:cs="Calibri"/>
          <w:bdr w:val="none" w:sz="0" w:space="0" w:color="auto" w:frame="1"/>
        </w:rPr>
        <w:t>Starting from 10am.</w:t>
      </w:r>
    </w:p>
    <w:p w14:paraId="73708EE8" w14:textId="1DD10E5D" w:rsidR="00EC2226" w:rsidRPr="004F153B" w:rsidRDefault="00EC2226" w:rsidP="00EC2226">
      <w:pPr>
        <w:pStyle w:val="xmsonormal"/>
        <w:shd w:val="clear" w:color="auto" w:fill="FFFFFF"/>
        <w:spacing w:before="0" w:beforeAutospacing="0" w:after="0" w:afterAutospacing="0" w:line="259" w:lineRule="atLeast"/>
        <w:textAlignment w:val="baseline"/>
        <w:rPr>
          <w:rFonts w:ascii="Calibri" w:hAnsi="Calibri" w:cs="Calibri"/>
          <w:color w:val="242424"/>
        </w:rPr>
      </w:pPr>
      <w:r w:rsidRPr="004F153B">
        <w:rPr>
          <w:rFonts w:ascii="Calibri" w:hAnsi="Calibri" w:cs="Calibri"/>
          <w:b/>
          <w:bCs/>
          <w:color w:val="000000"/>
          <w:bdr w:val="none" w:sz="0" w:space="0" w:color="auto" w:frame="1"/>
        </w:rPr>
        <w:t>PRICES:</w:t>
      </w:r>
      <w:r w:rsidRPr="004F153B">
        <w:rPr>
          <w:rFonts w:ascii="Calibri" w:hAnsi="Calibri" w:cs="Calibri"/>
          <w:color w:val="000000"/>
          <w:bdr w:val="none" w:sz="0" w:space="0" w:color="auto" w:frame="1"/>
        </w:rPr>
        <w:t> Adult tickets from £</w:t>
      </w:r>
      <w:r w:rsidR="0052762B">
        <w:rPr>
          <w:rFonts w:ascii="Calibri" w:hAnsi="Calibri" w:cs="Calibri"/>
          <w:color w:val="000000"/>
          <w:bdr w:val="none" w:sz="0" w:space="0" w:color="auto" w:frame="1"/>
        </w:rPr>
        <w:t>24</w:t>
      </w:r>
      <w:r>
        <w:rPr>
          <w:rFonts w:ascii="Calibri" w:hAnsi="Calibri" w:cs="Calibri"/>
          <w:color w:val="000000"/>
          <w:bdr w:val="none" w:sz="0" w:space="0" w:color="auto" w:frame="1"/>
        </w:rPr>
        <w:t>.</w:t>
      </w:r>
      <w:r w:rsidR="0052762B">
        <w:rPr>
          <w:rFonts w:ascii="Calibri" w:hAnsi="Calibri" w:cs="Calibri"/>
          <w:color w:val="000000"/>
          <w:bdr w:val="none" w:sz="0" w:space="0" w:color="auto" w:frame="1"/>
        </w:rPr>
        <w:t>30</w:t>
      </w:r>
      <w:r w:rsidRPr="004F153B">
        <w:rPr>
          <w:rFonts w:ascii="Calibri" w:hAnsi="Calibri" w:cs="Calibri"/>
          <w:color w:val="000000"/>
          <w:bdr w:val="none" w:sz="0" w:space="0" w:color="auto" w:frame="1"/>
        </w:rPr>
        <w:t xml:space="preserve"> (Concessions available)</w:t>
      </w:r>
    </w:p>
    <w:p w14:paraId="402744E8" w14:textId="77777777" w:rsidR="00EC2226" w:rsidRPr="004F153B" w:rsidRDefault="00EC2226" w:rsidP="00EC2226">
      <w:pPr>
        <w:pStyle w:val="xmsonormal"/>
        <w:shd w:val="clear" w:color="auto" w:fill="FFFFFF"/>
        <w:spacing w:before="0" w:beforeAutospacing="0" w:after="0" w:afterAutospacing="0" w:line="259" w:lineRule="atLeast"/>
        <w:textAlignment w:val="baseline"/>
        <w:rPr>
          <w:rFonts w:ascii="Calibri" w:hAnsi="Calibri" w:cs="Calibri"/>
          <w:color w:val="242424"/>
        </w:rPr>
      </w:pPr>
      <w:r w:rsidRPr="004F153B">
        <w:rPr>
          <w:rFonts w:ascii="Calibri" w:hAnsi="Calibri" w:cs="Calibri"/>
          <w:color w:val="000000"/>
          <w:bdr w:val="none" w:sz="0" w:space="0" w:color="auto" w:frame="1"/>
        </w:rPr>
        <w:t>Family Ticket, Parent and Child and VIP Experience tickets available</w:t>
      </w:r>
    </w:p>
    <w:p w14:paraId="3D8B3E0A" w14:textId="77777777" w:rsidR="00EC2226" w:rsidRPr="004F153B" w:rsidRDefault="00EC2226" w:rsidP="00EC2226">
      <w:pPr>
        <w:pStyle w:val="xmsonormal"/>
        <w:shd w:val="clear" w:color="auto" w:fill="FFFFFF"/>
        <w:spacing w:before="0" w:beforeAutospacing="0" w:after="0" w:afterAutospacing="0" w:line="259" w:lineRule="atLeast"/>
        <w:textAlignment w:val="baseline"/>
        <w:rPr>
          <w:rFonts w:ascii="Calibri" w:hAnsi="Calibri" w:cs="Calibri"/>
          <w:color w:val="242424"/>
        </w:rPr>
      </w:pPr>
      <w:r w:rsidRPr="004F153B">
        <w:rPr>
          <w:rFonts w:ascii="Calibri" w:hAnsi="Calibri" w:cs="Calibri"/>
          <w:color w:val="000000"/>
          <w:bdr w:val="none" w:sz="0" w:space="0" w:color="auto" w:frame="1"/>
        </w:rPr>
        <w:t xml:space="preserve">Three and </w:t>
      </w:r>
      <w:proofErr w:type="spellStart"/>
      <w:proofErr w:type="gramStart"/>
      <w:r w:rsidRPr="004F153B">
        <w:rPr>
          <w:rFonts w:ascii="Calibri" w:hAnsi="Calibri" w:cs="Calibri"/>
          <w:color w:val="000000"/>
          <w:bdr w:val="none" w:sz="0" w:space="0" w:color="auto" w:frame="1"/>
        </w:rPr>
        <w:t>under go</w:t>
      </w:r>
      <w:proofErr w:type="spellEnd"/>
      <w:proofErr w:type="gramEnd"/>
      <w:r w:rsidRPr="004F153B">
        <w:rPr>
          <w:rFonts w:ascii="Calibri" w:hAnsi="Calibri" w:cs="Calibri"/>
          <w:color w:val="000000"/>
          <w:bdr w:val="none" w:sz="0" w:space="0" w:color="auto" w:frame="1"/>
        </w:rPr>
        <w:t xml:space="preserve"> Free</w:t>
      </w:r>
    </w:p>
    <w:p w14:paraId="1317B7D0" w14:textId="0617ED11" w:rsidR="00B43567" w:rsidRPr="00BA4CFE" w:rsidRDefault="00B43567" w:rsidP="00B43567">
      <w:pPr>
        <w:pStyle w:val="NormalWeb"/>
        <w:shd w:val="clear" w:color="auto" w:fill="FFFFFF"/>
        <w:spacing w:before="0" w:beforeAutospacing="0" w:after="0" w:afterAutospacing="0" w:line="259" w:lineRule="atLeast"/>
        <w:rPr>
          <w:rFonts w:ascii="Calibri" w:hAnsi="Calibri" w:cs="Calibri"/>
          <w:sz w:val="23"/>
          <w:szCs w:val="23"/>
        </w:rPr>
      </w:pPr>
      <w:r w:rsidRPr="00B95980">
        <w:rPr>
          <w:rFonts w:ascii="Calibri" w:hAnsi="Calibri" w:cs="Calibri"/>
          <w:bdr w:val="none" w:sz="0" w:space="0" w:color="auto" w:frame="1"/>
        </w:rPr>
        <w:t xml:space="preserve"> </w:t>
      </w:r>
      <w:r w:rsidRPr="00FA6605">
        <w:rPr>
          <w:rFonts w:ascii="Calibri" w:hAnsi="Calibri" w:cs="Calibri"/>
          <w:b/>
          <w:bCs/>
          <w:color w:val="000000"/>
          <w:bdr w:val="none" w:sz="0" w:space="0" w:color="auto" w:frame="1"/>
        </w:rPr>
        <w:t xml:space="preserve">All prices include booking fees. | </w:t>
      </w:r>
      <w:r w:rsidRPr="00BA4CFE">
        <w:rPr>
          <w:rFonts w:ascii="Calibri" w:hAnsi="Calibri" w:cs="Calibri"/>
          <w:b/>
          <w:bCs/>
          <w:bdr w:val="none" w:sz="0" w:space="0" w:color="auto" w:frame="1"/>
        </w:rPr>
        <w:t>Flexible entry</w:t>
      </w:r>
      <w:r w:rsidR="00312C29" w:rsidRPr="00BA4CFE">
        <w:rPr>
          <w:rFonts w:ascii="Calibri" w:hAnsi="Calibri" w:cs="Calibri"/>
          <w:b/>
          <w:bCs/>
          <w:bdr w:val="none" w:sz="0" w:space="0" w:color="auto" w:frame="1"/>
        </w:rPr>
        <w:t xml:space="preserve"> ticket type, or available as an</w:t>
      </w:r>
      <w:r w:rsidRPr="00BA4CFE">
        <w:rPr>
          <w:rFonts w:ascii="Calibri" w:hAnsi="Calibri" w:cs="Calibri"/>
          <w:b/>
          <w:bCs/>
          <w:bdr w:val="none" w:sz="0" w:space="0" w:color="auto" w:frame="1"/>
        </w:rPr>
        <w:t xml:space="preserve"> add-on </w:t>
      </w:r>
      <w:r w:rsidR="0052762B" w:rsidRPr="00BA4CFE">
        <w:rPr>
          <w:rFonts w:ascii="Calibri" w:hAnsi="Calibri" w:cs="Calibri"/>
          <w:b/>
          <w:bCs/>
          <w:bdr w:val="none" w:sz="0" w:space="0" w:color="auto" w:frame="1"/>
        </w:rPr>
        <w:t xml:space="preserve">from </w:t>
      </w:r>
      <w:r w:rsidRPr="00BA4CFE">
        <w:rPr>
          <w:rFonts w:ascii="Calibri" w:hAnsi="Calibri" w:cs="Calibri"/>
          <w:b/>
          <w:bCs/>
          <w:bdr w:val="none" w:sz="0" w:space="0" w:color="auto" w:frame="1"/>
        </w:rPr>
        <w:t>£3.</w:t>
      </w:r>
      <w:r w:rsidR="00BF490F" w:rsidRPr="00BA4CFE">
        <w:rPr>
          <w:rFonts w:ascii="Calibri" w:hAnsi="Calibri" w:cs="Calibri"/>
          <w:b/>
          <w:bCs/>
          <w:bdr w:val="none" w:sz="0" w:space="0" w:color="auto" w:frame="1"/>
        </w:rPr>
        <w:t>30</w:t>
      </w:r>
    </w:p>
    <w:p w14:paraId="0FF36821" w14:textId="77777777" w:rsidR="00B43567" w:rsidRDefault="00B43567" w:rsidP="00B43567">
      <w:pPr>
        <w:pStyle w:val="NormalWeb"/>
        <w:shd w:val="clear" w:color="auto" w:fill="FFFFFF"/>
        <w:spacing w:before="0" w:beforeAutospacing="0" w:after="0" w:afterAutospacing="0" w:line="259" w:lineRule="atLeast"/>
        <w:rPr>
          <w:rFonts w:ascii="Calibri" w:hAnsi="Calibri" w:cs="Calibri"/>
          <w:b/>
          <w:bCs/>
          <w:color w:val="000000"/>
          <w:bdr w:val="none" w:sz="0" w:space="0" w:color="auto" w:frame="1"/>
        </w:rPr>
      </w:pPr>
    </w:p>
    <w:p w14:paraId="07EE6AFF" w14:textId="0DE7BC7F" w:rsidR="00B43567" w:rsidRPr="00FA6605" w:rsidRDefault="00B43567" w:rsidP="00B43567">
      <w:pPr>
        <w:pStyle w:val="NormalWeb"/>
        <w:shd w:val="clear" w:color="auto" w:fill="FFFFFF"/>
        <w:spacing w:before="0" w:beforeAutospacing="0" w:after="0" w:afterAutospacing="0" w:line="259" w:lineRule="atLeast"/>
        <w:rPr>
          <w:rFonts w:ascii="Calibri" w:hAnsi="Calibri" w:cs="Calibri"/>
          <w:color w:val="242424"/>
          <w:sz w:val="23"/>
          <w:szCs w:val="23"/>
        </w:rPr>
      </w:pPr>
      <w:r w:rsidRPr="00FA6605">
        <w:rPr>
          <w:rFonts w:ascii="Calibri" w:hAnsi="Calibri" w:cs="Calibri"/>
          <w:color w:val="000000"/>
          <w:bdr w:val="none" w:sz="0" w:space="0" w:color="auto" w:frame="1"/>
        </w:rPr>
        <w:t xml:space="preserve">Entry is by timed ticket. No change of date or time is permitted unless you have purchased flexible ticket add on. Please arrive </w:t>
      </w:r>
      <w:r w:rsidR="005D45D7">
        <w:rPr>
          <w:rFonts w:ascii="Calibri" w:hAnsi="Calibri" w:cs="Calibri"/>
          <w:color w:val="000000"/>
          <w:bdr w:val="none" w:sz="0" w:space="0" w:color="auto" w:frame="1"/>
        </w:rPr>
        <w:t>15</w:t>
      </w:r>
      <w:r w:rsidRPr="00FA6605">
        <w:rPr>
          <w:rFonts w:ascii="Calibri" w:hAnsi="Calibri" w:cs="Calibri"/>
          <w:color w:val="000000"/>
          <w:bdr w:val="none" w:sz="0" w:space="0" w:color="auto" w:frame="1"/>
        </w:rPr>
        <w:t xml:space="preserve"> minutes before your entrance time.</w:t>
      </w:r>
    </w:p>
    <w:p w14:paraId="608B642B" w14:textId="77777777" w:rsidR="00B43567" w:rsidRPr="00FA6605" w:rsidRDefault="00B43567" w:rsidP="00B43567">
      <w:pPr>
        <w:pStyle w:val="NormalWeb"/>
        <w:shd w:val="clear" w:color="auto" w:fill="FFFFFF"/>
        <w:spacing w:before="0" w:beforeAutospacing="0" w:after="0" w:afterAutospacing="0" w:line="259" w:lineRule="atLeast"/>
        <w:rPr>
          <w:rFonts w:ascii="Calibri" w:hAnsi="Calibri" w:cs="Calibri"/>
          <w:color w:val="242424"/>
          <w:sz w:val="23"/>
          <w:szCs w:val="23"/>
        </w:rPr>
      </w:pPr>
      <w:r w:rsidRPr="00FA6605">
        <w:rPr>
          <w:rFonts w:ascii="Calibri" w:hAnsi="Calibri" w:cs="Calibri"/>
          <w:color w:val="000000"/>
          <w:bdr w:val="none" w:sz="0" w:space="0" w:color="auto" w:frame="1"/>
        </w:rPr>
        <w:t> </w:t>
      </w:r>
    </w:p>
    <w:p w14:paraId="5E8EB3EA" w14:textId="3DC0B19A" w:rsidR="00B43567" w:rsidRPr="00B95980" w:rsidRDefault="00B43567" w:rsidP="00B43567">
      <w:pPr>
        <w:pStyle w:val="NormalWeb"/>
        <w:shd w:val="clear" w:color="auto" w:fill="FFFFFF"/>
        <w:spacing w:before="0" w:beforeAutospacing="0" w:after="0" w:afterAutospacing="0" w:line="259" w:lineRule="atLeast"/>
        <w:rPr>
          <w:rFonts w:ascii="Calibri" w:hAnsi="Calibri" w:cs="Calibri"/>
          <w:sz w:val="23"/>
          <w:szCs w:val="23"/>
        </w:rPr>
      </w:pPr>
      <w:r w:rsidRPr="00B95980">
        <w:rPr>
          <w:rFonts w:ascii="Calibri" w:hAnsi="Calibri" w:cs="Calibri"/>
          <w:bdr w:val="none" w:sz="0" w:space="0" w:color="auto" w:frame="1"/>
        </w:rPr>
        <w:t xml:space="preserve">VIP Experience includes flexibility to </w:t>
      </w:r>
      <w:r w:rsidR="005D45D7" w:rsidRPr="00B95980">
        <w:rPr>
          <w:rFonts w:ascii="Calibri" w:hAnsi="Calibri" w:cs="Calibri"/>
          <w:bdr w:val="none" w:sz="0" w:space="0" w:color="auto" w:frame="1"/>
        </w:rPr>
        <w:t>arrive at any point on your selected date</w:t>
      </w:r>
      <w:r w:rsidRPr="00B95980">
        <w:rPr>
          <w:rFonts w:ascii="Calibri" w:hAnsi="Calibri" w:cs="Calibri"/>
          <w:bdr w:val="none" w:sz="0" w:space="0" w:color="auto" w:frame="1"/>
        </w:rPr>
        <w:t xml:space="preserve">, fast track entry and </w:t>
      </w:r>
      <w:r w:rsidR="005D45D7" w:rsidRPr="00B95980">
        <w:rPr>
          <w:rFonts w:ascii="Calibri" w:hAnsi="Calibri" w:cs="Calibri"/>
          <w:bdr w:val="none" w:sz="0" w:space="0" w:color="auto" w:frame="1"/>
        </w:rPr>
        <w:t xml:space="preserve">2 pieces of Beyond Van Gogh merchandise. </w:t>
      </w:r>
    </w:p>
    <w:p w14:paraId="2399003C" w14:textId="77777777" w:rsidR="00B43567" w:rsidRPr="00FA6605" w:rsidRDefault="00B43567" w:rsidP="00B43567">
      <w:pPr>
        <w:pStyle w:val="NormalWeb"/>
        <w:shd w:val="clear" w:color="auto" w:fill="FFFFFF"/>
        <w:spacing w:before="0" w:beforeAutospacing="0" w:after="0" w:afterAutospacing="0" w:line="259" w:lineRule="atLeast"/>
        <w:rPr>
          <w:rFonts w:ascii="Calibri" w:hAnsi="Calibri" w:cs="Calibri"/>
          <w:color w:val="242424"/>
          <w:sz w:val="23"/>
          <w:szCs w:val="23"/>
        </w:rPr>
      </w:pPr>
      <w:r w:rsidRPr="00FA6605">
        <w:rPr>
          <w:rFonts w:ascii="Calibri" w:hAnsi="Calibri" w:cs="Calibri"/>
          <w:color w:val="000000"/>
          <w:bdr w:val="none" w:sz="0" w:space="0" w:color="auto" w:frame="1"/>
        </w:rPr>
        <w:t>  </w:t>
      </w:r>
    </w:p>
    <w:p w14:paraId="4FA8E21F" w14:textId="41B1E6F7" w:rsidR="00B03219" w:rsidRPr="00B43567" w:rsidRDefault="00B43567" w:rsidP="00B43567">
      <w:pPr>
        <w:spacing w:after="0" w:line="276" w:lineRule="auto"/>
        <w:jc w:val="both"/>
        <w:rPr>
          <w:rFonts w:cs="Calibri"/>
          <w:b/>
          <w:bCs/>
          <w:color w:val="000000"/>
          <w:sz w:val="24"/>
          <w:szCs w:val="24"/>
          <w:bdr w:val="none" w:sz="0" w:space="0" w:color="auto" w:frame="1"/>
        </w:rPr>
      </w:pPr>
      <w:r w:rsidRPr="00B43567">
        <w:rPr>
          <w:rFonts w:cs="Calibri"/>
          <w:b/>
          <w:bCs/>
          <w:color w:val="000000"/>
          <w:sz w:val="24"/>
          <w:szCs w:val="24"/>
          <w:bdr w:val="none" w:sz="0" w:space="0" w:color="auto" w:frame="1"/>
        </w:rPr>
        <w:t>Tickets can be booked via</w:t>
      </w:r>
      <w:r w:rsidR="00E20711">
        <w:rPr>
          <w:rFonts w:cs="Calibri"/>
          <w:b/>
          <w:bCs/>
          <w:color w:val="000000"/>
          <w:sz w:val="24"/>
          <w:szCs w:val="24"/>
          <w:bdr w:val="none" w:sz="0" w:space="0" w:color="auto" w:frame="1"/>
        </w:rPr>
        <w:t xml:space="preserve"> </w:t>
      </w:r>
      <w:r w:rsidR="00293ABA">
        <w:rPr>
          <w:rFonts w:cs="Calibri"/>
          <w:b/>
          <w:bCs/>
          <w:color w:val="000000"/>
          <w:sz w:val="24"/>
          <w:szCs w:val="24"/>
          <w:bdr w:val="none" w:sz="0" w:space="0" w:color="auto" w:frame="1"/>
        </w:rPr>
        <w:t xml:space="preserve">and </w:t>
      </w:r>
      <w:hyperlink r:id="rId11" w:history="1">
        <w:r w:rsidR="00206ACD" w:rsidRPr="00206ACD">
          <w:rPr>
            <w:rStyle w:val="Hyperlink"/>
            <w:b/>
            <w:bCs/>
            <w:sz w:val="24"/>
            <w:szCs w:val="24"/>
          </w:rPr>
          <w:t>www.beyondvangogh.co.uk/exeter-on-sale-now</w:t>
        </w:r>
      </w:hyperlink>
      <w:r w:rsidR="00206ACD">
        <w:t xml:space="preserve"> </w:t>
      </w:r>
    </w:p>
    <w:p w14:paraId="779F11CC" w14:textId="77777777" w:rsidR="00B43567" w:rsidRPr="000B0A98" w:rsidRDefault="00B43567" w:rsidP="00B43567">
      <w:pPr>
        <w:spacing w:after="0" w:line="276" w:lineRule="auto"/>
        <w:jc w:val="both"/>
        <w:rPr>
          <w:rFonts w:cs="Calibri"/>
          <w:bCs/>
          <w:sz w:val="24"/>
          <w:szCs w:val="24"/>
        </w:rPr>
      </w:pPr>
    </w:p>
    <w:bookmarkEnd w:id="0"/>
    <w:p w14:paraId="795F5FFD" w14:textId="77777777" w:rsidR="00290647" w:rsidRPr="00FA6605" w:rsidRDefault="00290647" w:rsidP="00290647">
      <w:pPr>
        <w:pStyle w:val="NormalWeb"/>
        <w:shd w:val="clear" w:color="auto" w:fill="FFFFFF"/>
        <w:spacing w:before="0" w:beforeAutospacing="0" w:after="0" w:afterAutospacing="0" w:line="259" w:lineRule="atLeast"/>
        <w:jc w:val="both"/>
        <w:rPr>
          <w:rFonts w:ascii="Calibri" w:hAnsi="Calibri" w:cs="Calibri"/>
          <w:color w:val="242424"/>
          <w:sz w:val="23"/>
          <w:szCs w:val="23"/>
        </w:rPr>
      </w:pPr>
      <w:r w:rsidRPr="00FA6605">
        <w:rPr>
          <w:rFonts w:ascii="Calibri" w:hAnsi="Calibri" w:cs="Calibri"/>
          <w:b/>
          <w:bCs/>
          <w:color w:val="000000"/>
          <w:bdr w:val="none" w:sz="0" w:space="0" w:color="auto" w:frame="1"/>
        </w:rPr>
        <w:t>For more information</w:t>
      </w:r>
    </w:p>
    <w:p w14:paraId="5AF26611" w14:textId="5F9C115E" w:rsidR="00290647" w:rsidRPr="00FA6605" w:rsidRDefault="00290647" w:rsidP="17DF57EB">
      <w:pPr>
        <w:pStyle w:val="NormalWeb"/>
        <w:shd w:val="clear" w:color="auto" w:fill="FFFFFF" w:themeFill="background1"/>
        <w:spacing w:before="0" w:beforeAutospacing="0" w:after="0" w:afterAutospacing="0" w:line="259" w:lineRule="atLeast"/>
        <w:jc w:val="both"/>
        <w:rPr>
          <w:rFonts w:ascii="Calibri" w:hAnsi="Calibri" w:cs="Calibri"/>
          <w:color w:val="242424"/>
          <w:sz w:val="23"/>
          <w:szCs w:val="23"/>
        </w:rPr>
      </w:pPr>
      <w:r w:rsidRPr="00FA6605">
        <w:rPr>
          <w:rFonts w:ascii="Calibri" w:hAnsi="Calibri" w:cs="Calibri"/>
          <w:b/>
          <w:bCs/>
          <w:color w:val="000000"/>
          <w:bdr w:val="none" w:sz="0" w:space="0" w:color="auto" w:frame="1"/>
        </w:rPr>
        <w:t>Website –</w:t>
      </w:r>
      <w:r w:rsidRPr="17DF57EB">
        <w:rPr>
          <w:rFonts w:ascii="Calibri" w:eastAsia="Calibri" w:hAnsi="Calibri" w:cs="Calibri"/>
          <w:b/>
          <w:bCs/>
          <w:color w:val="000000"/>
          <w:bdr w:val="none" w:sz="0" w:space="0" w:color="auto" w:frame="1"/>
        </w:rPr>
        <w:t> </w:t>
      </w:r>
      <w:hyperlink r:id="rId12" w:history="1">
        <w:r w:rsidR="005D45D7" w:rsidRPr="00B95980">
          <w:rPr>
            <w:rStyle w:val="Hyperlink"/>
            <w:rFonts w:ascii="Calibri" w:eastAsia="Calibri" w:hAnsi="Calibri" w:cs="Calibri"/>
            <w:b/>
            <w:bCs/>
            <w:color w:val="auto"/>
          </w:rPr>
          <w:t>www.beyondvangogh.co.uk</w:t>
        </w:r>
      </w:hyperlink>
      <w:r w:rsidR="005D45D7" w:rsidRPr="00B95980">
        <w:rPr>
          <w:rFonts w:ascii="Calibri" w:eastAsia="Calibri" w:hAnsi="Calibri" w:cs="Calibri"/>
        </w:rPr>
        <w:t xml:space="preserve"> </w:t>
      </w:r>
    </w:p>
    <w:p w14:paraId="20428F71" w14:textId="77777777" w:rsidR="00290647" w:rsidRPr="00FA6605" w:rsidRDefault="00290647" w:rsidP="00290647">
      <w:pPr>
        <w:pStyle w:val="NormalWeb"/>
        <w:shd w:val="clear" w:color="auto" w:fill="FFFFFF"/>
        <w:spacing w:before="0" w:beforeAutospacing="0" w:after="0" w:afterAutospacing="0" w:line="259" w:lineRule="atLeast"/>
        <w:jc w:val="both"/>
        <w:rPr>
          <w:rFonts w:ascii="Calibri" w:hAnsi="Calibri" w:cs="Calibri"/>
          <w:color w:val="242424"/>
          <w:sz w:val="23"/>
          <w:szCs w:val="23"/>
        </w:rPr>
      </w:pPr>
      <w:r w:rsidRPr="00FA6605">
        <w:rPr>
          <w:rFonts w:ascii="Calibri" w:hAnsi="Calibri" w:cs="Calibri"/>
          <w:b/>
          <w:bCs/>
          <w:color w:val="000000"/>
          <w:bdr w:val="none" w:sz="0" w:space="0" w:color="auto" w:frame="1"/>
        </w:rPr>
        <w:t>Facebook – </w:t>
      </w:r>
      <w:hyperlink r:id="rId13" w:tgtFrame="_blank" w:tooltip="Protected by Outlook: https://www.facebook.com/profile.php?id=61556753605208. Click or tap to follow the link." w:history="1">
        <w:r w:rsidRPr="00FA6605">
          <w:rPr>
            <w:rStyle w:val="Hyperlink"/>
            <w:rFonts w:ascii="Calibri" w:eastAsiaTheme="majorEastAsia" w:hAnsi="Calibri" w:cs="Calibri"/>
            <w:b/>
            <w:bCs/>
            <w:bdr w:val="none" w:sz="0" w:space="0" w:color="auto" w:frame="1"/>
          </w:rPr>
          <w:t>Beyond Van Gogh UK</w:t>
        </w:r>
      </w:hyperlink>
    </w:p>
    <w:p w14:paraId="34859FCB" w14:textId="77777777" w:rsidR="00290647" w:rsidRPr="00FA6605" w:rsidRDefault="00290647" w:rsidP="00290647">
      <w:pPr>
        <w:pStyle w:val="NormalWeb"/>
        <w:shd w:val="clear" w:color="auto" w:fill="FFFFFF"/>
        <w:spacing w:before="0" w:beforeAutospacing="0" w:after="0" w:afterAutospacing="0" w:line="259" w:lineRule="atLeast"/>
        <w:jc w:val="both"/>
        <w:rPr>
          <w:rFonts w:ascii="Calibri" w:hAnsi="Calibri" w:cs="Calibri"/>
          <w:color w:val="242424"/>
          <w:sz w:val="23"/>
          <w:szCs w:val="23"/>
        </w:rPr>
      </w:pPr>
      <w:r w:rsidRPr="00FA6605">
        <w:rPr>
          <w:rFonts w:ascii="Calibri" w:hAnsi="Calibri" w:cs="Calibri"/>
          <w:b/>
          <w:bCs/>
          <w:color w:val="000000"/>
          <w:bdr w:val="none" w:sz="0" w:space="0" w:color="auto" w:frame="1"/>
        </w:rPr>
        <w:t>Instagram – @beyondvangoghuk</w:t>
      </w:r>
    </w:p>
    <w:p w14:paraId="688349E3" w14:textId="77777777" w:rsidR="00290647" w:rsidRPr="00FA6605" w:rsidRDefault="00290647" w:rsidP="00290647">
      <w:pPr>
        <w:pStyle w:val="NormalWeb"/>
        <w:shd w:val="clear" w:color="auto" w:fill="FFFFFF"/>
        <w:spacing w:before="0" w:beforeAutospacing="0" w:after="0" w:afterAutospacing="0" w:line="259" w:lineRule="atLeast"/>
        <w:jc w:val="both"/>
        <w:rPr>
          <w:rFonts w:ascii="Calibri" w:hAnsi="Calibri" w:cs="Calibri"/>
          <w:color w:val="242424"/>
          <w:sz w:val="23"/>
          <w:szCs w:val="23"/>
        </w:rPr>
      </w:pPr>
      <w:r w:rsidRPr="00FA6605">
        <w:rPr>
          <w:rFonts w:ascii="Calibri" w:hAnsi="Calibri" w:cs="Calibri"/>
          <w:color w:val="000000"/>
          <w:bdr w:val="none" w:sz="0" w:space="0" w:color="auto" w:frame="1"/>
        </w:rPr>
        <w:t> </w:t>
      </w:r>
    </w:p>
    <w:p w14:paraId="0FB68B05" w14:textId="77777777" w:rsidR="00290647" w:rsidRPr="00FA6605" w:rsidRDefault="00290647" w:rsidP="00290647">
      <w:pPr>
        <w:pStyle w:val="NormalWeb"/>
        <w:shd w:val="clear" w:color="auto" w:fill="FFFFFF"/>
        <w:spacing w:before="0" w:beforeAutospacing="0" w:after="0" w:afterAutospacing="0" w:line="259" w:lineRule="atLeast"/>
        <w:jc w:val="both"/>
        <w:rPr>
          <w:rFonts w:ascii="Calibri" w:hAnsi="Calibri" w:cs="Calibri"/>
          <w:color w:val="242424"/>
          <w:sz w:val="23"/>
          <w:szCs w:val="23"/>
        </w:rPr>
      </w:pPr>
      <w:r w:rsidRPr="00FA6605">
        <w:rPr>
          <w:rFonts w:ascii="Calibri" w:hAnsi="Calibri" w:cs="Calibri"/>
          <w:b/>
          <w:bCs/>
          <w:color w:val="000000"/>
          <w:bdr w:val="none" w:sz="0" w:space="0" w:color="auto" w:frame="1"/>
        </w:rPr>
        <w:t>ENDS</w:t>
      </w:r>
    </w:p>
    <w:p w14:paraId="68FFF477" w14:textId="77777777" w:rsidR="00290647" w:rsidRPr="00FA6605" w:rsidRDefault="00290647" w:rsidP="00290647">
      <w:pPr>
        <w:pStyle w:val="NormalWeb"/>
        <w:shd w:val="clear" w:color="auto" w:fill="FFFFFF"/>
        <w:spacing w:before="0" w:beforeAutospacing="0" w:after="0" w:afterAutospacing="0" w:line="259" w:lineRule="atLeast"/>
        <w:jc w:val="both"/>
        <w:rPr>
          <w:rFonts w:ascii="Calibri" w:hAnsi="Calibri" w:cs="Calibri"/>
          <w:color w:val="242424"/>
          <w:sz w:val="23"/>
          <w:szCs w:val="23"/>
        </w:rPr>
      </w:pPr>
      <w:r w:rsidRPr="00FA6605">
        <w:rPr>
          <w:rFonts w:ascii="Calibri" w:hAnsi="Calibri" w:cs="Calibri"/>
          <w:color w:val="000000"/>
          <w:sz w:val="22"/>
          <w:szCs w:val="22"/>
          <w:bdr w:val="none" w:sz="0" w:space="0" w:color="auto" w:frame="1"/>
        </w:rPr>
        <w:t> </w:t>
      </w:r>
    </w:p>
    <w:p w14:paraId="1AF52FF6" w14:textId="64145C4B" w:rsidR="00715F12" w:rsidRPr="00715F12" w:rsidRDefault="00715F12" w:rsidP="00A43F94">
      <w:pPr>
        <w:pStyle w:val="NormalWeb"/>
        <w:shd w:val="clear" w:color="auto" w:fill="FFFFFF"/>
        <w:spacing w:before="0" w:beforeAutospacing="0" w:after="0" w:afterAutospacing="0" w:line="259" w:lineRule="atLeast"/>
        <w:jc w:val="both"/>
        <w:textAlignment w:val="baseline"/>
        <w:rPr>
          <w:rFonts w:ascii="Calibri" w:hAnsi="Calibri" w:cs="Calibri"/>
          <w:b/>
          <w:bCs/>
          <w:color w:val="242424"/>
          <w:sz w:val="23"/>
          <w:szCs w:val="23"/>
        </w:rPr>
      </w:pPr>
      <w:r w:rsidRPr="00715F12">
        <w:rPr>
          <w:rFonts w:ascii="Calibri" w:hAnsi="Calibri" w:cs="Calibri"/>
          <w:b/>
          <w:bCs/>
          <w:color w:val="000000"/>
          <w:sz w:val="22"/>
          <w:szCs w:val="22"/>
          <w:bdr w:val="none" w:sz="0" w:space="0" w:color="auto" w:frame="1"/>
        </w:rPr>
        <w:t>_________________________________________________________________________________</w:t>
      </w:r>
    </w:p>
    <w:p w14:paraId="2B9D9092" w14:textId="77777777" w:rsidR="00A43F94" w:rsidRPr="00715F12" w:rsidRDefault="00A43F94" w:rsidP="00A43F94">
      <w:pPr>
        <w:pStyle w:val="NormalWeb"/>
        <w:shd w:val="clear" w:color="auto" w:fill="FFFFFF"/>
        <w:spacing w:before="0" w:beforeAutospacing="0" w:after="0" w:afterAutospacing="0"/>
        <w:jc w:val="both"/>
        <w:rPr>
          <w:rFonts w:ascii="Calibri" w:hAnsi="Calibri" w:cs="Calibri"/>
          <w:b/>
          <w:bCs/>
          <w:color w:val="242424"/>
          <w:sz w:val="23"/>
          <w:szCs w:val="23"/>
        </w:rPr>
      </w:pPr>
      <w:r w:rsidRPr="00715F12">
        <w:rPr>
          <w:rFonts w:ascii="Calibri" w:hAnsi="Calibri" w:cs="Calibri"/>
          <w:b/>
          <w:bCs/>
          <w:color w:val="000000"/>
          <w:sz w:val="22"/>
          <w:szCs w:val="22"/>
          <w:bdr w:val="none" w:sz="0" w:space="0" w:color="auto" w:frame="1"/>
        </w:rPr>
        <w:t> </w:t>
      </w:r>
    </w:p>
    <w:p w14:paraId="56C00542" w14:textId="2A8F1893" w:rsidR="00A43F94" w:rsidRPr="00FA6605" w:rsidRDefault="00A43F94" w:rsidP="00A43F94">
      <w:pPr>
        <w:pStyle w:val="NormalWeb"/>
        <w:shd w:val="clear" w:color="auto" w:fill="FFFFFF"/>
        <w:spacing w:before="0" w:beforeAutospacing="0" w:after="0" w:afterAutospacing="0"/>
        <w:ind w:right="283"/>
        <w:jc w:val="both"/>
        <w:rPr>
          <w:rFonts w:ascii="Calibri" w:hAnsi="Calibri" w:cs="Calibri"/>
          <w:color w:val="242424"/>
          <w:sz w:val="23"/>
          <w:szCs w:val="23"/>
        </w:rPr>
      </w:pPr>
      <w:r w:rsidRPr="00FA6605">
        <w:rPr>
          <w:rFonts w:ascii="Calibri" w:hAnsi="Calibri" w:cs="Calibri"/>
          <w:b/>
          <w:bCs/>
          <w:color w:val="000000"/>
          <w:bdr w:val="none" w:sz="0" w:space="0" w:color="auto" w:frame="1"/>
        </w:rPr>
        <w:t>For further information, images</w:t>
      </w:r>
      <w:r w:rsidR="00705D7C">
        <w:rPr>
          <w:rFonts w:ascii="Calibri" w:hAnsi="Calibri" w:cs="Calibri"/>
          <w:b/>
          <w:bCs/>
          <w:color w:val="000000"/>
          <w:bdr w:val="none" w:sz="0" w:space="0" w:color="auto" w:frame="1"/>
        </w:rPr>
        <w:t xml:space="preserve"> </w:t>
      </w:r>
      <w:r w:rsidRPr="00FA6605">
        <w:rPr>
          <w:rFonts w:ascii="Calibri" w:hAnsi="Calibri" w:cs="Calibri"/>
          <w:b/>
          <w:bCs/>
          <w:color w:val="000000"/>
          <w:bdr w:val="none" w:sz="0" w:space="0" w:color="auto" w:frame="1"/>
        </w:rPr>
        <w:t>and interviews please contact Bill Elms at </w:t>
      </w:r>
      <w:hyperlink r:id="rId14" w:history="1">
        <w:r w:rsidRPr="00BA4CFE">
          <w:rPr>
            <w:rStyle w:val="Hyperlink"/>
            <w:rFonts w:ascii="Calibri" w:eastAsiaTheme="majorEastAsia" w:hAnsi="Calibri" w:cs="Calibri"/>
            <w:b/>
            <w:bCs/>
            <w:bdr w:val="none" w:sz="0" w:space="0" w:color="auto" w:frame="1"/>
          </w:rPr>
          <w:t>bill@billelms.com</w:t>
        </w:r>
      </w:hyperlink>
    </w:p>
    <w:p w14:paraId="1F96951D" w14:textId="77777777" w:rsidR="00A43F94" w:rsidRPr="00FA6605" w:rsidRDefault="00A43F94" w:rsidP="00A43F94">
      <w:pPr>
        <w:pStyle w:val="NormalWeb"/>
        <w:shd w:val="clear" w:color="auto" w:fill="FFFFFF"/>
        <w:spacing w:before="0" w:beforeAutospacing="0" w:after="0" w:afterAutospacing="0"/>
        <w:ind w:right="283"/>
        <w:jc w:val="both"/>
        <w:rPr>
          <w:rFonts w:ascii="Calibri" w:hAnsi="Calibri" w:cs="Calibri"/>
          <w:color w:val="242424"/>
          <w:sz w:val="23"/>
          <w:szCs w:val="23"/>
        </w:rPr>
      </w:pPr>
      <w:r w:rsidRPr="00FA6605">
        <w:rPr>
          <w:rFonts w:ascii="Calibri" w:hAnsi="Calibri" w:cs="Calibri"/>
          <w:color w:val="000000"/>
          <w:bdr w:val="none" w:sz="0" w:space="0" w:color="auto" w:frame="1"/>
        </w:rPr>
        <w:t> </w:t>
      </w:r>
    </w:p>
    <w:p w14:paraId="6EE32EBB" w14:textId="0E7FE4D3" w:rsidR="00A43F94" w:rsidRPr="00FA6605" w:rsidRDefault="00A43F94" w:rsidP="00A43F94">
      <w:pPr>
        <w:pStyle w:val="NormalWeb"/>
        <w:shd w:val="clear" w:color="auto" w:fill="FFFFFF"/>
        <w:spacing w:before="0" w:beforeAutospacing="0" w:after="0" w:afterAutospacing="0"/>
        <w:jc w:val="both"/>
        <w:rPr>
          <w:rFonts w:ascii="Calibri" w:hAnsi="Calibri" w:cs="Calibri"/>
          <w:color w:val="242424"/>
          <w:sz w:val="23"/>
          <w:szCs w:val="23"/>
        </w:rPr>
      </w:pPr>
      <w:r w:rsidRPr="00FA6605">
        <w:rPr>
          <w:rFonts w:ascii="Calibri" w:hAnsi="Calibri" w:cs="Calibri"/>
          <w:b/>
          <w:bCs/>
          <w:color w:val="000000"/>
          <w:bdr w:val="none" w:sz="0" w:space="0" w:color="auto" w:frame="1"/>
        </w:rPr>
        <w:t>EDITORS NOTES</w:t>
      </w:r>
    </w:p>
    <w:p w14:paraId="2FD2987C" w14:textId="47ECA290" w:rsidR="00471E2D" w:rsidRPr="00F413A1" w:rsidRDefault="00471E2D" w:rsidP="00F413A1">
      <w:pPr>
        <w:pStyle w:val="NormalWeb"/>
        <w:shd w:val="clear" w:color="auto" w:fill="FFFFFF"/>
        <w:spacing w:before="0" w:beforeAutospacing="0" w:after="0" w:afterAutospacing="0"/>
        <w:rPr>
          <w:rFonts w:ascii="Calibri" w:hAnsi="Calibri" w:cs="Calibri"/>
          <w:color w:val="242424"/>
          <w:sz w:val="23"/>
          <w:szCs w:val="23"/>
        </w:rPr>
      </w:pPr>
    </w:p>
    <w:p w14:paraId="330658ED" w14:textId="2266FC2F" w:rsidR="00AF1711" w:rsidRPr="00B95980" w:rsidRDefault="00AF1711" w:rsidP="00A43F94">
      <w:pPr>
        <w:pStyle w:val="NormalWeb"/>
        <w:shd w:val="clear" w:color="auto" w:fill="FFFFFF"/>
        <w:spacing w:before="0" w:beforeAutospacing="0" w:after="0" w:afterAutospacing="0"/>
        <w:rPr>
          <w:rFonts w:ascii="Calibri" w:hAnsi="Calibri" w:cs="Calibri"/>
          <w:b/>
          <w:bCs/>
          <w:bdr w:val="none" w:sz="0" w:space="0" w:color="auto" w:frame="1"/>
        </w:rPr>
      </w:pPr>
      <w:r w:rsidRPr="00B95980">
        <w:rPr>
          <w:rFonts w:ascii="Calibri" w:hAnsi="Calibri" w:cs="Calibri"/>
          <w:b/>
          <w:bCs/>
          <w:bdr w:val="none" w:sz="0" w:space="0" w:color="auto" w:frame="1"/>
        </w:rPr>
        <w:t>Press night for Beyond Van Gogh: The Immersive Experience will be</w:t>
      </w:r>
      <w:r w:rsidR="00FD3FAB">
        <w:rPr>
          <w:rFonts w:ascii="Calibri" w:hAnsi="Calibri" w:cs="Calibri"/>
          <w:b/>
          <w:bCs/>
          <w:bdr w:val="none" w:sz="0" w:space="0" w:color="auto" w:frame="1"/>
        </w:rPr>
        <w:t xml:space="preserve"> </w:t>
      </w:r>
      <w:r w:rsidR="00A75916">
        <w:rPr>
          <w:rFonts w:ascii="Calibri" w:hAnsi="Calibri" w:cs="Calibri"/>
          <w:b/>
          <w:bCs/>
          <w:bdr w:val="none" w:sz="0" w:space="0" w:color="auto" w:frame="1"/>
        </w:rPr>
        <w:t>Wedne</w:t>
      </w:r>
      <w:r w:rsidR="00B54FDA">
        <w:rPr>
          <w:rFonts w:ascii="Calibri" w:hAnsi="Calibri" w:cs="Calibri"/>
          <w:b/>
          <w:bCs/>
          <w:bdr w:val="none" w:sz="0" w:space="0" w:color="auto" w:frame="1"/>
        </w:rPr>
        <w:t>s</w:t>
      </w:r>
      <w:r w:rsidR="008A004A" w:rsidRPr="00B95980">
        <w:rPr>
          <w:rFonts w:ascii="Calibri" w:hAnsi="Calibri" w:cs="Calibri"/>
          <w:b/>
          <w:bCs/>
          <w:bdr w:val="none" w:sz="0" w:space="0" w:color="auto" w:frame="1"/>
        </w:rPr>
        <w:t>day</w:t>
      </w:r>
      <w:r w:rsidRPr="00B95980">
        <w:rPr>
          <w:rFonts w:ascii="Calibri" w:hAnsi="Calibri" w:cs="Calibri"/>
          <w:b/>
          <w:bCs/>
          <w:bdr w:val="none" w:sz="0" w:space="0" w:color="auto" w:frame="1"/>
        </w:rPr>
        <w:t xml:space="preserve"> </w:t>
      </w:r>
      <w:r w:rsidR="00FD3FAB">
        <w:rPr>
          <w:rFonts w:ascii="Calibri" w:hAnsi="Calibri" w:cs="Calibri"/>
          <w:b/>
          <w:bCs/>
          <w:bdr w:val="none" w:sz="0" w:space="0" w:color="auto" w:frame="1"/>
        </w:rPr>
        <w:t>1</w:t>
      </w:r>
      <w:r w:rsidR="00A75916">
        <w:rPr>
          <w:rFonts w:ascii="Calibri" w:hAnsi="Calibri" w:cs="Calibri"/>
          <w:b/>
          <w:bCs/>
          <w:bdr w:val="none" w:sz="0" w:space="0" w:color="auto" w:frame="1"/>
        </w:rPr>
        <w:t>5</w:t>
      </w:r>
      <w:r w:rsidR="008A004A" w:rsidRPr="00B95980">
        <w:rPr>
          <w:rFonts w:ascii="Calibri" w:hAnsi="Calibri" w:cs="Calibri"/>
          <w:b/>
          <w:bCs/>
          <w:bdr w:val="none" w:sz="0" w:space="0" w:color="auto" w:frame="1"/>
          <w:vertAlign w:val="superscript"/>
        </w:rPr>
        <w:t>th</w:t>
      </w:r>
      <w:r w:rsidR="008A004A" w:rsidRPr="00B95980">
        <w:rPr>
          <w:rFonts w:ascii="Calibri" w:hAnsi="Calibri" w:cs="Calibri"/>
          <w:b/>
          <w:bCs/>
          <w:bdr w:val="none" w:sz="0" w:space="0" w:color="auto" w:frame="1"/>
        </w:rPr>
        <w:t xml:space="preserve"> </w:t>
      </w:r>
      <w:r w:rsidR="00FD3FAB">
        <w:rPr>
          <w:rFonts w:ascii="Calibri" w:hAnsi="Calibri" w:cs="Calibri"/>
          <w:b/>
          <w:bCs/>
          <w:bdr w:val="none" w:sz="0" w:space="0" w:color="auto" w:frame="1"/>
        </w:rPr>
        <w:t>October</w:t>
      </w:r>
      <w:r w:rsidRPr="00B95980">
        <w:rPr>
          <w:rFonts w:ascii="Calibri" w:hAnsi="Calibri" w:cs="Calibri"/>
          <w:b/>
          <w:bCs/>
          <w:bdr w:val="none" w:sz="0" w:space="0" w:color="auto" w:frame="1"/>
        </w:rPr>
        <w:t xml:space="preserve"> 2025.</w:t>
      </w:r>
    </w:p>
    <w:p w14:paraId="0CAF75F7" w14:textId="77777777" w:rsidR="00AF1711" w:rsidRDefault="00AF1711" w:rsidP="00A43F94">
      <w:pPr>
        <w:pStyle w:val="NormalWeb"/>
        <w:shd w:val="clear" w:color="auto" w:fill="FFFFFF"/>
        <w:spacing w:before="0" w:beforeAutospacing="0" w:after="0" w:afterAutospacing="0"/>
        <w:rPr>
          <w:rFonts w:ascii="Calibri" w:hAnsi="Calibri" w:cs="Calibri"/>
          <w:b/>
          <w:bCs/>
          <w:color w:val="000000"/>
          <w:bdr w:val="none" w:sz="0" w:space="0" w:color="auto" w:frame="1"/>
        </w:rPr>
      </w:pPr>
    </w:p>
    <w:p w14:paraId="2AFE9ECB" w14:textId="7179227B" w:rsidR="00A43F94" w:rsidRPr="00FA6605" w:rsidRDefault="00A43F94" w:rsidP="00A43F94">
      <w:pPr>
        <w:pStyle w:val="NormalWeb"/>
        <w:shd w:val="clear" w:color="auto" w:fill="FFFFFF"/>
        <w:spacing w:before="0" w:beforeAutospacing="0" w:after="0" w:afterAutospacing="0"/>
        <w:rPr>
          <w:rFonts w:ascii="Calibri" w:hAnsi="Calibri" w:cs="Calibri"/>
          <w:color w:val="242424"/>
          <w:sz w:val="23"/>
          <w:szCs w:val="23"/>
        </w:rPr>
      </w:pPr>
      <w:r w:rsidRPr="00FA6605">
        <w:rPr>
          <w:rFonts w:ascii="Calibri" w:hAnsi="Calibri" w:cs="Calibri"/>
          <w:b/>
          <w:bCs/>
          <w:color w:val="000000"/>
          <w:bdr w:val="none" w:sz="0" w:space="0" w:color="auto" w:frame="1"/>
        </w:rPr>
        <w:t>For more information visit</w:t>
      </w:r>
      <w:r w:rsidR="00F63364">
        <w:rPr>
          <w:rFonts w:ascii="Calibri" w:hAnsi="Calibri" w:cs="Calibri"/>
          <w:b/>
          <w:bCs/>
          <w:color w:val="000000"/>
          <w:bdr w:val="none" w:sz="0" w:space="0" w:color="auto" w:frame="1"/>
        </w:rPr>
        <w:t xml:space="preserve"> </w:t>
      </w:r>
      <w:hyperlink r:id="rId15" w:history="1">
        <w:r w:rsidR="00F63364" w:rsidRPr="00856A68">
          <w:rPr>
            <w:rStyle w:val="Hyperlink"/>
            <w:rFonts w:ascii="Calibri" w:hAnsi="Calibri" w:cs="Calibri"/>
            <w:b/>
            <w:bCs/>
            <w:bdr w:val="none" w:sz="0" w:space="0" w:color="auto" w:frame="1"/>
          </w:rPr>
          <w:t>www.beyondvangogh.co.uk</w:t>
        </w:r>
      </w:hyperlink>
      <w:r w:rsidR="00F63364">
        <w:rPr>
          <w:rFonts w:ascii="Calibri" w:hAnsi="Calibri" w:cs="Calibri"/>
          <w:b/>
          <w:bCs/>
          <w:color w:val="000000"/>
          <w:bdr w:val="none" w:sz="0" w:space="0" w:color="auto" w:frame="1"/>
        </w:rPr>
        <w:t xml:space="preserve"> </w:t>
      </w:r>
      <w:r w:rsidR="00F63364" w:rsidRPr="00FA6605">
        <w:rPr>
          <w:rFonts w:ascii="Calibri" w:hAnsi="Calibri" w:cs="Calibri"/>
          <w:color w:val="242424"/>
          <w:sz w:val="23"/>
          <w:szCs w:val="23"/>
        </w:rPr>
        <w:t xml:space="preserve"> </w:t>
      </w:r>
    </w:p>
    <w:p w14:paraId="051E8932" w14:textId="77777777" w:rsidR="00A43F94" w:rsidRPr="00FA6605" w:rsidRDefault="00A43F94" w:rsidP="00A43F94">
      <w:pPr>
        <w:pStyle w:val="NormalWeb"/>
        <w:shd w:val="clear" w:color="auto" w:fill="FFFFFF"/>
        <w:spacing w:before="0" w:beforeAutospacing="0" w:after="0" w:afterAutospacing="0"/>
        <w:rPr>
          <w:rFonts w:ascii="Calibri" w:hAnsi="Calibri" w:cs="Calibri"/>
          <w:color w:val="242424"/>
          <w:sz w:val="23"/>
          <w:szCs w:val="23"/>
        </w:rPr>
      </w:pPr>
      <w:r w:rsidRPr="00FA6605">
        <w:rPr>
          <w:rFonts w:ascii="Calibri" w:hAnsi="Calibri" w:cs="Calibri"/>
          <w:color w:val="000000"/>
          <w:bdr w:val="none" w:sz="0" w:space="0" w:color="auto" w:frame="1"/>
        </w:rPr>
        <w:t> </w:t>
      </w:r>
    </w:p>
    <w:p w14:paraId="7F820685" w14:textId="5CB9B571" w:rsidR="00A43F94" w:rsidRPr="00FA6605" w:rsidRDefault="00A43F94" w:rsidP="00A43F94">
      <w:pPr>
        <w:pStyle w:val="NormalWeb"/>
        <w:shd w:val="clear" w:color="auto" w:fill="FFFFFF"/>
        <w:spacing w:before="0" w:beforeAutospacing="0" w:after="0" w:afterAutospacing="0"/>
        <w:rPr>
          <w:rFonts w:ascii="Calibri" w:hAnsi="Calibri" w:cs="Calibri"/>
          <w:color w:val="242424"/>
          <w:sz w:val="23"/>
          <w:szCs w:val="23"/>
        </w:rPr>
      </w:pPr>
      <w:r w:rsidRPr="00FA6605">
        <w:rPr>
          <w:rFonts w:ascii="Calibri" w:hAnsi="Calibri" w:cs="Calibri"/>
          <w:b/>
          <w:bCs/>
          <w:color w:val="000000"/>
          <w:bdr w:val="none" w:sz="0" w:space="0" w:color="auto" w:frame="1"/>
        </w:rPr>
        <w:t xml:space="preserve">Event Images - Photo </w:t>
      </w:r>
      <w:r w:rsidR="00BC073A">
        <w:rPr>
          <w:rFonts w:ascii="Calibri" w:hAnsi="Calibri" w:cs="Calibri"/>
          <w:b/>
          <w:bCs/>
          <w:color w:val="000000"/>
          <w:bdr w:val="none" w:sz="0" w:space="0" w:color="auto" w:frame="1"/>
        </w:rPr>
        <w:t>c</w:t>
      </w:r>
      <w:r w:rsidRPr="00FA6605">
        <w:rPr>
          <w:rFonts w:ascii="Calibri" w:hAnsi="Calibri" w:cs="Calibri"/>
          <w:b/>
          <w:bCs/>
          <w:color w:val="000000"/>
          <w:bdr w:val="none" w:sz="0" w:space="0" w:color="auto" w:frame="1"/>
        </w:rPr>
        <w:t>redit</w:t>
      </w:r>
      <w:r w:rsidR="00BC073A">
        <w:rPr>
          <w:rFonts w:ascii="Calibri" w:hAnsi="Calibri" w:cs="Calibri"/>
          <w:b/>
          <w:bCs/>
          <w:color w:val="000000"/>
          <w:bdr w:val="none" w:sz="0" w:space="0" w:color="auto" w:frame="1"/>
        </w:rPr>
        <w:t>s are added to each individual Jpeg image</w:t>
      </w:r>
    </w:p>
    <w:p w14:paraId="3A4127D5" w14:textId="77777777" w:rsidR="00A43F94" w:rsidRPr="00FA6605" w:rsidRDefault="00A43F94" w:rsidP="00A43F94">
      <w:pPr>
        <w:pStyle w:val="NormalWeb"/>
        <w:shd w:val="clear" w:color="auto" w:fill="FFFFFF"/>
        <w:spacing w:before="0" w:beforeAutospacing="0" w:after="0" w:afterAutospacing="0"/>
        <w:rPr>
          <w:rFonts w:ascii="Calibri" w:hAnsi="Calibri" w:cs="Calibri"/>
          <w:color w:val="242424"/>
          <w:sz w:val="23"/>
          <w:szCs w:val="23"/>
        </w:rPr>
      </w:pPr>
      <w:r w:rsidRPr="00FA6605">
        <w:rPr>
          <w:rFonts w:ascii="Calibri" w:hAnsi="Calibri" w:cs="Calibri"/>
          <w:b/>
          <w:bCs/>
          <w:color w:val="000000"/>
          <w:bdr w:val="none" w:sz="0" w:space="0" w:color="auto" w:frame="1"/>
        </w:rPr>
        <w:t> </w:t>
      </w:r>
    </w:p>
    <w:p w14:paraId="63E9D4BF" w14:textId="77777777" w:rsidR="00A43F94" w:rsidRPr="00FA6605" w:rsidRDefault="00A43F94" w:rsidP="00A43F94">
      <w:pPr>
        <w:pStyle w:val="NormalWeb"/>
        <w:shd w:val="clear" w:color="auto" w:fill="FFFFFF"/>
        <w:spacing w:before="0" w:beforeAutospacing="0" w:after="0" w:afterAutospacing="0"/>
        <w:rPr>
          <w:rFonts w:ascii="Calibri" w:hAnsi="Calibri" w:cs="Calibri"/>
          <w:color w:val="242424"/>
          <w:sz w:val="23"/>
          <w:szCs w:val="23"/>
        </w:rPr>
      </w:pPr>
      <w:r w:rsidRPr="00FA6605">
        <w:rPr>
          <w:rFonts w:ascii="Calibri" w:hAnsi="Calibri" w:cs="Calibri"/>
          <w:b/>
          <w:bCs/>
          <w:color w:val="000000"/>
          <w:sz w:val="22"/>
          <w:szCs w:val="22"/>
          <w:bdr w:val="none" w:sz="0" w:space="0" w:color="auto" w:frame="1"/>
        </w:rPr>
        <w:t xml:space="preserve">About </w:t>
      </w:r>
      <w:proofErr w:type="spellStart"/>
      <w:r w:rsidRPr="00FA6605">
        <w:rPr>
          <w:rFonts w:ascii="Calibri" w:hAnsi="Calibri" w:cs="Calibri"/>
          <w:b/>
          <w:bCs/>
          <w:color w:val="000000"/>
          <w:sz w:val="22"/>
          <w:szCs w:val="22"/>
          <w:bdr w:val="none" w:sz="0" w:space="0" w:color="auto" w:frame="1"/>
        </w:rPr>
        <w:t>Annerin</w:t>
      </w:r>
      <w:proofErr w:type="spellEnd"/>
      <w:r w:rsidRPr="00FA6605">
        <w:rPr>
          <w:rFonts w:ascii="Calibri" w:hAnsi="Calibri" w:cs="Calibri"/>
          <w:b/>
          <w:bCs/>
          <w:color w:val="000000"/>
          <w:sz w:val="22"/>
          <w:szCs w:val="22"/>
          <w:bdr w:val="none" w:sz="0" w:space="0" w:color="auto" w:frame="1"/>
        </w:rPr>
        <w:t xml:space="preserve"> Productions:</w:t>
      </w:r>
    </w:p>
    <w:p w14:paraId="1C938326" w14:textId="77777777" w:rsidR="00A43F94" w:rsidRPr="00FA6605" w:rsidRDefault="00A43F94" w:rsidP="00A43F94">
      <w:pPr>
        <w:pStyle w:val="NormalWeb"/>
        <w:shd w:val="clear" w:color="auto" w:fill="FFFFFF"/>
        <w:spacing w:before="0" w:beforeAutospacing="0" w:after="0" w:afterAutospacing="0"/>
        <w:rPr>
          <w:rFonts w:ascii="Calibri" w:hAnsi="Calibri" w:cs="Calibri"/>
          <w:color w:val="242424"/>
          <w:sz w:val="23"/>
          <w:szCs w:val="23"/>
        </w:rPr>
      </w:pPr>
      <w:r w:rsidRPr="00FA6605">
        <w:rPr>
          <w:rFonts w:ascii="Calibri" w:hAnsi="Calibri" w:cs="Calibri"/>
          <w:color w:val="000000"/>
          <w:sz w:val="22"/>
          <w:szCs w:val="22"/>
          <w:bdr w:val="none" w:sz="0" w:space="0" w:color="auto" w:frame="1"/>
        </w:rPr>
        <w:t xml:space="preserve">With more than 40 years in the industry, </w:t>
      </w:r>
      <w:proofErr w:type="spellStart"/>
      <w:r w:rsidRPr="00FA6605">
        <w:rPr>
          <w:rFonts w:ascii="Calibri" w:hAnsi="Calibri" w:cs="Calibri"/>
          <w:color w:val="000000"/>
          <w:sz w:val="22"/>
          <w:szCs w:val="22"/>
          <w:bdr w:val="none" w:sz="0" w:space="0" w:color="auto" w:frame="1"/>
        </w:rPr>
        <w:t>Annerin</w:t>
      </w:r>
      <w:proofErr w:type="spellEnd"/>
      <w:r w:rsidRPr="00FA6605">
        <w:rPr>
          <w:rFonts w:ascii="Calibri" w:hAnsi="Calibri" w:cs="Calibri"/>
          <w:color w:val="000000"/>
          <w:sz w:val="22"/>
          <w:szCs w:val="22"/>
          <w:bdr w:val="none" w:sz="0" w:space="0" w:color="auto" w:frame="1"/>
        </w:rPr>
        <w:t xml:space="preserve"> Productions recognises the demand for elevated entertainment and immersive experiences and is well positioned to deliver them. We constantly explore new entertainment avenues and push the boundaries of what is possible. With offices in Canada, the United States and London, Jeff Parry Promotions and </w:t>
      </w:r>
      <w:proofErr w:type="spellStart"/>
      <w:r w:rsidRPr="00FA6605">
        <w:rPr>
          <w:rFonts w:ascii="Calibri" w:hAnsi="Calibri" w:cs="Calibri"/>
          <w:color w:val="000000"/>
          <w:sz w:val="22"/>
          <w:szCs w:val="22"/>
          <w:bdr w:val="none" w:sz="0" w:space="0" w:color="auto" w:frame="1"/>
        </w:rPr>
        <w:t>Annerin</w:t>
      </w:r>
      <w:proofErr w:type="spellEnd"/>
      <w:r w:rsidRPr="00FA6605">
        <w:rPr>
          <w:rFonts w:ascii="Calibri" w:hAnsi="Calibri" w:cs="Calibri"/>
          <w:color w:val="000000"/>
          <w:sz w:val="22"/>
          <w:szCs w:val="22"/>
          <w:bdr w:val="none" w:sz="0" w:space="0" w:color="auto" w:frame="1"/>
        </w:rPr>
        <w:t xml:space="preserve"> Productions have expanded but remain true to their core aim: to provide global audiences with extraordinary entertainment.</w:t>
      </w:r>
    </w:p>
    <w:p w14:paraId="621B0186" w14:textId="77777777" w:rsidR="00A43F94" w:rsidRPr="00FA6605" w:rsidRDefault="00A43F94" w:rsidP="00A43F94">
      <w:pPr>
        <w:pStyle w:val="NormalWeb"/>
        <w:shd w:val="clear" w:color="auto" w:fill="FFFFFF"/>
        <w:spacing w:before="0" w:beforeAutospacing="0" w:after="0" w:afterAutospacing="0"/>
        <w:rPr>
          <w:rFonts w:ascii="Calibri" w:hAnsi="Calibri" w:cs="Calibri"/>
          <w:color w:val="242424"/>
          <w:sz w:val="23"/>
          <w:szCs w:val="23"/>
        </w:rPr>
      </w:pPr>
      <w:r w:rsidRPr="00FA6605">
        <w:rPr>
          <w:rFonts w:ascii="Calibri" w:hAnsi="Calibri" w:cs="Calibri"/>
          <w:color w:val="000000"/>
          <w:sz w:val="22"/>
          <w:szCs w:val="22"/>
          <w:bdr w:val="none" w:sz="0" w:space="0" w:color="auto" w:frame="1"/>
        </w:rPr>
        <w:t> </w:t>
      </w:r>
    </w:p>
    <w:p w14:paraId="41165EC7" w14:textId="77777777" w:rsidR="00A43F94" w:rsidRPr="00FA6605" w:rsidRDefault="00A43F94" w:rsidP="00A43F94">
      <w:pPr>
        <w:pStyle w:val="NormalWeb"/>
        <w:shd w:val="clear" w:color="auto" w:fill="FFFFFF"/>
        <w:spacing w:before="0" w:beforeAutospacing="0" w:after="0" w:afterAutospacing="0"/>
        <w:rPr>
          <w:rFonts w:ascii="Calibri" w:hAnsi="Calibri" w:cs="Calibri"/>
          <w:color w:val="242424"/>
          <w:sz w:val="23"/>
          <w:szCs w:val="23"/>
        </w:rPr>
      </w:pPr>
      <w:r w:rsidRPr="00FA6605">
        <w:rPr>
          <w:rFonts w:ascii="Calibri" w:hAnsi="Calibri" w:cs="Calibri"/>
          <w:b/>
          <w:bCs/>
          <w:color w:val="000000"/>
          <w:sz w:val="22"/>
          <w:szCs w:val="22"/>
          <w:bdr w:val="none" w:sz="0" w:space="0" w:color="auto" w:frame="1"/>
        </w:rPr>
        <w:t>About Vincent van Gogh:</w:t>
      </w:r>
    </w:p>
    <w:p w14:paraId="123EBDC1" w14:textId="77777777" w:rsidR="00A43F94" w:rsidRPr="00FA6605" w:rsidRDefault="00A43F94" w:rsidP="00A43F94">
      <w:pPr>
        <w:pStyle w:val="NormalWeb"/>
        <w:shd w:val="clear" w:color="auto" w:fill="FFFFFF"/>
        <w:spacing w:before="0" w:beforeAutospacing="0" w:after="0" w:afterAutospacing="0"/>
        <w:rPr>
          <w:rFonts w:ascii="Calibri" w:hAnsi="Calibri" w:cs="Calibri"/>
          <w:color w:val="242424"/>
          <w:sz w:val="23"/>
          <w:szCs w:val="23"/>
        </w:rPr>
      </w:pPr>
      <w:r w:rsidRPr="00FA6605">
        <w:rPr>
          <w:rFonts w:ascii="Calibri" w:hAnsi="Calibri" w:cs="Calibri"/>
          <w:color w:val="000000"/>
          <w:sz w:val="22"/>
          <w:szCs w:val="22"/>
          <w:bdr w:val="none" w:sz="0" w:space="0" w:color="auto" w:frame="1"/>
        </w:rPr>
        <w:t>Dutch Post-Impressionist painter Vincent van Gogh was born to a Protestant minister and his wife in Zundert, in the Netherlands, in 1853 and started his career as an art dealer, working in London and Paris.</w:t>
      </w:r>
    </w:p>
    <w:p w14:paraId="317A5C6E" w14:textId="0061EC0E" w:rsidR="7C47802A" w:rsidRDefault="7C47802A" w:rsidP="7C47802A">
      <w:pPr>
        <w:pStyle w:val="NormalWeb"/>
        <w:shd w:val="clear" w:color="auto" w:fill="FFFFFF" w:themeFill="background1"/>
        <w:spacing w:before="0" w:beforeAutospacing="0" w:after="0" w:afterAutospacing="0"/>
        <w:rPr>
          <w:rFonts w:ascii="Calibri" w:hAnsi="Calibri" w:cs="Calibri"/>
          <w:color w:val="000000" w:themeColor="text1"/>
          <w:sz w:val="22"/>
          <w:szCs w:val="22"/>
        </w:rPr>
      </w:pPr>
    </w:p>
    <w:p w14:paraId="0C025734" w14:textId="77777777" w:rsidR="00A43F94" w:rsidRPr="00FA6605" w:rsidRDefault="00A43F94" w:rsidP="1E2B1E01">
      <w:pPr>
        <w:pStyle w:val="NormalWeb"/>
        <w:shd w:val="clear" w:color="auto" w:fill="FFFFFF" w:themeFill="background1"/>
        <w:spacing w:before="0" w:beforeAutospacing="0" w:after="0" w:afterAutospacing="0"/>
        <w:rPr>
          <w:rFonts w:ascii="Calibri" w:hAnsi="Calibri" w:cs="Calibri"/>
          <w:color w:val="242424"/>
          <w:sz w:val="23"/>
          <w:szCs w:val="23"/>
        </w:rPr>
      </w:pPr>
      <w:r w:rsidRPr="00FA6605">
        <w:rPr>
          <w:rFonts w:ascii="Calibri" w:hAnsi="Calibri" w:cs="Calibri"/>
          <w:color w:val="000000"/>
          <w:sz w:val="22"/>
          <w:szCs w:val="22"/>
          <w:bdr w:val="none" w:sz="0" w:space="0" w:color="auto" w:frame="1"/>
        </w:rPr>
        <w:t>He also worked as a schoolteacher in Ramsgate and London, a bookseller, and a lay preacher in a Belgian mining community, before in 1880 his younger brother Theo suggested he concentrate on art.</w:t>
      </w:r>
    </w:p>
    <w:p w14:paraId="1D906170" w14:textId="68345570" w:rsidR="1E2B1E01" w:rsidRDefault="1E2B1E01" w:rsidP="1E2B1E01">
      <w:pPr>
        <w:pStyle w:val="NormalWeb"/>
        <w:shd w:val="clear" w:color="auto" w:fill="FFFFFF" w:themeFill="background1"/>
        <w:spacing w:before="0" w:beforeAutospacing="0" w:after="0" w:afterAutospacing="0"/>
        <w:rPr>
          <w:rFonts w:ascii="Calibri" w:hAnsi="Calibri" w:cs="Calibri"/>
          <w:color w:val="000000" w:themeColor="text1"/>
          <w:sz w:val="22"/>
          <w:szCs w:val="22"/>
        </w:rPr>
      </w:pPr>
    </w:p>
    <w:p w14:paraId="50D8214F" w14:textId="77777777" w:rsidR="00A43F94" w:rsidRPr="00FA6605" w:rsidRDefault="00A43F94" w:rsidP="00A43F94">
      <w:pPr>
        <w:pStyle w:val="NormalWeb"/>
        <w:shd w:val="clear" w:color="auto" w:fill="FFFFFF"/>
        <w:spacing w:before="0" w:beforeAutospacing="0" w:after="0" w:afterAutospacing="0"/>
        <w:rPr>
          <w:rFonts w:ascii="Calibri" w:hAnsi="Calibri" w:cs="Calibri"/>
          <w:color w:val="242424"/>
          <w:sz w:val="23"/>
          <w:szCs w:val="23"/>
        </w:rPr>
      </w:pPr>
      <w:r w:rsidRPr="00FA6605">
        <w:rPr>
          <w:rFonts w:ascii="Calibri" w:hAnsi="Calibri" w:cs="Calibri"/>
          <w:color w:val="000000"/>
          <w:sz w:val="22"/>
          <w:szCs w:val="22"/>
          <w:bdr w:val="none" w:sz="0" w:space="0" w:color="auto" w:frame="1"/>
        </w:rPr>
        <w:t>Van Gogh quickly became prolific, creating more than 2,000 artworks over the course of a single decade including 860 paintings – among them landscapes, still lives, portraits and self-portraits. Many of them were painted in the final two years of his life, when he lived in Provence, and include some of his most famous works, among them </w:t>
      </w:r>
      <w:r w:rsidRPr="00FA6605">
        <w:rPr>
          <w:rFonts w:ascii="Calibri" w:hAnsi="Calibri" w:cs="Calibri"/>
          <w:i/>
          <w:iCs/>
          <w:color w:val="000000"/>
          <w:sz w:val="22"/>
          <w:szCs w:val="22"/>
          <w:bdr w:val="none" w:sz="0" w:space="0" w:color="auto" w:frame="1"/>
        </w:rPr>
        <w:t>The Starry Night</w:t>
      </w:r>
      <w:r w:rsidRPr="00FA6605">
        <w:rPr>
          <w:rFonts w:ascii="Calibri" w:hAnsi="Calibri" w:cs="Calibri"/>
          <w:color w:val="000000"/>
          <w:sz w:val="22"/>
          <w:szCs w:val="22"/>
          <w:bdr w:val="none" w:sz="0" w:space="0" w:color="auto" w:frame="1"/>
        </w:rPr>
        <w:t>, </w:t>
      </w:r>
      <w:r w:rsidRPr="00FA6605">
        <w:rPr>
          <w:rFonts w:ascii="Calibri" w:hAnsi="Calibri" w:cs="Calibri"/>
          <w:i/>
          <w:iCs/>
          <w:color w:val="000000"/>
          <w:sz w:val="22"/>
          <w:szCs w:val="22"/>
          <w:bdr w:val="none" w:sz="0" w:space="0" w:color="auto" w:frame="1"/>
        </w:rPr>
        <w:t>Irises</w:t>
      </w:r>
      <w:r w:rsidRPr="00FA6605">
        <w:rPr>
          <w:rFonts w:ascii="Calibri" w:hAnsi="Calibri" w:cs="Calibri"/>
          <w:color w:val="000000"/>
          <w:sz w:val="22"/>
          <w:szCs w:val="22"/>
          <w:bdr w:val="none" w:sz="0" w:space="0" w:color="auto" w:frame="1"/>
        </w:rPr>
        <w:t>, </w:t>
      </w:r>
      <w:r w:rsidRPr="00FA6605">
        <w:rPr>
          <w:rFonts w:ascii="Calibri" w:hAnsi="Calibri" w:cs="Calibri"/>
          <w:i/>
          <w:iCs/>
          <w:color w:val="000000"/>
          <w:sz w:val="22"/>
          <w:szCs w:val="22"/>
          <w:bdr w:val="none" w:sz="0" w:space="0" w:color="auto" w:frame="1"/>
        </w:rPr>
        <w:t>Café Terrace at Night</w:t>
      </w:r>
      <w:r w:rsidRPr="00FA6605">
        <w:rPr>
          <w:rFonts w:ascii="Calibri" w:hAnsi="Calibri" w:cs="Calibri"/>
          <w:color w:val="000000"/>
          <w:sz w:val="22"/>
          <w:szCs w:val="22"/>
          <w:bdr w:val="none" w:sz="0" w:space="0" w:color="auto" w:frame="1"/>
        </w:rPr>
        <w:t>, </w:t>
      </w:r>
      <w:r w:rsidRPr="00FA6605">
        <w:rPr>
          <w:rFonts w:ascii="Calibri" w:hAnsi="Calibri" w:cs="Calibri"/>
          <w:i/>
          <w:iCs/>
          <w:color w:val="000000"/>
          <w:sz w:val="22"/>
          <w:szCs w:val="22"/>
          <w:bdr w:val="none" w:sz="0" w:space="0" w:color="auto" w:frame="1"/>
        </w:rPr>
        <w:t>Bedroom in Arles</w:t>
      </w:r>
      <w:r w:rsidRPr="00FA6605">
        <w:rPr>
          <w:rFonts w:ascii="Calibri" w:hAnsi="Calibri" w:cs="Calibri"/>
          <w:color w:val="000000"/>
          <w:sz w:val="22"/>
          <w:szCs w:val="22"/>
          <w:bdr w:val="none" w:sz="0" w:space="0" w:color="auto" w:frame="1"/>
        </w:rPr>
        <w:t> and </w:t>
      </w:r>
      <w:r w:rsidRPr="00FA6605">
        <w:rPr>
          <w:rFonts w:ascii="Calibri" w:hAnsi="Calibri" w:cs="Calibri"/>
          <w:i/>
          <w:iCs/>
          <w:color w:val="000000"/>
          <w:sz w:val="22"/>
          <w:szCs w:val="22"/>
          <w:bdr w:val="none" w:sz="0" w:space="0" w:color="auto" w:frame="1"/>
        </w:rPr>
        <w:t>Almond Blossoms</w:t>
      </w:r>
      <w:r w:rsidRPr="00FA6605">
        <w:rPr>
          <w:rFonts w:ascii="Calibri" w:hAnsi="Calibri" w:cs="Calibri"/>
          <w:color w:val="000000"/>
          <w:sz w:val="22"/>
          <w:szCs w:val="22"/>
          <w:bdr w:val="none" w:sz="0" w:space="0" w:color="auto" w:frame="1"/>
        </w:rPr>
        <w:t>.</w:t>
      </w:r>
    </w:p>
    <w:p w14:paraId="20CA6D2A" w14:textId="24328BCC" w:rsidR="008B4F18" w:rsidRDefault="00A43F94" w:rsidP="00477F65">
      <w:pPr>
        <w:pStyle w:val="NormalWeb"/>
        <w:shd w:val="clear" w:color="auto" w:fill="FFFFFF"/>
        <w:spacing w:before="0" w:beforeAutospacing="0" w:after="0" w:afterAutospacing="0"/>
        <w:rPr>
          <w:rFonts w:ascii="Calibri" w:hAnsi="Calibri" w:cs="Calibri"/>
          <w:color w:val="000000"/>
          <w:sz w:val="22"/>
          <w:szCs w:val="22"/>
          <w:bdr w:val="none" w:sz="0" w:space="0" w:color="auto" w:frame="1"/>
        </w:rPr>
      </w:pPr>
      <w:r w:rsidRPr="00FA6605">
        <w:rPr>
          <w:rFonts w:ascii="Calibri" w:hAnsi="Calibri" w:cs="Calibri"/>
          <w:color w:val="000000"/>
          <w:sz w:val="22"/>
          <w:szCs w:val="22"/>
          <w:bdr w:val="none" w:sz="0" w:space="0" w:color="auto" w:frame="1"/>
        </w:rPr>
        <w:t>But dogged by mental health problems, in 1889 he cut off his left ear, and the following year – aged 37 - he took his own life.</w:t>
      </w:r>
    </w:p>
    <w:p w14:paraId="0137569E" w14:textId="77777777" w:rsidR="0012184F" w:rsidRPr="00477F65" w:rsidRDefault="0012184F" w:rsidP="00477F65">
      <w:pPr>
        <w:pStyle w:val="NormalWeb"/>
        <w:shd w:val="clear" w:color="auto" w:fill="FFFFFF"/>
        <w:spacing w:before="0" w:beforeAutospacing="0" w:after="0" w:afterAutospacing="0"/>
        <w:rPr>
          <w:rFonts w:ascii="Calibri" w:hAnsi="Calibri" w:cs="Calibri"/>
          <w:color w:val="242424"/>
          <w:sz w:val="23"/>
          <w:szCs w:val="23"/>
        </w:rPr>
      </w:pPr>
    </w:p>
    <w:sectPr w:rsidR="0012184F" w:rsidRPr="00477F65" w:rsidSect="003F14AA">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7C590" w14:textId="77777777" w:rsidR="004B0E64" w:rsidRDefault="004B0E64">
      <w:pPr>
        <w:spacing w:after="0" w:line="240" w:lineRule="auto"/>
      </w:pPr>
      <w:r>
        <w:separator/>
      </w:r>
    </w:p>
  </w:endnote>
  <w:endnote w:type="continuationSeparator" w:id="0">
    <w:p w14:paraId="283E4BB2" w14:textId="77777777" w:rsidR="004B0E64" w:rsidRDefault="004B0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Regola Pro Regular">
    <w:altName w:val="Regola Pro"/>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051A987" w14:paraId="0BE1262C" w14:textId="77777777" w:rsidTr="4051A987">
      <w:trPr>
        <w:trHeight w:val="300"/>
      </w:trPr>
      <w:tc>
        <w:tcPr>
          <w:tcW w:w="3005" w:type="dxa"/>
        </w:tcPr>
        <w:p w14:paraId="7E76F489" w14:textId="4363366E" w:rsidR="4051A987" w:rsidRDefault="4051A987" w:rsidP="4051A987">
          <w:pPr>
            <w:pStyle w:val="Header"/>
            <w:ind w:left="-115"/>
          </w:pPr>
        </w:p>
      </w:tc>
      <w:tc>
        <w:tcPr>
          <w:tcW w:w="3005" w:type="dxa"/>
        </w:tcPr>
        <w:p w14:paraId="52FF0349" w14:textId="7055F42F" w:rsidR="4051A987" w:rsidRDefault="4051A987" w:rsidP="4051A987">
          <w:pPr>
            <w:pStyle w:val="Header"/>
            <w:jc w:val="center"/>
          </w:pPr>
        </w:p>
      </w:tc>
      <w:tc>
        <w:tcPr>
          <w:tcW w:w="3005" w:type="dxa"/>
        </w:tcPr>
        <w:p w14:paraId="20DC1B19" w14:textId="6FD5C226" w:rsidR="4051A987" w:rsidRDefault="4051A987" w:rsidP="4051A987">
          <w:pPr>
            <w:pStyle w:val="Header"/>
            <w:ind w:right="-115"/>
            <w:jc w:val="right"/>
          </w:pPr>
        </w:p>
      </w:tc>
    </w:tr>
  </w:tbl>
  <w:p w14:paraId="22898FB1" w14:textId="5D1F24D6" w:rsidR="4051A987" w:rsidRDefault="4051A987" w:rsidP="4051A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43A12" w14:textId="77777777" w:rsidR="004B0E64" w:rsidRDefault="004B0E64">
      <w:pPr>
        <w:spacing w:after="0" w:line="240" w:lineRule="auto"/>
      </w:pPr>
      <w:r>
        <w:separator/>
      </w:r>
    </w:p>
  </w:footnote>
  <w:footnote w:type="continuationSeparator" w:id="0">
    <w:p w14:paraId="4CE0234F" w14:textId="77777777" w:rsidR="004B0E64" w:rsidRDefault="004B0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051A987" w14:paraId="403DE940" w14:textId="77777777" w:rsidTr="4051A987">
      <w:trPr>
        <w:trHeight w:val="300"/>
      </w:trPr>
      <w:tc>
        <w:tcPr>
          <w:tcW w:w="3005" w:type="dxa"/>
        </w:tcPr>
        <w:p w14:paraId="729B4D9E" w14:textId="32549902" w:rsidR="4051A987" w:rsidRDefault="4051A987" w:rsidP="4051A987">
          <w:pPr>
            <w:pStyle w:val="Header"/>
            <w:ind w:left="-115"/>
          </w:pPr>
        </w:p>
      </w:tc>
      <w:tc>
        <w:tcPr>
          <w:tcW w:w="3005" w:type="dxa"/>
        </w:tcPr>
        <w:p w14:paraId="6CC7E73F" w14:textId="2602F018" w:rsidR="4051A987" w:rsidRDefault="4051A987" w:rsidP="4051A987">
          <w:pPr>
            <w:pStyle w:val="Header"/>
            <w:jc w:val="center"/>
          </w:pPr>
        </w:p>
      </w:tc>
      <w:tc>
        <w:tcPr>
          <w:tcW w:w="3005" w:type="dxa"/>
        </w:tcPr>
        <w:p w14:paraId="66CFF0EC" w14:textId="3FDC2DDF" w:rsidR="4051A987" w:rsidRDefault="4051A987" w:rsidP="4051A987">
          <w:pPr>
            <w:pStyle w:val="Header"/>
            <w:ind w:right="-115"/>
            <w:jc w:val="right"/>
          </w:pPr>
        </w:p>
      </w:tc>
    </w:tr>
  </w:tbl>
  <w:p w14:paraId="741829FD" w14:textId="2F5B1BDD" w:rsidR="4051A987" w:rsidRDefault="4051A987" w:rsidP="4051A9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BB"/>
    <w:rsid w:val="000009FB"/>
    <w:rsid w:val="00000A06"/>
    <w:rsid w:val="00000F84"/>
    <w:rsid w:val="00001EFF"/>
    <w:rsid w:val="00003646"/>
    <w:rsid w:val="000040DA"/>
    <w:rsid w:val="00011670"/>
    <w:rsid w:val="00011841"/>
    <w:rsid w:val="00013D4C"/>
    <w:rsid w:val="00015341"/>
    <w:rsid w:val="00017382"/>
    <w:rsid w:val="00023683"/>
    <w:rsid w:val="000277F7"/>
    <w:rsid w:val="00027B3C"/>
    <w:rsid w:val="00030A85"/>
    <w:rsid w:val="000328CC"/>
    <w:rsid w:val="00034CA2"/>
    <w:rsid w:val="000373A7"/>
    <w:rsid w:val="000438FA"/>
    <w:rsid w:val="0004659D"/>
    <w:rsid w:val="000508B5"/>
    <w:rsid w:val="000508F0"/>
    <w:rsid w:val="00056001"/>
    <w:rsid w:val="000567C5"/>
    <w:rsid w:val="000634EA"/>
    <w:rsid w:val="00063F1A"/>
    <w:rsid w:val="00064DBE"/>
    <w:rsid w:val="00065419"/>
    <w:rsid w:val="00065872"/>
    <w:rsid w:val="00066DC5"/>
    <w:rsid w:val="000727C4"/>
    <w:rsid w:val="0007349C"/>
    <w:rsid w:val="00075B0B"/>
    <w:rsid w:val="00077888"/>
    <w:rsid w:val="0007792C"/>
    <w:rsid w:val="00080DAB"/>
    <w:rsid w:val="00083FB6"/>
    <w:rsid w:val="00091139"/>
    <w:rsid w:val="00092DEF"/>
    <w:rsid w:val="000942CC"/>
    <w:rsid w:val="000A26F7"/>
    <w:rsid w:val="000A3E58"/>
    <w:rsid w:val="000A41BC"/>
    <w:rsid w:val="000A48FD"/>
    <w:rsid w:val="000A658E"/>
    <w:rsid w:val="000A6A36"/>
    <w:rsid w:val="000A726D"/>
    <w:rsid w:val="000A7E80"/>
    <w:rsid w:val="000B0A98"/>
    <w:rsid w:val="000B2BE9"/>
    <w:rsid w:val="000C02AA"/>
    <w:rsid w:val="000C07E6"/>
    <w:rsid w:val="000C2CAD"/>
    <w:rsid w:val="000C788A"/>
    <w:rsid w:val="000D54A4"/>
    <w:rsid w:val="000E17AF"/>
    <w:rsid w:val="000E7BC6"/>
    <w:rsid w:val="0010125D"/>
    <w:rsid w:val="00101765"/>
    <w:rsid w:val="0010240D"/>
    <w:rsid w:val="0010589C"/>
    <w:rsid w:val="0011215F"/>
    <w:rsid w:val="00114090"/>
    <w:rsid w:val="0012184F"/>
    <w:rsid w:val="00122FF2"/>
    <w:rsid w:val="001231D5"/>
    <w:rsid w:val="00125951"/>
    <w:rsid w:val="001340F7"/>
    <w:rsid w:val="0013549F"/>
    <w:rsid w:val="0013624E"/>
    <w:rsid w:val="001369F8"/>
    <w:rsid w:val="0014167A"/>
    <w:rsid w:val="00142398"/>
    <w:rsid w:val="001426A5"/>
    <w:rsid w:val="00143F17"/>
    <w:rsid w:val="00144B23"/>
    <w:rsid w:val="00155001"/>
    <w:rsid w:val="001564FF"/>
    <w:rsid w:val="00157C5F"/>
    <w:rsid w:val="00161E71"/>
    <w:rsid w:val="00162118"/>
    <w:rsid w:val="00162A8B"/>
    <w:rsid w:val="001641D7"/>
    <w:rsid w:val="00165737"/>
    <w:rsid w:val="00165E88"/>
    <w:rsid w:val="00166DB8"/>
    <w:rsid w:val="00174678"/>
    <w:rsid w:val="00174CEF"/>
    <w:rsid w:val="0017554B"/>
    <w:rsid w:val="00182DFD"/>
    <w:rsid w:val="001848A8"/>
    <w:rsid w:val="00187234"/>
    <w:rsid w:val="001873F4"/>
    <w:rsid w:val="00191EFD"/>
    <w:rsid w:val="0019484F"/>
    <w:rsid w:val="001A0D0E"/>
    <w:rsid w:val="001A5BC3"/>
    <w:rsid w:val="001A7413"/>
    <w:rsid w:val="001A7D34"/>
    <w:rsid w:val="001B3E0C"/>
    <w:rsid w:val="001B430B"/>
    <w:rsid w:val="001C29B0"/>
    <w:rsid w:val="001C2CE4"/>
    <w:rsid w:val="001D3AA5"/>
    <w:rsid w:val="001D76C7"/>
    <w:rsid w:val="001F18C7"/>
    <w:rsid w:val="002017B1"/>
    <w:rsid w:val="00203700"/>
    <w:rsid w:val="00205FB3"/>
    <w:rsid w:val="00206ACD"/>
    <w:rsid w:val="002079DA"/>
    <w:rsid w:val="002127C4"/>
    <w:rsid w:val="00216936"/>
    <w:rsid w:val="00222173"/>
    <w:rsid w:val="00223AFA"/>
    <w:rsid w:val="00223E3E"/>
    <w:rsid w:val="00232737"/>
    <w:rsid w:val="0023420D"/>
    <w:rsid w:val="002472F5"/>
    <w:rsid w:val="002507D8"/>
    <w:rsid w:val="00252C13"/>
    <w:rsid w:val="00252F85"/>
    <w:rsid w:val="00253539"/>
    <w:rsid w:val="0025540E"/>
    <w:rsid w:val="00263401"/>
    <w:rsid w:val="00270421"/>
    <w:rsid w:val="00272A48"/>
    <w:rsid w:val="002762F3"/>
    <w:rsid w:val="002764B5"/>
    <w:rsid w:val="00277DFB"/>
    <w:rsid w:val="00281A12"/>
    <w:rsid w:val="002833B0"/>
    <w:rsid w:val="00287CAA"/>
    <w:rsid w:val="00290647"/>
    <w:rsid w:val="00293ABA"/>
    <w:rsid w:val="00293C8A"/>
    <w:rsid w:val="002A5F36"/>
    <w:rsid w:val="002A6AC3"/>
    <w:rsid w:val="002A6E4D"/>
    <w:rsid w:val="002C3D94"/>
    <w:rsid w:val="002C6F99"/>
    <w:rsid w:val="002C75A8"/>
    <w:rsid w:val="002D148D"/>
    <w:rsid w:val="002D1CC5"/>
    <w:rsid w:val="002E0310"/>
    <w:rsid w:val="002E0E30"/>
    <w:rsid w:val="002E5F76"/>
    <w:rsid w:val="002F3282"/>
    <w:rsid w:val="002F3449"/>
    <w:rsid w:val="002F55D7"/>
    <w:rsid w:val="002F7547"/>
    <w:rsid w:val="00302088"/>
    <w:rsid w:val="0030469C"/>
    <w:rsid w:val="00305024"/>
    <w:rsid w:val="003066E3"/>
    <w:rsid w:val="00307592"/>
    <w:rsid w:val="00312B4A"/>
    <w:rsid w:val="00312C29"/>
    <w:rsid w:val="003204BF"/>
    <w:rsid w:val="00323831"/>
    <w:rsid w:val="00325896"/>
    <w:rsid w:val="00325DA1"/>
    <w:rsid w:val="003262B0"/>
    <w:rsid w:val="00326515"/>
    <w:rsid w:val="003306A3"/>
    <w:rsid w:val="00334032"/>
    <w:rsid w:val="0033477B"/>
    <w:rsid w:val="003370E2"/>
    <w:rsid w:val="00337C5C"/>
    <w:rsid w:val="003410E4"/>
    <w:rsid w:val="00347462"/>
    <w:rsid w:val="0035142D"/>
    <w:rsid w:val="00353BAE"/>
    <w:rsid w:val="0035452B"/>
    <w:rsid w:val="003552EF"/>
    <w:rsid w:val="003618C3"/>
    <w:rsid w:val="00365A4B"/>
    <w:rsid w:val="00366DC1"/>
    <w:rsid w:val="003672EC"/>
    <w:rsid w:val="00371159"/>
    <w:rsid w:val="00382B2B"/>
    <w:rsid w:val="00383DE9"/>
    <w:rsid w:val="003A2C89"/>
    <w:rsid w:val="003A31AC"/>
    <w:rsid w:val="003A39D7"/>
    <w:rsid w:val="003A403F"/>
    <w:rsid w:val="003A4530"/>
    <w:rsid w:val="003A454C"/>
    <w:rsid w:val="003B121B"/>
    <w:rsid w:val="003C3186"/>
    <w:rsid w:val="003C784C"/>
    <w:rsid w:val="003D1513"/>
    <w:rsid w:val="003D2760"/>
    <w:rsid w:val="003D2DCB"/>
    <w:rsid w:val="003D4BC3"/>
    <w:rsid w:val="003D66C7"/>
    <w:rsid w:val="003E1765"/>
    <w:rsid w:val="003E3821"/>
    <w:rsid w:val="003E4AB8"/>
    <w:rsid w:val="003E5F93"/>
    <w:rsid w:val="003E7576"/>
    <w:rsid w:val="003E765E"/>
    <w:rsid w:val="003F14AA"/>
    <w:rsid w:val="003F3C77"/>
    <w:rsid w:val="0040344A"/>
    <w:rsid w:val="004079A3"/>
    <w:rsid w:val="004118D4"/>
    <w:rsid w:val="00415888"/>
    <w:rsid w:val="004171D1"/>
    <w:rsid w:val="00423804"/>
    <w:rsid w:val="0043057B"/>
    <w:rsid w:val="00437AAA"/>
    <w:rsid w:val="004436A1"/>
    <w:rsid w:val="00443942"/>
    <w:rsid w:val="00443B3A"/>
    <w:rsid w:val="00445598"/>
    <w:rsid w:val="004474E8"/>
    <w:rsid w:val="00447928"/>
    <w:rsid w:val="004523FA"/>
    <w:rsid w:val="004528E5"/>
    <w:rsid w:val="00461383"/>
    <w:rsid w:val="00461F1B"/>
    <w:rsid w:val="00464BE6"/>
    <w:rsid w:val="004700FF"/>
    <w:rsid w:val="00471E2D"/>
    <w:rsid w:val="00477F65"/>
    <w:rsid w:val="004967AB"/>
    <w:rsid w:val="004A0459"/>
    <w:rsid w:val="004A0BD9"/>
    <w:rsid w:val="004A793F"/>
    <w:rsid w:val="004B0E64"/>
    <w:rsid w:val="004B31EE"/>
    <w:rsid w:val="004B3A42"/>
    <w:rsid w:val="004B6A25"/>
    <w:rsid w:val="004D1823"/>
    <w:rsid w:val="004D2460"/>
    <w:rsid w:val="004D3F44"/>
    <w:rsid w:val="004D423E"/>
    <w:rsid w:val="004D45D9"/>
    <w:rsid w:val="004D7BE6"/>
    <w:rsid w:val="004E04ED"/>
    <w:rsid w:val="004E28BC"/>
    <w:rsid w:val="004E5D21"/>
    <w:rsid w:val="004E5F77"/>
    <w:rsid w:val="004F7C80"/>
    <w:rsid w:val="00500BC1"/>
    <w:rsid w:val="005018CA"/>
    <w:rsid w:val="005041FB"/>
    <w:rsid w:val="00505576"/>
    <w:rsid w:val="00505E14"/>
    <w:rsid w:val="00506800"/>
    <w:rsid w:val="005116C7"/>
    <w:rsid w:val="005143CB"/>
    <w:rsid w:val="0051517D"/>
    <w:rsid w:val="005160EB"/>
    <w:rsid w:val="00516291"/>
    <w:rsid w:val="00516BE9"/>
    <w:rsid w:val="005177F1"/>
    <w:rsid w:val="00522007"/>
    <w:rsid w:val="00526DC7"/>
    <w:rsid w:val="00526E4B"/>
    <w:rsid w:val="0052762B"/>
    <w:rsid w:val="005276E7"/>
    <w:rsid w:val="00527D8B"/>
    <w:rsid w:val="00532A47"/>
    <w:rsid w:val="00533510"/>
    <w:rsid w:val="00541778"/>
    <w:rsid w:val="00542680"/>
    <w:rsid w:val="00543BCD"/>
    <w:rsid w:val="00543FC0"/>
    <w:rsid w:val="00545952"/>
    <w:rsid w:val="00547A5F"/>
    <w:rsid w:val="00550291"/>
    <w:rsid w:val="00551393"/>
    <w:rsid w:val="00554707"/>
    <w:rsid w:val="00555ED5"/>
    <w:rsid w:val="00557240"/>
    <w:rsid w:val="00560B3F"/>
    <w:rsid w:val="00561075"/>
    <w:rsid w:val="00566290"/>
    <w:rsid w:val="00566C46"/>
    <w:rsid w:val="0057188E"/>
    <w:rsid w:val="00574287"/>
    <w:rsid w:val="00575592"/>
    <w:rsid w:val="0058088B"/>
    <w:rsid w:val="005811A2"/>
    <w:rsid w:val="005832CD"/>
    <w:rsid w:val="00586064"/>
    <w:rsid w:val="005868DC"/>
    <w:rsid w:val="005877C6"/>
    <w:rsid w:val="005911D5"/>
    <w:rsid w:val="00592658"/>
    <w:rsid w:val="00596E75"/>
    <w:rsid w:val="005A2AB4"/>
    <w:rsid w:val="005A5FF8"/>
    <w:rsid w:val="005B15A2"/>
    <w:rsid w:val="005B2125"/>
    <w:rsid w:val="005C25D1"/>
    <w:rsid w:val="005C5207"/>
    <w:rsid w:val="005D2055"/>
    <w:rsid w:val="005D3A32"/>
    <w:rsid w:val="005D45D7"/>
    <w:rsid w:val="005D4B76"/>
    <w:rsid w:val="005E0B39"/>
    <w:rsid w:val="005E15CF"/>
    <w:rsid w:val="005E2BAC"/>
    <w:rsid w:val="005E3E44"/>
    <w:rsid w:val="005E3FD7"/>
    <w:rsid w:val="005F4BC2"/>
    <w:rsid w:val="006066F2"/>
    <w:rsid w:val="0060670F"/>
    <w:rsid w:val="0061010C"/>
    <w:rsid w:val="00611650"/>
    <w:rsid w:val="0061546F"/>
    <w:rsid w:val="006178B6"/>
    <w:rsid w:val="006208C7"/>
    <w:rsid w:val="00621444"/>
    <w:rsid w:val="0062260E"/>
    <w:rsid w:val="00622A2F"/>
    <w:rsid w:val="0063684A"/>
    <w:rsid w:val="00640009"/>
    <w:rsid w:val="00645620"/>
    <w:rsid w:val="0064580D"/>
    <w:rsid w:val="006466E8"/>
    <w:rsid w:val="006478AB"/>
    <w:rsid w:val="00651757"/>
    <w:rsid w:val="00667BBB"/>
    <w:rsid w:val="00672390"/>
    <w:rsid w:val="00674313"/>
    <w:rsid w:val="0067685D"/>
    <w:rsid w:val="0068280E"/>
    <w:rsid w:val="006835EF"/>
    <w:rsid w:val="006858F0"/>
    <w:rsid w:val="00685B76"/>
    <w:rsid w:val="00692C5B"/>
    <w:rsid w:val="0069413A"/>
    <w:rsid w:val="00694CFC"/>
    <w:rsid w:val="00696A91"/>
    <w:rsid w:val="006A4FDC"/>
    <w:rsid w:val="006B2D70"/>
    <w:rsid w:val="006B43F4"/>
    <w:rsid w:val="006C52CF"/>
    <w:rsid w:val="006D2F01"/>
    <w:rsid w:val="006D4CA4"/>
    <w:rsid w:val="006D4D6C"/>
    <w:rsid w:val="006D5B57"/>
    <w:rsid w:val="006E496D"/>
    <w:rsid w:val="006E62DA"/>
    <w:rsid w:val="006F7E94"/>
    <w:rsid w:val="00702D97"/>
    <w:rsid w:val="00705D7C"/>
    <w:rsid w:val="0070780D"/>
    <w:rsid w:val="0071205F"/>
    <w:rsid w:val="00713AD6"/>
    <w:rsid w:val="00715433"/>
    <w:rsid w:val="00715F12"/>
    <w:rsid w:val="00727F77"/>
    <w:rsid w:val="0074185F"/>
    <w:rsid w:val="00743305"/>
    <w:rsid w:val="007438FD"/>
    <w:rsid w:val="007474AE"/>
    <w:rsid w:val="007507DB"/>
    <w:rsid w:val="00750BD1"/>
    <w:rsid w:val="007521E7"/>
    <w:rsid w:val="007524F2"/>
    <w:rsid w:val="00752981"/>
    <w:rsid w:val="00755BF0"/>
    <w:rsid w:val="007659E9"/>
    <w:rsid w:val="007719C5"/>
    <w:rsid w:val="007839FE"/>
    <w:rsid w:val="00783F88"/>
    <w:rsid w:val="0078454D"/>
    <w:rsid w:val="00793839"/>
    <w:rsid w:val="00794A67"/>
    <w:rsid w:val="00794BC9"/>
    <w:rsid w:val="00796C55"/>
    <w:rsid w:val="007A2714"/>
    <w:rsid w:val="007A5C59"/>
    <w:rsid w:val="007A6B44"/>
    <w:rsid w:val="007B008B"/>
    <w:rsid w:val="007B00A3"/>
    <w:rsid w:val="007B046E"/>
    <w:rsid w:val="007B0597"/>
    <w:rsid w:val="007B05BF"/>
    <w:rsid w:val="007B360D"/>
    <w:rsid w:val="007B63A0"/>
    <w:rsid w:val="007B6CFB"/>
    <w:rsid w:val="007C29E9"/>
    <w:rsid w:val="007C34A1"/>
    <w:rsid w:val="007C3969"/>
    <w:rsid w:val="007C3CF2"/>
    <w:rsid w:val="007C47AA"/>
    <w:rsid w:val="007D627C"/>
    <w:rsid w:val="007D66B0"/>
    <w:rsid w:val="007E26BB"/>
    <w:rsid w:val="007E54F2"/>
    <w:rsid w:val="007E604B"/>
    <w:rsid w:val="007F3F6A"/>
    <w:rsid w:val="00801585"/>
    <w:rsid w:val="00803AAD"/>
    <w:rsid w:val="00817860"/>
    <w:rsid w:val="00820CCA"/>
    <w:rsid w:val="00824C3A"/>
    <w:rsid w:val="00825183"/>
    <w:rsid w:val="0082679D"/>
    <w:rsid w:val="0082780F"/>
    <w:rsid w:val="0084017A"/>
    <w:rsid w:val="008408AD"/>
    <w:rsid w:val="00844DD4"/>
    <w:rsid w:val="00845711"/>
    <w:rsid w:val="00850767"/>
    <w:rsid w:val="008542A1"/>
    <w:rsid w:val="0086016C"/>
    <w:rsid w:val="008633C7"/>
    <w:rsid w:val="00864266"/>
    <w:rsid w:val="0086779C"/>
    <w:rsid w:val="00870359"/>
    <w:rsid w:val="0087278C"/>
    <w:rsid w:val="008768AF"/>
    <w:rsid w:val="008A004A"/>
    <w:rsid w:val="008A3CA1"/>
    <w:rsid w:val="008A6E1D"/>
    <w:rsid w:val="008A7EE1"/>
    <w:rsid w:val="008B03F6"/>
    <w:rsid w:val="008B4F18"/>
    <w:rsid w:val="008B530B"/>
    <w:rsid w:val="008B691A"/>
    <w:rsid w:val="008B701F"/>
    <w:rsid w:val="008C5445"/>
    <w:rsid w:val="008C64E9"/>
    <w:rsid w:val="008D2BD5"/>
    <w:rsid w:val="008D4602"/>
    <w:rsid w:val="008D4734"/>
    <w:rsid w:val="008D7D91"/>
    <w:rsid w:val="008E14DC"/>
    <w:rsid w:val="008E1BCB"/>
    <w:rsid w:val="008E360B"/>
    <w:rsid w:val="008F5393"/>
    <w:rsid w:val="008F6871"/>
    <w:rsid w:val="008F725B"/>
    <w:rsid w:val="008F7769"/>
    <w:rsid w:val="009009BC"/>
    <w:rsid w:val="0090144F"/>
    <w:rsid w:val="00902D87"/>
    <w:rsid w:val="00904C94"/>
    <w:rsid w:val="00906120"/>
    <w:rsid w:val="009102BC"/>
    <w:rsid w:val="00913161"/>
    <w:rsid w:val="0091723A"/>
    <w:rsid w:val="00917605"/>
    <w:rsid w:val="0092136B"/>
    <w:rsid w:val="00922DC8"/>
    <w:rsid w:val="00927DAF"/>
    <w:rsid w:val="00931EF6"/>
    <w:rsid w:val="00932FCE"/>
    <w:rsid w:val="00933EF2"/>
    <w:rsid w:val="00934614"/>
    <w:rsid w:val="009435DC"/>
    <w:rsid w:val="0094414D"/>
    <w:rsid w:val="0094456A"/>
    <w:rsid w:val="00946F05"/>
    <w:rsid w:val="00952EF3"/>
    <w:rsid w:val="0097066F"/>
    <w:rsid w:val="00970F49"/>
    <w:rsid w:val="0097119B"/>
    <w:rsid w:val="00972D59"/>
    <w:rsid w:val="00972DA5"/>
    <w:rsid w:val="00974297"/>
    <w:rsid w:val="0097778B"/>
    <w:rsid w:val="00980EA0"/>
    <w:rsid w:val="00985BDE"/>
    <w:rsid w:val="009860CA"/>
    <w:rsid w:val="00990970"/>
    <w:rsid w:val="009A1F0E"/>
    <w:rsid w:val="009A34F6"/>
    <w:rsid w:val="009B172E"/>
    <w:rsid w:val="009B33A9"/>
    <w:rsid w:val="009B701F"/>
    <w:rsid w:val="009C45CD"/>
    <w:rsid w:val="009C4D8B"/>
    <w:rsid w:val="009E0FBB"/>
    <w:rsid w:val="009E2AFC"/>
    <w:rsid w:val="009E4266"/>
    <w:rsid w:val="009F1DAF"/>
    <w:rsid w:val="009F5DFB"/>
    <w:rsid w:val="00A00344"/>
    <w:rsid w:val="00A01555"/>
    <w:rsid w:val="00A01B2A"/>
    <w:rsid w:val="00A05C57"/>
    <w:rsid w:val="00A05D36"/>
    <w:rsid w:val="00A1055B"/>
    <w:rsid w:val="00A22377"/>
    <w:rsid w:val="00A23FEE"/>
    <w:rsid w:val="00A25AEB"/>
    <w:rsid w:val="00A26E00"/>
    <w:rsid w:val="00A301BA"/>
    <w:rsid w:val="00A32E6F"/>
    <w:rsid w:val="00A33F19"/>
    <w:rsid w:val="00A34A8C"/>
    <w:rsid w:val="00A36165"/>
    <w:rsid w:val="00A4224A"/>
    <w:rsid w:val="00A43831"/>
    <w:rsid w:val="00A43F94"/>
    <w:rsid w:val="00A45058"/>
    <w:rsid w:val="00A4621B"/>
    <w:rsid w:val="00A5097D"/>
    <w:rsid w:val="00A51A93"/>
    <w:rsid w:val="00A525DE"/>
    <w:rsid w:val="00A53753"/>
    <w:rsid w:val="00A62729"/>
    <w:rsid w:val="00A629B9"/>
    <w:rsid w:val="00A62E97"/>
    <w:rsid w:val="00A634B3"/>
    <w:rsid w:val="00A6532B"/>
    <w:rsid w:val="00A66D92"/>
    <w:rsid w:val="00A723B8"/>
    <w:rsid w:val="00A75916"/>
    <w:rsid w:val="00A76D03"/>
    <w:rsid w:val="00A7754D"/>
    <w:rsid w:val="00A7763B"/>
    <w:rsid w:val="00A77883"/>
    <w:rsid w:val="00A82EF8"/>
    <w:rsid w:val="00A8562A"/>
    <w:rsid w:val="00A87338"/>
    <w:rsid w:val="00A9027F"/>
    <w:rsid w:val="00A9363D"/>
    <w:rsid w:val="00A936F2"/>
    <w:rsid w:val="00AA0F96"/>
    <w:rsid w:val="00AA16CF"/>
    <w:rsid w:val="00AA248E"/>
    <w:rsid w:val="00AA6D03"/>
    <w:rsid w:val="00AA7DB2"/>
    <w:rsid w:val="00AB0424"/>
    <w:rsid w:val="00AB474F"/>
    <w:rsid w:val="00AB71D7"/>
    <w:rsid w:val="00AC069E"/>
    <w:rsid w:val="00AC0E1C"/>
    <w:rsid w:val="00AC1CF8"/>
    <w:rsid w:val="00AC1E23"/>
    <w:rsid w:val="00AC2D89"/>
    <w:rsid w:val="00AC2F25"/>
    <w:rsid w:val="00AC3A68"/>
    <w:rsid w:val="00AC5D64"/>
    <w:rsid w:val="00AD1008"/>
    <w:rsid w:val="00AD2DEB"/>
    <w:rsid w:val="00AD639C"/>
    <w:rsid w:val="00AE309A"/>
    <w:rsid w:val="00AF0603"/>
    <w:rsid w:val="00AF1711"/>
    <w:rsid w:val="00AF18A7"/>
    <w:rsid w:val="00B01864"/>
    <w:rsid w:val="00B03219"/>
    <w:rsid w:val="00B03C91"/>
    <w:rsid w:val="00B112F9"/>
    <w:rsid w:val="00B11C83"/>
    <w:rsid w:val="00B12C03"/>
    <w:rsid w:val="00B15A89"/>
    <w:rsid w:val="00B20C7B"/>
    <w:rsid w:val="00B241B5"/>
    <w:rsid w:val="00B24CAC"/>
    <w:rsid w:val="00B25FC0"/>
    <w:rsid w:val="00B30B60"/>
    <w:rsid w:val="00B337F6"/>
    <w:rsid w:val="00B3407A"/>
    <w:rsid w:val="00B36C5F"/>
    <w:rsid w:val="00B37891"/>
    <w:rsid w:val="00B4320F"/>
    <w:rsid w:val="00B43567"/>
    <w:rsid w:val="00B54FDA"/>
    <w:rsid w:val="00B55AF9"/>
    <w:rsid w:val="00B55DE8"/>
    <w:rsid w:val="00B618E6"/>
    <w:rsid w:val="00B62A81"/>
    <w:rsid w:val="00B62D1D"/>
    <w:rsid w:val="00B64A81"/>
    <w:rsid w:val="00B66D1A"/>
    <w:rsid w:val="00B768BE"/>
    <w:rsid w:val="00B7782F"/>
    <w:rsid w:val="00B77C95"/>
    <w:rsid w:val="00B80AF8"/>
    <w:rsid w:val="00B87798"/>
    <w:rsid w:val="00B94CBE"/>
    <w:rsid w:val="00B95980"/>
    <w:rsid w:val="00BA014B"/>
    <w:rsid w:val="00BA1FD3"/>
    <w:rsid w:val="00BA2027"/>
    <w:rsid w:val="00BA2A40"/>
    <w:rsid w:val="00BA3DB1"/>
    <w:rsid w:val="00BA4CFE"/>
    <w:rsid w:val="00BA7166"/>
    <w:rsid w:val="00BB03DF"/>
    <w:rsid w:val="00BB1FF0"/>
    <w:rsid w:val="00BB35EF"/>
    <w:rsid w:val="00BB4767"/>
    <w:rsid w:val="00BB6FDC"/>
    <w:rsid w:val="00BC073A"/>
    <w:rsid w:val="00BC1C30"/>
    <w:rsid w:val="00BC42CA"/>
    <w:rsid w:val="00BC4B62"/>
    <w:rsid w:val="00BC75F2"/>
    <w:rsid w:val="00BD15AC"/>
    <w:rsid w:val="00BD46D6"/>
    <w:rsid w:val="00BD50DD"/>
    <w:rsid w:val="00BD6042"/>
    <w:rsid w:val="00BE0741"/>
    <w:rsid w:val="00BE56C3"/>
    <w:rsid w:val="00BE6004"/>
    <w:rsid w:val="00BE72D0"/>
    <w:rsid w:val="00BE7E3D"/>
    <w:rsid w:val="00BF06B9"/>
    <w:rsid w:val="00BF490F"/>
    <w:rsid w:val="00C00251"/>
    <w:rsid w:val="00C00A19"/>
    <w:rsid w:val="00C01928"/>
    <w:rsid w:val="00C068AC"/>
    <w:rsid w:val="00C11885"/>
    <w:rsid w:val="00C11899"/>
    <w:rsid w:val="00C11944"/>
    <w:rsid w:val="00C12539"/>
    <w:rsid w:val="00C13B02"/>
    <w:rsid w:val="00C14090"/>
    <w:rsid w:val="00C2004B"/>
    <w:rsid w:val="00C201FD"/>
    <w:rsid w:val="00C205B1"/>
    <w:rsid w:val="00C364D4"/>
    <w:rsid w:val="00C578EF"/>
    <w:rsid w:val="00C57B3A"/>
    <w:rsid w:val="00C60A5A"/>
    <w:rsid w:val="00C6127E"/>
    <w:rsid w:val="00C63E23"/>
    <w:rsid w:val="00C63F64"/>
    <w:rsid w:val="00C720BD"/>
    <w:rsid w:val="00C723EA"/>
    <w:rsid w:val="00C73752"/>
    <w:rsid w:val="00C7565D"/>
    <w:rsid w:val="00C75945"/>
    <w:rsid w:val="00C80530"/>
    <w:rsid w:val="00C82DB1"/>
    <w:rsid w:val="00C9596B"/>
    <w:rsid w:val="00C96DEB"/>
    <w:rsid w:val="00CA16BD"/>
    <w:rsid w:val="00CA2FEB"/>
    <w:rsid w:val="00CA3E2F"/>
    <w:rsid w:val="00CA47BB"/>
    <w:rsid w:val="00CA6318"/>
    <w:rsid w:val="00CA662B"/>
    <w:rsid w:val="00CB46B1"/>
    <w:rsid w:val="00CB7697"/>
    <w:rsid w:val="00CB7A4A"/>
    <w:rsid w:val="00CC7518"/>
    <w:rsid w:val="00CD0BBF"/>
    <w:rsid w:val="00CD1B1F"/>
    <w:rsid w:val="00CD4407"/>
    <w:rsid w:val="00CE0714"/>
    <w:rsid w:val="00CE1C22"/>
    <w:rsid w:val="00CE5752"/>
    <w:rsid w:val="00CE64E8"/>
    <w:rsid w:val="00CE661E"/>
    <w:rsid w:val="00CF0AF8"/>
    <w:rsid w:val="00CF32C6"/>
    <w:rsid w:val="00CF4811"/>
    <w:rsid w:val="00CF506D"/>
    <w:rsid w:val="00D0721E"/>
    <w:rsid w:val="00D0734B"/>
    <w:rsid w:val="00D07584"/>
    <w:rsid w:val="00D132F1"/>
    <w:rsid w:val="00D16E6D"/>
    <w:rsid w:val="00D20C49"/>
    <w:rsid w:val="00D23ACF"/>
    <w:rsid w:val="00D25CAC"/>
    <w:rsid w:val="00D27C9C"/>
    <w:rsid w:val="00D31BE9"/>
    <w:rsid w:val="00D36947"/>
    <w:rsid w:val="00D372FA"/>
    <w:rsid w:val="00D417A5"/>
    <w:rsid w:val="00D437A9"/>
    <w:rsid w:val="00D43FFB"/>
    <w:rsid w:val="00D5085E"/>
    <w:rsid w:val="00D67589"/>
    <w:rsid w:val="00D67A10"/>
    <w:rsid w:val="00D67BE6"/>
    <w:rsid w:val="00D723E2"/>
    <w:rsid w:val="00D77575"/>
    <w:rsid w:val="00D8386C"/>
    <w:rsid w:val="00D86194"/>
    <w:rsid w:val="00D91194"/>
    <w:rsid w:val="00D928D9"/>
    <w:rsid w:val="00D93434"/>
    <w:rsid w:val="00D95782"/>
    <w:rsid w:val="00D96EB1"/>
    <w:rsid w:val="00DA1DDA"/>
    <w:rsid w:val="00DA4497"/>
    <w:rsid w:val="00DB0F32"/>
    <w:rsid w:val="00DB1538"/>
    <w:rsid w:val="00DB41AC"/>
    <w:rsid w:val="00DB42C0"/>
    <w:rsid w:val="00DB7674"/>
    <w:rsid w:val="00DC0C8F"/>
    <w:rsid w:val="00DC0E47"/>
    <w:rsid w:val="00DC668C"/>
    <w:rsid w:val="00DD41A2"/>
    <w:rsid w:val="00DD6341"/>
    <w:rsid w:val="00DE49FD"/>
    <w:rsid w:val="00DE5DA2"/>
    <w:rsid w:val="00DF5704"/>
    <w:rsid w:val="00E01402"/>
    <w:rsid w:val="00E05B9F"/>
    <w:rsid w:val="00E10C1D"/>
    <w:rsid w:val="00E126DE"/>
    <w:rsid w:val="00E12F72"/>
    <w:rsid w:val="00E149AE"/>
    <w:rsid w:val="00E17B59"/>
    <w:rsid w:val="00E17D01"/>
    <w:rsid w:val="00E17F63"/>
    <w:rsid w:val="00E20711"/>
    <w:rsid w:val="00E2723F"/>
    <w:rsid w:val="00E31447"/>
    <w:rsid w:val="00E34CCD"/>
    <w:rsid w:val="00E366FA"/>
    <w:rsid w:val="00E37C9C"/>
    <w:rsid w:val="00E42C78"/>
    <w:rsid w:val="00E52AC8"/>
    <w:rsid w:val="00E55A87"/>
    <w:rsid w:val="00E57D40"/>
    <w:rsid w:val="00E60957"/>
    <w:rsid w:val="00E61524"/>
    <w:rsid w:val="00E62C05"/>
    <w:rsid w:val="00E62D0D"/>
    <w:rsid w:val="00E64DBA"/>
    <w:rsid w:val="00E6510C"/>
    <w:rsid w:val="00E7427E"/>
    <w:rsid w:val="00E80F96"/>
    <w:rsid w:val="00E832F1"/>
    <w:rsid w:val="00E83C26"/>
    <w:rsid w:val="00E8450B"/>
    <w:rsid w:val="00E84B9D"/>
    <w:rsid w:val="00E86485"/>
    <w:rsid w:val="00E86494"/>
    <w:rsid w:val="00E94FD6"/>
    <w:rsid w:val="00E956A4"/>
    <w:rsid w:val="00E95B6A"/>
    <w:rsid w:val="00EA18DD"/>
    <w:rsid w:val="00EA2549"/>
    <w:rsid w:val="00EA5802"/>
    <w:rsid w:val="00EB08EF"/>
    <w:rsid w:val="00EB3476"/>
    <w:rsid w:val="00EC0AB4"/>
    <w:rsid w:val="00EC1945"/>
    <w:rsid w:val="00EC2226"/>
    <w:rsid w:val="00EC24A9"/>
    <w:rsid w:val="00EC6BC6"/>
    <w:rsid w:val="00ED013C"/>
    <w:rsid w:val="00ED0264"/>
    <w:rsid w:val="00ED0BB4"/>
    <w:rsid w:val="00ED274D"/>
    <w:rsid w:val="00ED2F7F"/>
    <w:rsid w:val="00ED3856"/>
    <w:rsid w:val="00ED44A2"/>
    <w:rsid w:val="00ED64DA"/>
    <w:rsid w:val="00EE2E82"/>
    <w:rsid w:val="00EF0EEB"/>
    <w:rsid w:val="00EF302F"/>
    <w:rsid w:val="00EF4CCD"/>
    <w:rsid w:val="00EF63F4"/>
    <w:rsid w:val="00F03D29"/>
    <w:rsid w:val="00F05927"/>
    <w:rsid w:val="00F07832"/>
    <w:rsid w:val="00F13204"/>
    <w:rsid w:val="00F177A0"/>
    <w:rsid w:val="00F20E27"/>
    <w:rsid w:val="00F21881"/>
    <w:rsid w:val="00F22BED"/>
    <w:rsid w:val="00F26F54"/>
    <w:rsid w:val="00F35870"/>
    <w:rsid w:val="00F36D4B"/>
    <w:rsid w:val="00F40354"/>
    <w:rsid w:val="00F413A1"/>
    <w:rsid w:val="00F4588E"/>
    <w:rsid w:val="00F46827"/>
    <w:rsid w:val="00F50398"/>
    <w:rsid w:val="00F530D7"/>
    <w:rsid w:val="00F54D39"/>
    <w:rsid w:val="00F54E15"/>
    <w:rsid w:val="00F57E5F"/>
    <w:rsid w:val="00F61F93"/>
    <w:rsid w:val="00F629CE"/>
    <w:rsid w:val="00F63364"/>
    <w:rsid w:val="00F679F2"/>
    <w:rsid w:val="00F70ED4"/>
    <w:rsid w:val="00F7208F"/>
    <w:rsid w:val="00F72C12"/>
    <w:rsid w:val="00F77B73"/>
    <w:rsid w:val="00F77BD0"/>
    <w:rsid w:val="00F85710"/>
    <w:rsid w:val="00F85CBF"/>
    <w:rsid w:val="00F861A1"/>
    <w:rsid w:val="00F91EC6"/>
    <w:rsid w:val="00F92A0E"/>
    <w:rsid w:val="00F947B0"/>
    <w:rsid w:val="00FA4810"/>
    <w:rsid w:val="00FA7425"/>
    <w:rsid w:val="00FA7594"/>
    <w:rsid w:val="00FB42B7"/>
    <w:rsid w:val="00FB4360"/>
    <w:rsid w:val="00FB7457"/>
    <w:rsid w:val="00FC3476"/>
    <w:rsid w:val="00FD0110"/>
    <w:rsid w:val="00FD02A2"/>
    <w:rsid w:val="00FD3FAB"/>
    <w:rsid w:val="00FD56BA"/>
    <w:rsid w:val="00FD5B3D"/>
    <w:rsid w:val="00FD6475"/>
    <w:rsid w:val="00FE3F3B"/>
    <w:rsid w:val="00FF105A"/>
    <w:rsid w:val="00FF1993"/>
    <w:rsid w:val="00FF6E9F"/>
    <w:rsid w:val="012EF9E7"/>
    <w:rsid w:val="04DCE310"/>
    <w:rsid w:val="05701CAE"/>
    <w:rsid w:val="07E1E5D1"/>
    <w:rsid w:val="0AF0967F"/>
    <w:rsid w:val="0B95919C"/>
    <w:rsid w:val="0C2E167F"/>
    <w:rsid w:val="0C6695B0"/>
    <w:rsid w:val="0E2B61BE"/>
    <w:rsid w:val="0EEEABBF"/>
    <w:rsid w:val="1145A70B"/>
    <w:rsid w:val="14499A1C"/>
    <w:rsid w:val="14CC72E0"/>
    <w:rsid w:val="16834D36"/>
    <w:rsid w:val="170A042B"/>
    <w:rsid w:val="17DF57EB"/>
    <w:rsid w:val="182B1E4E"/>
    <w:rsid w:val="18E9BA89"/>
    <w:rsid w:val="19266C3C"/>
    <w:rsid w:val="19C66A71"/>
    <w:rsid w:val="1A4C4951"/>
    <w:rsid w:val="1B49871F"/>
    <w:rsid w:val="1C04BDAA"/>
    <w:rsid w:val="1DC4D3F0"/>
    <w:rsid w:val="1E2B1E01"/>
    <w:rsid w:val="1EA33D48"/>
    <w:rsid w:val="1EFE3224"/>
    <w:rsid w:val="1FFD1F47"/>
    <w:rsid w:val="21422306"/>
    <w:rsid w:val="2183F92C"/>
    <w:rsid w:val="2196C161"/>
    <w:rsid w:val="2244844D"/>
    <w:rsid w:val="23914E9C"/>
    <w:rsid w:val="272B7227"/>
    <w:rsid w:val="275CC4AB"/>
    <w:rsid w:val="27A0802F"/>
    <w:rsid w:val="286FDDA6"/>
    <w:rsid w:val="29BC6BC7"/>
    <w:rsid w:val="2AD249E3"/>
    <w:rsid w:val="2C4454C5"/>
    <w:rsid w:val="2CCACA56"/>
    <w:rsid w:val="2F65E963"/>
    <w:rsid w:val="2F9581BE"/>
    <w:rsid w:val="2FD130BC"/>
    <w:rsid w:val="3047425E"/>
    <w:rsid w:val="328378AC"/>
    <w:rsid w:val="33B2ABF4"/>
    <w:rsid w:val="3401030B"/>
    <w:rsid w:val="3474F946"/>
    <w:rsid w:val="34A7BD01"/>
    <w:rsid w:val="373A5181"/>
    <w:rsid w:val="39AA0B26"/>
    <w:rsid w:val="3A7C7A89"/>
    <w:rsid w:val="3B1421F0"/>
    <w:rsid w:val="3BC95CE8"/>
    <w:rsid w:val="3D14DF20"/>
    <w:rsid w:val="3D1F312B"/>
    <w:rsid w:val="3F242DA7"/>
    <w:rsid w:val="3F6525C8"/>
    <w:rsid w:val="4051A987"/>
    <w:rsid w:val="40D843B3"/>
    <w:rsid w:val="415F3E51"/>
    <w:rsid w:val="422D313F"/>
    <w:rsid w:val="42EBAEF9"/>
    <w:rsid w:val="430968E0"/>
    <w:rsid w:val="43EF6792"/>
    <w:rsid w:val="442087FC"/>
    <w:rsid w:val="444282DF"/>
    <w:rsid w:val="4881EB32"/>
    <w:rsid w:val="49EB7104"/>
    <w:rsid w:val="49FB9643"/>
    <w:rsid w:val="4B99E222"/>
    <w:rsid w:val="4BDD4445"/>
    <w:rsid w:val="4D6E7213"/>
    <w:rsid w:val="4E5EBE38"/>
    <w:rsid w:val="4E6970FD"/>
    <w:rsid w:val="4EBDB25C"/>
    <w:rsid w:val="501AC208"/>
    <w:rsid w:val="503CCCD3"/>
    <w:rsid w:val="50579BBE"/>
    <w:rsid w:val="51796C91"/>
    <w:rsid w:val="517FFC6D"/>
    <w:rsid w:val="525ED9D4"/>
    <w:rsid w:val="53D73349"/>
    <w:rsid w:val="54BA2772"/>
    <w:rsid w:val="552E8B44"/>
    <w:rsid w:val="553DF64D"/>
    <w:rsid w:val="565C45A2"/>
    <w:rsid w:val="591909B4"/>
    <w:rsid w:val="59A3EBD0"/>
    <w:rsid w:val="5BA9E4C0"/>
    <w:rsid w:val="5BC4DAEC"/>
    <w:rsid w:val="5CF729E1"/>
    <w:rsid w:val="5D52F2C5"/>
    <w:rsid w:val="5F6AAA11"/>
    <w:rsid w:val="5F82FA8C"/>
    <w:rsid w:val="613538EA"/>
    <w:rsid w:val="629D0C42"/>
    <w:rsid w:val="68BEB6FC"/>
    <w:rsid w:val="6C61CC88"/>
    <w:rsid w:val="6DA19D14"/>
    <w:rsid w:val="6E395B95"/>
    <w:rsid w:val="6E7FAD40"/>
    <w:rsid w:val="6F553085"/>
    <w:rsid w:val="6F9F25D2"/>
    <w:rsid w:val="705876B3"/>
    <w:rsid w:val="708DC133"/>
    <w:rsid w:val="70ADDCC2"/>
    <w:rsid w:val="71102A93"/>
    <w:rsid w:val="71CE964E"/>
    <w:rsid w:val="73094E9C"/>
    <w:rsid w:val="76028540"/>
    <w:rsid w:val="7647414D"/>
    <w:rsid w:val="76E37836"/>
    <w:rsid w:val="77878141"/>
    <w:rsid w:val="7A76F45B"/>
    <w:rsid w:val="7ADD12A1"/>
    <w:rsid w:val="7C47802A"/>
    <w:rsid w:val="7D3B799E"/>
    <w:rsid w:val="7D889644"/>
    <w:rsid w:val="7EB290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099A1"/>
  <w15:chartTrackingRefBased/>
  <w15:docId w15:val="{14198DDE-1C81-4AB4-A7B1-10017060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219"/>
    <w:pPr>
      <w:spacing w:line="254"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CA47B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A47B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A47B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A47BB"/>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A47BB"/>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A47BB"/>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A47BB"/>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A47BB"/>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A47BB"/>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7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7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7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7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7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7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7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7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7BB"/>
    <w:rPr>
      <w:rFonts w:eastAsiaTheme="majorEastAsia" w:cstheme="majorBidi"/>
      <w:color w:val="272727" w:themeColor="text1" w:themeTint="D8"/>
    </w:rPr>
  </w:style>
  <w:style w:type="paragraph" w:styleId="Title">
    <w:name w:val="Title"/>
    <w:basedOn w:val="Normal"/>
    <w:next w:val="Normal"/>
    <w:link w:val="TitleChar"/>
    <w:uiPriority w:val="10"/>
    <w:qFormat/>
    <w:rsid w:val="00CA47B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47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7BB"/>
    <w:pPr>
      <w:numPr>
        <w:ilvl w:val="1"/>
      </w:numPr>
      <w:spacing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A47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7BB"/>
    <w:pPr>
      <w:spacing w:before="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A47BB"/>
    <w:rPr>
      <w:i/>
      <w:iCs/>
      <w:color w:val="404040" w:themeColor="text1" w:themeTint="BF"/>
    </w:rPr>
  </w:style>
  <w:style w:type="paragraph" w:styleId="ListParagraph">
    <w:name w:val="List Paragraph"/>
    <w:basedOn w:val="Normal"/>
    <w:uiPriority w:val="34"/>
    <w:qFormat/>
    <w:rsid w:val="00CA47BB"/>
    <w:pPr>
      <w:spacing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A47BB"/>
    <w:rPr>
      <w:i/>
      <w:iCs/>
      <w:color w:val="0F4761" w:themeColor="accent1" w:themeShade="BF"/>
    </w:rPr>
  </w:style>
  <w:style w:type="paragraph" w:styleId="IntenseQuote">
    <w:name w:val="Intense Quote"/>
    <w:basedOn w:val="Normal"/>
    <w:next w:val="Normal"/>
    <w:link w:val="IntenseQuoteChar"/>
    <w:uiPriority w:val="30"/>
    <w:qFormat/>
    <w:rsid w:val="00CA47B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A47BB"/>
    <w:rPr>
      <w:i/>
      <w:iCs/>
      <w:color w:val="0F4761" w:themeColor="accent1" w:themeShade="BF"/>
    </w:rPr>
  </w:style>
  <w:style w:type="character" w:styleId="IntenseReference">
    <w:name w:val="Intense Reference"/>
    <w:basedOn w:val="DefaultParagraphFont"/>
    <w:uiPriority w:val="32"/>
    <w:qFormat/>
    <w:rsid w:val="00CA47BB"/>
    <w:rPr>
      <w:b/>
      <w:bCs/>
      <w:smallCaps/>
      <w:color w:val="0F4761" w:themeColor="accent1" w:themeShade="BF"/>
      <w:spacing w:val="5"/>
    </w:rPr>
  </w:style>
  <w:style w:type="character" w:styleId="Hyperlink">
    <w:name w:val="Hyperlink"/>
    <w:unhideWhenUsed/>
    <w:rsid w:val="00B03219"/>
    <w:rPr>
      <w:color w:val="0000FF"/>
      <w:u w:val="single"/>
    </w:rPr>
  </w:style>
  <w:style w:type="paragraph" w:styleId="NormalWeb">
    <w:name w:val="Normal (Web)"/>
    <w:basedOn w:val="Normal"/>
    <w:uiPriority w:val="99"/>
    <w:unhideWhenUsed/>
    <w:rsid w:val="00B03219"/>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B03219"/>
    <w:pPr>
      <w:spacing w:after="0" w:line="240" w:lineRule="auto"/>
    </w:pPr>
    <w:rPr>
      <w:rFonts w:ascii="Calibri" w:eastAsia="Calibri" w:hAnsi="Calibri" w:cs="Times New Roman"/>
      <w:kern w:val="0"/>
      <w14:ligatures w14:val="none"/>
    </w:rPr>
  </w:style>
  <w:style w:type="paragraph" w:customStyle="1" w:styleId="ox-efeb72d276-ox-b1e23d7f3c-msonormal">
    <w:name w:val="ox-efeb72d276-ox-b1e23d7f3c-msonormal"/>
    <w:basedOn w:val="Normal"/>
    <w:uiPriority w:val="99"/>
    <w:rsid w:val="00B03219"/>
    <w:pPr>
      <w:spacing w:before="100" w:beforeAutospacing="1" w:after="100" w:afterAutospacing="1" w:line="240" w:lineRule="auto"/>
    </w:pPr>
    <w:rPr>
      <w:rFonts w:cs="Calibri"/>
      <w:lang w:eastAsia="en-GB"/>
    </w:rPr>
  </w:style>
  <w:style w:type="character" w:customStyle="1" w:styleId="articletextblack">
    <w:name w:val="articletextblack"/>
    <w:basedOn w:val="DefaultParagraphFont"/>
    <w:rsid w:val="00B03219"/>
  </w:style>
  <w:style w:type="character" w:styleId="Strong">
    <w:name w:val="Strong"/>
    <w:basedOn w:val="DefaultParagraphFont"/>
    <w:uiPriority w:val="22"/>
    <w:qFormat/>
    <w:rsid w:val="00B03219"/>
    <w:rPr>
      <w:b/>
      <w:bCs/>
    </w:rPr>
  </w:style>
  <w:style w:type="paragraph" w:customStyle="1" w:styleId="xxmsonormal">
    <w:name w:val="x_x_msonormal"/>
    <w:basedOn w:val="Normal"/>
    <w:rsid w:val="00F679F2"/>
    <w:pPr>
      <w:spacing w:before="100" w:beforeAutospacing="1" w:after="100" w:afterAutospacing="1" w:line="240" w:lineRule="auto"/>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3E757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Body">
    <w:name w:val="Body"/>
    <w:rsid w:val="0012184F"/>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style>
  <w:style w:type="character" w:customStyle="1" w:styleId="None">
    <w:name w:val="None"/>
    <w:rsid w:val="0012184F"/>
  </w:style>
  <w:style w:type="character" w:customStyle="1" w:styleId="Hyperlink0">
    <w:name w:val="Hyperlink.0"/>
    <w:basedOn w:val="None"/>
    <w:rsid w:val="0012184F"/>
    <w:rPr>
      <w:rFonts w:ascii="Regola Pro Regular" w:eastAsia="Regola Pro Regular" w:hAnsi="Regola Pro Regular" w:cs="Regola Pro Regular"/>
      <w:sz w:val="22"/>
      <w:szCs w:val="22"/>
    </w:rPr>
  </w:style>
  <w:style w:type="character" w:styleId="FollowedHyperlink">
    <w:name w:val="FollowedHyperlink"/>
    <w:basedOn w:val="DefaultParagraphFont"/>
    <w:uiPriority w:val="99"/>
    <w:semiHidden/>
    <w:unhideWhenUsed/>
    <w:rsid w:val="00801585"/>
    <w:rPr>
      <w:color w:val="96607D" w:themeColor="followedHyperlink"/>
      <w:u w:val="single"/>
    </w:rPr>
  </w:style>
  <w:style w:type="paragraph" w:customStyle="1" w:styleId="xmsonormal">
    <w:name w:val="x_msonormal"/>
    <w:basedOn w:val="Normal"/>
    <w:rsid w:val="00EC2226"/>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A62729"/>
    <w:rPr>
      <w:sz w:val="16"/>
      <w:szCs w:val="16"/>
    </w:rPr>
  </w:style>
  <w:style w:type="paragraph" w:styleId="CommentText">
    <w:name w:val="annotation text"/>
    <w:basedOn w:val="Normal"/>
    <w:link w:val="CommentTextChar"/>
    <w:uiPriority w:val="99"/>
    <w:semiHidden/>
    <w:unhideWhenUsed/>
    <w:rsid w:val="00A62729"/>
    <w:pPr>
      <w:spacing w:line="240" w:lineRule="auto"/>
    </w:pPr>
    <w:rPr>
      <w:sz w:val="20"/>
      <w:szCs w:val="20"/>
    </w:rPr>
  </w:style>
  <w:style w:type="character" w:customStyle="1" w:styleId="CommentTextChar">
    <w:name w:val="Comment Text Char"/>
    <w:basedOn w:val="DefaultParagraphFont"/>
    <w:link w:val="CommentText"/>
    <w:uiPriority w:val="99"/>
    <w:semiHidden/>
    <w:rsid w:val="00A62729"/>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62729"/>
    <w:rPr>
      <w:b/>
      <w:bCs/>
    </w:rPr>
  </w:style>
  <w:style w:type="character" w:customStyle="1" w:styleId="CommentSubjectChar">
    <w:name w:val="Comment Subject Char"/>
    <w:basedOn w:val="CommentTextChar"/>
    <w:link w:val="CommentSubject"/>
    <w:uiPriority w:val="99"/>
    <w:semiHidden/>
    <w:rsid w:val="00A62729"/>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384797">
      <w:bodyDiv w:val="1"/>
      <w:marLeft w:val="0"/>
      <w:marRight w:val="0"/>
      <w:marTop w:val="0"/>
      <w:marBottom w:val="0"/>
      <w:divBdr>
        <w:top w:val="none" w:sz="0" w:space="0" w:color="auto"/>
        <w:left w:val="none" w:sz="0" w:space="0" w:color="auto"/>
        <w:bottom w:val="none" w:sz="0" w:space="0" w:color="auto"/>
        <w:right w:val="none" w:sz="0" w:space="0" w:color="auto"/>
      </w:divBdr>
    </w:div>
    <w:div w:id="65742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mea01.safelinks.protection.outlook.com/?url=https%3A%2F%2Fwww.facebook.com%2Fprofile.php%3Fid%3D61556753605208&amp;data=05%7C02%7C%7C74fb4c5a55c94b037b4408dc39ce33ec%7C84df9e7fe9f640afb435aaaaaaaaaaaa%7C1%7C0%7C638448805192641701%7CUnknown%7CTWFpbGZsb3d8eyJWIjoiMC4wLjAwMDAiLCJQIjoiV2luMzIiLCJBTiI6Ik1haWwiLCJXVCI6Mn0%3D%7C0%7C%7C%7C&amp;sdata=JREGR7s87kD9EwzEmHsllXJg%2B8AIRGH7FHN5ULMMXMA%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beyondvangogh.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yondvangogh.co.uk/exeter-on-sale-now" TargetMode="External"/><Relationship Id="rId5" Type="http://schemas.openxmlformats.org/officeDocument/2006/relationships/settings" Target="settings.xml"/><Relationship Id="rId15" Type="http://schemas.openxmlformats.org/officeDocument/2006/relationships/hyperlink" Target="http://www.beyondvangogh.co.uk" TargetMode="External"/><Relationship Id="rId10" Type="http://schemas.openxmlformats.org/officeDocument/2006/relationships/hyperlink" Target="https://emea01.safelinks.protection.outlook.com/?url=https%3A%2F%2Fwww.beyondvangogh.co.uk%2Fexeter-on-sale-now&amp;data=05%7C02%7C%7C46912989a3094dee0c3108dd8ca0b60c%7C84df9e7fe9f640afb435aaaaaaaaaaaa%7C1%7C0%7C638821344067563278%7CUnknown%7CTWFpbGZsb3d8eyJFbXB0eU1hcGkiOnRydWUsIlYiOiIwLjAuMDAwMCIsIlAiOiJXaW4zMiIsIkFOIjoiTWFpbCIsIldUIjoyfQ%3D%3D%7C0%7C%7C%7C&amp;sdata=7o1X55ALhbUtE1tC6pC05lLdRmq7jaPWFOsseveYnrg%3D&amp;reserved=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mailto:bill@billel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6064289E462346878A8E4264345824" ma:contentTypeVersion="13" ma:contentTypeDescription="Create a new document." ma:contentTypeScope="" ma:versionID="c99e06d0a6b8ef051f4150f578b7d7e9">
  <xsd:schema xmlns:xsd="http://www.w3.org/2001/XMLSchema" xmlns:xs="http://www.w3.org/2001/XMLSchema" xmlns:p="http://schemas.microsoft.com/office/2006/metadata/properties" xmlns:ns2="d5792039-9c8b-4a7c-8bc3-59a4c8bd1117" xmlns:ns3="5e4d7b8f-4952-4abf-9ca5-12ba9c600404" targetNamespace="http://schemas.microsoft.com/office/2006/metadata/properties" ma:root="true" ma:fieldsID="fa4d53453341f6d49016164b5cfb7934" ns2:_="" ns3:_="">
    <xsd:import namespace="d5792039-9c8b-4a7c-8bc3-59a4c8bd1117"/>
    <xsd:import namespace="5e4d7b8f-4952-4abf-9ca5-12ba9c6004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92039-9c8b-4a7c-8bc3-59a4c8bd1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beaa44-8fe1-4d59-81d3-eae7feb455f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4d7b8f-4952-4abf-9ca5-12ba9c60040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36c076-97c8-4c8b-b4ac-10ca2ef7aa66}" ma:internalName="TaxCatchAll" ma:showField="CatchAllData" ma:web="5e4d7b8f-4952-4abf-9ca5-12ba9c6004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792039-9c8b-4a7c-8bc3-59a4c8bd1117">
      <Terms xmlns="http://schemas.microsoft.com/office/infopath/2007/PartnerControls"/>
    </lcf76f155ced4ddcb4097134ff3c332f>
    <TaxCatchAll xmlns="5e4d7b8f-4952-4abf-9ca5-12ba9c600404" xsi:nil="true"/>
  </documentManagement>
</p:properties>
</file>

<file path=customXml/itemProps1.xml><?xml version="1.0" encoding="utf-8"?>
<ds:datastoreItem xmlns:ds="http://schemas.openxmlformats.org/officeDocument/2006/customXml" ds:itemID="{B96A01B9-6CCE-4A9D-9FC9-F5EB3D07E133}">
  <ds:schemaRefs>
    <ds:schemaRef ds:uri="http://schemas.microsoft.com/sharepoint/v3/contenttype/forms"/>
  </ds:schemaRefs>
</ds:datastoreItem>
</file>

<file path=customXml/itemProps2.xml><?xml version="1.0" encoding="utf-8"?>
<ds:datastoreItem xmlns:ds="http://schemas.openxmlformats.org/officeDocument/2006/customXml" ds:itemID="{5AB2F9DF-0133-4AE2-A514-74AA45B75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92039-9c8b-4a7c-8bc3-59a4c8bd1117"/>
    <ds:schemaRef ds:uri="5e4d7b8f-4952-4abf-9ca5-12ba9c600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6C483F-9CA9-45C1-8728-FAF9F882C6FF}">
  <ds:schemaRefs>
    <ds:schemaRef ds:uri="http://schemas.microsoft.com/office/2006/metadata/properties"/>
    <ds:schemaRef ds:uri="http://schemas.microsoft.com/office/infopath/2007/PartnerControls"/>
    <ds:schemaRef ds:uri="d5792039-9c8b-4a7c-8bc3-59a4c8bd1117"/>
    <ds:schemaRef ds:uri="5e4d7b8f-4952-4abf-9ca5-12ba9c600404"/>
  </ds:schemaRefs>
</ds:datastoreItem>
</file>

<file path=docMetadata/LabelInfo.xml><?xml version="1.0" encoding="utf-8"?>
<clbl:labelList xmlns:clbl="http://schemas.microsoft.com/office/2020/mipLabelMetadata">
  <clbl:label id="{07b2b2bd-420c-4e4b-b733-c8f43c297b8a}" enabled="1" method="Standard" siteId="{1c95a1cf-2a77-4a93-b021-096144568ecd}" contentBits="0" removed="0"/>
</clbl:labelList>
</file>

<file path=docProps/app.xml><?xml version="1.0" encoding="utf-8"?>
<Properties xmlns="http://schemas.openxmlformats.org/officeDocument/2006/extended-properties" xmlns:vt="http://schemas.openxmlformats.org/officeDocument/2006/docPropsVTypes">
  <Template>Normal</Template>
  <TotalTime>63</TotalTime>
  <Pages>1</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Jones</dc:creator>
  <cp:keywords/>
  <dc:description/>
  <cp:lastModifiedBy>Bill Elms</cp:lastModifiedBy>
  <cp:revision>40</cp:revision>
  <dcterms:created xsi:type="dcterms:W3CDTF">2025-05-06T14:46:00Z</dcterms:created>
  <dcterms:modified xsi:type="dcterms:W3CDTF">2025-05-08T12:53:00Z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0x0101004F6064289E462346878A8E4264345824</vt:lpwstr>
  </property>
</Properties>
</file>