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1A173" w14:textId="3307C711" w:rsidR="00EA03C1" w:rsidRDefault="000D27AC">
      <w:r>
        <w:rPr>
          <w:noProof/>
        </w:rPr>
        <w:drawing>
          <wp:anchor distT="0" distB="0" distL="114300" distR="114300" simplePos="0" relativeHeight="251663360" behindDoc="1" locked="0" layoutInCell="1" allowOverlap="1" wp14:anchorId="507D670B" wp14:editId="53D2F1F9">
            <wp:simplePos x="0" y="0"/>
            <wp:positionH relativeFrom="column">
              <wp:posOffset>-406400</wp:posOffset>
            </wp:positionH>
            <wp:positionV relativeFrom="paragraph">
              <wp:posOffset>-635000</wp:posOffset>
            </wp:positionV>
            <wp:extent cx="2057400" cy="1117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umbia Links Logo - Black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D1352B" wp14:editId="6FC672AF">
                <wp:simplePos x="0" y="0"/>
                <wp:positionH relativeFrom="column">
                  <wp:posOffset>2717800</wp:posOffset>
                </wp:positionH>
                <wp:positionV relativeFrom="paragraph">
                  <wp:posOffset>-673100</wp:posOffset>
                </wp:positionV>
                <wp:extent cx="3670300" cy="115570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0" cy="115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1A0818" w14:textId="77777777" w:rsidR="000D27AC" w:rsidRPr="009C78F3" w:rsidRDefault="000D27AC" w:rsidP="000D27A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9C78F3">
                              <w:rPr>
                                <w:rFonts w:ascii="Cambria" w:hAnsi="Cambria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The Columbia (MD) Chapter of The Links, Incorporated</w:t>
                            </w:r>
                          </w:p>
                          <w:p w14:paraId="36B54222" w14:textId="77777777" w:rsidR="000D27AC" w:rsidRPr="009C78F3" w:rsidRDefault="000D27AC" w:rsidP="000D27A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9C78F3">
                              <w:rPr>
                                <w:rFonts w:ascii="Cambria" w:hAnsi="Cambria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P.O. Box 1517</w:t>
                            </w:r>
                          </w:p>
                          <w:p w14:paraId="62B6DBC8" w14:textId="77777777" w:rsidR="000D27AC" w:rsidRPr="009C78F3" w:rsidRDefault="000D27AC" w:rsidP="000D27A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9C78F3">
                              <w:rPr>
                                <w:rFonts w:ascii="Cambria" w:hAnsi="Cambria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Columbia, MD  21044</w:t>
                            </w:r>
                          </w:p>
                          <w:p w14:paraId="1C1A61CC" w14:textId="77777777" w:rsidR="000D27AC" w:rsidRPr="009C78F3" w:rsidRDefault="000D27AC" w:rsidP="000D27A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9C78F3">
                              <w:rPr>
                                <w:rFonts w:ascii="Cambria" w:hAnsi="Cambria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Attn:  Scholarship Committee</w:t>
                            </w:r>
                          </w:p>
                          <w:p w14:paraId="317A64EE" w14:textId="77777777" w:rsidR="000D27AC" w:rsidRDefault="000D27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135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4pt;margin-top:-53pt;width:289pt;height:9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" fillcolor="white [3201]" strokeweight=".5pt">
                <v:textbox>
                  <w:txbxContent>
                    <w:p w14:paraId="391A0818" w14:textId="77777777" w:rsidR="000D27AC" w:rsidRPr="009C78F3" w:rsidRDefault="000D27AC" w:rsidP="000D27AC">
                      <w:pPr>
                        <w:widowControl w:val="0"/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</w:pPr>
                      <w:r w:rsidRPr="009C78F3">
                        <w:rPr>
                          <w:rFonts w:ascii="Cambria" w:hAnsi="Cambria"/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>The Columbia (MD) Chapter of The Links, Incorporated</w:t>
                      </w:r>
                    </w:p>
                    <w:p w14:paraId="36B54222" w14:textId="77777777" w:rsidR="000D27AC" w:rsidRPr="009C78F3" w:rsidRDefault="000D27AC" w:rsidP="000D27AC">
                      <w:pPr>
                        <w:widowControl w:val="0"/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</w:pPr>
                      <w:r w:rsidRPr="009C78F3">
                        <w:rPr>
                          <w:rFonts w:ascii="Cambria" w:hAnsi="Cambria"/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>P.O. Box 1517</w:t>
                      </w:r>
                    </w:p>
                    <w:p w14:paraId="62B6DBC8" w14:textId="77777777" w:rsidR="000D27AC" w:rsidRPr="009C78F3" w:rsidRDefault="000D27AC" w:rsidP="000D27AC">
                      <w:pPr>
                        <w:widowControl w:val="0"/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</w:pPr>
                      <w:r w:rsidRPr="009C78F3">
                        <w:rPr>
                          <w:rFonts w:ascii="Cambria" w:hAnsi="Cambria"/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>Columbia, MD  21044</w:t>
                      </w:r>
                    </w:p>
                    <w:p w14:paraId="1C1A61CC" w14:textId="77777777" w:rsidR="000D27AC" w:rsidRPr="009C78F3" w:rsidRDefault="000D27AC" w:rsidP="000D27AC">
                      <w:pPr>
                        <w:widowControl w:val="0"/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</w:pPr>
                      <w:r w:rsidRPr="009C78F3">
                        <w:rPr>
                          <w:rFonts w:ascii="Cambria" w:hAnsi="Cambria"/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>Attn:  Scholarship Committee</w:t>
                      </w:r>
                    </w:p>
                    <w:p w14:paraId="317A64EE" w14:textId="77777777" w:rsidR="000D27AC" w:rsidRDefault="000D27AC"/>
                  </w:txbxContent>
                </v:textbox>
              </v:shape>
            </w:pict>
          </mc:Fallback>
        </mc:AlternateContent>
      </w:r>
    </w:p>
    <w:p w14:paraId="6B71957E" w14:textId="12605D56" w:rsidR="00420AD6" w:rsidRPr="00D02DE0" w:rsidRDefault="00EA03C1" w:rsidP="00D02DE0">
      <w:pPr>
        <w:rPr>
          <w:sz w:val="32"/>
        </w:rPr>
      </w:pPr>
      <w:r>
        <w:rPr>
          <w:sz w:val="32"/>
        </w:rPr>
        <w:t xml:space="preserve">            </w:t>
      </w:r>
    </w:p>
    <w:p w14:paraId="7F80E7EC" w14:textId="0A2D012A" w:rsidR="00EA03C1" w:rsidRPr="000605FA" w:rsidRDefault="00B05CA3" w:rsidP="007A2CE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9B48"/>
          <w:sz w:val="36"/>
          <w:szCs w:val="36"/>
          <w:u w:val="single"/>
          <w14:ligatures w14:val="none"/>
        </w:rPr>
      </w:pPr>
      <w:r w:rsidRPr="000605FA">
        <w:rPr>
          <w:rFonts w:ascii="Times New Roman" w:hAnsi="Times New Roman"/>
          <w:b/>
          <w:bCs/>
          <w:color w:val="009B48"/>
          <w:sz w:val="36"/>
          <w:szCs w:val="36"/>
          <w:u w:val="single"/>
          <w14:ligatures w14:val="none"/>
        </w:rPr>
        <w:t xml:space="preserve">LINKS </w:t>
      </w:r>
      <w:r w:rsidR="008F39BC" w:rsidRPr="000605FA">
        <w:rPr>
          <w:rFonts w:ascii="Times New Roman" w:hAnsi="Times New Roman"/>
          <w:b/>
          <w:bCs/>
          <w:color w:val="009B48"/>
          <w:sz w:val="36"/>
          <w:szCs w:val="36"/>
          <w:u w:val="single"/>
          <w14:ligatures w14:val="none"/>
        </w:rPr>
        <w:t xml:space="preserve">SCHOLARSHIP </w:t>
      </w:r>
      <w:r w:rsidR="00EA03C1" w:rsidRPr="000605FA">
        <w:rPr>
          <w:rFonts w:ascii="Times New Roman" w:hAnsi="Times New Roman"/>
          <w:b/>
          <w:bCs/>
          <w:color w:val="009B48"/>
          <w:sz w:val="36"/>
          <w:szCs w:val="36"/>
          <w:u w:val="single"/>
          <w14:ligatures w14:val="none"/>
        </w:rPr>
        <w:t>A</w:t>
      </w:r>
      <w:r w:rsidR="008E6FEC" w:rsidRPr="000605FA">
        <w:rPr>
          <w:rFonts w:ascii="Times New Roman" w:hAnsi="Times New Roman"/>
          <w:b/>
          <w:bCs/>
          <w:color w:val="009B48"/>
          <w:sz w:val="36"/>
          <w:szCs w:val="36"/>
          <w:u w:val="single"/>
          <w14:ligatures w14:val="none"/>
        </w:rPr>
        <w:t>PPLICATION</w:t>
      </w:r>
    </w:p>
    <w:p w14:paraId="0F4E5155" w14:textId="77777777" w:rsidR="00420AD6" w:rsidRPr="00420AD6" w:rsidRDefault="00420AD6" w:rsidP="00940E85">
      <w:pPr>
        <w:tabs>
          <w:tab w:val="left" w:pos="1440"/>
        </w:tabs>
        <w:spacing w:after="0"/>
        <w:jc w:val="both"/>
        <w:rPr>
          <w:rFonts w:asciiTheme="majorHAnsi" w:hAnsiTheme="majorHAnsi"/>
          <w:bCs/>
          <w:sz w:val="16"/>
          <w:szCs w:val="16"/>
        </w:rPr>
      </w:pPr>
    </w:p>
    <w:p w14:paraId="4A92E273" w14:textId="414F4B97" w:rsidR="009C78F3" w:rsidRPr="00D17C17" w:rsidRDefault="00EA03C1" w:rsidP="00940E85">
      <w:pPr>
        <w:tabs>
          <w:tab w:val="left" w:pos="144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17C17">
        <w:rPr>
          <w:rFonts w:ascii="Times New Roman" w:hAnsi="Times New Roman"/>
          <w:bCs/>
          <w:sz w:val="24"/>
          <w:szCs w:val="24"/>
        </w:rPr>
        <w:t xml:space="preserve">The Columbia (MD) Chapter of The Links, Incorporated is pleased to announce that it will award </w:t>
      </w:r>
      <w:r w:rsidR="00B05CA3" w:rsidRPr="00D17C17">
        <w:rPr>
          <w:rFonts w:ascii="Times New Roman" w:hAnsi="Times New Roman"/>
          <w:bCs/>
          <w:sz w:val="24"/>
          <w:szCs w:val="24"/>
        </w:rPr>
        <w:t>the following scholarships</w:t>
      </w:r>
      <w:r w:rsidR="002458C7" w:rsidRPr="00D17C17">
        <w:rPr>
          <w:rFonts w:ascii="Times New Roman" w:hAnsi="Times New Roman"/>
          <w:bCs/>
          <w:sz w:val="24"/>
          <w:szCs w:val="24"/>
        </w:rPr>
        <w:t xml:space="preserve"> for the 202</w:t>
      </w:r>
      <w:r w:rsidR="008419D9">
        <w:rPr>
          <w:rFonts w:ascii="Times New Roman" w:hAnsi="Times New Roman"/>
          <w:bCs/>
          <w:sz w:val="24"/>
          <w:szCs w:val="24"/>
        </w:rPr>
        <w:t>1</w:t>
      </w:r>
      <w:r w:rsidR="009F618B">
        <w:rPr>
          <w:rFonts w:ascii="Times New Roman" w:hAnsi="Times New Roman"/>
          <w:bCs/>
          <w:sz w:val="24"/>
          <w:szCs w:val="24"/>
        </w:rPr>
        <w:t xml:space="preserve"> - 20</w:t>
      </w:r>
      <w:r w:rsidR="002458C7" w:rsidRPr="00D17C17">
        <w:rPr>
          <w:rFonts w:ascii="Times New Roman" w:hAnsi="Times New Roman"/>
          <w:bCs/>
          <w:sz w:val="24"/>
          <w:szCs w:val="24"/>
        </w:rPr>
        <w:t>2</w:t>
      </w:r>
      <w:r w:rsidR="008419D9">
        <w:rPr>
          <w:rFonts w:ascii="Times New Roman" w:hAnsi="Times New Roman"/>
          <w:bCs/>
          <w:sz w:val="24"/>
          <w:szCs w:val="24"/>
        </w:rPr>
        <w:t>2</w:t>
      </w:r>
      <w:r w:rsidR="002458C7" w:rsidRPr="00D17C17">
        <w:rPr>
          <w:rFonts w:ascii="Times New Roman" w:hAnsi="Times New Roman"/>
          <w:bCs/>
          <w:sz w:val="24"/>
          <w:szCs w:val="24"/>
        </w:rPr>
        <w:t xml:space="preserve"> academic year</w:t>
      </w:r>
      <w:r w:rsidR="00B05CA3" w:rsidRPr="00D17C17">
        <w:rPr>
          <w:rFonts w:ascii="Times New Roman" w:hAnsi="Times New Roman"/>
          <w:bCs/>
          <w:sz w:val="24"/>
          <w:szCs w:val="24"/>
        </w:rPr>
        <w:t>:</w:t>
      </w:r>
    </w:p>
    <w:p w14:paraId="000634F1" w14:textId="77777777" w:rsidR="009C78F3" w:rsidRPr="00D17C17" w:rsidRDefault="009C78F3" w:rsidP="000605FA">
      <w:pPr>
        <w:tabs>
          <w:tab w:val="left" w:pos="1440"/>
        </w:tabs>
        <w:spacing w:after="0" w:line="120" w:lineRule="exact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1E40F42B" w14:textId="45C2EAC7" w:rsidR="002856A9" w:rsidRPr="000605FA" w:rsidRDefault="002856A9" w:rsidP="0034304F">
      <w:pPr>
        <w:pStyle w:val="ListParagraph"/>
        <w:numPr>
          <w:ilvl w:val="0"/>
          <w:numId w:val="15"/>
        </w:numPr>
        <w:tabs>
          <w:tab w:val="left" w:pos="144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05FA">
        <w:rPr>
          <w:rFonts w:ascii="Times New Roman" w:hAnsi="Times New Roman"/>
          <w:b/>
          <w:bCs/>
          <w:i/>
          <w:color w:val="008000"/>
          <w:sz w:val="24"/>
          <w:szCs w:val="24"/>
        </w:rPr>
        <w:t xml:space="preserve">One (1) </w:t>
      </w:r>
      <w:r w:rsidR="005616E1">
        <w:rPr>
          <w:rFonts w:ascii="Times New Roman" w:hAnsi="Times New Roman"/>
          <w:b/>
          <w:bCs/>
          <w:i/>
          <w:color w:val="008000"/>
          <w:sz w:val="24"/>
          <w:szCs w:val="24"/>
        </w:rPr>
        <w:t>$</w:t>
      </w:r>
      <w:r w:rsidR="00D476AC">
        <w:rPr>
          <w:rFonts w:ascii="Times New Roman" w:hAnsi="Times New Roman"/>
          <w:b/>
          <w:bCs/>
          <w:i/>
          <w:color w:val="008000"/>
          <w:sz w:val="24"/>
          <w:szCs w:val="24"/>
        </w:rPr>
        <w:t>2</w:t>
      </w:r>
      <w:r w:rsidR="009F618B" w:rsidRPr="000605FA">
        <w:rPr>
          <w:rFonts w:ascii="Times New Roman" w:hAnsi="Times New Roman"/>
          <w:b/>
          <w:bCs/>
          <w:i/>
          <w:color w:val="008000"/>
          <w:sz w:val="24"/>
          <w:szCs w:val="24"/>
        </w:rPr>
        <w:t xml:space="preserve">,500 </w:t>
      </w:r>
      <w:r w:rsidRPr="000605FA">
        <w:rPr>
          <w:rFonts w:ascii="Times New Roman" w:hAnsi="Times New Roman"/>
          <w:b/>
          <w:bCs/>
          <w:i/>
          <w:color w:val="008000"/>
          <w:sz w:val="24"/>
          <w:szCs w:val="24"/>
        </w:rPr>
        <w:t xml:space="preserve">Scholarship </w:t>
      </w:r>
      <w:r w:rsidR="00D17C17" w:rsidRPr="000605FA">
        <w:rPr>
          <w:rFonts w:ascii="Times New Roman" w:hAnsi="Times New Roman"/>
          <w:b/>
          <w:bCs/>
          <w:i/>
          <w:color w:val="008000"/>
          <w:sz w:val="24"/>
          <w:szCs w:val="24"/>
        </w:rPr>
        <w:t>for a</w:t>
      </w:r>
      <w:r w:rsidR="00065B0D">
        <w:rPr>
          <w:rFonts w:ascii="Times New Roman" w:hAnsi="Times New Roman"/>
          <w:b/>
          <w:bCs/>
          <w:i/>
          <w:color w:val="008000"/>
          <w:sz w:val="24"/>
          <w:szCs w:val="24"/>
        </w:rPr>
        <w:t xml:space="preserve"> </w:t>
      </w:r>
      <w:r w:rsidR="000B1C18" w:rsidRPr="000605FA">
        <w:rPr>
          <w:rFonts w:ascii="Times New Roman" w:hAnsi="Times New Roman"/>
          <w:b/>
          <w:bCs/>
          <w:i/>
          <w:color w:val="008000"/>
          <w:sz w:val="24"/>
          <w:szCs w:val="24"/>
        </w:rPr>
        <w:t xml:space="preserve">student </w:t>
      </w:r>
      <w:r w:rsidR="00065B0D">
        <w:rPr>
          <w:rFonts w:ascii="Times New Roman" w:hAnsi="Times New Roman"/>
          <w:b/>
          <w:bCs/>
          <w:i/>
          <w:color w:val="008000"/>
          <w:sz w:val="24"/>
          <w:szCs w:val="24"/>
        </w:rPr>
        <w:t xml:space="preserve">in Howard County </w:t>
      </w:r>
      <w:r w:rsidRPr="000605FA">
        <w:rPr>
          <w:rFonts w:ascii="Times New Roman" w:hAnsi="Times New Roman"/>
          <w:b/>
          <w:bCs/>
          <w:i/>
          <w:color w:val="008000"/>
          <w:sz w:val="24"/>
          <w:szCs w:val="24"/>
        </w:rPr>
        <w:t xml:space="preserve">who will attend a Historically Black College or University (HBCU).  </w:t>
      </w:r>
    </w:p>
    <w:p w14:paraId="1C32D557" w14:textId="77777777" w:rsidR="000605FA" w:rsidRPr="000605FA" w:rsidRDefault="000605FA" w:rsidP="000605FA">
      <w:pPr>
        <w:tabs>
          <w:tab w:val="left" w:pos="1440"/>
        </w:tabs>
        <w:spacing w:after="0" w:line="120" w:lineRule="exact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3AB92255" w14:textId="34A95D46" w:rsidR="000605FA" w:rsidRPr="000605FA" w:rsidRDefault="00382907" w:rsidP="000605FA">
      <w:pPr>
        <w:pStyle w:val="ListParagraph"/>
        <w:numPr>
          <w:ilvl w:val="0"/>
          <w:numId w:val="15"/>
        </w:numPr>
        <w:tabs>
          <w:tab w:val="left" w:pos="1440"/>
        </w:tabs>
        <w:spacing w:after="0"/>
        <w:jc w:val="both"/>
        <w:rPr>
          <w:rFonts w:asciiTheme="majorHAnsi" w:hAnsiTheme="majorHAnsi"/>
          <w:bCs/>
          <w:sz w:val="24"/>
          <w:szCs w:val="24"/>
        </w:rPr>
      </w:pPr>
      <w:r w:rsidRPr="000605FA">
        <w:rPr>
          <w:rFonts w:ascii="Times New Roman" w:hAnsi="Times New Roman"/>
          <w:b/>
          <w:bCs/>
          <w:i/>
          <w:color w:val="008000"/>
          <w:sz w:val="24"/>
          <w:szCs w:val="24"/>
        </w:rPr>
        <w:t xml:space="preserve">One (1) </w:t>
      </w:r>
      <w:r w:rsidR="005616E1">
        <w:rPr>
          <w:rFonts w:ascii="Times New Roman" w:hAnsi="Times New Roman"/>
          <w:b/>
          <w:bCs/>
          <w:i/>
          <w:color w:val="008000"/>
          <w:sz w:val="24"/>
          <w:szCs w:val="24"/>
        </w:rPr>
        <w:t>$</w:t>
      </w:r>
      <w:r w:rsidR="00D476AC">
        <w:rPr>
          <w:rFonts w:ascii="Times New Roman" w:hAnsi="Times New Roman"/>
          <w:b/>
          <w:bCs/>
          <w:i/>
          <w:color w:val="008000"/>
          <w:sz w:val="24"/>
          <w:szCs w:val="24"/>
        </w:rPr>
        <w:t>2</w:t>
      </w:r>
      <w:r w:rsidR="009F618B" w:rsidRPr="000605FA">
        <w:rPr>
          <w:rFonts w:ascii="Times New Roman" w:hAnsi="Times New Roman"/>
          <w:b/>
          <w:bCs/>
          <w:i/>
          <w:color w:val="008000"/>
          <w:sz w:val="24"/>
          <w:szCs w:val="24"/>
        </w:rPr>
        <w:t xml:space="preserve">,500 </w:t>
      </w:r>
      <w:r w:rsidRPr="000605FA">
        <w:rPr>
          <w:rFonts w:ascii="Times New Roman" w:hAnsi="Times New Roman"/>
          <w:b/>
          <w:bCs/>
          <w:i/>
          <w:color w:val="008000"/>
          <w:sz w:val="24"/>
          <w:szCs w:val="24"/>
        </w:rPr>
        <w:t>Scholarship for a</w:t>
      </w:r>
      <w:r w:rsidR="00065B0D">
        <w:rPr>
          <w:rFonts w:ascii="Times New Roman" w:hAnsi="Times New Roman"/>
          <w:b/>
          <w:bCs/>
          <w:i/>
          <w:color w:val="008000"/>
          <w:sz w:val="24"/>
          <w:szCs w:val="24"/>
        </w:rPr>
        <w:t xml:space="preserve"> </w:t>
      </w:r>
      <w:r w:rsidRPr="000605FA">
        <w:rPr>
          <w:rFonts w:ascii="Times New Roman" w:hAnsi="Times New Roman"/>
          <w:b/>
          <w:bCs/>
          <w:i/>
          <w:color w:val="008000"/>
          <w:sz w:val="24"/>
          <w:szCs w:val="24"/>
        </w:rPr>
        <w:t>student</w:t>
      </w:r>
      <w:r w:rsidR="00D17C17" w:rsidRPr="000605FA">
        <w:rPr>
          <w:rFonts w:ascii="Times New Roman" w:hAnsi="Times New Roman"/>
          <w:b/>
          <w:bCs/>
          <w:i/>
          <w:color w:val="008000"/>
          <w:sz w:val="24"/>
          <w:szCs w:val="24"/>
        </w:rPr>
        <w:t xml:space="preserve"> </w:t>
      </w:r>
      <w:r w:rsidR="00065B0D">
        <w:rPr>
          <w:rFonts w:ascii="Times New Roman" w:hAnsi="Times New Roman"/>
          <w:b/>
          <w:bCs/>
          <w:i/>
          <w:color w:val="008000"/>
          <w:sz w:val="24"/>
          <w:szCs w:val="24"/>
        </w:rPr>
        <w:t xml:space="preserve">in Howard County </w:t>
      </w:r>
      <w:r w:rsidR="009F618B" w:rsidRPr="000605FA">
        <w:rPr>
          <w:rFonts w:ascii="Times New Roman" w:hAnsi="Times New Roman"/>
          <w:b/>
          <w:bCs/>
          <w:i/>
          <w:color w:val="008000"/>
          <w:sz w:val="24"/>
          <w:szCs w:val="24"/>
        </w:rPr>
        <w:t xml:space="preserve">who will attend </w:t>
      </w:r>
      <w:r w:rsidR="00153543">
        <w:rPr>
          <w:rFonts w:ascii="Times New Roman" w:hAnsi="Times New Roman"/>
          <w:b/>
          <w:bCs/>
          <w:i/>
          <w:color w:val="008000"/>
          <w:sz w:val="24"/>
          <w:szCs w:val="24"/>
        </w:rPr>
        <w:t xml:space="preserve">a </w:t>
      </w:r>
      <w:r w:rsidR="00647809" w:rsidRPr="000605FA">
        <w:rPr>
          <w:rFonts w:ascii="Times New Roman" w:hAnsi="Times New Roman"/>
          <w:b/>
          <w:bCs/>
          <w:i/>
          <w:color w:val="008000"/>
          <w:sz w:val="24"/>
          <w:szCs w:val="24"/>
        </w:rPr>
        <w:t xml:space="preserve">college or </w:t>
      </w:r>
      <w:r w:rsidRPr="000605FA">
        <w:rPr>
          <w:rFonts w:ascii="Times New Roman" w:hAnsi="Times New Roman"/>
          <w:b/>
          <w:bCs/>
          <w:i/>
          <w:color w:val="008000"/>
          <w:sz w:val="24"/>
          <w:szCs w:val="24"/>
        </w:rPr>
        <w:t xml:space="preserve">university other than </w:t>
      </w:r>
      <w:r w:rsidR="000605FA">
        <w:rPr>
          <w:rFonts w:ascii="Times New Roman" w:hAnsi="Times New Roman"/>
          <w:b/>
          <w:bCs/>
          <w:i/>
          <w:color w:val="008000"/>
          <w:sz w:val="24"/>
          <w:szCs w:val="24"/>
        </w:rPr>
        <w:t xml:space="preserve">an </w:t>
      </w:r>
      <w:r w:rsidR="00FF069D">
        <w:rPr>
          <w:rFonts w:ascii="Times New Roman" w:hAnsi="Times New Roman"/>
          <w:b/>
          <w:bCs/>
          <w:i/>
          <w:color w:val="008000"/>
          <w:sz w:val="24"/>
          <w:szCs w:val="24"/>
        </w:rPr>
        <w:t>Historically Black College or University</w:t>
      </w:r>
      <w:r w:rsidR="000605FA">
        <w:rPr>
          <w:rFonts w:ascii="Times New Roman" w:hAnsi="Times New Roman"/>
          <w:b/>
          <w:bCs/>
          <w:i/>
          <w:color w:val="008000"/>
          <w:sz w:val="24"/>
          <w:szCs w:val="24"/>
        </w:rPr>
        <w:t>.</w:t>
      </w:r>
    </w:p>
    <w:p w14:paraId="27087EA2" w14:textId="77777777" w:rsidR="000605FA" w:rsidRPr="000605FA" w:rsidRDefault="000605FA" w:rsidP="000605FA">
      <w:pPr>
        <w:tabs>
          <w:tab w:val="left" w:pos="1440"/>
        </w:tabs>
        <w:spacing w:after="0" w:line="120" w:lineRule="exact"/>
        <w:ind w:left="360"/>
        <w:jc w:val="both"/>
        <w:rPr>
          <w:rFonts w:asciiTheme="majorHAnsi" w:hAnsiTheme="majorHAnsi"/>
          <w:bCs/>
          <w:sz w:val="24"/>
          <w:szCs w:val="24"/>
        </w:rPr>
      </w:pPr>
    </w:p>
    <w:p w14:paraId="0DF15C4E" w14:textId="0ABC67D5" w:rsidR="00420AD6" w:rsidRPr="000605FA" w:rsidRDefault="000605FA" w:rsidP="000605FA">
      <w:pPr>
        <w:tabs>
          <w:tab w:val="left" w:pos="144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05FA">
        <w:rPr>
          <w:rFonts w:ascii="Times New Roman" w:hAnsi="Times New Roman"/>
          <w:bCs/>
          <w:sz w:val="24"/>
          <w:szCs w:val="24"/>
        </w:rPr>
        <w:t xml:space="preserve">Both scholarship </w:t>
      </w:r>
      <w:r w:rsidR="00D02DE0">
        <w:rPr>
          <w:rFonts w:ascii="Times New Roman" w:hAnsi="Times New Roman"/>
          <w:bCs/>
          <w:sz w:val="24"/>
          <w:szCs w:val="24"/>
        </w:rPr>
        <w:t xml:space="preserve">awards </w:t>
      </w:r>
      <w:r w:rsidRPr="000605FA">
        <w:rPr>
          <w:rFonts w:ascii="Times New Roman" w:hAnsi="Times New Roman"/>
          <w:bCs/>
          <w:sz w:val="24"/>
          <w:szCs w:val="24"/>
        </w:rPr>
        <w:t>may be renewed for four consecutive years if he/she meets the scholarship requirements.</w:t>
      </w:r>
    </w:p>
    <w:p w14:paraId="31EADBC9" w14:textId="77777777" w:rsidR="000605FA" w:rsidRPr="000605FA" w:rsidRDefault="000605FA" w:rsidP="000605FA">
      <w:pPr>
        <w:tabs>
          <w:tab w:val="left" w:pos="1440"/>
        </w:tabs>
        <w:spacing w:after="0"/>
        <w:jc w:val="both"/>
        <w:rPr>
          <w:rFonts w:asciiTheme="majorHAnsi" w:hAnsiTheme="majorHAnsi"/>
          <w:bCs/>
          <w:sz w:val="24"/>
          <w:szCs w:val="24"/>
        </w:rPr>
      </w:pPr>
    </w:p>
    <w:p w14:paraId="6D75B2DF" w14:textId="010FAA32" w:rsidR="009F618B" w:rsidRPr="00D02DE0" w:rsidRDefault="009F618B" w:rsidP="009F618B">
      <w:pPr>
        <w:spacing w:after="0"/>
        <w:jc w:val="both"/>
        <w:rPr>
          <w:rFonts w:asciiTheme="majorHAnsi" w:hAnsiTheme="majorHAnsi"/>
          <w:bCs/>
          <w:color w:val="000000" w:themeColor="text1"/>
          <w:sz w:val="28"/>
          <w:szCs w:val="28"/>
        </w:rPr>
      </w:pPr>
      <w:r w:rsidRPr="00D02DE0">
        <w:rPr>
          <w:rFonts w:ascii="Times New Roman" w:hAnsi="Times New Roman"/>
          <w:b/>
          <w:bCs/>
          <w:color w:val="000000" w:themeColor="text1"/>
          <w:sz w:val="28"/>
          <w:szCs w:val="28"/>
          <w14:ligatures w14:val="none"/>
        </w:rPr>
        <w:t>C</w:t>
      </w:r>
      <w:r w:rsidR="001963F7" w:rsidRPr="00D02DE0">
        <w:rPr>
          <w:rFonts w:ascii="Times New Roman" w:hAnsi="Times New Roman"/>
          <w:b/>
          <w:bCs/>
          <w:color w:val="000000" w:themeColor="text1"/>
          <w:sz w:val="28"/>
          <w:szCs w:val="28"/>
          <w14:ligatures w14:val="none"/>
        </w:rPr>
        <w:t>RITERIA</w:t>
      </w:r>
      <w:r w:rsidR="00455ABC" w:rsidRPr="00D02DE0">
        <w:rPr>
          <w:rFonts w:ascii="Times New Roman" w:hAnsi="Times New Roman"/>
          <w:b/>
          <w:bCs/>
          <w:color w:val="000000" w:themeColor="text1"/>
          <w:sz w:val="28"/>
          <w:szCs w:val="28"/>
          <w14:ligatures w14:val="none"/>
        </w:rPr>
        <w:t>:</w:t>
      </w:r>
      <w:r w:rsidRPr="00D02DE0">
        <w:rPr>
          <w:rFonts w:ascii="Open Sans" w:hAnsi="Open Sans"/>
          <w:color w:val="666666"/>
          <w:kern w:val="0"/>
          <w:sz w:val="28"/>
          <w:szCs w:val="28"/>
          <w14:ligatures w14:val="none"/>
          <w14:cntxtAlts w14:val="0"/>
        </w:rPr>
        <w:t> </w:t>
      </w:r>
    </w:p>
    <w:p w14:paraId="575BF8AA" w14:textId="1FC24F45" w:rsidR="009F618B" w:rsidRPr="009F618B" w:rsidRDefault="009F618B" w:rsidP="009F618B">
      <w:pPr>
        <w:numPr>
          <w:ilvl w:val="0"/>
          <w:numId w:val="16"/>
        </w:numPr>
        <w:spacing w:after="0" w:line="390" w:lineRule="atLeast"/>
        <w:textAlignment w:val="baseline"/>
        <w:rPr>
          <w:rFonts w:ascii="Times New Roman" w:hAnsi="Times New Roman"/>
          <w:color w:val="666666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color w:val="666666"/>
          <w:kern w:val="0"/>
          <w:sz w:val="24"/>
          <w:szCs w:val="24"/>
          <w14:ligatures w14:val="none"/>
          <w14:cntxtAlts w14:val="0"/>
        </w:rPr>
        <w:t xml:space="preserve">Applicant must be </w:t>
      </w:r>
      <w:r w:rsidRPr="009F618B">
        <w:rPr>
          <w:rFonts w:ascii="Times New Roman" w:hAnsi="Times New Roman"/>
          <w:color w:val="666666"/>
          <w:kern w:val="0"/>
          <w:sz w:val="24"/>
          <w:szCs w:val="24"/>
          <w14:ligatures w14:val="none"/>
          <w14:cntxtAlts w14:val="0"/>
        </w:rPr>
        <w:t xml:space="preserve">a </w:t>
      </w:r>
      <w:r w:rsidR="00D74AB9">
        <w:rPr>
          <w:rFonts w:ascii="Times New Roman" w:hAnsi="Times New Roman"/>
          <w:color w:val="666666"/>
          <w:kern w:val="0"/>
          <w:sz w:val="24"/>
          <w:szCs w:val="24"/>
          <w14:ligatures w14:val="none"/>
          <w14:cntxtAlts w14:val="0"/>
        </w:rPr>
        <w:t xml:space="preserve">high school </w:t>
      </w:r>
      <w:r w:rsidRPr="009F618B">
        <w:rPr>
          <w:rFonts w:ascii="Times New Roman" w:hAnsi="Times New Roman"/>
          <w:color w:val="666666"/>
          <w:kern w:val="0"/>
          <w:sz w:val="24"/>
          <w:szCs w:val="24"/>
          <w14:ligatures w14:val="none"/>
          <w14:cntxtAlts w14:val="0"/>
        </w:rPr>
        <w:t xml:space="preserve">senior or home school student </w:t>
      </w:r>
      <w:r w:rsidR="000605FA">
        <w:rPr>
          <w:rFonts w:ascii="Times New Roman" w:hAnsi="Times New Roman"/>
          <w:color w:val="666666"/>
          <w:kern w:val="0"/>
          <w:sz w:val="24"/>
          <w:szCs w:val="24"/>
          <w14:ligatures w14:val="none"/>
          <w14:cntxtAlts w14:val="0"/>
        </w:rPr>
        <w:t xml:space="preserve">residing </w:t>
      </w:r>
      <w:r w:rsidR="00D74AB9">
        <w:rPr>
          <w:rFonts w:ascii="Times New Roman" w:hAnsi="Times New Roman"/>
          <w:color w:val="666666"/>
          <w:kern w:val="0"/>
          <w:sz w:val="24"/>
          <w:szCs w:val="24"/>
          <w14:ligatures w14:val="none"/>
          <w14:cntxtAlts w14:val="0"/>
        </w:rPr>
        <w:t xml:space="preserve">in the Howard County </w:t>
      </w:r>
      <w:r w:rsidR="000605FA">
        <w:rPr>
          <w:rFonts w:ascii="Times New Roman" w:hAnsi="Times New Roman"/>
          <w:color w:val="666666"/>
          <w:kern w:val="0"/>
          <w:sz w:val="24"/>
          <w:szCs w:val="24"/>
          <w14:ligatures w14:val="none"/>
          <w14:cntxtAlts w14:val="0"/>
        </w:rPr>
        <w:t xml:space="preserve">service </w:t>
      </w:r>
      <w:r w:rsidR="00D74AB9">
        <w:rPr>
          <w:rFonts w:ascii="Times New Roman" w:hAnsi="Times New Roman"/>
          <w:color w:val="666666"/>
          <w:kern w:val="0"/>
          <w:sz w:val="24"/>
          <w:szCs w:val="24"/>
          <w14:ligatures w14:val="none"/>
          <w14:cntxtAlts w14:val="0"/>
        </w:rPr>
        <w:t xml:space="preserve">area </w:t>
      </w:r>
      <w:r w:rsidR="000605FA">
        <w:rPr>
          <w:rFonts w:ascii="Times New Roman" w:hAnsi="Times New Roman"/>
          <w:color w:val="666666"/>
          <w:kern w:val="0"/>
          <w:sz w:val="24"/>
          <w:szCs w:val="24"/>
          <w14:ligatures w14:val="none"/>
          <w14:cntxtAlts w14:val="0"/>
        </w:rPr>
        <w:t xml:space="preserve">and </w:t>
      </w:r>
      <w:r w:rsidRPr="009F618B">
        <w:rPr>
          <w:rFonts w:ascii="Times New Roman" w:hAnsi="Times New Roman"/>
          <w:color w:val="666666"/>
          <w:kern w:val="0"/>
          <w:sz w:val="24"/>
          <w:szCs w:val="24"/>
          <w14:ligatures w14:val="none"/>
          <w14:cntxtAlts w14:val="0"/>
        </w:rPr>
        <w:t>graduating by June 202</w:t>
      </w:r>
      <w:r w:rsidR="00BD4461">
        <w:rPr>
          <w:rFonts w:ascii="Times New Roman" w:hAnsi="Times New Roman"/>
          <w:color w:val="666666"/>
          <w:kern w:val="0"/>
          <w:sz w:val="24"/>
          <w:szCs w:val="24"/>
          <w14:ligatures w14:val="none"/>
          <w14:cntxtAlts w14:val="0"/>
        </w:rPr>
        <w:t>1</w:t>
      </w:r>
      <w:r>
        <w:rPr>
          <w:rFonts w:ascii="Times New Roman" w:hAnsi="Times New Roman"/>
          <w:color w:val="666666"/>
          <w:kern w:val="0"/>
          <w:sz w:val="24"/>
          <w:szCs w:val="24"/>
          <w14:ligatures w14:val="none"/>
          <w14:cntxtAlts w14:val="0"/>
        </w:rPr>
        <w:t>.</w:t>
      </w:r>
    </w:p>
    <w:p w14:paraId="7E5F8212" w14:textId="2F9A7A2E" w:rsidR="009F618B" w:rsidRPr="009F618B" w:rsidRDefault="009F618B" w:rsidP="009F618B">
      <w:pPr>
        <w:numPr>
          <w:ilvl w:val="0"/>
          <w:numId w:val="16"/>
        </w:numPr>
        <w:spacing w:after="0" w:line="390" w:lineRule="atLeast"/>
        <w:textAlignment w:val="baseline"/>
        <w:rPr>
          <w:rFonts w:ascii="Times New Roman" w:hAnsi="Times New Roman"/>
          <w:color w:val="666666"/>
          <w:kern w:val="0"/>
          <w:sz w:val="24"/>
          <w:szCs w:val="24"/>
          <w14:ligatures w14:val="none"/>
          <w14:cntxtAlts w14:val="0"/>
        </w:rPr>
      </w:pPr>
      <w:r w:rsidRPr="009F618B">
        <w:rPr>
          <w:rFonts w:ascii="Times New Roman" w:hAnsi="Times New Roman"/>
          <w:color w:val="666666"/>
          <w:kern w:val="0"/>
          <w:sz w:val="24"/>
          <w:szCs w:val="24"/>
          <w14:ligatures w14:val="none"/>
          <w14:cntxtAlts w14:val="0"/>
        </w:rPr>
        <w:t>Applicant must enroll as a full-time student at an accredited 4</w:t>
      </w:r>
      <w:r w:rsidR="00FF069D">
        <w:rPr>
          <w:rFonts w:ascii="Times New Roman" w:hAnsi="Times New Roman"/>
          <w:color w:val="666666"/>
          <w:kern w:val="0"/>
          <w:sz w:val="24"/>
          <w:szCs w:val="24"/>
          <w14:ligatures w14:val="none"/>
          <w14:cntxtAlts w14:val="0"/>
        </w:rPr>
        <w:t>-</w:t>
      </w:r>
      <w:r w:rsidRPr="009F618B">
        <w:rPr>
          <w:rFonts w:ascii="Times New Roman" w:hAnsi="Times New Roman"/>
          <w:color w:val="666666"/>
          <w:kern w:val="0"/>
          <w:sz w:val="24"/>
          <w:szCs w:val="24"/>
          <w14:ligatures w14:val="none"/>
          <w14:cntxtAlts w14:val="0"/>
        </w:rPr>
        <w:t>year college or university in the fall of 202</w:t>
      </w:r>
      <w:r w:rsidR="00BC4F35">
        <w:rPr>
          <w:rFonts w:ascii="Times New Roman" w:hAnsi="Times New Roman"/>
          <w:color w:val="666666"/>
          <w:kern w:val="0"/>
          <w:sz w:val="24"/>
          <w:szCs w:val="24"/>
          <w14:ligatures w14:val="none"/>
          <w14:cntxtAlts w14:val="0"/>
        </w:rPr>
        <w:t>1</w:t>
      </w:r>
      <w:r>
        <w:rPr>
          <w:rFonts w:ascii="Times New Roman" w:hAnsi="Times New Roman"/>
          <w:color w:val="666666"/>
          <w:kern w:val="0"/>
          <w:sz w:val="24"/>
          <w:szCs w:val="24"/>
          <w14:ligatures w14:val="none"/>
          <w14:cntxtAlts w14:val="0"/>
        </w:rPr>
        <w:t>.</w:t>
      </w:r>
    </w:p>
    <w:p w14:paraId="310DF775" w14:textId="574C3309" w:rsidR="009F618B" w:rsidRDefault="000605FA" w:rsidP="009F618B">
      <w:pPr>
        <w:numPr>
          <w:ilvl w:val="0"/>
          <w:numId w:val="16"/>
        </w:numPr>
        <w:spacing w:after="0" w:line="390" w:lineRule="atLeast"/>
        <w:textAlignment w:val="baseline"/>
        <w:rPr>
          <w:rFonts w:ascii="Times New Roman" w:hAnsi="Times New Roman"/>
          <w:color w:val="666666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color w:val="666666"/>
          <w:kern w:val="0"/>
          <w:sz w:val="24"/>
          <w:szCs w:val="24"/>
          <w14:ligatures w14:val="none"/>
          <w14:cntxtAlts w14:val="0"/>
        </w:rPr>
        <w:t>Applicant must have a m</w:t>
      </w:r>
      <w:r w:rsidR="009F618B" w:rsidRPr="009F618B">
        <w:rPr>
          <w:rFonts w:ascii="Times New Roman" w:hAnsi="Times New Roman"/>
          <w:color w:val="666666"/>
          <w:kern w:val="0"/>
          <w:sz w:val="24"/>
          <w:szCs w:val="24"/>
          <w14:ligatures w14:val="none"/>
          <w14:cntxtAlts w14:val="0"/>
        </w:rPr>
        <w:t xml:space="preserve">inimum GPA – </w:t>
      </w:r>
      <w:r w:rsidR="00BC4F35">
        <w:rPr>
          <w:rFonts w:ascii="Times New Roman" w:hAnsi="Times New Roman"/>
          <w:color w:val="666666"/>
          <w:kern w:val="0"/>
          <w:sz w:val="24"/>
          <w:szCs w:val="24"/>
          <w14:ligatures w14:val="none"/>
          <w14:cntxtAlts w14:val="0"/>
        </w:rPr>
        <w:t>2.5.</w:t>
      </w:r>
    </w:p>
    <w:p w14:paraId="36184A0D" w14:textId="6AEBBB31" w:rsidR="000605FA" w:rsidRDefault="000605FA" w:rsidP="009F618B">
      <w:pPr>
        <w:numPr>
          <w:ilvl w:val="0"/>
          <w:numId w:val="16"/>
        </w:numPr>
        <w:spacing w:after="0" w:line="390" w:lineRule="atLeast"/>
        <w:textAlignment w:val="baseline"/>
        <w:rPr>
          <w:rFonts w:ascii="Times New Roman" w:hAnsi="Times New Roman"/>
          <w:color w:val="666666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color w:val="666666"/>
          <w:kern w:val="0"/>
          <w:sz w:val="24"/>
          <w:szCs w:val="24"/>
          <w14:ligatures w14:val="none"/>
          <w14:cntxtAlts w14:val="0"/>
        </w:rPr>
        <w:t xml:space="preserve">Applicant cannot be a relative of any </w:t>
      </w:r>
      <w:r w:rsidR="00D02DE0">
        <w:rPr>
          <w:rFonts w:ascii="Times New Roman" w:hAnsi="Times New Roman"/>
          <w:color w:val="666666"/>
          <w:kern w:val="0"/>
          <w:sz w:val="24"/>
          <w:szCs w:val="24"/>
          <w14:ligatures w14:val="none"/>
          <w14:cntxtAlts w14:val="0"/>
        </w:rPr>
        <w:t xml:space="preserve">active </w:t>
      </w:r>
      <w:r>
        <w:rPr>
          <w:rFonts w:ascii="Times New Roman" w:hAnsi="Times New Roman"/>
          <w:color w:val="666666"/>
          <w:kern w:val="0"/>
          <w:sz w:val="24"/>
          <w:szCs w:val="24"/>
          <w14:ligatures w14:val="none"/>
          <w14:cntxtAlts w14:val="0"/>
        </w:rPr>
        <w:t xml:space="preserve">member of the </w:t>
      </w:r>
      <w:proofErr w:type="spellStart"/>
      <w:r>
        <w:rPr>
          <w:rFonts w:ascii="Times New Roman" w:hAnsi="Times New Roman"/>
          <w:color w:val="666666"/>
          <w:kern w:val="0"/>
          <w:sz w:val="24"/>
          <w:szCs w:val="24"/>
          <w14:ligatures w14:val="none"/>
          <w14:cntxtAlts w14:val="0"/>
        </w:rPr>
        <w:t>The</w:t>
      </w:r>
      <w:proofErr w:type="spellEnd"/>
      <w:r>
        <w:rPr>
          <w:rFonts w:ascii="Times New Roman" w:hAnsi="Times New Roman"/>
          <w:color w:val="666666"/>
          <w:kern w:val="0"/>
          <w:sz w:val="24"/>
          <w:szCs w:val="24"/>
          <w14:ligatures w14:val="none"/>
          <w14:cntxtAlts w14:val="0"/>
        </w:rPr>
        <w:t xml:space="preserve"> Links, Incorporated. </w:t>
      </w:r>
    </w:p>
    <w:p w14:paraId="3F09CAAB" w14:textId="3329F01A" w:rsidR="002458C7" w:rsidRPr="00D02DE0" w:rsidRDefault="002458C7" w:rsidP="00940E85">
      <w:pPr>
        <w:tabs>
          <w:tab w:val="left" w:pos="1440"/>
        </w:tabs>
        <w:spacing w:after="0"/>
        <w:jc w:val="both"/>
        <w:rPr>
          <w:rFonts w:asciiTheme="majorHAnsi" w:hAnsiTheme="majorHAnsi"/>
          <w:b/>
          <w:bCs/>
          <w:iCs/>
          <w:color w:val="008000"/>
          <w:sz w:val="24"/>
          <w:szCs w:val="24"/>
        </w:rPr>
      </w:pPr>
    </w:p>
    <w:p w14:paraId="6AECD282" w14:textId="76EB265E" w:rsidR="00455ABC" w:rsidRPr="00D02DE0" w:rsidRDefault="00455ABC" w:rsidP="00940E85">
      <w:pPr>
        <w:tabs>
          <w:tab w:val="left" w:pos="1440"/>
        </w:tabs>
        <w:spacing w:after="0"/>
        <w:jc w:val="both"/>
        <w:rPr>
          <w:rFonts w:asciiTheme="majorHAnsi" w:hAnsiTheme="majorHAnsi"/>
          <w:b/>
          <w:bCs/>
          <w:iCs/>
          <w:color w:val="008000"/>
          <w:sz w:val="28"/>
          <w:szCs w:val="28"/>
        </w:rPr>
      </w:pPr>
      <w:r w:rsidRPr="00D02DE0">
        <w:rPr>
          <w:rFonts w:ascii="Times New Roman" w:hAnsi="Times New Roman"/>
          <w:b/>
          <w:bCs/>
          <w:color w:val="000000" w:themeColor="text1"/>
          <w:sz w:val="28"/>
          <w:szCs w:val="28"/>
          <w14:ligatures w14:val="none"/>
        </w:rPr>
        <w:t>C</w:t>
      </w:r>
      <w:r w:rsidR="00AB576D" w:rsidRPr="00D02DE0">
        <w:rPr>
          <w:rFonts w:ascii="Times New Roman" w:hAnsi="Times New Roman"/>
          <w:b/>
          <w:bCs/>
          <w:color w:val="000000" w:themeColor="text1"/>
          <w:sz w:val="28"/>
          <w:szCs w:val="28"/>
          <w14:ligatures w14:val="none"/>
        </w:rPr>
        <w:t>HECKLIST</w:t>
      </w:r>
      <w:r w:rsidRPr="00D02DE0">
        <w:rPr>
          <w:rFonts w:ascii="Times New Roman" w:hAnsi="Times New Roman"/>
          <w:b/>
          <w:bCs/>
          <w:color w:val="000000" w:themeColor="text1"/>
          <w:sz w:val="28"/>
          <w:szCs w:val="28"/>
          <w14:ligatures w14:val="none"/>
        </w:rPr>
        <w:t>:</w:t>
      </w:r>
    </w:p>
    <w:p w14:paraId="103D61A9" w14:textId="743ECA05" w:rsidR="00EA03C1" w:rsidRPr="000605FA" w:rsidRDefault="00EA03C1" w:rsidP="00940E85">
      <w:pPr>
        <w:tabs>
          <w:tab w:val="left" w:pos="144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05FA">
        <w:rPr>
          <w:rFonts w:ascii="Times New Roman" w:hAnsi="Times New Roman"/>
          <w:bCs/>
          <w:sz w:val="24"/>
          <w:szCs w:val="24"/>
        </w:rPr>
        <w:t xml:space="preserve">Each submission must be received </w:t>
      </w:r>
      <w:r w:rsidR="00455ABC" w:rsidRPr="000605FA">
        <w:rPr>
          <w:rFonts w:ascii="Times New Roman" w:hAnsi="Times New Roman"/>
          <w:bCs/>
          <w:sz w:val="24"/>
          <w:szCs w:val="24"/>
        </w:rPr>
        <w:t xml:space="preserve">by the deadline </w:t>
      </w:r>
      <w:r w:rsidRPr="000605FA">
        <w:rPr>
          <w:rFonts w:ascii="Times New Roman" w:hAnsi="Times New Roman"/>
          <w:bCs/>
          <w:sz w:val="24"/>
          <w:szCs w:val="24"/>
        </w:rPr>
        <w:t xml:space="preserve">with </w:t>
      </w:r>
      <w:r w:rsidR="002458C7" w:rsidRPr="000605FA">
        <w:rPr>
          <w:rFonts w:ascii="Times New Roman" w:hAnsi="Times New Roman"/>
          <w:bCs/>
          <w:sz w:val="24"/>
          <w:szCs w:val="24"/>
        </w:rPr>
        <w:t xml:space="preserve">ALL </w:t>
      </w:r>
      <w:r w:rsidRPr="000605FA">
        <w:rPr>
          <w:rFonts w:ascii="Times New Roman" w:hAnsi="Times New Roman"/>
          <w:bCs/>
          <w:sz w:val="24"/>
          <w:szCs w:val="24"/>
        </w:rPr>
        <w:t xml:space="preserve">the </w:t>
      </w:r>
      <w:r w:rsidRPr="000605FA">
        <w:rPr>
          <w:rFonts w:ascii="Times New Roman" w:hAnsi="Times New Roman"/>
          <w:bCs/>
          <w:sz w:val="24"/>
          <w:szCs w:val="24"/>
          <w:u w:val="single"/>
        </w:rPr>
        <w:t>eight (8) items</w:t>
      </w:r>
      <w:r w:rsidRPr="000605FA">
        <w:rPr>
          <w:rFonts w:ascii="Times New Roman" w:hAnsi="Times New Roman"/>
          <w:bCs/>
          <w:sz w:val="24"/>
          <w:szCs w:val="24"/>
        </w:rPr>
        <w:t xml:space="preserve"> </w:t>
      </w:r>
      <w:r w:rsidR="00BE3E73" w:rsidRPr="000605FA">
        <w:rPr>
          <w:rFonts w:ascii="Times New Roman" w:hAnsi="Times New Roman"/>
          <w:bCs/>
          <w:sz w:val="24"/>
          <w:szCs w:val="24"/>
        </w:rPr>
        <w:t>listed below:</w:t>
      </w:r>
    </w:p>
    <w:p w14:paraId="1DD837CF" w14:textId="77777777" w:rsidR="00BE3E73" w:rsidRPr="000605FA" w:rsidRDefault="00BE3E73" w:rsidP="00BE3E7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 w:rsidRPr="000605FA">
        <w:rPr>
          <w:rFonts w:ascii="Times New Roman" w:hAnsi="Times New Roman"/>
          <w:sz w:val="24"/>
        </w:rPr>
        <w:t>Application (signed by the applicant)</w:t>
      </w:r>
    </w:p>
    <w:p w14:paraId="0AE1C882" w14:textId="77777777" w:rsidR="00BE3E73" w:rsidRPr="000605FA" w:rsidRDefault="00BE3E73" w:rsidP="00BE3E7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 w:rsidRPr="000605FA">
        <w:rPr>
          <w:rFonts w:ascii="Times New Roman" w:hAnsi="Times New Roman"/>
          <w:sz w:val="24"/>
        </w:rPr>
        <w:t>Two Letters of recommendation from administrators, teachers, counselors, employers, community leaders, etc.</w:t>
      </w:r>
    </w:p>
    <w:p w14:paraId="12D5E192" w14:textId="77777777" w:rsidR="00BE3E73" w:rsidRPr="000605FA" w:rsidRDefault="00BE3E73" w:rsidP="00BE3E7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 w:rsidRPr="000605FA">
        <w:rPr>
          <w:rFonts w:ascii="Times New Roman" w:hAnsi="Times New Roman"/>
          <w:sz w:val="24"/>
        </w:rPr>
        <w:t xml:space="preserve">Current high school transcript   </w:t>
      </w:r>
    </w:p>
    <w:p w14:paraId="323B5650" w14:textId="77777777" w:rsidR="00BE3E73" w:rsidRPr="000605FA" w:rsidRDefault="00BE3E73" w:rsidP="00BE3E7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 w:rsidRPr="000605FA">
        <w:rPr>
          <w:rFonts w:ascii="Times New Roman" w:hAnsi="Times New Roman"/>
          <w:sz w:val="24"/>
        </w:rPr>
        <w:t>Recent head and shoulder photograph</w:t>
      </w:r>
    </w:p>
    <w:p w14:paraId="296AFE5A" w14:textId="77777777" w:rsidR="00BE3E73" w:rsidRPr="000605FA" w:rsidRDefault="00BE3E73" w:rsidP="00BE3E7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 w:rsidRPr="000605FA">
        <w:rPr>
          <w:rFonts w:ascii="Times New Roman" w:hAnsi="Times New Roman"/>
          <w:sz w:val="24"/>
        </w:rPr>
        <w:t>Release signed by parent</w:t>
      </w:r>
    </w:p>
    <w:p w14:paraId="08AC7A85" w14:textId="77777777" w:rsidR="00BE3E73" w:rsidRPr="000605FA" w:rsidRDefault="00BE3E73" w:rsidP="00BE3E7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 w:rsidRPr="000605FA">
        <w:rPr>
          <w:rFonts w:ascii="Times New Roman" w:hAnsi="Times New Roman"/>
          <w:sz w:val="24"/>
        </w:rPr>
        <w:t>Release signed by the applicant</w:t>
      </w:r>
    </w:p>
    <w:p w14:paraId="5BE50027" w14:textId="77777777" w:rsidR="00BE3E73" w:rsidRPr="000605FA" w:rsidRDefault="00BE3E73" w:rsidP="00BE3E7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 w:rsidRPr="000605FA">
        <w:rPr>
          <w:rFonts w:ascii="Times New Roman" w:hAnsi="Times New Roman"/>
          <w:sz w:val="24"/>
        </w:rPr>
        <w:t>Essay</w:t>
      </w:r>
      <w:r w:rsidR="00CB0D02" w:rsidRPr="000605FA">
        <w:rPr>
          <w:rFonts w:ascii="Times New Roman" w:hAnsi="Times New Roman"/>
          <w:sz w:val="24"/>
        </w:rPr>
        <w:t xml:space="preserve"> (500 words or less)</w:t>
      </w:r>
    </w:p>
    <w:p w14:paraId="2EED365D" w14:textId="15E970E1" w:rsidR="000605FA" w:rsidRDefault="00BE3E73" w:rsidP="00D02DE0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 w:rsidRPr="000605FA">
        <w:rPr>
          <w:rFonts w:ascii="Times New Roman" w:hAnsi="Times New Roman"/>
          <w:sz w:val="24"/>
        </w:rPr>
        <w:t>Resume</w:t>
      </w:r>
      <w:r w:rsidR="00455ABC" w:rsidRPr="000605FA">
        <w:rPr>
          <w:rFonts w:ascii="Times New Roman" w:hAnsi="Times New Roman"/>
          <w:sz w:val="24"/>
        </w:rPr>
        <w:t>,</w:t>
      </w:r>
      <w:r w:rsidRPr="000605FA">
        <w:rPr>
          <w:rFonts w:ascii="Times New Roman" w:hAnsi="Times New Roman"/>
          <w:sz w:val="24"/>
        </w:rPr>
        <w:t xml:space="preserve"> including community and school activities, awards</w:t>
      </w:r>
      <w:r w:rsidR="00455ABC" w:rsidRPr="000605FA">
        <w:rPr>
          <w:rFonts w:ascii="Times New Roman" w:hAnsi="Times New Roman"/>
          <w:sz w:val="24"/>
        </w:rPr>
        <w:t>,</w:t>
      </w:r>
      <w:r w:rsidRPr="000605FA">
        <w:rPr>
          <w:rFonts w:ascii="Times New Roman" w:hAnsi="Times New Roman"/>
          <w:sz w:val="24"/>
        </w:rPr>
        <w:t xml:space="preserve"> and honors received</w:t>
      </w:r>
    </w:p>
    <w:p w14:paraId="379C29E7" w14:textId="77777777" w:rsidR="00D02DE0" w:rsidRPr="00D02DE0" w:rsidRDefault="00D02DE0" w:rsidP="00D02DE0">
      <w:pPr>
        <w:pStyle w:val="ListParagraph"/>
        <w:rPr>
          <w:rFonts w:ascii="Times New Roman" w:hAnsi="Times New Roman"/>
          <w:sz w:val="24"/>
        </w:rPr>
      </w:pPr>
    </w:p>
    <w:p w14:paraId="736C1638" w14:textId="1530A0D9" w:rsidR="00BE3E73" w:rsidRPr="00455ABC" w:rsidRDefault="00455ABC" w:rsidP="00455ABC">
      <w:pPr>
        <w:tabs>
          <w:tab w:val="left" w:pos="1440"/>
        </w:tabs>
        <w:spacing w:after="0"/>
        <w:jc w:val="both"/>
        <w:rPr>
          <w:rFonts w:asciiTheme="majorHAnsi" w:hAnsiTheme="majorHAnsi"/>
          <w:b/>
          <w:bCs/>
          <w:iCs/>
          <w:color w:val="008000"/>
          <w:sz w:val="24"/>
          <w:szCs w:val="24"/>
        </w:rPr>
      </w:pPr>
      <w:r w:rsidRPr="00D02DE0">
        <w:rPr>
          <w:rFonts w:ascii="Times New Roman" w:hAnsi="Times New Roman"/>
          <w:b/>
          <w:bCs/>
          <w:color w:val="000000" w:themeColor="text1"/>
          <w:sz w:val="28"/>
          <w:szCs w:val="28"/>
          <w14:ligatures w14:val="none"/>
        </w:rPr>
        <w:t>D</w:t>
      </w:r>
      <w:r w:rsidR="00AB576D" w:rsidRPr="00D02DE0">
        <w:rPr>
          <w:rFonts w:ascii="Times New Roman" w:hAnsi="Times New Roman"/>
          <w:b/>
          <w:bCs/>
          <w:color w:val="000000" w:themeColor="text1"/>
          <w:sz w:val="28"/>
          <w:szCs w:val="28"/>
          <w14:ligatures w14:val="none"/>
        </w:rPr>
        <w:t>EADLINE</w:t>
      </w:r>
      <w:r w:rsidRPr="00D02DE0">
        <w:rPr>
          <w:rFonts w:ascii="Times New Roman" w:hAnsi="Times New Roman"/>
          <w:b/>
          <w:bCs/>
          <w:color w:val="000000" w:themeColor="text1"/>
          <w:sz w:val="28"/>
          <w:szCs w:val="28"/>
          <w14:ligatures w14:val="none"/>
        </w:rPr>
        <w:t>:</w:t>
      </w:r>
      <w:r>
        <w:rPr>
          <w:rFonts w:asciiTheme="majorHAnsi" w:hAnsiTheme="majorHAnsi"/>
          <w:b/>
          <w:bCs/>
          <w:iCs/>
          <w:color w:val="008000"/>
          <w:sz w:val="24"/>
          <w:szCs w:val="24"/>
        </w:rPr>
        <w:t xml:space="preserve"> </w:t>
      </w:r>
      <w:r w:rsidRPr="00D02DE0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Completed </w:t>
      </w:r>
      <w:r w:rsidRPr="00D02DE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applications </w:t>
      </w:r>
      <w:r w:rsidR="00D02DE0" w:rsidRPr="00D02DE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should be sent to The Columbia (MD) Chapter of The Links, Incorporated, Attn: Scholarship Committee, P.O. Box 1517, Columbia, MD, 21044 and </w:t>
      </w:r>
      <w:r w:rsidRPr="00D02DE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must be received (not postmarked) by </w:t>
      </w:r>
      <w:r w:rsidRPr="00D02DE0">
        <w:rPr>
          <w:rFonts w:ascii="Times New Roman" w:hAnsi="Times New Roman"/>
          <w:b/>
          <w:bCs/>
          <w:i/>
          <w:color w:val="008000"/>
          <w:sz w:val="24"/>
          <w:szCs w:val="24"/>
        </w:rPr>
        <w:t>March 31, 2021.</w:t>
      </w:r>
      <w:r w:rsidRPr="004F3239">
        <w:rPr>
          <w:rFonts w:asciiTheme="majorHAnsi" w:hAnsiTheme="majorHAnsi"/>
          <w:b/>
          <w:bCs/>
          <w:i/>
          <w:color w:val="008000"/>
          <w:sz w:val="28"/>
          <w:szCs w:val="28"/>
        </w:rPr>
        <w:t xml:space="preserve">  </w:t>
      </w:r>
      <w:r w:rsidR="00BE3E73" w:rsidRPr="00455ABC">
        <w:rPr>
          <w:rFonts w:asciiTheme="majorHAnsi" w:hAnsiTheme="majorHAnsi"/>
          <w:b/>
          <w:bCs/>
          <w:i/>
          <w:color w:val="008000"/>
          <w:sz w:val="36"/>
          <w:szCs w:val="36"/>
          <w:u w:val="single"/>
        </w:rPr>
        <w:br w:type="page"/>
      </w:r>
    </w:p>
    <w:p w14:paraId="2110AA3D" w14:textId="77777777" w:rsidR="00BD0F42" w:rsidRDefault="00BD0F42" w:rsidP="00BD0F42">
      <w:pPr>
        <w:widowControl w:val="0"/>
        <w:spacing w:after="0"/>
        <w:jc w:val="center"/>
        <w:rPr>
          <w:rFonts w:asciiTheme="majorHAnsi" w:hAnsiTheme="majorHAnsi"/>
          <w:sz w:val="24"/>
          <w:szCs w:val="24"/>
        </w:rPr>
      </w:pPr>
    </w:p>
    <w:p w14:paraId="175FA853" w14:textId="77777777" w:rsidR="004621A0" w:rsidRDefault="00EA03C1" w:rsidP="004621A0">
      <w:pPr>
        <w:spacing w:after="200" w:line="276" w:lineRule="auto"/>
        <w:rPr>
          <w:rFonts w:asciiTheme="majorHAnsi" w:hAnsi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1C61CB" wp14:editId="56E081FC">
            <wp:simplePos x="0" y="0"/>
            <wp:positionH relativeFrom="column">
              <wp:posOffset>-563576</wp:posOffset>
            </wp:positionH>
            <wp:positionV relativeFrom="paragraph">
              <wp:posOffset>-540385</wp:posOffset>
            </wp:positionV>
            <wp:extent cx="1959610" cy="103695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umbia Links Logo - Black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19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E78732" wp14:editId="363A8386">
                <wp:simplePos x="0" y="0"/>
                <wp:positionH relativeFrom="column">
                  <wp:posOffset>2417197</wp:posOffset>
                </wp:positionH>
                <wp:positionV relativeFrom="paragraph">
                  <wp:posOffset>-413469</wp:posOffset>
                </wp:positionV>
                <wp:extent cx="4142105" cy="978011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2105" cy="9780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35483" w14:textId="77777777" w:rsidR="00A34196" w:rsidRPr="009C78F3" w:rsidRDefault="00A34196" w:rsidP="00A3419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9C78F3">
                              <w:rPr>
                                <w:rFonts w:ascii="Cambria" w:hAnsi="Cambria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The Columbia (MD) Chapter of The Links, Incorporated</w:t>
                            </w:r>
                          </w:p>
                          <w:p w14:paraId="1C6DF7DD" w14:textId="77777777" w:rsidR="00A34196" w:rsidRPr="009C78F3" w:rsidRDefault="00A34196" w:rsidP="00A3419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9C78F3">
                              <w:rPr>
                                <w:rFonts w:ascii="Cambria" w:hAnsi="Cambria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P.O. Box 1517</w:t>
                            </w:r>
                          </w:p>
                          <w:p w14:paraId="41CA9DB2" w14:textId="77777777" w:rsidR="00A34196" w:rsidRPr="009C78F3" w:rsidRDefault="00A34196" w:rsidP="00A3419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9C78F3">
                              <w:rPr>
                                <w:rFonts w:ascii="Cambria" w:hAnsi="Cambria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Columbia, MD  21044</w:t>
                            </w:r>
                          </w:p>
                          <w:p w14:paraId="15108949" w14:textId="77777777" w:rsidR="00A34196" w:rsidRPr="009C78F3" w:rsidRDefault="00A34196" w:rsidP="00A3419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9C78F3">
                              <w:rPr>
                                <w:rFonts w:ascii="Cambria" w:hAnsi="Cambria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Attn:  Scholarship Committee</w:t>
                            </w:r>
                          </w:p>
                          <w:p w14:paraId="366F8445" w14:textId="77777777" w:rsidR="00070FB0" w:rsidRPr="00070FB0" w:rsidRDefault="00070FB0">
                            <w:pPr>
                              <w:rPr>
                                <w:b/>
                                <w:color w:val="0066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787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0.35pt;margin-top:-32.55pt;width:326.15pt;height:7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" stroked="f">
                <v:textbox>
                  <w:txbxContent>
                    <w:p w14:paraId="2E235483" w14:textId="77777777" w:rsidR="00A34196" w:rsidRPr="009C78F3" w:rsidRDefault="00A34196" w:rsidP="00A34196">
                      <w:pPr>
                        <w:widowControl w:val="0"/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</w:pPr>
                      <w:r w:rsidRPr="009C78F3">
                        <w:rPr>
                          <w:rFonts w:ascii="Cambria" w:hAnsi="Cambria"/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>The Columbia (MD) Chapter of The Links, Incorporated</w:t>
                      </w:r>
                    </w:p>
                    <w:p w14:paraId="1C6DF7DD" w14:textId="77777777" w:rsidR="00A34196" w:rsidRPr="009C78F3" w:rsidRDefault="00A34196" w:rsidP="00A34196">
                      <w:pPr>
                        <w:widowControl w:val="0"/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</w:pPr>
                      <w:r w:rsidRPr="009C78F3">
                        <w:rPr>
                          <w:rFonts w:ascii="Cambria" w:hAnsi="Cambria"/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>P.O. Box 1517</w:t>
                      </w:r>
                    </w:p>
                    <w:p w14:paraId="41CA9DB2" w14:textId="77777777" w:rsidR="00A34196" w:rsidRPr="009C78F3" w:rsidRDefault="00A34196" w:rsidP="00A34196">
                      <w:pPr>
                        <w:widowControl w:val="0"/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</w:pPr>
                      <w:r w:rsidRPr="009C78F3">
                        <w:rPr>
                          <w:rFonts w:ascii="Cambria" w:hAnsi="Cambria"/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>Columbia, MD  21044</w:t>
                      </w:r>
                    </w:p>
                    <w:p w14:paraId="15108949" w14:textId="77777777" w:rsidR="00A34196" w:rsidRPr="009C78F3" w:rsidRDefault="00A34196" w:rsidP="00A34196">
                      <w:pPr>
                        <w:widowControl w:val="0"/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</w:pPr>
                      <w:r w:rsidRPr="009C78F3">
                        <w:rPr>
                          <w:rFonts w:ascii="Cambria" w:hAnsi="Cambria"/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>Attn:  Scholarship Committee</w:t>
                      </w:r>
                    </w:p>
                    <w:p w14:paraId="366F8445" w14:textId="77777777" w:rsidR="00070FB0" w:rsidRPr="00070FB0" w:rsidRDefault="00070FB0">
                      <w:pPr>
                        <w:rPr>
                          <w:b/>
                          <w:color w:val="0066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C93A8A" w14:textId="77777777" w:rsidR="004621A0" w:rsidRDefault="004621A0" w:rsidP="004621A0">
      <w:pPr>
        <w:spacing w:after="200" w:line="276" w:lineRule="auto"/>
        <w:rPr>
          <w:rFonts w:asciiTheme="majorHAnsi" w:hAnsiTheme="majorHAnsi"/>
          <w:sz w:val="24"/>
          <w:szCs w:val="24"/>
        </w:rPr>
      </w:pPr>
    </w:p>
    <w:p w14:paraId="01D7976E" w14:textId="30488FB8" w:rsidR="00B46388" w:rsidRPr="003818A5" w:rsidRDefault="00A34196" w:rsidP="004621A0">
      <w:pPr>
        <w:spacing w:after="200" w:line="276" w:lineRule="auto"/>
        <w:jc w:val="center"/>
        <w:rPr>
          <w:rFonts w:asciiTheme="majorHAnsi" w:hAnsiTheme="majorHAnsi"/>
          <w:sz w:val="24"/>
          <w:szCs w:val="24"/>
        </w:rPr>
      </w:pPr>
      <w:r w:rsidRPr="00BE3E73">
        <w:rPr>
          <w:rFonts w:asciiTheme="majorHAnsi" w:hAnsiTheme="majorHAnsi"/>
          <w:b/>
          <w:i/>
          <w:noProof/>
          <w:color w:val="008000"/>
          <w:sz w:val="44"/>
          <w:szCs w:val="44"/>
          <w:u w:val="single"/>
        </w:rPr>
        <w:t>20</w:t>
      </w:r>
      <w:r w:rsidR="006D3767">
        <w:rPr>
          <w:rFonts w:asciiTheme="majorHAnsi" w:hAnsiTheme="majorHAnsi"/>
          <w:b/>
          <w:i/>
          <w:noProof/>
          <w:color w:val="008000"/>
          <w:sz w:val="44"/>
          <w:szCs w:val="44"/>
          <w:u w:val="single"/>
        </w:rPr>
        <w:t>2</w:t>
      </w:r>
      <w:r w:rsidR="00D476AC">
        <w:rPr>
          <w:rFonts w:asciiTheme="majorHAnsi" w:hAnsiTheme="majorHAnsi"/>
          <w:b/>
          <w:i/>
          <w:noProof/>
          <w:color w:val="008000"/>
          <w:sz w:val="44"/>
          <w:szCs w:val="44"/>
          <w:u w:val="single"/>
        </w:rPr>
        <w:t>1</w:t>
      </w:r>
      <w:r w:rsidR="008C000B">
        <w:rPr>
          <w:rFonts w:asciiTheme="majorHAnsi" w:hAnsiTheme="majorHAnsi"/>
          <w:b/>
          <w:i/>
          <w:noProof/>
          <w:color w:val="008000"/>
          <w:sz w:val="44"/>
          <w:szCs w:val="44"/>
          <w:u w:val="single"/>
        </w:rPr>
        <w:t>-</w:t>
      </w:r>
      <w:r w:rsidR="002458C7">
        <w:rPr>
          <w:rFonts w:asciiTheme="majorHAnsi" w:hAnsiTheme="majorHAnsi"/>
          <w:b/>
          <w:i/>
          <w:noProof/>
          <w:color w:val="008000"/>
          <w:sz w:val="44"/>
          <w:szCs w:val="44"/>
          <w:u w:val="single"/>
        </w:rPr>
        <w:t>202</w:t>
      </w:r>
      <w:r w:rsidR="00D476AC">
        <w:rPr>
          <w:rFonts w:asciiTheme="majorHAnsi" w:hAnsiTheme="majorHAnsi"/>
          <w:b/>
          <w:i/>
          <w:noProof/>
          <w:color w:val="008000"/>
          <w:sz w:val="44"/>
          <w:szCs w:val="44"/>
          <w:u w:val="single"/>
        </w:rPr>
        <w:t>2</w:t>
      </w:r>
      <w:r w:rsidRPr="00BE3E73">
        <w:rPr>
          <w:rFonts w:asciiTheme="majorHAnsi" w:hAnsiTheme="majorHAnsi"/>
          <w:b/>
          <w:i/>
          <w:noProof/>
          <w:color w:val="008000"/>
          <w:sz w:val="44"/>
          <w:szCs w:val="44"/>
          <w:u w:val="single"/>
        </w:rPr>
        <w:t xml:space="preserve"> Scholarship Application</w:t>
      </w:r>
    </w:p>
    <w:p w14:paraId="46D8FB87" w14:textId="77777777" w:rsidR="00A34196" w:rsidRPr="00B46388" w:rsidRDefault="00A34196" w:rsidP="00B46388">
      <w:pPr>
        <w:pStyle w:val="Heading2"/>
        <w:ind w:left="0"/>
        <w:jc w:val="center"/>
        <w:rPr>
          <w:rFonts w:asciiTheme="majorHAnsi" w:hAnsiTheme="majorHAnsi"/>
          <w:i/>
          <w:noProof/>
          <w:sz w:val="28"/>
          <w:szCs w:val="28"/>
          <w:u w:val="single"/>
        </w:rPr>
      </w:pPr>
      <w:r w:rsidRPr="00A34196">
        <w:rPr>
          <w:rFonts w:ascii="Cambria" w:hAnsi="Cambria"/>
          <w:noProof/>
          <w:sz w:val="28"/>
          <w:szCs w:val="28"/>
        </w:rPr>
        <w:t>Requested information must be typed or printed and limited to the space provided unless otherwise indicated.</w:t>
      </w:r>
    </w:p>
    <w:tbl>
      <w:tblPr>
        <w:tblW w:w="10421" w:type="dxa"/>
        <w:jc w:val="center"/>
        <w:tblLayout w:type="fixed"/>
        <w:tblLook w:val="0000" w:firstRow="0" w:lastRow="0" w:firstColumn="0" w:lastColumn="0" w:noHBand="0" w:noVBand="0"/>
      </w:tblPr>
      <w:tblGrid>
        <w:gridCol w:w="826"/>
        <w:gridCol w:w="384"/>
        <w:gridCol w:w="2956"/>
        <w:gridCol w:w="347"/>
        <w:gridCol w:w="174"/>
        <w:gridCol w:w="173"/>
        <w:gridCol w:w="1044"/>
        <w:gridCol w:w="436"/>
        <w:gridCol w:w="433"/>
        <w:gridCol w:w="351"/>
        <w:gridCol w:w="687"/>
        <w:gridCol w:w="609"/>
        <w:gridCol w:w="87"/>
        <w:gridCol w:w="1222"/>
        <w:gridCol w:w="692"/>
      </w:tblGrid>
      <w:tr w:rsidR="00056B9D" w:rsidRPr="006D779C" w14:paraId="73C63592" w14:textId="77777777" w:rsidTr="00647809">
        <w:trPr>
          <w:trHeight w:hRule="exact" w:val="703"/>
          <w:jc w:val="center"/>
        </w:trPr>
        <w:tc>
          <w:tcPr>
            <w:tcW w:w="10421" w:type="dxa"/>
            <w:gridSpan w:val="15"/>
            <w:tcBorders>
              <w:top w:val="single" w:sz="4" w:space="0" w:color="auto"/>
            </w:tcBorders>
            <w:shd w:val="clear" w:color="auto" w:fill="006600"/>
            <w:vAlign w:val="center"/>
          </w:tcPr>
          <w:p w14:paraId="0D36361A" w14:textId="77777777" w:rsidR="00056B9D" w:rsidRPr="00B46388" w:rsidRDefault="00056B9D" w:rsidP="007A4B0D">
            <w:pPr>
              <w:pStyle w:val="Heading3"/>
              <w:rPr>
                <w:sz w:val="28"/>
                <w:szCs w:val="28"/>
              </w:rPr>
            </w:pPr>
            <w:r w:rsidRPr="00B46388">
              <w:rPr>
                <w:color w:val="FFFFFF" w:themeColor="background1"/>
                <w:sz w:val="28"/>
                <w:szCs w:val="28"/>
              </w:rPr>
              <w:t>Applicant Information</w:t>
            </w:r>
          </w:p>
        </w:tc>
      </w:tr>
      <w:tr w:rsidR="00056B9D" w:rsidRPr="005114CE" w14:paraId="7F0B5A25" w14:textId="77777777" w:rsidTr="00647809">
        <w:trPr>
          <w:trHeight w:val="575"/>
          <w:jc w:val="center"/>
        </w:trPr>
        <w:tc>
          <w:tcPr>
            <w:tcW w:w="1210" w:type="dxa"/>
            <w:gridSpan w:val="2"/>
            <w:vAlign w:val="bottom"/>
          </w:tcPr>
          <w:p w14:paraId="16020FBD" w14:textId="77777777" w:rsidR="00056B9D" w:rsidRPr="00056B9D" w:rsidRDefault="00056B9D" w:rsidP="007A4B0D">
            <w:pPr>
              <w:pStyle w:val="BodyText"/>
              <w:rPr>
                <w:rFonts w:asciiTheme="majorHAnsi" w:hAnsiTheme="majorHAnsi"/>
                <w:sz w:val="20"/>
                <w:szCs w:val="20"/>
              </w:rPr>
            </w:pPr>
            <w:r w:rsidRPr="00056B9D">
              <w:rPr>
                <w:rFonts w:asciiTheme="majorHAnsi" w:hAnsiTheme="majorHAnsi"/>
                <w:sz w:val="20"/>
                <w:szCs w:val="20"/>
              </w:rPr>
              <w:t>Full Name: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bottom"/>
          </w:tcPr>
          <w:p w14:paraId="68227623" w14:textId="77777777" w:rsidR="00056B9D" w:rsidRPr="00056B9D" w:rsidRDefault="00056B9D" w:rsidP="007A4B0D">
            <w:pPr>
              <w:pStyle w:val="FieldText"/>
              <w:rPr>
                <w:rFonts w:asciiTheme="majorHAnsi" w:hAnsiTheme="majorHAnsi"/>
                <w:sz w:val="20"/>
                <w:szCs w:val="20"/>
              </w:rPr>
            </w:pPr>
            <w:r w:rsidRPr="00056B9D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56B9D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056B9D">
              <w:rPr>
                <w:rFonts w:asciiTheme="majorHAnsi" w:hAnsiTheme="majorHAnsi"/>
                <w:sz w:val="20"/>
                <w:szCs w:val="20"/>
              </w:rPr>
            </w:r>
            <w:r w:rsidRPr="00056B9D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58" w:type="dxa"/>
            <w:gridSpan w:val="7"/>
            <w:tcBorders>
              <w:bottom w:val="single" w:sz="4" w:space="0" w:color="auto"/>
            </w:tcBorders>
            <w:vAlign w:val="bottom"/>
          </w:tcPr>
          <w:p w14:paraId="0D1B0A90" w14:textId="77777777" w:rsidR="00056B9D" w:rsidRPr="00056B9D" w:rsidRDefault="00056B9D" w:rsidP="007A4B0D">
            <w:pPr>
              <w:pStyle w:val="FieldText"/>
              <w:rPr>
                <w:rFonts w:asciiTheme="majorHAnsi" w:hAnsiTheme="majorHAnsi"/>
                <w:sz w:val="20"/>
                <w:szCs w:val="20"/>
              </w:rPr>
            </w:pPr>
            <w:r w:rsidRPr="00056B9D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56B9D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056B9D">
              <w:rPr>
                <w:rFonts w:asciiTheme="majorHAnsi" w:hAnsiTheme="majorHAnsi"/>
                <w:sz w:val="20"/>
                <w:szCs w:val="20"/>
              </w:rPr>
            </w:r>
            <w:r w:rsidRPr="00056B9D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687" w:type="dxa"/>
            <w:tcBorders>
              <w:bottom w:val="single" w:sz="4" w:space="0" w:color="auto"/>
            </w:tcBorders>
            <w:vAlign w:val="bottom"/>
          </w:tcPr>
          <w:p w14:paraId="6170F4BA" w14:textId="77777777" w:rsidR="00056B9D" w:rsidRPr="00056B9D" w:rsidRDefault="00056B9D" w:rsidP="007A4B0D">
            <w:pPr>
              <w:pStyle w:val="FieldText"/>
              <w:rPr>
                <w:rFonts w:asciiTheme="majorHAnsi" w:hAnsiTheme="majorHAnsi"/>
                <w:sz w:val="20"/>
                <w:szCs w:val="20"/>
              </w:rPr>
            </w:pPr>
            <w:r w:rsidRPr="00056B9D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" w:name="Text3"/>
            <w:r w:rsidRPr="00056B9D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056B9D">
              <w:rPr>
                <w:rFonts w:asciiTheme="majorHAnsi" w:hAnsiTheme="majorHAnsi"/>
                <w:sz w:val="20"/>
                <w:szCs w:val="20"/>
              </w:rPr>
            </w:r>
            <w:r w:rsidRPr="00056B9D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696" w:type="dxa"/>
            <w:gridSpan w:val="2"/>
            <w:vAlign w:val="bottom"/>
          </w:tcPr>
          <w:p w14:paraId="4569692C" w14:textId="77777777" w:rsidR="00056B9D" w:rsidRPr="00056B9D" w:rsidRDefault="00056B9D" w:rsidP="007A4B0D">
            <w:pPr>
              <w:pStyle w:val="BodyText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056B9D">
              <w:rPr>
                <w:rFonts w:asciiTheme="majorHAnsi" w:hAnsiTheme="majorHAnsi"/>
                <w:sz w:val="20"/>
                <w:szCs w:val="20"/>
              </w:rPr>
              <w:t>Date:</w:t>
            </w:r>
          </w:p>
        </w:tc>
        <w:tc>
          <w:tcPr>
            <w:tcW w:w="1914" w:type="dxa"/>
            <w:gridSpan w:val="2"/>
            <w:tcBorders>
              <w:bottom w:val="single" w:sz="4" w:space="0" w:color="auto"/>
            </w:tcBorders>
            <w:vAlign w:val="bottom"/>
          </w:tcPr>
          <w:p w14:paraId="77F4A282" w14:textId="77777777" w:rsidR="00056B9D" w:rsidRPr="00056B9D" w:rsidRDefault="00056B9D" w:rsidP="007A4B0D">
            <w:pPr>
              <w:pStyle w:val="FieldText"/>
              <w:rPr>
                <w:rFonts w:asciiTheme="majorHAnsi" w:hAnsiTheme="majorHAnsi"/>
                <w:sz w:val="20"/>
                <w:szCs w:val="20"/>
              </w:rPr>
            </w:pPr>
            <w:r w:rsidRPr="00056B9D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56B9D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056B9D">
              <w:rPr>
                <w:rFonts w:asciiTheme="majorHAnsi" w:hAnsiTheme="majorHAnsi"/>
                <w:sz w:val="20"/>
                <w:szCs w:val="20"/>
              </w:rPr>
            </w:r>
            <w:r w:rsidRPr="00056B9D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3"/>
          </w:p>
        </w:tc>
      </w:tr>
      <w:tr w:rsidR="00056B9D" w:rsidRPr="005114CE" w14:paraId="332B39FE" w14:textId="77777777" w:rsidTr="00647809">
        <w:trPr>
          <w:trHeight w:val="192"/>
          <w:jc w:val="center"/>
        </w:trPr>
        <w:tc>
          <w:tcPr>
            <w:tcW w:w="4166" w:type="dxa"/>
            <w:gridSpan w:val="3"/>
          </w:tcPr>
          <w:p w14:paraId="718E46A2" w14:textId="77777777" w:rsidR="00056B9D" w:rsidRPr="00056B9D" w:rsidRDefault="00056B9D" w:rsidP="007A4B0D">
            <w:pPr>
              <w:pStyle w:val="BodyText2"/>
              <w:rPr>
                <w:rFonts w:asciiTheme="majorHAnsi" w:hAnsiTheme="majorHAnsi"/>
                <w:sz w:val="20"/>
                <w:szCs w:val="20"/>
              </w:rPr>
            </w:pPr>
            <w:r w:rsidRPr="00056B9D">
              <w:rPr>
                <w:rFonts w:asciiTheme="majorHAnsi" w:hAnsiTheme="majorHAnsi"/>
                <w:sz w:val="20"/>
                <w:szCs w:val="20"/>
              </w:rPr>
              <w:tab/>
              <w:t>Last</w:t>
            </w:r>
          </w:p>
        </w:tc>
        <w:tc>
          <w:tcPr>
            <w:tcW w:w="2958" w:type="dxa"/>
            <w:gridSpan w:val="7"/>
          </w:tcPr>
          <w:p w14:paraId="7A38A52A" w14:textId="77777777" w:rsidR="00056B9D" w:rsidRPr="00056B9D" w:rsidRDefault="00056B9D" w:rsidP="007A4B0D">
            <w:pPr>
              <w:pStyle w:val="BodyText2"/>
              <w:rPr>
                <w:rFonts w:asciiTheme="majorHAnsi" w:hAnsiTheme="majorHAnsi"/>
                <w:sz w:val="20"/>
                <w:szCs w:val="20"/>
              </w:rPr>
            </w:pPr>
            <w:r w:rsidRPr="00056B9D">
              <w:rPr>
                <w:rFonts w:asciiTheme="majorHAnsi" w:hAnsiTheme="majorHAnsi"/>
                <w:sz w:val="20"/>
                <w:szCs w:val="20"/>
              </w:rPr>
              <w:t>First</w:t>
            </w:r>
          </w:p>
        </w:tc>
        <w:tc>
          <w:tcPr>
            <w:tcW w:w="3297" w:type="dxa"/>
            <w:gridSpan w:val="5"/>
          </w:tcPr>
          <w:p w14:paraId="6A25473F" w14:textId="77777777" w:rsidR="00056B9D" w:rsidRPr="00056B9D" w:rsidRDefault="00056B9D" w:rsidP="007A4B0D">
            <w:pPr>
              <w:pStyle w:val="BodyText2"/>
              <w:rPr>
                <w:rFonts w:asciiTheme="majorHAnsi" w:hAnsiTheme="majorHAnsi"/>
                <w:sz w:val="20"/>
                <w:szCs w:val="20"/>
              </w:rPr>
            </w:pPr>
            <w:r w:rsidRPr="00056B9D">
              <w:rPr>
                <w:rFonts w:asciiTheme="majorHAnsi" w:hAnsiTheme="majorHAnsi"/>
                <w:sz w:val="20"/>
                <w:szCs w:val="20"/>
              </w:rPr>
              <w:t>M.I.</w:t>
            </w:r>
          </w:p>
        </w:tc>
      </w:tr>
      <w:tr w:rsidR="00056B9D" w:rsidRPr="005114CE" w14:paraId="48961025" w14:textId="77777777" w:rsidTr="00B46388">
        <w:trPr>
          <w:trHeight w:val="383"/>
          <w:jc w:val="center"/>
        </w:trPr>
        <w:tc>
          <w:tcPr>
            <w:tcW w:w="1210" w:type="dxa"/>
            <w:gridSpan w:val="2"/>
            <w:vAlign w:val="bottom"/>
          </w:tcPr>
          <w:p w14:paraId="1C5C93A7" w14:textId="77777777" w:rsidR="00056B9D" w:rsidRPr="00056B9D" w:rsidRDefault="00056B9D" w:rsidP="007A4B0D">
            <w:pPr>
              <w:pStyle w:val="BodyText"/>
              <w:rPr>
                <w:rFonts w:asciiTheme="majorHAnsi" w:hAnsiTheme="majorHAnsi"/>
                <w:sz w:val="20"/>
                <w:szCs w:val="20"/>
              </w:rPr>
            </w:pPr>
            <w:r w:rsidRPr="00056B9D">
              <w:rPr>
                <w:rFonts w:asciiTheme="majorHAnsi" w:hAnsiTheme="majorHAnsi"/>
                <w:sz w:val="20"/>
                <w:szCs w:val="20"/>
              </w:rPr>
              <w:t>Address:</w:t>
            </w:r>
          </w:p>
        </w:tc>
        <w:tc>
          <w:tcPr>
            <w:tcW w:w="5914" w:type="dxa"/>
            <w:gridSpan w:val="8"/>
            <w:tcBorders>
              <w:bottom w:val="single" w:sz="4" w:space="0" w:color="auto"/>
            </w:tcBorders>
            <w:vAlign w:val="bottom"/>
          </w:tcPr>
          <w:p w14:paraId="269920FF" w14:textId="77777777" w:rsidR="00056B9D" w:rsidRPr="00056B9D" w:rsidRDefault="00056B9D" w:rsidP="007A4B0D">
            <w:pPr>
              <w:pStyle w:val="FieldText"/>
              <w:rPr>
                <w:rFonts w:asciiTheme="majorHAnsi" w:hAnsiTheme="majorHAnsi"/>
                <w:sz w:val="20"/>
                <w:szCs w:val="20"/>
              </w:rPr>
            </w:pPr>
            <w:r w:rsidRPr="00056B9D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056B9D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056B9D">
              <w:rPr>
                <w:rFonts w:asciiTheme="majorHAnsi" w:hAnsiTheme="majorHAnsi"/>
                <w:sz w:val="20"/>
                <w:szCs w:val="20"/>
              </w:rPr>
            </w:r>
            <w:r w:rsidRPr="00056B9D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297" w:type="dxa"/>
            <w:gridSpan w:val="5"/>
            <w:tcBorders>
              <w:bottom w:val="single" w:sz="4" w:space="0" w:color="auto"/>
            </w:tcBorders>
            <w:vAlign w:val="bottom"/>
          </w:tcPr>
          <w:p w14:paraId="5B939A5F" w14:textId="77777777" w:rsidR="00056B9D" w:rsidRPr="00056B9D" w:rsidRDefault="00056B9D" w:rsidP="007A4B0D">
            <w:pPr>
              <w:pStyle w:val="FieldText"/>
              <w:rPr>
                <w:rFonts w:asciiTheme="majorHAnsi" w:hAnsiTheme="majorHAnsi"/>
                <w:sz w:val="20"/>
                <w:szCs w:val="20"/>
              </w:rPr>
            </w:pPr>
            <w:r w:rsidRPr="00056B9D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56B9D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056B9D">
              <w:rPr>
                <w:rFonts w:asciiTheme="majorHAnsi" w:hAnsiTheme="majorHAnsi"/>
                <w:sz w:val="20"/>
                <w:szCs w:val="20"/>
              </w:rPr>
            </w:r>
            <w:r w:rsidRPr="00056B9D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5"/>
          </w:p>
        </w:tc>
      </w:tr>
      <w:tr w:rsidR="00056B9D" w:rsidRPr="005114CE" w14:paraId="68D04A72" w14:textId="77777777" w:rsidTr="00647809">
        <w:trPr>
          <w:trHeight w:val="192"/>
          <w:jc w:val="center"/>
        </w:trPr>
        <w:tc>
          <w:tcPr>
            <w:tcW w:w="7124" w:type="dxa"/>
            <w:gridSpan w:val="10"/>
          </w:tcPr>
          <w:p w14:paraId="3FF628EB" w14:textId="77777777" w:rsidR="00056B9D" w:rsidRPr="00056B9D" w:rsidRDefault="00056B9D" w:rsidP="007A4B0D">
            <w:pPr>
              <w:pStyle w:val="BodyText2"/>
              <w:rPr>
                <w:rFonts w:asciiTheme="majorHAnsi" w:hAnsiTheme="majorHAnsi"/>
                <w:sz w:val="20"/>
                <w:szCs w:val="20"/>
              </w:rPr>
            </w:pPr>
            <w:r w:rsidRPr="00056B9D">
              <w:rPr>
                <w:rFonts w:asciiTheme="majorHAnsi" w:hAnsiTheme="majorHAnsi"/>
                <w:sz w:val="20"/>
                <w:szCs w:val="20"/>
              </w:rPr>
              <w:tab/>
              <w:t>Street Address</w:t>
            </w:r>
          </w:p>
        </w:tc>
        <w:tc>
          <w:tcPr>
            <w:tcW w:w="3297" w:type="dxa"/>
            <w:gridSpan w:val="5"/>
            <w:tcBorders>
              <w:top w:val="single" w:sz="4" w:space="0" w:color="auto"/>
            </w:tcBorders>
          </w:tcPr>
          <w:p w14:paraId="618C922A" w14:textId="77777777" w:rsidR="00056B9D" w:rsidRPr="00056B9D" w:rsidRDefault="00056B9D" w:rsidP="007A4B0D">
            <w:pPr>
              <w:pStyle w:val="BodyText2"/>
              <w:rPr>
                <w:rFonts w:asciiTheme="majorHAnsi" w:hAnsiTheme="majorHAnsi"/>
                <w:sz w:val="20"/>
                <w:szCs w:val="20"/>
              </w:rPr>
            </w:pPr>
            <w:r w:rsidRPr="00056B9D">
              <w:rPr>
                <w:rFonts w:asciiTheme="majorHAnsi" w:hAnsiTheme="majorHAnsi"/>
                <w:sz w:val="20"/>
                <w:szCs w:val="20"/>
              </w:rPr>
              <w:t>Apartment/Unit #</w:t>
            </w:r>
          </w:p>
        </w:tc>
      </w:tr>
      <w:tr w:rsidR="00056B9D" w:rsidRPr="005114CE" w14:paraId="5E795000" w14:textId="77777777" w:rsidTr="00647809">
        <w:trPr>
          <w:trHeight w:val="383"/>
          <w:jc w:val="center"/>
        </w:trPr>
        <w:tc>
          <w:tcPr>
            <w:tcW w:w="1210" w:type="dxa"/>
            <w:gridSpan w:val="2"/>
            <w:vAlign w:val="bottom"/>
          </w:tcPr>
          <w:p w14:paraId="19C4D48D" w14:textId="77777777" w:rsidR="00056B9D" w:rsidRPr="00056B9D" w:rsidRDefault="00056B9D" w:rsidP="007A4B0D">
            <w:pPr>
              <w:rPr>
                <w:rFonts w:asciiTheme="majorHAnsi" w:hAnsiTheme="majorHAnsi"/>
              </w:rPr>
            </w:pPr>
          </w:p>
        </w:tc>
        <w:tc>
          <w:tcPr>
            <w:tcW w:w="5914" w:type="dxa"/>
            <w:gridSpan w:val="8"/>
            <w:tcBorders>
              <w:bottom w:val="single" w:sz="4" w:space="0" w:color="auto"/>
            </w:tcBorders>
            <w:vAlign w:val="bottom"/>
          </w:tcPr>
          <w:p w14:paraId="2F1AF699" w14:textId="77777777" w:rsidR="00056B9D" w:rsidRPr="00056B9D" w:rsidRDefault="00056B9D" w:rsidP="007A4B0D">
            <w:pPr>
              <w:pStyle w:val="FieldText"/>
              <w:rPr>
                <w:rFonts w:asciiTheme="majorHAnsi" w:hAnsiTheme="majorHAnsi"/>
                <w:sz w:val="20"/>
                <w:szCs w:val="20"/>
              </w:rPr>
            </w:pPr>
            <w:r w:rsidRPr="00056B9D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056B9D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056B9D">
              <w:rPr>
                <w:rFonts w:asciiTheme="majorHAnsi" w:hAnsiTheme="majorHAnsi"/>
                <w:sz w:val="20"/>
                <w:szCs w:val="20"/>
              </w:rPr>
            </w:r>
            <w:r w:rsidRPr="00056B9D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96" w:type="dxa"/>
            <w:gridSpan w:val="2"/>
            <w:vAlign w:val="bottom"/>
          </w:tcPr>
          <w:p w14:paraId="38730919" w14:textId="77777777" w:rsidR="00056B9D" w:rsidRPr="00056B9D" w:rsidRDefault="00056B9D" w:rsidP="007A4B0D">
            <w:pPr>
              <w:pStyle w:val="FieldText"/>
              <w:rPr>
                <w:rFonts w:asciiTheme="majorHAnsi" w:hAnsiTheme="majorHAnsi"/>
                <w:sz w:val="20"/>
                <w:szCs w:val="20"/>
              </w:rPr>
            </w:pPr>
            <w:r w:rsidRPr="00056B9D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056B9D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056B9D">
              <w:rPr>
                <w:rFonts w:asciiTheme="majorHAnsi" w:hAnsiTheme="majorHAnsi"/>
                <w:sz w:val="20"/>
                <w:szCs w:val="20"/>
              </w:rPr>
            </w:r>
            <w:r w:rsidRPr="00056B9D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001" w:type="dxa"/>
            <w:gridSpan w:val="3"/>
            <w:tcBorders>
              <w:bottom w:val="single" w:sz="4" w:space="0" w:color="auto"/>
            </w:tcBorders>
            <w:vAlign w:val="bottom"/>
          </w:tcPr>
          <w:p w14:paraId="3030E2CB" w14:textId="77777777" w:rsidR="00056B9D" w:rsidRPr="00056B9D" w:rsidRDefault="00056B9D" w:rsidP="007A4B0D">
            <w:pPr>
              <w:pStyle w:val="FieldText"/>
              <w:rPr>
                <w:rFonts w:asciiTheme="majorHAnsi" w:hAnsiTheme="majorHAnsi"/>
                <w:sz w:val="20"/>
                <w:szCs w:val="20"/>
              </w:rPr>
            </w:pPr>
            <w:r w:rsidRPr="00056B9D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056B9D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056B9D">
              <w:rPr>
                <w:rFonts w:asciiTheme="majorHAnsi" w:hAnsiTheme="majorHAnsi"/>
                <w:sz w:val="20"/>
                <w:szCs w:val="20"/>
              </w:rPr>
            </w:r>
            <w:r w:rsidRPr="00056B9D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056B9D" w:rsidRPr="005114CE" w14:paraId="01F49548" w14:textId="77777777" w:rsidTr="00647809">
        <w:trPr>
          <w:trHeight w:val="394"/>
          <w:jc w:val="center"/>
        </w:trPr>
        <w:tc>
          <w:tcPr>
            <w:tcW w:w="7124" w:type="dxa"/>
            <w:gridSpan w:val="10"/>
            <w:vAlign w:val="bottom"/>
          </w:tcPr>
          <w:p w14:paraId="6EFEEA10" w14:textId="77777777" w:rsidR="00056B9D" w:rsidRPr="00056B9D" w:rsidRDefault="00056B9D" w:rsidP="007A4B0D">
            <w:pPr>
              <w:pStyle w:val="BodyText2"/>
              <w:rPr>
                <w:rFonts w:asciiTheme="majorHAnsi" w:hAnsiTheme="majorHAnsi"/>
                <w:sz w:val="20"/>
                <w:szCs w:val="20"/>
              </w:rPr>
            </w:pPr>
            <w:r w:rsidRPr="00056B9D">
              <w:rPr>
                <w:rFonts w:asciiTheme="majorHAnsi" w:hAnsiTheme="majorHAnsi"/>
                <w:sz w:val="20"/>
                <w:szCs w:val="20"/>
              </w:rPr>
              <w:tab/>
              <w:t>City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</w:tcPr>
          <w:p w14:paraId="44664E64" w14:textId="77777777" w:rsidR="00056B9D" w:rsidRPr="00056B9D" w:rsidRDefault="00056B9D" w:rsidP="007A4B0D">
            <w:pPr>
              <w:pStyle w:val="BodyText2"/>
              <w:rPr>
                <w:rFonts w:asciiTheme="majorHAnsi" w:hAnsiTheme="majorHAnsi"/>
                <w:sz w:val="20"/>
                <w:szCs w:val="20"/>
              </w:rPr>
            </w:pPr>
            <w:r w:rsidRPr="00056B9D">
              <w:rPr>
                <w:rFonts w:asciiTheme="majorHAnsi" w:hAnsiTheme="majorHAnsi"/>
                <w:sz w:val="20"/>
                <w:szCs w:val="20"/>
              </w:rPr>
              <w:t>State</w:t>
            </w:r>
          </w:p>
        </w:tc>
        <w:tc>
          <w:tcPr>
            <w:tcW w:w="2001" w:type="dxa"/>
            <w:gridSpan w:val="3"/>
          </w:tcPr>
          <w:p w14:paraId="23DA1F6E" w14:textId="77777777" w:rsidR="00056B9D" w:rsidRPr="00056B9D" w:rsidRDefault="00056B9D" w:rsidP="007A4B0D">
            <w:pPr>
              <w:pStyle w:val="BodyText2"/>
              <w:rPr>
                <w:rFonts w:asciiTheme="majorHAnsi" w:hAnsiTheme="majorHAnsi"/>
                <w:sz w:val="20"/>
                <w:szCs w:val="20"/>
              </w:rPr>
            </w:pPr>
            <w:r w:rsidRPr="00056B9D">
              <w:rPr>
                <w:rFonts w:asciiTheme="majorHAnsi" w:hAnsiTheme="majorHAnsi"/>
                <w:sz w:val="20"/>
                <w:szCs w:val="20"/>
              </w:rPr>
              <w:t>ZIP Code</w:t>
            </w:r>
          </w:p>
        </w:tc>
      </w:tr>
      <w:tr w:rsidR="00056B9D" w:rsidRPr="005114CE" w14:paraId="2904AA9F" w14:textId="77777777" w:rsidTr="00647809">
        <w:trPr>
          <w:trHeight w:val="383"/>
          <w:jc w:val="center"/>
        </w:trPr>
        <w:tc>
          <w:tcPr>
            <w:tcW w:w="826" w:type="dxa"/>
            <w:vAlign w:val="bottom"/>
          </w:tcPr>
          <w:p w14:paraId="1F0FA83A" w14:textId="77777777" w:rsidR="00056B9D" w:rsidRPr="00056B9D" w:rsidRDefault="00056B9D" w:rsidP="007A4B0D">
            <w:pPr>
              <w:pStyle w:val="BodyText"/>
              <w:rPr>
                <w:rFonts w:asciiTheme="majorHAnsi" w:hAnsiTheme="majorHAnsi"/>
                <w:sz w:val="20"/>
                <w:szCs w:val="20"/>
              </w:rPr>
            </w:pPr>
            <w:r w:rsidRPr="00056B9D">
              <w:rPr>
                <w:rFonts w:asciiTheme="majorHAnsi" w:hAnsiTheme="majorHAnsi"/>
                <w:sz w:val="20"/>
                <w:szCs w:val="20"/>
              </w:rPr>
              <w:t>Phone:</w:t>
            </w:r>
          </w:p>
        </w:tc>
        <w:tc>
          <w:tcPr>
            <w:tcW w:w="3861" w:type="dxa"/>
            <w:gridSpan w:val="4"/>
            <w:tcBorders>
              <w:bottom w:val="single" w:sz="4" w:space="0" w:color="auto"/>
            </w:tcBorders>
            <w:vAlign w:val="bottom"/>
          </w:tcPr>
          <w:p w14:paraId="36B56DF9" w14:textId="77777777" w:rsidR="00056B9D" w:rsidRPr="00056B9D" w:rsidRDefault="00056B9D" w:rsidP="007A4B0D">
            <w:pPr>
              <w:pStyle w:val="FieldText"/>
              <w:rPr>
                <w:rFonts w:asciiTheme="majorHAnsi" w:hAnsiTheme="majorHAnsi"/>
                <w:sz w:val="20"/>
                <w:szCs w:val="20"/>
              </w:rPr>
            </w:pPr>
            <w:r w:rsidRPr="00056B9D">
              <w:rPr>
                <w:rFonts w:asciiTheme="majorHAnsi" w:hAnsiTheme="majorHAnsi"/>
                <w:sz w:val="20"/>
                <w:szCs w:val="20"/>
              </w:rPr>
              <w:t>(</w:t>
            </w:r>
            <w:r w:rsidRPr="00056B9D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056B9D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056B9D">
              <w:rPr>
                <w:rFonts w:asciiTheme="majorHAnsi" w:hAnsiTheme="majorHAnsi"/>
                <w:sz w:val="20"/>
                <w:szCs w:val="20"/>
              </w:rPr>
            </w:r>
            <w:r w:rsidRPr="00056B9D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9"/>
            <w:r w:rsidRPr="00056B9D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056B9D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056B9D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056B9D">
              <w:rPr>
                <w:rFonts w:asciiTheme="majorHAnsi" w:hAnsiTheme="majorHAnsi"/>
                <w:sz w:val="20"/>
                <w:szCs w:val="20"/>
              </w:rPr>
            </w:r>
            <w:r w:rsidRPr="00056B9D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653" w:type="dxa"/>
            <w:gridSpan w:val="3"/>
            <w:tcBorders>
              <w:bottom w:val="single" w:sz="4" w:space="0" w:color="auto"/>
            </w:tcBorders>
            <w:vAlign w:val="bottom"/>
          </w:tcPr>
          <w:p w14:paraId="6948BD13" w14:textId="77777777" w:rsidR="00056B9D" w:rsidRPr="00056B9D" w:rsidRDefault="00056B9D" w:rsidP="007A4B0D">
            <w:pPr>
              <w:pStyle w:val="BodyText"/>
              <w:rPr>
                <w:rFonts w:asciiTheme="majorHAnsi" w:hAnsiTheme="majorHAnsi"/>
                <w:sz w:val="20"/>
                <w:szCs w:val="20"/>
              </w:rPr>
            </w:pPr>
            <w:r w:rsidRPr="00056B9D">
              <w:rPr>
                <w:rFonts w:asciiTheme="majorHAnsi" w:hAnsiTheme="majorHAnsi"/>
                <w:sz w:val="20"/>
                <w:szCs w:val="20"/>
              </w:rPr>
              <w:t>E-mail Address:</w:t>
            </w:r>
          </w:p>
        </w:tc>
        <w:tc>
          <w:tcPr>
            <w:tcW w:w="4081" w:type="dxa"/>
            <w:gridSpan w:val="7"/>
            <w:tcBorders>
              <w:bottom w:val="single" w:sz="4" w:space="0" w:color="auto"/>
            </w:tcBorders>
            <w:vAlign w:val="bottom"/>
          </w:tcPr>
          <w:p w14:paraId="268A7704" w14:textId="77777777" w:rsidR="00056B9D" w:rsidRPr="00056B9D" w:rsidRDefault="00056B9D" w:rsidP="007A4B0D">
            <w:pPr>
              <w:pStyle w:val="FieldText"/>
              <w:rPr>
                <w:rFonts w:asciiTheme="majorHAnsi" w:hAnsiTheme="majorHAnsi"/>
                <w:sz w:val="20"/>
                <w:szCs w:val="20"/>
              </w:rPr>
            </w:pPr>
            <w:r w:rsidRPr="00056B9D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056B9D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056B9D">
              <w:rPr>
                <w:rFonts w:asciiTheme="majorHAnsi" w:hAnsiTheme="majorHAnsi"/>
                <w:sz w:val="20"/>
                <w:szCs w:val="20"/>
              </w:rPr>
            </w:r>
            <w:r w:rsidRPr="00056B9D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056B9D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056B9D" w:rsidRPr="005114CE" w14:paraId="3CE33600" w14:textId="77777777" w:rsidTr="00647809">
        <w:trPr>
          <w:trHeight w:val="575"/>
          <w:jc w:val="center"/>
        </w:trPr>
        <w:tc>
          <w:tcPr>
            <w:tcW w:w="45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126B42" w14:textId="119DC922" w:rsidR="00056B9D" w:rsidRPr="00056B9D" w:rsidRDefault="00D24033" w:rsidP="007A4B0D">
            <w:pPr>
              <w:pStyle w:val="BodyTex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Facebook:</w:t>
            </w:r>
            <w:r w:rsidR="00056B9D" w:rsidRPr="00056B9D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A9801E" w14:textId="030420E4" w:rsidR="00056B9D" w:rsidRPr="00056B9D" w:rsidRDefault="00056B9D" w:rsidP="007A4B0D">
            <w:pPr>
              <w:pStyle w:val="Checkbox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A4E121" w14:textId="5FB4F8E3" w:rsidR="00056B9D" w:rsidRPr="00056B9D" w:rsidRDefault="00D24033" w:rsidP="007A4B0D">
            <w:pPr>
              <w:pStyle w:val="BodyTex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IG:</w:t>
            </w:r>
          </w:p>
        </w:tc>
        <w:tc>
          <w:tcPr>
            <w:tcW w:w="29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5D8DD9" w14:textId="7935190A" w:rsidR="00056B9D" w:rsidRPr="00056B9D" w:rsidRDefault="00D24033" w:rsidP="007A4B0D">
            <w:pPr>
              <w:pStyle w:val="Checkbox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Twitter: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179605" w14:textId="77777777" w:rsidR="00056B9D" w:rsidRPr="00056B9D" w:rsidRDefault="00056B9D" w:rsidP="007A4B0D">
            <w:pPr>
              <w:pStyle w:val="Checkbox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24033" w:rsidRPr="005114CE" w14:paraId="04D2F2A5" w14:textId="77777777" w:rsidTr="00647809">
        <w:trPr>
          <w:trHeight w:val="575"/>
          <w:jc w:val="center"/>
        </w:trPr>
        <w:tc>
          <w:tcPr>
            <w:tcW w:w="45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EFCBF3" w14:textId="6D39D70B" w:rsidR="00D24033" w:rsidRPr="00056B9D" w:rsidRDefault="00D24033" w:rsidP="00D24033">
            <w:pPr>
              <w:pStyle w:val="BodyText"/>
              <w:rPr>
                <w:rFonts w:asciiTheme="majorHAnsi" w:hAnsiTheme="majorHAnsi"/>
                <w:sz w:val="20"/>
                <w:szCs w:val="20"/>
              </w:rPr>
            </w:pPr>
            <w:r w:rsidRPr="00056B9D">
              <w:rPr>
                <w:rFonts w:asciiTheme="majorHAnsi" w:hAnsiTheme="majorHAnsi"/>
                <w:sz w:val="20"/>
                <w:szCs w:val="20"/>
              </w:rPr>
              <w:t xml:space="preserve">Parent or </w:t>
            </w:r>
            <w:proofErr w:type="gramStart"/>
            <w:r w:rsidRPr="00056B9D">
              <w:rPr>
                <w:rFonts w:asciiTheme="majorHAnsi" w:hAnsiTheme="majorHAnsi"/>
                <w:sz w:val="20"/>
                <w:szCs w:val="20"/>
              </w:rPr>
              <w:t xml:space="preserve">Guardian </w:t>
            </w:r>
            <w:r>
              <w:rPr>
                <w:rFonts w:asciiTheme="majorHAnsi" w:hAnsiTheme="majorHAnsi"/>
                <w:sz w:val="20"/>
                <w:szCs w:val="20"/>
              </w:rPr>
              <w:t>:</w:t>
            </w:r>
            <w:proofErr w:type="gramEnd"/>
          </w:p>
        </w:tc>
        <w:tc>
          <w:tcPr>
            <w:tcW w:w="3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6FDE79" w14:textId="77777777" w:rsidR="00D24033" w:rsidRPr="00056B9D" w:rsidRDefault="00D24033" w:rsidP="00D24033">
            <w:pPr>
              <w:pStyle w:val="Checkbox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B6C6D0" w14:textId="77777777" w:rsidR="00D24033" w:rsidRPr="00056B9D" w:rsidRDefault="00D24033" w:rsidP="00D24033">
            <w:pPr>
              <w:pStyle w:val="BodyTex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F5E0F9" w14:textId="77777777" w:rsidR="00D24033" w:rsidRPr="00056B9D" w:rsidRDefault="00D24033" w:rsidP="00D24033">
            <w:pPr>
              <w:pStyle w:val="Checkbox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C467E8" w14:textId="77777777" w:rsidR="00D24033" w:rsidRPr="00056B9D" w:rsidRDefault="00D24033" w:rsidP="00D24033">
            <w:pPr>
              <w:pStyle w:val="Checkbox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24033" w:rsidRPr="005114CE" w14:paraId="237CE86E" w14:textId="77777777" w:rsidTr="00647809">
        <w:trPr>
          <w:trHeight w:val="575"/>
          <w:jc w:val="center"/>
        </w:trPr>
        <w:tc>
          <w:tcPr>
            <w:tcW w:w="4513" w:type="dxa"/>
            <w:gridSpan w:val="4"/>
            <w:tcBorders>
              <w:bottom w:val="single" w:sz="4" w:space="0" w:color="auto"/>
            </w:tcBorders>
            <w:vAlign w:val="bottom"/>
          </w:tcPr>
          <w:p w14:paraId="739B8553" w14:textId="5EFBBBF4" w:rsidR="00D24033" w:rsidRPr="00056B9D" w:rsidRDefault="00D24033" w:rsidP="00D24033">
            <w:pPr>
              <w:pStyle w:val="BodyText"/>
              <w:rPr>
                <w:rFonts w:asciiTheme="majorHAnsi" w:hAnsiTheme="majorHAnsi"/>
                <w:sz w:val="20"/>
                <w:szCs w:val="20"/>
              </w:rPr>
            </w:pPr>
            <w:r w:rsidRPr="00056B9D">
              <w:rPr>
                <w:rFonts w:asciiTheme="majorHAnsi" w:hAnsiTheme="majorHAnsi"/>
                <w:sz w:val="20"/>
                <w:szCs w:val="20"/>
              </w:rPr>
              <w:t xml:space="preserve">Current High </w:t>
            </w:r>
            <w:proofErr w:type="gramStart"/>
            <w:r w:rsidRPr="00056B9D">
              <w:rPr>
                <w:rFonts w:asciiTheme="majorHAnsi" w:hAnsiTheme="majorHAnsi"/>
                <w:sz w:val="20"/>
                <w:szCs w:val="20"/>
              </w:rPr>
              <w:t xml:space="preserve">School </w:t>
            </w:r>
            <w:r>
              <w:rPr>
                <w:rFonts w:asciiTheme="majorHAnsi" w:hAnsiTheme="majorHAnsi"/>
                <w:sz w:val="20"/>
                <w:szCs w:val="20"/>
              </w:rPr>
              <w:t>:</w:t>
            </w:r>
            <w:proofErr w:type="gramEnd"/>
            <w:r w:rsidRPr="00056B9D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vAlign w:val="bottom"/>
          </w:tcPr>
          <w:p w14:paraId="3056AD80" w14:textId="77777777" w:rsidR="00D24033" w:rsidRPr="00056B9D" w:rsidRDefault="00D24033" w:rsidP="00D24033">
            <w:pPr>
              <w:pStyle w:val="Checkbox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vAlign w:val="bottom"/>
          </w:tcPr>
          <w:p w14:paraId="084AD428" w14:textId="77777777" w:rsidR="00D24033" w:rsidRPr="00056B9D" w:rsidRDefault="00D24033" w:rsidP="00D24033">
            <w:pPr>
              <w:pStyle w:val="BodyTex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17" w:type="dxa"/>
            <w:gridSpan w:val="8"/>
            <w:tcBorders>
              <w:bottom w:val="single" w:sz="4" w:space="0" w:color="auto"/>
            </w:tcBorders>
            <w:vAlign w:val="bottom"/>
          </w:tcPr>
          <w:p w14:paraId="39B9AF0A" w14:textId="77777777" w:rsidR="00D24033" w:rsidRPr="00056B9D" w:rsidRDefault="00D24033" w:rsidP="00D24033">
            <w:pPr>
              <w:pStyle w:val="FieldText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056B9D">
              <w:rPr>
                <w:rFonts w:asciiTheme="majorHAnsi" w:hAnsiTheme="majorHAnsi"/>
                <w:b w:val="0"/>
                <w:sz w:val="20"/>
                <w:szCs w:val="20"/>
              </w:rPr>
              <w:t>Cumulative Weighted Grade Point Average</w:t>
            </w:r>
          </w:p>
        </w:tc>
      </w:tr>
      <w:tr w:rsidR="00D24033" w:rsidRPr="005114CE" w14:paraId="1A289EB6" w14:textId="77777777" w:rsidTr="00647809">
        <w:trPr>
          <w:trHeight w:val="192"/>
          <w:jc w:val="center"/>
        </w:trPr>
        <w:tc>
          <w:tcPr>
            <w:tcW w:w="10421" w:type="dxa"/>
            <w:gridSpan w:val="15"/>
            <w:vAlign w:val="bottom"/>
          </w:tcPr>
          <w:p w14:paraId="09ED769E" w14:textId="77777777" w:rsidR="00D24033" w:rsidRDefault="00D24033" w:rsidP="00D24033">
            <w:pPr>
              <w:pStyle w:val="BodyText"/>
              <w:rPr>
                <w:rFonts w:asciiTheme="majorHAnsi" w:hAnsiTheme="majorHAnsi"/>
                <w:sz w:val="20"/>
                <w:szCs w:val="20"/>
              </w:rPr>
            </w:pPr>
          </w:p>
          <w:p w14:paraId="75EC36C7" w14:textId="77777777" w:rsidR="00D24033" w:rsidRPr="00FB27B6" w:rsidRDefault="00D24033" w:rsidP="00D24033">
            <w:pPr>
              <w:spacing w:after="200" w:line="276" w:lineRule="auto"/>
              <w:jc w:val="center"/>
              <w:rPr>
                <w:rFonts w:asciiTheme="majorHAnsi" w:hAnsiTheme="majorHAnsi"/>
                <w:b/>
                <w:i/>
                <w:noProof/>
                <w:color w:val="008000"/>
                <w:sz w:val="22"/>
                <w:szCs w:val="22"/>
              </w:rPr>
            </w:pPr>
            <w:r w:rsidRPr="00FB27B6">
              <w:rPr>
                <w:rFonts w:asciiTheme="majorHAnsi" w:hAnsiTheme="majorHAnsi"/>
                <w:b/>
                <w:i/>
                <w:noProof/>
                <w:color w:val="008000"/>
                <w:sz w:val="22"/>
                <w:szCs w:val="22"/>
              </w:rPr>
              <w:t xml:space="preserve">Student is applying for the following scholarship (please check one):   </w:t>
            </w:r>
          </w:p>
          <w:p w14:paraId="01FE7705" w14:textId="77777777" w:rsidR="00D24033" w:rsidRPr="00056B9D" w:rsidRDefault="00D24033" w:rsidP="00D24033">
            <w:pPr>
              <w:spacing w:after="200" w:line="276" w:lineRule="auto"/>
              <w:jc w:val="center"/>
              <w:rPr>
                <w:rFonts w:asciiTheme="majorHAnsi" w:hAnsiTheme="majorHAnsi"/>
              </w:rPr>
            </w:pPr>
            <w:r w:rsidRPr="00FB27B6">
              <w:rPr>
                <w:rFonts w:asciiTheme="majorHAnsi" w:hAnsiTheme="majorHAnsi"/>
                <w:b/>
                <w:i/>
                <w:noProof/>
                <w:color w:val="008000"/>
                <w:sz w:val="22"/>
                <w:szCs w:val="22"/>
                <w:u w:val="single"/>
              </w:rPr>
              <w:t xml:space="preserve">                       ________HBCU</w:t>
            </w:r>
            <w:r w:rsidRPr="009C78F3">
              <w:rPr>
                <w:rFonts w:asciiTheme="majorHAnsi" w:hAnsiTheme="majorHAnsi"/>
                <w:b/>
                <w:i/>
                <w:noProof/>
                <w:color w:val="008000"/>
                <w:sz w:val="22"/>
                <w:szCs w:val="22"/>
              </w:rPr>
              <w:t xml:space="preserve">                                            </w:t>
            </w:r>
            <w:r w:rsidRPr="00FB27B6">
              <w:rPr>
                <w:rFonts w:asciiTheme="majorHAnsi" w:hAnsiTheme="majorHAnsi"/>
                <w:b/>
                <w:i/>
                <w:noProof/>
                <w:color w:val="008000"/>
                <w:sz w:val="22"/>
                <w:szCs w:val="22"/>
                <w:u w:val="single"/>
              </w:rPr>
              <w:t xml:space="preserve">         ______ Other than HBCU</w:t>
            </w:r>
          </w:p>
        </w:tc>
      </w:tr>
    </w:tbl>
    <w:p w14:paraId="302A6310" w14:textId="620C1913" w:rsidR="006D3767" w:rsidRDefault="00056B9D" w:rsidP="00D24033">
      <w:pPr>
        <w:widowControl w:val="0"/>
        <w:spacing w:after="0"/>
        <w:jc w:val="center"/>
        <w:rPr>
          <w:rFonts w:asciiTheme="majorHAnsi" w:hAnsiTheme="majorHAnsi"/>
          <w:b/>
          <w:i/>
          <w:noProof/>
          <w:color w:val="008000"/>
          <w:sz w:val="22"/>
          <w:szCs w:val="22"/>
          <w:u w:val="single"/>
        </w:rPr>
      </w:pPr>
      <w:r w:rsidRPr="00D24033">
        <w:rPr>
          <w:rFonts w:asciiTheme="majorHAnsi" w:hAnsiTheme="majorHAnsi"/>
          <w:b/>
          <w:i/>
          <w:noProof/>
          <w:color w:val="008000"/>
          <w:sz w:val="22"/>
          <w:szCs w:val="22"/>
          <w:highlight w:val="yellow"/>
          <w:u w:val="single"/>
        </w:rPr>
        <w:t>C</w:t>
      </w:r>
      <w:r w:rsidR="00B46388" w:rsidRPr="00D24033">
        <w:rPr>
          <w:rFonts w:asciiTheme="majorHAnsi" w:hAnsiTheme="majorHAnsi"/>
          <w:b/>
          <w:i/>
          <w:noProof/>
          <w:color w:val="008000"/>
          <w:sz w:val="22"/>
          <w:szCs w:val="22"/>
          <w:highlight w:val="yellow"/>
          <w:u w:val="single"/>
        </w:rPr>
        <w:t xml:space="preserve">ompleted Application must be </w:t>
      </w:r>
      <w:r w:rsidR="00D24033" w:rsidRPr="00D24033">
        <w:rPr>
          <w:rFonts w:asciiTheme="majorHAnsi" w:hAnsiTheme="majorHAnsi"/>
          <w:b/>
          <w:i/>
          <w:noProof/>
          <w:color w:val="008000"/>
          <w:sz w:val="22"/>
          <w:szCs w:val="22"/>
          <w:highlight w:val="yellow"/>
          <w:u w:val="single"/>
        </w:rPr>
        <w:t>RECEIVED</w:t>
      </w:r>
      <w:r w:rsidR="00B46388" w:rsidRPr="00D24033">
        <w:rPr>
          <w:rFonts w:asciiTheme="majorHAnsi" w:hAnsiTheme="majorHAnsi"/>
          <w:b/>
          <w:i/>
          <w:noProof/>
          <w:color w:val="008000"/>
          <w:sz w:val="22"/>
          <w:szCs w:val="22"/>
          <w:highlight w:val="yellow"/>
          <w:u w:val="single"/>
        </w:rPr>
        <w:t xml:space="preserve"> by</w:t>
      </w:r>
      <w:r w:rsidR="006D3767" w:rsidRPr="00D24033">
        <w:rPr>
          <w:rFonts w:asciiTheme="majorHAnsi" w:hAnsiTheme="majorHAnsi"/>
          <w:b/>
          <w:i/>
          <w:noProof/>
          <w:color w:val="008000"/>
          <w:sz w:val="22"/>
          <w:szCs w:val="22"/>
          <w:highlight w:val="yellow"/>
          <w:u w:val="single"/>
        </w:rPr>
        <w:t xml:space="preserve"> March 31, </w:t>
      </w:r>
      <w:r w:rsidR="00444AB3" w:rsidRPr="00D24033">
        <w:rPr>
          <w:rFonts w:asciiTheme="majorHAnsi" w:hAnsiTheme="majorHAnsi"/>
          <w:b/>
          <w:i/>
          <w:noProof/>
          <w:color w:val="008000"/>
          <w:sz w:val="22"/>
          <w:szCs w:val="22"/>
          <w:highlight w:val="yellow"/>
          <w:u w:val="single"/>
        </w:rPr>
        <w:t>20</w:t>
      </w:r>
      <w:r w:rsidR="006D3767" w:rsidRPr="00D24033">
        <w:rPr>
          <w:rFonts w:asciiTheme="majorHAnsi" w:hAnsiTheme="majorHAnsi"/>
          <w:b/>
          <w:i/>
          <w:noProof/>
          <w:color w:val="008000"/>
          <w:sz w:val="22"/>
          <w:szCs w:val="22"/>
          <w:highlight w:val="yellow"/>
          <w:u w:val="single"/>
        </w:rPr>
        <w:t>2</w:t>
      </w:r>
      <w:r w:rsidR="00D24033" w:rsidRPr="00D24033">
        <w:rPr>
          <w:rFonts w:asciiTheme="majorHAnsi" w:hAnsiTheme="majorHAnsi"/>
          <w:b/>
          <w:i/>
          <w:noProof/>
          <w:color w:val="008000"/>
          <w:sz w:val="22"/>
          <w:szCs w:val="22"/>
          <w:highlight w:val="yellow"/>
          <w:u w:val="single"/>
        </w:rPr>
        <w:t>1</w:t>
      </w:r>
    </w:p>
    <w:p w14:paraId="65BBC52F" w14:textId="77777777" w:rsidR="00D24033" w:rsidRPr="006140FD" w:rsidRDefault="00D24033" w:rsidP="00D24033">
      <w:pPr>
        <w:widowControl w:val="0"/>
        <w:spacing w:after="0"/>
        <w:jc w:val="center"/>
        <w:rPr>
          <w:rFonts w:asciiTheme="majorHAnsi" w:hAnsiTheme="majorHAnsi"/>
          <w:b/>
          <w:i/>
          <w:noProof/>
          <w:color w:val="008000"/>
          <w:sz w:val="22"/>
          <w:szCs w:val="22"/>
          <w:u w:val="single"/>
        </w:rPr>
      </w:pPr>
    </w:p>
    <w:p w14:paraId="652733CD" w14:textId="77777777" w:rsidR="00056B9D" w:rsidRPr="009C78F3" w:rsidRDefault="00056B9D" w:rsidP="00056B9D">
      <w:pPr>
        <w:widowControl w:val="0"/>
        <w:spacing w:after="0"/>
        <w:jc w:val="center"/>
        <w:rPr>
          <w:rFonts w:asciiTheme="majorHAnsi" w:hAnsiTheme="majorHAnsi"/>
          <w:b/>
          <w:i/>
          <w:noProof/>
          <w:color w:val="008000"/>
          <w:sz w:val="22"/>
          <w:szCs w:val="22"/>
        </w:rPr>
      </w:pPr>
      <w:r w:rsidRPr="009C78F3">
        <w:rPr>
          <w:rFonts w:asciiTheme="majorHAnsi" w:hAnsiTheme="majorHAnsi"/>
          <w:b/>
          <w:i/>
          <w:noProof/>
          <w:color w:val="008000"/>
          <w:sz w:val="22"/>
          <w:szCs w:val="22"/>
        </w:rPr>
        <w:t>The Columbia (MD) Chapter of The Links, Incorporated</w:t>
      </w:r>
    </w:p>
    <w:p w14:paraId="2BFB3B41" w14:textId="77777777" w:rsidR="00056B9D" w:rsidRPr="009C78F3" w:rsidRDefault="00056B9D" w:rsidP="00056B9D">
      <w:pPr>
        <w:widowControl w:val="0"/>
        <w:spacing w:after="0"/>
        <w:jc w:val="center"/>
        <w:rPr>
          <w:rFonts w:asciiTheme="majorHAnsi" w:hAnsiTheme="majorHAnsi"/>
          <w:b/>
          <w:i/>
          <w:noProof/>
          <w:color w:val="008000"/>
          <w:sz w:val="22"/>
          <w:szCs w:val="22"/>
        </w:rPr>
      </w:pPr>
      <w:r w:rsidRPr="009C78F3">
        <w:rPr>
          <w:rFonts w:asciiTheme="majorHAnsi" w:hAnsiTheme="majorHAnsi"/>
          <w:b/>
          <w:i/>
          <w:noProof/>
          <w:color w:val="008000"/>
          <w:sz w:val="22"/>
          <w:szCs w:val="22"/>
        </w:rPr>
        <w:t>P.O. Box 1517</w:t>
      </w:r>
    </w:p>
    <w:p w14:paraId="601D0926" w14:textId="77777777" w:rsidR="00056B9D" w:rsidRPr="009C78F3" w:rsidRDefault="00056B9D" w:rsidP="00056B9D">
      <w:pPr>
        <w:widowControl w:val="0"/>
        <w:spacing w:after="0"/>
        <w:jc w:val="center"/>
        <w:rPr>
          <w:rFonts w:asciiTheme="majorHAnsi" w:hAnsiTheme="majorHAnsi"/>
          <w:b/>
          <w:i/>
          <w:noProof/>
          <w:color w:val="008000"/>
          <w:sz w:val="22"/>
          <w:szCs w:val="22"/>
        </w:rPr>
      </w:pPr>
      <w:r w:rsidRPr="009C78F3">
        <w:rPr>
          <w:rFonts w:asciiTheme="majorHAnsi" w:hAnsiTheme="majorHAnsi"/>
          <w:b/>
          <w:i/>
          <w:noProof/>
          <w:color w:val="008000"/>
          <w:sz w:val="22"/>
          <w:szCs w:val="22"/>
        </w:rPr>
        <w:t>Columbia, MD  21044</w:t>
      </w:r>
    </w:p>
    <w:p w14:paraId="54F4DD28" w14:textId="77777777" w:rsidR="00056B9D" w:rsidRPr="009C78F3" w:rsidRDefault="00056B9D" w:rsidP="00056B9D">
      <w:pPr>
        <w:widowControl w:val="0"/>
        <w:spacing w:after="0"/>
        <w:jc w:val="center"/>
        <w:rPr>
          <w:rFonts w:asciiTheme="majorHAnsi" w:hAnsiTheme="majorHAnsi"/>
          <w:b/>
          <w:i/>
          <w:noProof/>
          <w:color w:val="008000"/>
          <w:sz w:val="22"/>
          <w:szCs w:val="22"/>
        </w:rPr>
      </w:pPr>
      <w:r w:rsidRPr="009C78F3">
        <w:rPr>
          <w:rFonts w:asciiTheme="majorHAnsi" w:hAnsiTheme="majorHAnsi"/>
          <w:b/>
          <w:i/>
          <w:noProof/>
          <w:color w:val="008000"/>
          <w:sz w:val="22"/>
          <w:szCs w:val="22"/>
        </w:rPr>
        <w:t>Attn: Scholarship Committee</w:t>
      </w:r>
    </w:p>
    <w:p w14:paraId="50D52604" w14:textId="77777777" w:rsidR="00056B9D" w:rsidRPr="00583412" w:rsidRDefault="00056B9D" w:rsidP="00056B9D">
      <w:pPr>
        <w:jc w:val="center"/>
        <w:rPr>
          <w:color w:val="006600"/>
          <w:sz w:val="28"/>
          <w:szCs w:val="28"/>
        </w:rPr>
      </w:pPr>
    </w:p>
    <w:p w14:paraId="564609CC" w14:textId="77777777" w:rsidR="00D24033" w:rsidRDefault="00056B9D" w:rsidP="00B46388">
      <w:pPr>
        <w:widowControl w:val="0"/>
        <w:spacing w:after="0"/>
        <w:rPr>
          <w:rFonts w:ascii="Cambria" w:hAnsi="Cambria"/>
          <w:b/>
          <w:bCs/>
          <w:color w:val="auto"/>
          <w:sz w:val="24"/>
          <w:szCs w:val="24"/>
          <w14:ligatures w14:val="none"/>
        </w:rPr>
      </w:pPr>
      <w:r w:rsidRPr="00B46388">
        <w:rPr>
          <w:rFonts w:ascii="Cambria" w:hAnsi="Cambria"/>
          <w:b/>
          <w:bCs/>
          <w:color w:val="auto"/>
          <w:sz w:val="24"/>
          <w:szCs w:val="24"/>
          <w14:ligatures w14:val="none"/>
        </w:rPr>
        <w:t xml:space="preserve">Applicant’s Signature: __________________________________________     </w:t>
      </w:r>
      <w:r w:rsidR="00B46388">
        <w:rPr>
          <w:rFonts w:ascii="Cambria" w:hAnsi="Cambria"/>
          <w:b/>
          <w:bCs/>
          <w:color w:val="auto"/>
          <w:sz w:val="24"/>
          <w:szCs w:val="24"/>
          <w14:ligatures w14:val="none"/>
        </w:rPr>
        <w:tab/>
      </w:r>
      <w:r w:rsidRPr="00B46388">
        <w:rPr>
          <w:rFonts w:ascii="Cambria" w:hAnsi="Cambria"/>
          <w:b/>
          <w:bCs/>
          <w:color w:val="auto"/>
          <w:sz w:val="24"/>
          <w:szCs w:val="24"/>
          <w14:ligatures w14:val="none"/>
        </w:rPr>
        <w:t>Date: __________________</w:t>
      </w:r>
    </w:p>
    <w:p w14:paraId="151664F8" w14:textId="77777777" w:rsidR="00D24033" w:rsidRDefault="00D24033" w:rsidP="00B46388">
      <w:pPr>
        <w:widowControl w:val="0"/>
        <w:spacing w:after="0"/>
        <w:rPr>
          <w:rFonts w:ascii="Cambria" w:hAnsi="Cambria"/>
          <w:b/>
          <w:bCs/>
          <w:color w:val="auto"/>
          <w:sz w:val="24"/>
          <w:szCs w:val="24"/>
          <w14:ligatures w14:val="none"/>
        </w:rPr>
      </w:pPr>
    </w:p>
    <w:p w14:paraId="1C20432B" w14:textId="57F2B4FE" w:rsidR="00056B9D" w:rsidRPr="00B46388" w:rsidRDefault="00B46388" w:rsidP="00B46388">
      <w:pPr>
        <w:widowControl w:val="0"/>
        <w:spacing w:after="0"/>
        <w:rPr>
          <w:rFonts w:ascii="Cambria" w:hAnsi="Cambria"/>
          <w:b/>
          <w:bCs/>
          <w:color w:val="auto"/>
          <w:sz w:val="24"/>
          <w:szCs w:val="24"/>
          <w14:ligatures w14:val="none"/>
        </w:rPr>
      </w:pPr>
      <w:r>
        <w:rPr>
          <w:rFonts w:ascii="Cambria" w:hAnsi="Cambria"/>
          <w:b/>
          <w:bCs/>
          <w:color w:val="auto"/>
          <w:sz w:val="24"/>
          <w:szCs w:val="24"/>
          <w14:ligatures w14:val="none"/>
        </w:rPr>
        <w:tab/>
      </w:r>
    </w:p>
    <w:p w14:paraId="2E318707" w14:textId="3FD82FE5" w:rsidR="004621A0" w:rsidRPr="008C000B" w:rsidRDefault="004846A4" w:rsidP="004846A4">
      <w:pPr>
        <w:widowControl w:val="0"/>
        <w:spacing w:after="0"/>
        <w:rPr>
          <w:rFonts w:ascii="Cambria" w:hAnsi="Cambria"/>
          <w:b/>
          <w:bCs/>
          <w:i/>
          <w:color w:val="009B48"/>
          <w:sz w:val="32"/>
          <w:szCs w:val="32"/>
          <w14:ligatures w14:val="none"/>
        </w:rPr>
      </w:pPr>
      <w:r w:rsidRPr="00DC4C4B">
        <w:rPr>
          <w:rFonts w:ascii="Cambria" w:hAnsi="Cambria"/>
          <w:b/>
          <w:bCs/>
          <w:i/>
          <w:color w:val="009B48"/>
          <w:sz w:val="32"/>
          <w:szCs w:val="32"/>
          <w14:ligatures w14:val="none"/>
        </w:rPr>
        <w:t xml:space="preserve">Please complete your typed essay on a separate sheet or sheets.  </w:t>
      </w:r>
    </w:p>
    <w:p w14:paraId="5D1A7953" w14:textId="34E68B58" w:rsidR="00EC0745" w:rsidRPr="008C000B" w:rsidRDefault="00B46388" w:rsidP="008C000B">
      <w:pPr>
        <w:rPr>
          <w:rFonts w:asciiTheme="majorHAnsi" w:hAnsiTheme="majorHAnsi"/>
          <w:b/>
          <w:i/>
          <w:sz w:val="28"/>
          <w:szCs w:val="28"/>
        </w:rPr>
      </w:pPr>
      <w:r w:rsidRPr="00DC4C4B">
        <w:rPr>
          <w:rFonts w:asciiTheme="majorHAnsi" w:hAnsiTheme="majorHAnsi"/>
          <w:b/>
          <w:i/>
          <w:sz w:val="28"/>
          <w:szCs w:val="28"/>
          <w:u w:val="single"/>
        </w:rPr>
        <w:lastRenderedPageBreak/>
        <w:t>ESSAY</w:t>
      </w:r>
      <w:r w:rsidRPr="00DC4C4B">
        <w:rPr>
          <w:rFonts w:asciiTheme="majorHAnsi" w:hAnsiTheme="majorHAnsi"/>
          <w:b/>
          <w:i/>
          <w:sz w:val="28"/>
          <w:szCs w:val="28"/>
        </w:rPr>
        <w:t xml:space="preserve"> (500 typed words or less</w:t>
      </w:r>
      <w:r w:rsidR="00DC4C4B" w:rsidRPr="00DC4C4B">
        <w:rPr>
          <w:rFonts w:asciiTheme="majorHAnsi" w:hAnsiTheme="majorHAnsi"/>
          <w:b/>
          <w:i/>
          <w:sz w:val="28"/>
          <w:szCs w:val="28"/>
        </w:rPr>
        <w:t>)</w:t>
      </w:r>
      <w:r w:rsidRPr="00DC4C4B">
        <w:rPr>
          <w:rFonts w:asciiTheme="majorHAnsi" w:hAnsiTheme="majorHAnsi"/>
          <w:b/>
          <w:i/>
          <w:sz w:val="28"/>
          <w:szCs w:val="28"/>
        </w:rPr>
        <w:t xml:space="preserve"> </w:t>
      </w:r>
    </w:p>
    <w:p w14:paraId="7860BD86" w14:textId="63B24D17" w:rsidR="00EC0745" w:rsidRPr="008C000B" w:rsidRDefault="00EC0745" w:rsidP="008C000B">
      <w:pPr>
        <w:spacing w:after="0" w:line="240" w:lineRule="auto"/>
        <w:jc w:val="both"/>
        <w:rPr>
          <w:rFonts w:asciiTheme="majorHAnsi" w:hAnsiTheme="majorHAnsi"/>
          <w:color w:val="auto"/>
          <w:kern w:val="0"/>
          <w:sz w:val="32"/>
          <w:szCs w:val="32"/>
          <w14:ligatures w14:val="none"/>
          <w14:cntxtAlts w14:val="0"/>
        </w:rPr>
      </w:pPr>
      <w:r w:rsidRPr="008C000B">
        <w:rPr>
          <w:rFonts w:asciiTheme="majorHAnsi" w:hAnsiTheme="majorHAnsi"/>
          <w:color w:val="383838"/>
          <w:kern w:val="0"/>
          <w:sz w:val="32"/>
          <w:szCs w:val="32"/>
          <w:shd w:val="clear" w:color="auto" w:fill="FFFFFF"/>
          <w14:ligatures w14:val="none"/>
          <w14:cntxtAlts w14:val="0"/>
        </w:rPr>
        <w:t xml:space="preserve">Some students have a background, identity, interest, or talent that is so meaningful they believe their application would be incomplete without it. If this sounds like you, then please share your story. </w:t>
      </w:r>
    </w:p>
    <w:p w14:paraId="2213F3E7" w14:textId="2E4BE0AE" w:rsidR="00EC0745" w:rsidRDefault="00EC0745" w:rsidP="00EC0745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</w:p>
    <w:p w14:paraId="2397963C" w14:textId="77777777" w:rsidR="005A2C5D" w:rsidRPr="00EC0745" w:rsidRDefault="005A2C5D" w:rsidP="00EC0745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</w:p>
    <w:p w14:paraId="4FD16A78" w14:textId="77777777" w:rsidR="00EC0745" w:rsidRPr="00DC4C4B" w:rsidRDefault="00EC0745" w:rsidP="00B46388">
      <w:pPr>
        <w:rPr>
          <w:rFonts w:asciiTheme="majorHAnsi" w:hAnsiTheme="majorHAnsi"/>
          <w:b/>
          <w:i/>
          <w:sz w:val="28"/>
          <w:szCs w:val="28"/>
        </w:rPr>
      </w:pPr>
    </w:p>
    <w:p w14:paraId="1522041A" w14:textId="77777777" w:rsidR="00447EB0" w:rsidRDefault="00DC4C4B" w:rsidP="00447EB0">
      <w:pPr>
        <w:pStyle w:val="BodyText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noProof/>
          <w:sz w:val="24"/>
          <w:szCs w:val="24"/>
        </w:rPr>
        <w:drawing>
          <wp:inline distT="0" distB="0" distL="0" distR="0" wp14:anchorId="7DD476FB" wp14:editId="5AE56A13">
            <wp:extent cx="5716905" cy="95250"/>
            <wp:effectExtent l="0" t="0" r="0" b="0"/>
            <wp:docPr id="3" name="Picture 3" descr="C:\Program Files\Microsoft Office\MEDIA\OFFICE14\Lines\j01158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OFFICE14\Lines\j011585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41C6E" w14:textId="77777777" w:rsidR="00B46388" w:rsidRPr="00447EB0" w:rsidRDefault="00B46388" w:rsidP="00447EB0">
      <w:pPr>
        <w:pStyle w:val="BodyText"/>
        <w:jc w:val="both"/>
        <w:rPr>
          <w:rFonts w:asciiTheme="majorHAnsi" w:hAnsiTheme="majorHAnsi"/>
          <w:i/>
          <w:sz w:val="24"/>
          <w:szCs w:val="24"/>
        </w:rPr>
      </w:pPr>
      <w:r w:rsidRPr="00447EB0">
        <w:rPr>
          <w:rFonts w:asciiTheme="majorHAnsi" w:hAnsiTheme="majorHAnsi"/>
          <w:i/>
          <w:sz w:val="24"/>
          <w:szCs w:val="24"/>
        </w:rPr>
        <w:t>I have read the Columbia (MD) Chapter of The Links, Incorporated scholarship information, including the description of the selection process and the conditions of acceptance, and hereby accept nomination for a Columbia (MD) Chapter of The Links, Incorporated Scholarship with the full knowledge of the selection process and the conditions related to the acceptance of such an award.</w:t>
      </w:r>
    </w:p>
    <w:p w14:paraId="19C390A3" w14:textId="77777777" w:rsidR="00B46388" w:rsidRPr="00447EB0" w:rsidRDefault="00B46388" w:rsidP="00447EB0">
      <w:pPr>
        <w:pStyle w:val="BodyText"/>
        <w:jc w:val="both"/>
        <w:rPr>
          <w:rFonts w:asciiTheme="majorHAnsi" w:hAnsiTheme="majorHAnsi"/>
          <w:i/>
          <w:sz w:val="24"/>
          <w:szCs w:val="24"/>
        </w:rPr>
      </w:pPr>
    </w:p>
    <w:p w14:paraId="7E908D89" w14:textId="77777777" w:rsidR="00B46388" w:rsidRPr="00447EB0" w:rsidRDefault="00B46388" w:rsidP="00447EB0">
      <w:pPr>
        <w:pStyle w:val="BodyText"/>
        <w:jc w:val="both"/>
        <w:rPr>
          <w:rFonts w:asciiTheme="majorHAnsi" w:hAnsiTheme="majorHAnsi"/>
          <w:sz w:val="24"/>
          <w:szCs w:val="24"/>
        </w:rPr>
      </w:pPr>
      <w:r w:rsidRPr="00447EB0">
        <w:rPr>
          <w:rFonts w:asciiTheme="majorHAnsi" w:hAnsiTheme="majorHAnsi"/>
          <w:i/>
          <w:sz w:val="24"/>
          <w:szCs w:val="24"/>
        </w:rPr>
        <w:t>I also authorize the release of the following to the Scholarship Committee members of The Columbia (MD) Chapter of The Links, Incorporated Scholarship Program:  any information held or to be held by secondary school, college or university officials, and others, including but not limited to personal evaluations and transcripts.  I understand that this</w:t>
      </w:r>
      <w:r w:rsidRPr="00447EB0">
        <w:rPr>
          <w:rFonts w:asciiTheme="majorHAnsi" w:hAnsiTheme="majorHAnsi"/>
          <w:sz w:val="24"/>
          <w:szCs w:val="24"/>
        </w:rPr>
        <w:t xml:space="preserve"> </w:t>
      </w:r>
      <w:r w:rsidRPr="00447EB0">
        <w:rPr>
          <w:rFonts w:asciiTheme="majorHAnsi" w:hAnsiTheme="majorHAnsi"/>
          <w:i/>
          <w:sz w:val="24"/>
          <w:szCs w:val="24"/>
        </w:rPr>
        <w:t>material may be kept confidential both from me and the public and I waive any right of access that I may have by law</w:t>
      </w:r>
      <w:r w:rsidRPr="00447EB0">
        <w:rPr>
          <w:rFonts w:asciiTheme="majorHAnsi" w:hAnsiTheme="majorHAnsi"/>
          <w:sz w:val="24"/>
          <w:szCs w:val="24"/>
        </w:rPr>
        <w:t>.</w:t>
      </w:r>
    </w:p>
    <w:p w14:paraId="0A92B630" w14:textId="77777777" w:rsidR="00447EB0" w:rsidRPr="00447EB0" w:rsidRDefault="00447EB0" w:rsidP="00B46388">
      <w:pPr>
        <w:pStyle w:val="BodyText"/>
        <w:rPr>
          <w:rFonts w:asciiTheme="majorHAnsi" w:hAnsiTheme="majorHAnsi"/>
          <w:sz w:val="24"/>
          <w:szCs w:val="24"/>
        </w:rPr>
      </w:pPr>
    </w:p>
    <w:p w14:paraId="3963F4D4" w14:textId="77777777" w:rsidR="00447EB0" w:rsidRDefault="00447EB0" w:rsidP="00B46388">
      <w:pPr>
        <w:pStyle w:val="BodyText"/>
        <w:rPr>
          <w:sz w:val="24"/>
          <w:szCs w:val="24"/>
        </w:rPr>
      </w:pPr>
    </w:p>
    <w:p w14:paraId="4AB434FE" w14:textId="77777777" w:rsidR="00447EB0" w:rsidRDefault="00447EB0" w:rsidP="00447EB0">
      <w:pPr>
        <w:widowControl w:val="0"/>
        <w:spacing w:after="0"/>
        <w:rPr>
          <w:rFonts w:ascii="Cambria" w:hAnsi="Cambria"/>
          <w:b/>
          <w:bCs/>
          <w:color w:val="auto"/>
          <w:sz w:val="24"/>
          <w:szCs w:val="24"/>
          <w14:ligatures w14:val="none"/>
        </w:rPr>
      </w:pPr>
      <w:r w:rsidRPr="00B46388">
        <w:rPr>
          <w:rFonts w:ascii="Cambria" w:hAnsi="Cambria"/>
          <w:b/>
          <w:bCs/>
          <w:color w:val="auto"/>
          <w:sz w:val="24"/>
          <w:szCs w:val="24"/>
          <w14:ligatures w14:val="none"/>
        </w:rPr>
        <w:t xml:space="preserve">Applicant’s Signature: __________________________________________     </w:t>
      </w:r>
      <w:r>
        <w:rPr>
          <w:rFonts w:ascii="Cambria" w:hAnsi="Cambria"/>
          <w:b/>
          <w:bCs/>
          <w:color w:val="auto"/>
          <w:sz w:val="24"/>
          <w:szCs w:val="24"/>
          <w14:ligatures w14:val="none"/>
        </w:rPr>
        <w:tab/>
      </w:r>
      <w:r w:rsidRPr="00B46388">
        <w:rPr>
          <w:rFonts w:ascii="Cambria" w:hAnsi="Cambria"/>
          <w:b/>
          <w:bCs/>
          <w:color w:val="auto"/>
          <w:sz w:val="24"/>
          <w:szCs w:val="24"/>
          <w14:ligatures w14:val="none"/>
        </w:rPr>
        <w:t>Date: __________________</w:t>
      </w:r>
      <w:r>
        <w:rPr>
          <w:rFonts w:ascii="Cambria" w:hAnsi="Cambria"/>
          <w:b/>
          <w:bCs/>
          <w:color w:val="auto"/>
          <w:sz w:val="24"/>
          <w:szCs w:val="24"/>
          <w14:ligatures w14:val="none"/>
        </w:rPr>
        <w:tab/>
      </w:r>
    </w:p>
    <w:p w14:paraId="7E61D527" w14:textId="6DBB74AD" w:rsidR="00447EB0" w:rsidRDefault="00447EB0" w:rsidP="00447EB0">
      <w:pPr>
        <w:widowControl w:val="0"/>
        <w:spacing w:after="0"/>
        <w:rPr>
          <w:rFonts w:ascii="Cambria" w:hAnsi="Cambria"/>
          <w:b/>
          <w:bCs/>
          <w:color w:val="auto"/>
          <w:sz w:val="24"/>
          <w:szCs w:val="24"/>
          <w14:ligatures w14:val="none"/>
        </w:rPr>
      </w:pPr>
    </w:p>
    <w:p w14:paraId="4B7807D5" w14:textId="56D1614D" w:rsidR="00CB10E6" w:rsidRDefault="00CB10E6" w:rsidP="00447EB0">
      <w:pPr>
        <w:widowControl w:val="0"/>
        <w:spacing w:after="0"/>
        <w:rPr>
          <w:rFonts w:ascii="Cambria" w:hAnsi="Cambria"/>
          <w:b/>
          <w:bCs/>
          <w:color w:val="auto"/>
          <w:sz w:val="24"/>
          <w:szCs w:val="24"/>
          <w14:ligatures w14:val="none"/>
        </w:rPr>
      </w:pPr>
    </w:p>
    <w:p w14:paraId="398EA888" w14:textId="77777777" w:rsidR="00CB10E6" w:rsidRDefault="00CB10E6" w:rsidP="00447EB0">
      <w:pPr>
        <w:widowControl w:val="0"/>
        <w:spacing w:after="0"/>
        <w:rPr>
          <w:rFonts w:ascii="Cambria" w:hAnsi="Cambria"/>
          <w:b/>
          <w:bCs/>
          <w:color w:val="auto"/>
          <w:sz w:val="24"/>
          <w:szCs w:val="24"/>
          <w14:ligatures w14:val="none"/>
        </w:rPr>
      </w:pPr>
    </w:p>
    <w:p w14:paraId="0A3B340E" w14:textId="77777777" w:rsidR="00447EB0" w:rsidRDefault="00447EB0" w:rsidP="00447EB0">
      <w:pPr>
        <w:widowControl w:val="0"/>
        <w:spacing w:after="0"/>
        <w:rPr>
          <w:rFonts w:ascii="Cambria" w:hAnsi="Cambria"/>
          <w:b/>
          <w:bCs/>
          <w:color w:val="auto"/>
          <w:sz w:val="24"/>
          <w:szCs w:val="24"/>
          <w14:ligatures w14:val="none"/>
        </w:rPr>
      </w:pPr>
      <w:r>
        <w:rPr>
          <w:rFonts w:ascii="Cambria" w:hAnsi="Cambria"/>
          <w:b/>
          <w:bCs/>
          <w:color w:val="auto"/>
          <w:sz w:val="24"/>
          <w:szCs w:val="24"/>
          <w14:ligatures w14:val="none"/>
        </w:rPr>
        <w:t>Enclosures:</w:t>
      </w:r>
    </w:p>
    <w:p w14:paraId="1C48AC5E" w14:textId="77777777" w:rsidR="00447EB0" w:rsidRPr="006846D1" w:rsidRDefault="00447EB0" w:rsidP="003818A5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</w:rPr>
      </w:pPr>
      <w:r w:rsidRPr="006846D1">
        <w:rPr>
          <w:rFonts w:asciiTheme="majorHAnsi" w:hAnsiTheme="majorHAnsi"/>
          <w:sz w:val="24"/>
        </w:rPr>
        <w:t>Application (signed by the applicant)</w:t>
      </w:r>
    </w:p>
    <w:p w14:paraId="2B095D3A" w14:textId="77777777" w:rsidR="00447EB0" w:rsidRPr="006846D1" w:rsidRDefault="00447EB0" w:rsidP="003818A5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</w:rPr>
      </w:pPr>
      <w:r w:rsidRPr="006846D1">
        <w:rPr>
          <w:rFonts w:asciiTheme="majorHAnsi" w:hAnsiTheme="majorHAnsi"/>
          <w:sz w:val="24"/>
        </w:rPr>
        <w:t>Two Letters of recommendation from administrators, teachers, counselors, employers,</w:t>
      </w:r>
      <w:r w:rsidR="006846D1" w:rsidRPr="006846D1">
        <w:rPr>
          <w:rFonts w:asciiTheme="majorHAnsi" w:hAnsiTheme="majorHAnsi"/>
          <w:sz w:val="24"/>
        </w:rPr>
        <w:t xml:space="preserve"> </w:t>
      </w:r>
      <w:r w:rsidRPr="006846D1">
        <w:rPr>
          <w:rFonts w:asciiTheme="majorHAnsi" w:hAnsiTheme="majorHAnsi"/>
          <w:sz w:val="24"/>
        </w:rPr>
        <w:t>community leaders, etc.</w:t>
      </w:r>
    </w:p>
    <w:p w14:paraId="214A5410" w14:textId="77777777" w:rsidR="00447EB0" w:rsidRPr="006846D1" w:rsidRDefault="00447EB0" w:rsidP="003818A5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</w:rPr>
      </w:pPr>
      <w:r w:rsidRPr="006846D1">
        <w:rPr>
          <w:rFonts w:asciiTheme="majorHAnsi" w:hAnsiTheme="majorHAnsi"/>
          <w:sz w:val="24"/>
        </w:rPr>
        <w:t xml:space="preserve">Current high school transcript   </w:t>
      </w:r>
    </w:p>
    <w:p w14:paraId="3B87A30F" w14:textId="77777777" w:rsidR="00447EB0" w:rsidRPr="006846D1" w:rsidRDefault="00447EB0" w:rsidP="003818A5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</w:rPr>
      </w:pPr>
      <w:r w:rsidRPr="006846D1">
        <w:rPr>
          <w:rFonts w:asciiTheme="majorHAnsi" w:hAnsiTheme="majorHAnsi"/>
          <w:sz w:val="24"/>
        </w:rPr>
        <w:t>Recent head and shoulder photograph</w:t>
      </w:r>
    </w:p>
    <w:p w14:paraId="5D874798" w14:textId="77777777" w:rsidR="00447EB0" w:rsidRPr="006846D1" w:rsidRDefault="00447EB0" w:rsidP="003818A5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</w:rPr>
      </w:pPr>
      <w:r w:rsidRPr="006846D1">
        <w:rPr>
          <w:rFonts w:asciiTheme="majorHAnsi" w:hAnsiTheme="majorHAnsi"/>
          <w:sz w:val="24"/>
        </w:rPr>
        <w:t>Release signed by parent</w:t>
      </w:r>
    </w:p>
    <w:p w14:paraId="29D2878F" w14:textId="77777777" w:rsidR="00447EB0" w:rsidRPr="006846D1" w:rsidRDefault="00447EB0" w:rsidP="003818A5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</w:rPr>
      </w:pPr>
      <w:r w:rsidRPr="006846D1">
        <w:rPr>
          <w:rFonts w:asciiTheme="majorHAnsi" w:hAnsiTheme="majorHAnsi"/>
          <w:sz w:val="24"/>
        </w:rPr>
        <w:t>Release signed by the applicant</w:t>
      </w:r>
    </w:p>
    <w:p w14:paraId="0CA73DA9" w14:textId="77777777" w:rsidR="00447EB0" w:rsidRPr="006846D1" w:rsidRDefault="00447EB0" w:rsidP="003818A5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</w:rPr>
      </w:pPr>
      <w:r w:rsidRPr="006846D1">
        <w:rPr>
          <w:rFonts w:asciiTheme="majorHAnsi" w:hAnsiTheme="majorHAnsi"/>
          <w:sz w:val="24"/>
        </w:rPr>
        <w:t>Essay</w:t>
      </w:r>
      <w:r w:rsidR="00647809">
        <w:rPr>
          <w:rFonts w:asciiTheme="majorHAnsi" w:hAnsiTheme="majorHAnsi"/>
          <w:sz w:val="24"/>
        </w:rPr>
        <w:t xml:space="preserve"> (500 words or less)</w:t>
      </w:r>
    </w:p>
    <w:p w14:paraId="06F54587" w14:textId="77777777" w:rsidR="00447EB0" w:rsidRPr="006846D1" w:rsidRDefault="00447EB0" w:rsidP="003818A5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</w:rPr>
      </w:pPr>
      <w:r w:rsidRPr="006846D1">
        <w:rPr>
          <w:rFonts w:asciiTheme="majorHAnsi" w:hAnsiTheme="majorHAnsi"/>
          <w:sz w:val="24"/>
        </w:rPr>
        <w:t>Resume  including community and school activities, as well as awards and honors received</w:t>
      </w:r>
    </w:p>
    <w:p w14:paraId="0A790A50" w14:textId="77777777" w:rsidR="006E4059" w:rsidRDefault="006E4059" w:rsidP="006846D1">
      <w:pPr>
        <w:widowControl w:val="0"/>
        <w:spacing w:after="0"/>
        <w:jc w:val="center"/>
        <w:rPr>
          <w:rFonts w:ascii="Cambria" w:hAnsi="Cambria"/>
          <w:b/>
          <w:bCs/>
          <w:i/>
          <w:color w:val="009B48"/>
          <w:sz w:val="36"/>
          <w:szCs w:val="36"/>
          <w14:ligatures w14:val="none"/>
        </w:rPr>
      </w:pPr>
    </w:p>
    <w:p w14:paraId="2850ED8F" w14:textId="0B7C8C2F" w:rsidR="00447EB0" w:rsidRPr="008C000B" w:rsidRDefault="009C78F3" w:rsidP="008C000B">
      <w:pPr>
        <w:widowControl w:val="0"/>
        <w:spacing w:after="0"/>
        <w:jc w:val="center"/>
        <w:rPr>
          <w:rFonts w:ascii="Cambria" w:hAnsi="Cambria"/>
          <w:b/>
          <w:bCs/>
          <w:i/>
          <w:color w:val="009B48"/>
          <w:sz w:val="36"/>
          <w:szCs w:val="36"/>
          <w14:ligatures w14:val="none"/>
        </w:rPr>
      </w:pPr>
      <w:r w:rsidRPr="009C78F3">
        <w:rPr>
          <w:rFonts w:asciiTheme="majorHAnsi" w:hAnsiTheme="majorHAnsi"/>
          <w:b/>
          <w:bCs/>
          <w:i/>
          <w:color w:val="008000"/>
          <w:sz w:val="36"/>
          <w:szCs w:val="36"/>
        </w:rPr>
        <w:t>THIS A</w:t>
      </w:r>
      <w:r w:rsidR="00447EB0" w:rsidRPr="009C78F3">
        <w:rPr>
          <w:rFonts w:asciiTheme="majorHAnsi" w:hAnsiTheme="majorHAnsi"/>
          <w:b/>
          <w:bCs/>
          <w:i/>
          <w:color w:val="008000"/>
          <w:sz w:val="36"/>
          <w:szCs w:val="36"/>
        </w:rPr>
        <w:t>PPLICATION</w:t>
      </w:r>
      <w:r w:rsidRPr="009C78F3">
        <w:rPr>
          <w:rFonts w:asciiTheme="majorHAnsi" w:hAnsiTheme="majorHAnsi"/>
          <w:b/>
          <w:bCs/>
          <w:i/>
          <w:color w:val="008000"/>
          <w:sz w:val="36"/>
          <w:szCs w:val="36"/>
        </w:rPr>
        <w:t xml:space="preserve"> MUST BE SIGNED AND DATE</w:t>
      </w:r>
      <w:r w:rsidR="00B77AEA">
        <w:rPr>
          <w:rFonts w:asciiTheme="majorHAnsi" w:hAnsiTheme="majorHAnsi"/>
          <w:b/>
          <w:bCs/>
          <w:i/>
          <w:color w:val="008000"/>
          <w:sz w:val="36"/>
          <w:szCs w:val="36"/>
        </w:rPr>
        <w:t>D</w:t>
      </w:r>
      <w:r w:rsidRPr="009C78F3">
        <w:rPr>
          <w:rFonts w:asciiTheme="majorHAnsi" w:hAnsiTheme="majorHAnsi"/>
          <w:b/>
          <w:bCs/>
          <w:i/>
          <w:color w:val="008000"/>
          <w:sz w:val="36"/>
          <w:szCs w:val="36"/>
        </w:rPr>
        <w:t xml:space="preserve"> IN THE APPROPRIATE PLACES </w:t>
      </w:r>
    </w:p>
    <w:tbl>
      <w:tblPr>
        <w:tblW w:w="11061" w:type="dxa"/>
        <w:jc w:val="center"/>
        <w:tblLayout w:type="fixed"/>
        <w:tblLook w:val="0000" w:firstRow="0" w:lastRow="0" w:firstColumn="0" w:lastColumn="0" w:noHBand="0" w:noVBand="0"/>
      </w:tblPr>
      <w:tblGrid>
        <w:gridCol w:w="11061"/>
      </w:tblGrid>
      <w:tr w:rsidR="005C63B4" w:rsidRPr="00E52C98" w14:paraId="4184926A" w14:textId="77777777" w:rsidTr="007A4B0D">
        <w:trPr>
          <w:trHeight w:hRule="exact" w:val="703"/>
          <w:jc w:val="center"/>
        </w:trPr>
        <w:tc>
          <w:tcPr>
            <w:tcW w:w="11061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14:paraId="43B63E65" w14:textId="77777777" w:rsidR="005C63B4" w:rsidRPr="00E52C98" w:rsidRDefault="005C63B4" w:rsidP="00BE3E73">
            <w:pPr>
              <w:pStyle w:val="Heading3"/>
              <w:rPr>
                <w:sz w:val="24"/>
                <w:szCs w:val="24"/>
              </w:rPr>
            </w:pPr>
            <w:r w:rsidRPr="00E52C98">
              <w:rPr>
                <w:color w:val="FFFFFF" w:themeColor="background1"/>
                <w:sz w:val="24"/>
                <w:szCs w:val="24"/>
              </w:rPr>
              <w:lastRenderedPageBreak/>
              <w:t>S</w:t>
            </w:r>
            <w:r>
              <w:rPr>
                <w:color w:val="FFFFFF" w:themeColor="background1"/>
                <w:sz w:val="24"/>
                <w:szCs w:val="24"/>
              </w:rPr>
              <w:t>election C</w:t>
            </w:r>
            <w:r w:rsidR="00BE3E73">
              <w:rPr>
                <w:color w:val="FFFFFF" w:themeColor="background1"/>
                <w:sz w:val="24"/>
                <w:szCs w:val="24"/>
              </w:rPr>
              <w:t>onditions</w:t>
            </w:r>
          </w:p>
        </w:tc>
      </w:tr>
    </w:tbl>
    <w:p w14:paraId="15F1D1AA" w14:textId="77777777" w:rsidR="00E52C98" w:rsidRPr="005C63B4" w:rsidRDefault="00E52C98" w:rsidP="00E52C98">
      <w:pPr>
        <w:jc w:val="both"/>
        <w:rPr>
          <w:rFonts w:asciiTheme="majorHAnsi" w:hAnsiTheme="majorHAnsi"/>
          <w:sz w:val="24"/>
          <w:szCs w:val="24"/>
        </w:rPr>
      </w:pPr>
      <w:r w:rsidRPr="005C63B4">
        <w:rPr>
          <w:rFonts w:asciiTheme="majorHAnsi" w:hAnsiTheme="majorHAnsi"/>
          <w:sz w:val="24"/>
          <w:szCs w:val="24"/>
        </w:rPr>
        <w:t>The student selected as a recipient of the Columbia (MD) Chapter of The Links, Incorporated will be invited to accept the scholarship award subject to the following conditions:</w:t>
      </w:r>
    </w:p>
    <w:p w14:paraId="79052279" w14:textId="33CE219E" w:rsidR="00E52C98" w:rsidRPr="009C78F3" w:rsidRDefault="00E52C98" w:rsidP="004846A4">
      <w:pPr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color w:val="auto"/>
          <w:sz w:val="24"/>
          <w:szCs w:val="24"/>
          <w:u w:val="single"/>
        </w:rPr>
      </w:pPr>
      <w:r w:rsidRPr="009C78F3">
        <w:rPr>
          <w:rFonts w:asciiTheme="majorHAnsi" w:hAnsiTheme="majorHAnsi"/>
          <w:color w:val="auto"/>
          <w:sz w:val="24"/>
          <w:szCs w:val="24"/>
        </w:rPr>
        <w:t xml:space="preserve">Documentation of enrollment must be submitted by </w:t>
      </w:r>
      <w:r w:rsidRPr="009C78F3">
        <w:rPr>
          <w:rFonts w:asciiTheme="majorHAnsi" w:hAnsiTheme="majorHAnsi"/>
          <w:color w:val="auto"/>
          <w:sz w:val="24"/>
          <w:szCs w:val="24"/>
          <w:u w:val="single"/>
        </w:rPr>
        <w:t>June 1</w:t>
      </w:r>
      <w:r w:rsidRPr="009C78F3">
        <w:rPr>
          <w:rFonts w:asciiTheme="majorHAnsi" w:hAnsiTheme="majorHAnsi"/>
          <w:color w:val="auto"/>
          <w:sz w:val="24"/>
          <w:szCs w:val="24"/>
          <w:u w:val="single"/>
          <w:vertAlign w:val="superscript"/>
        </w:rPr>
        <w:t>st</w:t>
      </w:r>
      <w:r w:rsidR="00647809" w:rsidRPr="009C78F3">
        <w:rPr>
          <w:rFonts w:asciiTheme="majorHAnsi" w:hAnsiTheme="majorHAnsi"/>
          <w:color w:val="auto"/>
          <w:sz w:val="24"/>
          <w:szCs w:val="24"/>
          <w:u w:val="single"/>
        </w:rPr>
        <w:t xml:space="preserve"> of each year</w:t>
      </w:r>
      <w:r w:rsidR="00B77AEA" w:rsidRPr="00B77AEA">
        <w:rPr>
          <w:rFonts w:asciiTheme="majorHAnsi" w:hAnsiTheme="majorHAnsi"/>
          <w:color w:val="auto"/>
          <w:sz w:val="24"/>
          <w:szCs w:val="24"/>
        </w:rPr>
        <w:t>.</w:t>
      </w:r>
    </w:p>
    <w:p w14:paraId="5508733E" w14:textId="0F6A104C" w:rsidR="00E52C98" w:rsidRPr="009C78F3" w:rsidRDefault="00B77AEA" w:rsidP="004846A4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>The</w:t>
      </w:r>
      <w:r w:rsidR="00E52C98" w:rsidRPr="009C78F3">
        <w:rPr>
          <w:rFonts w:asciiTheme="majorHAnsi" w:hAnsiTheme="majorHAnsi"/>
          <w:color w:val="auto"/>
          <w:sz w:val="24"/>
          <w:szCs w:val="24"/>
        </w:rPr>
        <w:t xml:space="preserve"> recipient must maintain a minimum </w:t>
      </w:r>
      <w:r w:rsidR="00C84F4A" w:rsidRPr="009C78F3">
        <w:rPr>
          <w:rFonts w:asciiTheme="majorHAnsi" w:hAnsiTheme="majorHAnsi"/>
          <w:color w:val="auto"/>
          <w:sz w:val="24"/>
          <w:szCs w:val="24"/>
        </w:rPr>
        <w:t>3.0</w:t>
      </w:r>
      <w:r w:rsidR="00E52C98" w:rsidRPr="009C78F3">
        <w:rPr>
          <w:rFonts w:asciiTheme="majorHAnsi" w:hAnsiTheme="majorHAnsi"/>
          <w:color w:val="auto"/>
          <w:sz w:val="24"/>
          <w:szCs w:val="24"/>
        </w:rPr>
        <w:t xml:space="preserve"> grade point average and be a full-time student.</w:t>
      </w:r>
    </w:p>
    <w:p w14:paraId="4039F1F5" w14:textId="77777777" w:rsidR="00E52C98" w:rsidRPr="009C78F3" w:rsidRDefault="00E52C98" w:rsidP="004846A4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9C78F3">
        <w:rPr>
          <w:rFonts w:asciiTheme="majorHAnsi" w:hAnsiTheme="majorHAnsi"/>
          <w:color w:val="auto"/>
          <w:sz w:val="24"/>
          <w:szCs w:val="24"/>
        </w:rPr>
        <w:t>The recipient must ensure that an official transcript and letter and/or video describing your progress are submitted to The Columbia (MD) Chapter of The Links, Incorporated within 30 days of the end of each school year.</w:t>
      </w:r>
    </w:p>
    <w:p w14:paraId="0A041514" w14:textId="77777777" w:rsidR="00E52C98" w:rsidRPr="009C78F3" w:rsidRDefault="00E52C98" w:rsidP="004846A4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9C78F3">
        <w:rPr>
          <w:rFonts w:asciiTheme="majorHAnsi" w:hAnsiTheme="majorHAnsi"/>
          <w:color w:val="auto"/>
          <w:sz w:val="24"/>
          <w:szCs w:val="24"/>
        </w:rPr>
        <w:t>During each academic year, the recipient will continue to demonstrate          qualities of scholastic excellence, leadership, and responsible personal behavior.</w:t>
      </w:r>
    </w:p>
    <w:p w14:paraId="59A96845" w14:textId="77777777" w:rsidR="004846A4" w:rsidRPr="009C78F3" w:rsidRDefault="004846A4" w:rsidP="004846A4">
      <w:pPr>
        <w:spacing w:after="0" w:line="240" w:lineRule="auto"/>
        <w:jc w:val="both"/>
        <w:rPr>
          <w:rFonts w:asciiTheme="majorHAnsi" w:hAnsiTheme="majorHAnsi"/>
          <w:color w:val="auto"/>
          <w:sz w:val="24"/>
          <w:szCs w:val="24"/>
        </w:rPr>
      </w:pPr>
    </w:p>
    <w:p w14:paraId="53120E42" w14:textId="77777777" w:rsidR="004846A4" w:rsidRPr="009C78F3" w:rsidRDefault="004846A4" w:rsidP="004846A4">
      <w:pPr>
        <w:spacing w:after="0" w:line="240" w:lineRule="auto"/>
        <w:jc w:val="both"/>
        <w:rPr>
          <w:rFonts w:asciiTheme="majorHAnsi" w:hAnsiTheme="majorHAnsi"/>
          <w:color w:val="auto"/>
          <w:sz w:val="24"/>
          <w:szCs w:val="24"/>
        </w:rPr>
      </w:pPr>
    </w:p>
    <w:tbl>
      <w:tblPr>
        <w:tblW w:w="11061" w:type="dxa"/>
        <w:jc w:val="center"/>
        <w:tblLayout w:type="fixed"/>
        <w:tblLook w:val="0000" w:firstRow="0" w:lastRow="0" w:firstColumn="0" w:lastColumn="0" w:noHBand="0" w:noVBand="0"/>
      </w:tblPr>
      <w:tblGrid>
        <w:gridCol w:w="11061"/>
      </w:tblGrid>
      <w:tr w:rsidR="00E52C98" w:rsidRPr="00E52C98" w14:paraId="553025DE" w14:textId="77777777" w:rsidTr="00E52C98">
        <w:trPr>
          <w:trHeight w:hRule="exact" w:val="703"/>
          <w:jc w:val="center"/>
        </w:trPr>
        <w:tc>
          <w:tcPr>
            <w:tcW w:w="11061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14:paraId="76B9E918" w14:textId="77777777" w:rsidR="00E52C98" w:rsidRPr="00E52C98" w:rsidRDefault="00E52C98" w:rsidP="007A4B0D">
            <w:pPr>
              <w:pStyle w:val="Heading3"/>
              <w:rPr>
                <w:sz w:val="24"/>
                <w:szCs w:val="24"/>
              </w:rPr>
            </w:pPr>
            <w:r w:rsidRPr="00E52C98">
              <w:rPr>
                <w:color w:val="FFFFFF" w:themeColor="background1"/>
                <w:sz w:val="24"/>
                <w:szCs w:val="24"/>
              </w:rPr>
              <w:t>Student Agreement</w:t>
            </w:r>
          </w:p>
        </w:tc>
      </w:tr>
    </w:tbl>
    <w:p w14:paraId="3329A212" w14:textId="77777777" w:rsidR="00E52C98" w:rsidRPr="005C63B4" w:rsidRDefault="00E52C98" w:rsidP="00E52C98">
      <w:pPr>
        <w:jc w:val="both"/>
        <w:rPr>
          <w:rFonts w:asciiTheme="majorHAnsi" w:hAnsiTheme="majorHAnsi"/>
          <w:b/>
          <w:i/>
          <w:sz w:val="24"/>
          <w:szCs w:val="24"/>
        </w:rPr>
      </w:pPr>
      <w:r w:rsidRPr="005C63B4">
        <w:rPr>
          <w:rFonts w:asciiTheme="majorHAnsi" w:hAnsiTheme="majorHAnsi"/>
          <w:b/>
          <w:i/>
          <w:sz w:val="24"/>
          <w:szCs w:val="24"/>
        </w:rPr>
        <w:t>I hereby certify that:</w:t>
      </w:r>
      <w:r w:rsidRPr="005C63B4">
        <w:rPr>
          <w:rFonts w:asciiTheme="majorHAnsi" w:hAnsiTheme="majorHAnsi"/>
          <w:b/>
          <w:i/>
          <w:sz w:val="24"/>
          <w:szCs w:val="24"/>
        </w:rPr>
        <w:tab/>
      </w:r>
      <w:r w:rsidRPr="005C63B4">
        <w:rPr>
          <w:rFonts w:asciiTheme="majorHAnsi" w:hAnsiTheme="majorHAnsi"/>
          <w:b/>
          <w:i/>
          <w:sz w:val="24"/>
          <w:szCs w:val="24"/>
        </w:rPr>
        <w:tab/>
      </w:r>
    </w:p>
    <w:p w14:paraId="5F3B6002" w14:textId="77777777" w:rsidR="00E52C98" w:rsidRPr="004846A4" w:rsidRDefault="00E52C98" w:rsidP="004846A4">
      <w:pPr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4846A4">
        <w:rPr>
          <w:rFonts w:asciiTheme="majorHAnsi" w:hAnsiTheme="majorHAnsi"/>
          <w:sz w:val="24"/>
          <w:szCs w:val="24"/>
        </w:rPr>
        <w:t>I will be a full-time student as defined by the institution that I have selected.</w:t>
      </w:r>
    </w:p>
    <w:p w14:paraId="03DF13E8" w14:textId="77777777" w:rsidR="00E52C98" w:rsidRPr="004846A4" w:rsidRDefault="00E52C98" w:rsidP="004846A4">
      <w:pPr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4846A4">
        <w:rPr>
          <w:rFonts w:asciiTheme="majorHAnsi" w:hAnsiTheme="majorHAnsi"/>
          <w:sz w:val="24"/>
          <w:szCs w:val="24"/>
        </w:rPr>
        <w:t xml:space="preserve">I will use the proceeds of the Columbia (MD) Chapter of The Links, Incorporated scholarship for payment of tuition and required fees, room and board or similar living expenses.  I understand that the scholarship award will be for $2,500 for each year as outlined above.  </w:t>
      </w:r>
    </w:p>
    <w:p w14:paraId="200B6354" w14:textId="77777777" w:rsidR="00E52C98" w:rsidRPr="004846A4" w:rsidRDefault="00E52C98" w:rsidP="004846A4">
      <w:pPr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4846A4">
        <w:rPr>
          <w:rFonts w:asciiTheme="majorHAnsi" w:hAnsiTheme="majorHAnsi"/>
          <w:sz w:val="24"/>
          <w:szCs w:val="24"/>
        </w:rPr>
        <w:t xml:space="preserve">I understand that my GPA must be maintained at a minimum of </w:t>
      </w:r>
      <w:r w:rsidR="00C84F4A">
        <w:rPr>
          <w:rFonts w:asciiTheme="majorHAnsi" w:hAnsiTheme="majorHAnsi"/>
          <w:sz w:val="24"/>
          <w:szCs w:val="24"/>
        </w:rPr>
        <w:t>3.0</w:t>
      </w:r>
      <w:r w:rsidRPr="004846A4">
        <w:rPr>
          <w:rFonts w:asciiTheme="majorHAnsi" w:hAnsiTheme="majorHAnsi"/>
          <w:sz w:val="24"/>
          <w:szCs w:val="24"/>
        </w:rPr>
        <w:t xml:space="preserve"> and I must be enrolled as a full-time student.</w:t>
      </w:r>
    </w:p>
    <w:p w14:paraId="6FEE6242" w14:textId="77777777" w:rsidR="00E52C98" w:rsidRPr="004846A4" w:rsidRDefault="00E52C98" w:rsidP="004846A4">
      <w:pPr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4846A4">
        <w:rPr>
          <w:rFonts w:asciiTheme="majorHAnsi" w:hAnsiTheme="majorHAnsi"/>
          <w:sz w:val="24"/>
          <w:szCs w:val="24"/>
        </w:rPr>
        <w:t xml:space="preserve">I agree to submit documentation of enrollment </w:t>
      </w:r>
      <w:r w:rsidRPr="004846A4">
        <w:rPr>
          <w:rFonts w:asciiTheme="majorHAnsi" w:hAnsiTheme="majorHAnsi"/>
          <w:sz w:val="24"/>
          <w:szCs w:val="24"/>
          <w:u w:val="single"/>
        </w:rPr>
        <w:t xml:space="preserve">within 30 days </w:t>
      </w:r>
      <w:r w:rsidRPr="004846A4">
        <w:rPr>
          <w:rFonts w:asciiTheme="majorHAnsi" w:hAnsiTheme="majorHAnsi"/>
          <w:sz w:val="24"/>
          <w:szCs w:val="24"/>
        </w:rPr>
        <w:t xml:space="preserve">of being notified of my selection as a recipient of the Columbia (MD) Chapter of The Links, Incorporated scholarship. </w:t>
      </w:r>
    </w:p>
    <w:p w14:paraId="273C6887" w14:textId="248EFC42" w:rsidR="00E52C98" w:rsidRDefault="00E52C98" w:rsidP="004846A4">
      <w:pPr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4846A4">
        <w:rPr>
          <w:rFonts w:asciiTheme="majorHAnsi" w:hAnsiTheme="majorHAnsi"/>
          <w:sz w:val="24"/>
          <w:szCs w:val="24"/>
        </w:rPr>
        <w:t xml:space="preserve">I agree to allow </w:t>
      </w:r>
      <w:r w:rsidR="0029505C">
        <w:rPr>
          <w:rFonts w:asciiTheme="majorHAnsi" w:hAnsiTheme="majorHAnsi"/>
          <w:sz w:val="24"/>
          <w:szCs w:val="24"/>
        </w:rPr>
        <w:t xml:space="preserve">the individual college or university </w:t>
      </w:r>
      <w:r w:rsidRPr="004846A4">
        <w:rPr>
          <w:rFonts w:asciiTheme="majorHAnsi" w:hAnsiTheme="majorHAnsi"/>
          <w:sz w:val="24"/>
          <w:szCs w:val="24"/>
        </w:rPr>
        <w:t>officials to release transcripts and enrollment documentation regarding my academic progress to the Columbia (MD) Chapter of The Links, Incorporated.</w:t>
      </w:r>
    </w:p>
    <w:p w14:paraId="1C702374" w14:textId="137208CE" w:rsidR="00EC0745" w:rsidRDefault="00EC0745" w:rsidP="004846A4">
      <w:pPr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93C5A">
        <w:rPr>
          <w:rFonts w:asciiTheme="majorHAnsi" w:hAnsiTheme="majorHAnsi"/>
          <w:sz w:val="24"/>
          <w:szCs w:val="24"/>
        </w:rPr>
        <w:t xml:space="preserve">I agree that I will </w:t>
      </w:r>
      <w:r w:rsidR="00593C5A" w:rsidRPr="00593C5A">
        <w:rPr>
          <w:rFonts w:asciiTheme="majorHAnsi" w:hAnsiTheme="majorHAnsi"/>
          <w:sz w:val="24"/>
          <w:szCs w:val="24"/>
        </w:rPr>
        <w:t xml:space="preserve">make every effort to make myself available within reason to </w:t>
      </w:r>
      <w:r w:rsidRPr="00593C5A">
        <w:rPr>
          <w:rFonts w:asciiTheme="majorHAnsi" w:hAnsiTheme="majorHAnsi"/>
          <w:sz w:val="24"/>
          <w:szCs w:val="24"/>
        </w:rPr>
        <w:t xml:space="preserve">the Columbia (MD) Chapter of The Links, Incorporated to provide updates on my academic progress via phone, email, and/or video </w:t>
      </w:r>
      <w:r w:rsidR="00593C5A" w:rsidRPr="00593C5A">
        <w:rPr>
          <w:rFonts w:asciiTheme="majorHAnsi" w:hAnsiTheme="majorHAnsi"/>
          <w:sz w:val="24"/>
          <w:szCs w:val="24"/>
        </w:rPr>
        <w:t xml:space="preserve">during </w:t>
      </w:r>
      <w:r w:rsidRPr="00593C5A">
        <w:rPr>
          <w:rFonts w:asciiTheme="majorHAnsi" w:hAnsiTheme="majorHAnsi"/>
          <w:sz w:val="24"/>
          <w:szCs w:val="24"/>
        </w:rPr>
        <w:t xml:space="preserve">each academic year that I maintain my scholarship award status. </w:t>
      </w:r>
    </w:p>
    <w:p w14:paraId="18C8834E" w14:textId="7B86B7B7" w:rsidR="004D6BF0" w:rsidRPr="00593C5A" w:rsidRDefault="004D6BF0" w:rsidP="004846A4">
      <w:pPr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 am not an immediate relative of an active </w:t>
      </w:r>
      <w:r w:rsidR="00D476AC">
        <w:rPr>
          <w:rFonts w:asciiTheme="majorHAnsi" w:hAnsiTheme="majorHAnsi"/>
          <w:sz w:val="24"/>
          <w:szCs w:val="24"/>
        </w:rPr>
        <w:t xml:space="preserve">or alumna </w:t>
      </w:r>
      <w:r>
        <w:rPr>
          <w:rFonts w:asciiTheme="majorHAnsi" w:hAnsiTheme="majorHAnsi"/>
          <w:sz w:val="24"/>
          <w:szCs w:val="24"/>
        </w:rPr>
        <w:t xml:space="preserve">member of The Links, Incorporated. </w:t>
      </w:r>
    </w:p>
    <w:p w14:paraId="5382C1E8" w14:textId="77777777" w:rsidR="00E52C98" w:rsidRDefault="00E52C98" w:rsidP="00E52C98">
      <w:pPr>
        <w:jc w:val="both"/>
        <w:rPr>
          <w:sz w:val="22"/>
        </w:rPr>
      </w:pPr>
    </w:p>
    <w:p w14:paraId="5A55CA54" w14:textId="77777777" w:rsidR="00E52C98" w:rsidRDefault="00E52C98" w:rsidP="00E52C98">
      <w:pPr>
        <w:jc w:val="both"/>
        <w:rPr>
          <w:sz w:val="22"/>
        </w:rPr>
      </w:pPr>
    </w:p>
    <w:p w14:paraId="283FEBAF" w14:textId="77777777" w:rsidR="00BE3E73" w:rsidRDefault="005C63B4" w:rsidP="005C63B4">
      <w:pPr>
        <w:widowControl w:val="0"/>
        <w:spacing w:after="0"/>
        <w:rPr>
          <w:rFonts w:ascii="Cambria" w:hAnsi="Cambria"/>
          <w:b/>
          <w:bCs/>
          <w:color w:val="auto"/>
          <w:sz w:val="24"/>
          <w:szCs w:val="24"/>
          <w14:ligatures w14:val="none"/>
        </w:rPr>
      </w:pPr>
      <w:r w:rsidRPr="00B46388">
        <w:rPr>
          <w:rFonts w:ascii="Cambria" w:hAnsi="Cambria"/>
          <w:b/>
          <w:bCs/>
          <w:color w:val="auto"/>
          <w:sz w:val="24"/>
          <w:szCs w:val="24"/>
          <w14:ligatures w14:val="none"/>
        </w:rPr>
        <w:t xml:space="preserve">Applicant’s Signature: __________________________________________     </w:t>
      </w:r>
      <w:r>
        <w:rPr>
          <w:rFonts w:ascii="Cambria" w:hAnsi="Cambria"/>
          <w:b/>
          <w:bCs/>
          <w:color w:val="auto"/>
          <w:sz w:val="24"/>
          <w:szCs w:val="24"/>
          <w14:ligatures w14:val="none"/>
        </w:rPr>
        <w:tab/>
      </w:r>
      <w:r w:rsidRPr="00B46388">
        <w:rPr>
          <w:rFonts w:ascii="Cambria" w:hAnsi="Cambria"/>
          <w:b/>
          <w:bCs/>
          <w:color w:val="auto"/>
          <w:sz w:val="24"/>
          <w:szCs w:val="24"/>
          <w14:ligatures w14:val="none"/>
        </w:rPr>
        <w:t>Date: __________________</w:t>
      </w:r>
    </w:p>
    <w:p w14:paraId="37415305" w14:textId="77777777" w:rsidR="004846A4" w:rsidRPr="004846A4" w:rsidRDefault="005C63B4" w:rsidP="00BE3E73">
      <w:pPr>
        <w:widowControl w:val="0"/>
        <w:spacing w:after="0"/>
        <w:rPr>
          <w:rFonts w:ascii="Cambria" w:hAnsi="Cambria"/>
          <w:b/>
          <w:i/>
          <w:sz w:val="24"/>
          <w:szCs w:val="24"/>
          <w:u w:val="single"/>
        </w:rPr>
      </w:pPr>
      <w:r>
        <w:rPr>
          <w:rFonts w:ascii="Cambria" w:hAnsi="Cambria"/>
          <w:b/>
          <w:bCs/>
          <w:color w:val="auto"/>
          <w:sz w:val="24"/>
          <w:szCs w:val="24"/>
          <w14:ligatures w14:val="none"/>
        </w:rPr>
        <w:tab/>
      </w:r>
    </w:p>
    <w:p w14:paraId="7884C637" w14:textId="77777777" w:rsidR="00593C5A" w:rsidRDefault="00593C5A" w:rsidP="004621A0">
      <w:pPr>
        <w:rPr>
          <w:rFonts w:ascii="Cambria" w:hAnsi="Cambria"/>
          <w:b/>
          <w:i/>
          <w:sz w:val="24"/>
          <w:szCs w:val="24"/>
        </w:rPr>
      </w:pPr>
    </w:p>
    <w:p w14:paraId="2ACADDB4" w14:textId="1A1D7E58" w:rsidR="00290128" w:rsidRDefault="004846A4" w:rsidP="004621A0">
      <w:pPr>
        <w:rPr>
          <w:rFonts w:ascii="Cambria" w:hAnsi="Cambria"/>
          <w:b/>
          <w:i/>
          <w:sz w:val="24"/>
          <w:szCs w:val="24"/>
          <w:u w:val="single"/>
        </w:rPr>
      </w:pPr>
      <w:r w:rsidRPr="004846A4">
        <w:rPr>
          <w:rFonts w:ascii="Cambria" w:hAnsi="Cambria"/>
          <w:b/>
          <w:i/>
          <w:sz w:val="24"/>
          <w:szCs w:val="24"/>
        </w:rPr>
        <w:lastRenderedPageBreak/>
        <w:t xml:space="preserve">                                            </w:t>
      </w:r>
      <w:r w:rsidRPr="004846A4">
        <w:rPr>
          <w:rFonts w:ascii="Cambria" w:hAnsi="Cambria"/>
          <w:b/>
          <w:i/>
          <w:sz w:val="24"/>
          <w:szCs w:val="24"/>
          <w:u w:val="single"/>
        </w:rPr>
        <w:t xml:space="preserve"> </w:t>
      </w:r>
    </w:p>
    <w:p w14:paraId="43A81749" w14:textId="77777777" w:rsidR="00613C26" w:rsidRPr="00EA03C1" w:rsidRDefault="00613C26" w:rsidP="00290128">
      <w:pPr>
        <w:jc w:val="center"/>
        <w:rPr>
          <w:rFonts w:ascii="Cambria" w:hAnsi="Cambria"/>
          <w:b/>
          <w:sz w:val="32"/>
          <w:szCs w:val="32"/>
          <w:u w:val="single"/>
        </w:rPr>
      </w:pPr>
      <w:r w:rsidRPr="00EA03C1">
        <w:rPr>
          <w:rFonts w:ascii="Cambria" w:hAnsi="Cambria"/>
          <w:b/>
          <w:sz w:val="32"/>
          <w:szCs w:val="32"/>
          <w:u w:val="single"/>
        </w:rPr>
        <w:t>PARENT RELEASE FORM</w:t>
      </w:r>
    </w:p>
    <w:p w14:paraId="22921DA5" w14:textId="77777777" w:rsidR="00613C26" w:rsidRDefault="00613C26" w:rsidP="00613C26">
      <w:pPr>
        <w:jc w:val="both"/>
        <w:rPr>
          <w:sz w:val="24"/>
        </w:rPr>
      </w:pPr>
    </w:p>
    <w:p w14:paraId="5A87F96A" w14:textId="77777777" w:rsidR="00613C26" w:rsidRPr="00A75A63" w:rsidRDefault="00613C26" w:rsidP="00613C26">
      <w:pPr>
        <w:jc w:val="both"/>
        <w:rPr>
          <w:rFonts w:asciiTheme="majorHAnsi" w:hAnsiTheme="majorHAnsi"/>
          <w:sz w:val="24"/>
          <w:szCs w:val="24"/>
        </w:rPr>
      </w:pPr>
      <w:r w:rsidRPr="00A75A63">
        <w:rPr>
          <w:rFonts w:asciiTheme="majorHAnsi" w:hAnsiTheme="majorHAnsi"/>
          <w:sz w:val="24"/>
          <w:szCs w:val="24"/>
        </w:rPr>
        <w:t>As parent/ guardian of ____________________________________, I hereby grant permission for my child’s photograph/video to be used by the Columbia (MD) Chapter</w:t>
      </w:r>
      <w:r w:rsidR="0029505C">
        <w:rPr>
          <w:rFonts w:asciiTheme="majorHAnsi" w:hAnsiTheme="majorHAnsi"/>
          <w:sz w:val="24"/>
          <w:szCs w:val="24"/>
        </w:rPr>
        <w:t xml:space="preserve"> </w:t>
      </w:r>
      <w:r w:rsidRPr="00A75A63">
        <w:rPr>
          <w:rFonts w:asciiTheme="majorHAnsi" w:hAnsiTheme="majorHAnsi"/>
          <w:sz w:val="24"/>
          <w:szCs w:val="24"/>
        </w:rPr>
        <w:t>of The Links, Incorporated as follows:</w:t>
      </w:r>
    </w:p>
    <w:p w14:paraId="2D78335F" w14:textId="77777777" w:rsidR="00613C26" w:rsidRPr="00A75A63" w:rsidRDefault="00613C26" w:rsidP="00613C26">
      <w:pPr>
        <w:jc w:val="both"/>
        <w:rPr>
          <w:rFonts w:asciiTheme="majorHAnsi" w:hAnsiTheme="majorHAnsi"/>
          <w:sz w:val="24"/>
          <w:szCs w:val="24"/>
        </w:rPr>
      </w:pPr>
    </w:p>
    <w:p w14:paraId="77579182" w14:textId="77777777" w:rsidR="00613C26" w:rsidRPr="00A75A63" w:rsidRDefault="00613C26" w:rsidP="00613C26">
      <w:pPr>
        <w:pStyle w:val="ListParagraph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A75A63">
        <w:rPr>
          <w:rFonts w:asciiTheme="majorHAnsi" w:hAnsiTheme="majorHAnsi"/>
          <w:sz w:val="24"/>
          <w:szCs w:val="24"/>
        </w:rPr>
        <w:t>National and local Links publications</w:t>
      </w:r>
    </w:p>
    <w:p w14:paraId="75762BCC" w14:textId="77777777" w:rsidR="00613C26" w:rsidRPr="00A75A63" w:rsidRDefault="00613C26" w:rsidP="00613C26">
      <w:pPr>
        <w:jc w:val="both"/>
        <w:rPr>
          <w:rFonts w:asciiTheme="majorHAnsi" w:hAnsiTheme="majorHAnsi"/>
          <w:sz w:val="24"/>
          <w:szCs w:val="24"/>
        </w:rPr>
      </w:pPr>
    </w:p>
    <w:p w14:paraId="517B2FD0" w14:textId="77777777" w:rsidR="00613C26" w:rsidRPr="00A75A63" w:rsidRDefault="00613C26" w:rsidP="00613C26">
      <w:pPr>
        <w:pStyle w:val="ListParagraph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A75A63">
        <w:rPr>
          <w:rFonts w:asciiTheme="majorHAnsi" w:hAnsiTheme="majorHAnsi"/>
          <w:sz w:val="24"/>
          <w:szCs w:val="24"/>
        </w:rPr>
        <w:t>National and local Links website</w:t>
      </w:r>
      <w:r w:rsidR="00EA03C1">
        <w:rPr>
          <w:rFonts w:asciiTheme="majorHAnsi" w:hAnsiTheme="majorHAnsi"/>
          <w:sz w:val="24"/>
          <w:szCs w:val="24"/>
        </w:rPr>
        <w:t>s</w:t>
      </w:r>
    </w:p>
    <w:p w14:paraId="7DE61E64" w14:textId="77777777" w:rsidR="00613C26" w:rsidRPr="00A75A63" w:rsidRDefault="00613C26" w:rsidP="00613C26">
      <w:pPr>
        <w:jc w:val="both"/>
        <w:rPr>
          <w:rFonts w:asciiTheme="majorHAnsi" w:hAnsiTheme="majorHAnsi"/>
          <w:sz w:val="24"/>
          <w:szCs w:val="24"/>
        </w:rPr>
      </w:pPr>
    </w:p>
    <w:p w14:paraId="0028EEBF" w14:textId="77777777" w:rsidR="00613C26" w:rsidRPr="00A75A63" w:rsidRDefault="00613C26" w:rsidP="00613C26">
      <w:pPr>
        <w:pStyle w:val="ListParagraph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Theme="majorHAnsi" w:hAnsiTheme="majorHAnsi"/>
          <w:i/>
          <w:sz w:val="24"/>
          <w:szCs w:val="24"/>
        </w:rPr>
      </w:pPr>
      <w:r w:rsidRPr="00A75A63">
        <w:rPr>
          <w:rFonts w:asciiTheme="majorHAnsi" w:hAnsiTheme="majorHAnsi"/>
          <w:sz w:val="24"/>
          <w:szCs w:val="24"/>
        </w:rPr>
        <w:t xml:space="preserve">Local newspapers, such as </w:t>
      </w:r>
      <w:r w:rsidRPr="00A75A63">
        <w:rPr>
          <w:rFonts w:asciiTheme="majorHAnsi" w:hAnsiTheme="majorHAnsi"/>
          <w:i/>
          <w:sz w:val="24"/>
          <w:szCs w:val="24"/>
        </w:rPr>
        <w:t>The Columbia Fl</w:t>
      </w:r>
      <w:r w:rsidR="00647809">
        <w:rPr>
          <w:rFonts w:asciiTheme="majorHAnsi" w:hAnsiTheme="majorHAnsi"/>
          <w:i/>
          <w:sz w:val="24"/>
          <w:szCs w:val="24"/>
        </w:rPr>
        <w:t>i</w:t>
      </w:r>
      <w:r w:rsidRPr="00A75A63">
        <w:rPr>
          <w:rFonts w:asciiTheme="majorHAnsi" w:hAnsiTheme="majorHAnsi"/>
          <w:i/>
          <w:sz w:val="24"/>
          <w:szCs w:val="24"/>
        </w:rPr>
        <w:t xml:space="preserve">er, </w:t>
      </w:r>
      <w:r w:rsidR="00647809">
        <w:rPr>
          <w:rFonts w:asciiTheme="majorHAnsi" w:hAnsiTheme="majorHAnsi"/>
          <w:i/>
          <w:sz w:val="24"/>
          <w:szCs w:val="24"/>
        </w:rPr>
        <w:t xml:space="preserve">The Howard County Times, </w:t>
      </w:r>
      <w:r w:rsidRPr="00A75A63">
        <w:rPr>
          <w:rFonts w:asciiTheme="majorHAnsi" w:hAnsiTheme="majorHAnsi"/>
          <w:i/>
          <w:sz w:val="24"/>
          <w:szCs w:val="24"/>
        </w:rPr>
        <w:t>The Baltimore Sun, The Washington Post and The Afro American</w:t>
      </w:r>
    </w:p>
    <w:p w14:paraId="3D5BD826" w14:textId="77777777" w:rsidR="00613C26" w:rsidRPr="00A75A63" w:rsidRDefault="00613C26" w:rsidP="00613C26">
      <w:pPr>
        <w:ind w:left="720"/>
        <w:jc w:val="both"/>
        <w:rPr>
          <w:rFonts w:asciiTheme="majorHAnsi" w:hAnsiTheme="majorHAnsi"/>
          <w:sz w:val="24"/>
          <w:szCs w:val="24"/>
        </w:rPr>
      </w:pPr>
    </w:p>
    <w:p w14:paraId="077FFD94" w14:textId="77777777" w:rsidR="00613C26" w:rsidRPr="00A75A63" w:rsidRDefault="00613C26" w:rsidP="00613C26">
      <w:pPr>
        <w:pStyle w:val="ListParagraph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A75A63">
        <w:rPr>
          <w:rFonts w:asciiTheme="majorHAnsi" w:hAnsiTheme="majorHAnsi"/>
          <w:sz w:val="24"/>
          <w:szCs w:val="24"/>
        </w:rPr>
        <w:t xml:space="preserve">Local television news shows in the Baltimore and Washington, </w:t>
      </w:r>
      <w:r w:rsidR="00EA03C1">
        <w:rPr>
          <w:rFonts w:asciiTheme="majorHAnsi" w:hAnsiTheme="majorHAnsi"/>
          <w:sz w:val="24"/>
          <w:szCs w:val="24"/>
        </w:rPr>
        <w:t>DC metropolitan areas</w:t>
      </w:r>
    </w:p>
    <w:p w14:paraId="542FDB79" w14:textId="77777777" w:rsidR="00613C26" w:rsidRPr="00A75A63" w:rsidRDefault="00613C26" w:rsidP="00613C26">
      <w:pPr>
        <w:ind w:left="720"/>
        <w:jc w:val="both"/>
        <w:rPr>
          <w:rFonts w:asciiTheme="majorHAnsi" w:hAnsiTheme="majorHAnsi"/>
          <w:sz w:val="24"/>
          <w:szCs w:val="24"/>
        </w:rPr>
      </w:pPr>
    </w:p>
    <w:p w14:paraId="4B03A073" w14:textId="77777777" w:rsidR="00613C26" w:rsidRPr="00A75A63" w:rsidRDefault="00613C26" w:rsidP="00613C26">
      <w:pPr>
        <w:pBdr>
          <w:bottom w:val="single" w:sz="12" w:space="1" w:color="auto"/>
        </w:pBdr>
        <w:ind w:left="720"/>
        <w:jc w:val="both"/>
        <w:rPr>
          <w:rFonts w:asciiTheme="majorHAnsi" w:hAnsiTheme="majorHAnsi"/>
          <w:sz w:val="24"/>
          <w:szCs w:val="24"/>
        </w:rPr>
      </w:pPr>
    </w:p>
    <w:p w14:paraId="652F4067" w14:textId="77777777" w:rsidR="00613C26" w:rsidRPr="00A75A63" w:rsidRDefault="00613C26" w:rsidP="00613C26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A75A63">
        <w:rPr>
          <w:rFonts w:asciiTheme="majorHAnsi" w:hAnsiTheme="majorHAnsi"/>
          <w:sz w:val="24"/>
          <w:szCs w:val="24"/>
        </w:rPr>
        <w:t>Signature of Parent</w:t>
      </w:r>
      <w:r w:rsidR="00647809">
        <w:rPr>
          <w:rFonts w:asciiTheme="majorHAnsi" w:hAnsiTheme="majorHAnsi"/>
          <w:sz w:val="24"/>
          <w:szCs w:val="24"/>
        </w:rPr>
        <w:t>/Guardian</w:t>
      </w:r>
    </w:p>
    <w:p w14:paraId="60C6AD72" w14:textId="77777777" w:rsidR="00613C26" w:rsidRPr="00A75A63" w:rsidRDefault="00613C26" w:rsidP="00613C26">
      <w:pPr>
        <w:ind w:left="720"/>
        <w:jc w:val="both"/>
        <w:rPr>
          <w:rFonts w:asciiTheme="majorHAnsi" w:hAnsiTheme="majorHAnsi"/>
          <w:sz w:val="24"/>
          <w:szCs w:val="24"/>
        </w:rPr>
      </w:pPr>
    </w:p>
    <w:p w14:paraId="40F8DC2F" w14:textId="77777777" w:rsidR="00613C26" w:rsidRPr="00A75A63" w:rsidRDefault="00613C26" w:rsidP="00613C26">
      <w:pPr>
        <w:ind w:left="720"/>
        <w:jc w:val="both"/>
        <w:rPr>
          <w:rFonts w:asciiTheme="majorHAnsi" w:hAnsiTheme="majorHAnsi"/>
          <w:sz w:val="24"/>
          <w:szCs w:val="24"/>
        </w:rPr>
      </w:pPr>
    </w:p>
    <w:p w14:paraId="2623D4E3" w14:textId="77777777" w:rsidR="00613C26" w:rsidRPr="00A75A63" w:rsidRDefault="00613C26" w:rsidP="00613C26">
      <w:pPr>
        <w:pBdr>
          <w:bottom w:val="single" w:sz="12" w:space="1" w:color="auto"/>
        </w:pBdr>
        <w:ind w:left="720"/>
        <w:jc w:val="both"/>
        <w:rPr>
          <w:rFonts w:asciiTheme="majorHAnsi" w:hAnsiTheme="majorHAnsi"/>
          <w:sz w:val="24"/>
          <w:szCs w:val="24"/>
        </w:rPr>
      </w:pPr>
    </w:p>
    <w:p w14:paraId="47AACBD3" w14:textId="77777777" w:rsidR="00613C26" w:rsidRPr="00A75A63" w:rsidRDefault="00613C26" w:rsidP="00613C26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A75A63">
        <w:rPr>
          <w:rFonts w:asciiTheme="majorHAnsi" w:hAnsiTheme="majorHAnsi"/>
          <w:sz w:val="24"/>
          <w:szCs w:val="24"/>
        </w:rPr>
        <w:t>Printed Name of Parent</w:t>
      </w:r>
      <w:r w:rsidR="00647809">
        <w:rPr>
          <w:rFonts w:asciiTheme="majorHAnsi" w:hAnsiTheme="majorHAnsi"/>
          <w:sz w:val="24"/>
          <w:szCs w:val="24"/>
        </w:rPr>
        <w:t>/Guardian</w:t>
      </w:r>
    </w:p>
    <w:p w14:paraId="7E5A42CD" w14:textId="77777777" w:rsidR="00613C26" w:rsidRPr="00A75A63" w:rsidRDefault="00613C26" w:rsidP="00613C26">
      <w:pPr>
        <w:ind w:left="720"/>
        <w:jc w:val="both"/>
        <w:rPr>
          <w:rFonts w:asciiTheme="majorHAnsi" w:hAnsiTheme="majorHAnsi"/>
          <w:sz w:val="24"/>
          <w:szCs w:val="24"/>
        </w:rPr>
      </w:pPr>
    </w:p>
    <w:p w14:paraId="67C1BAEA" w14:textId="77777777" w:rsidR="00613C26" w:rsidRPr="00A75A63" w:rsidRDefault="00613C26" w:rsidP="00613C26">
      <w:pPr>
        <w:ind w:left="720"/>
        <w:jc w:val="both"/>
        <w:rPr>
          <w:rFonts w:asciiTheme="majorHAnsi" w:hAnsiTheme="majorHAnsi"/>
          <w:sz w:val="24"/>
          <w:szCs w:val="24"/>
        </w:rPr>
      </w:pPr>
    </w:p>
    <w:p w14:paraId="0E2C9A5F" w14:textId="77777777" w:rsidR="00613C26" w:rsidRPr="00A75A63" w:rsidRDefault="00613C26" w:rsidP="00613C26">
      <w:pPr>
        <w:pBdr>
          <w:bottom w:val="single" w:sz="12" w:space="1" w:color="auto"/>
        </w:pBdr>
        <w:ind w:left="720"/>
        <w:jc w:val="both"/>
        <w:rPr>
          <w:rFonts w:asciiTheme="majorHAnsi" w:hAnsiTheme="majorHAnsi"/>
          <w:sz w:val="24"/>
          <w:szCs w:val="24"/>
        </w:rPr>
      </w:pPr>
    </w:p>
    <w:p w14:paraId="602AEF8C" w14:textId="77777777" w:rsidR="00613C26" w:rsidRPr="00A75A63" w:rsidRDefault="00613C26" w:rsidP="00613C26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A75A63">
        <w:rPr>
          <w:rFonts w:asciiTheme="majorHAnsi" w:hAnsiTheme="majorHAnsi"/>
          <w:sz w:val="24"/>
          <w:szCs w:val="24"/>
        </w:rPr>
        <w:t>Date</w:t>
      </w:r>
    </w:p>
    <w:p w14:paraId="6A34C12C" w14:textId="77777777" w:rsidR="00613C26" w:rsidRPr="00A75A63" w:rsidRDefault="00613C26" w:rsidP="00613C26">
      <w:pPr>
        <w:ind w:left="720"/>
        <w:jc w:val="both"/>
        <w:rPr>
          <w:rFonts w:asciiTheme="majorHAnsi" w:hAnsiTheme="majorHAnsi"/>
          <w:sz w:val="24"/>
          <w:szCs w:val="24"/>
        </w:rPr>
      </w:pPr>
    </w:p>
    <w:p w14:paraId="04E3A3BB" w14:textId="77777777" w:rsidR="00613C26" w:rsidRPr="00613C26" w:rsidRDefault="00613C26" w:rsidP="00613C26">
      <w:pPr>
        <w:ind w:left="720"/>
        <w:jc w:val="both"/>
        <w:rPr>
          <w:rFonts w:asciiTheme="majorHAnsi" w:hAnsiTheme="majorHAnsi"/>
          <w:sz w:val="24"/>
          <w:szCs w:val="24"/>
        </w:rPr>
      </w:pPr>
    </w:p>
    <w:p w14:paraId="2C0D023E" w14:textId="77777777" w:rsidR="00613C26" w:rsidRPr="00613C26" w:rsidRDefault="00613C26" w:rsidP="00613C26">
      <w:pPr>
        <w:ind w:left="720"/>
        <w:jc w:val="both"/>
        <w:rPr>
          <w:rFonts w:asciiTheme="majorHAnsi" w:hAnsiTheme="majorHAnsi"/>
          <w:sz w:val="24"/>
          <w:szCs w:val="24"/>
        </w:rPr>
      </w:pPr>
    </w:p>
    <w:p w14:paraId="0A1BDF0A" w14:textId="77777777" w:rsidR="00613C26" w:rsidRPr="00613C26" w:rsidRDefault="00613C26" w:rsidP="00613C26">
      <w:pPr>
        <w:ind w:left="720"/>
        <w:jc w:val="both"/>
        <w:rPr>
          <w:rFonts w:asciiTheme="majorHAnsi" w:hAnsiTheme="majorHAnsi"/>
          <w:sz w:val="24"/>
          <w:szCs w:val="24"/>
        </w:rPr>
      </w:pPr>
    </w:p>
    <w:p w14:paraId="6A48464A" w14:textId="77777777" w:rsidR="00290128" w:rsidRDefault="00290128" w:rsidP="00613C26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</w:p>
    <w:p w14:paraId="71BD85E8" w14:textId="77777777" w:rsidR="00613C26" w:rsidRPr="00EA03C1" w:rsidRDefault="00613C26" w:rsidP="00613C26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EA03C1">
        <w:rPr>
          <w:rFonts w:asciiTheme="majorHAnsi" w:hAnsiTheme="majorHAnsi"/>
          <w:b/>
          <w:sz w:val="32"/>
          <w:szCs w:val="32"/>
          <w:u w:val="single"/>
        </w:rPr>
        <w:lastRenderedPageBreak/>
        <w:t xml:space="preserve">APPLICANT RELEASE FORM </w:t>
      </w:r>
    </w:p>
    <w:p w14:paraId="0EC70D3F" w14:textId="77777777" w:rsidR="00613C26" w:rsidRPr="00613C26" w:rsidRDefault="00613C26" w:rsidP="00613C26">
      <w:pPr>
        <w:jc w:val="both"/>
        <w:rPr>
          <w:rFonts w:asciiTheme="majorHAnsi" w:hAnsiTheme="majorHAnsi"/>
          <w:sz w:val="24"/>
          <w:szCs w:val="24"/>
        </w:rPr>
      </w:pPr>
    </w:p>
    <w:p w14:paraId="0553D606" w14:textId="30C376B1" w:rsidR="00613C26" w:rsidRPr="00613C26" w:rsidRDefault="00613C26" w:rsidP="00613C26">
      <w:pPr>
        <w:jc w:val="both"/>
        <w:rPr>
          <w:rFonts w:asciiTheme="majorHAnsi" w:hAnsiTheme="majorHAnsi"/>
          <w:sz w:val="24"/>
          <w:szCs w:val="24"/>
        </w:rPr>
      </w:pPr>
      <w:r w:rsidRPr="00613C26">
        <w:rPr>
          <w:rFonts w:asciiTheme="majorHAnsi" w:hAnsiTheme="majorHAnsi"/>
          <w:sz w:val="24"/>
          <w:szCs w:val="24"/>
        </w:rPr>
        <w:t xml:space="preserve">I, _______________________________________, an applicant for the </w:t>
      </w:r>
      <w:r w:rsidR="00593C5A">
        <w:rPr>
          <w:rFonts w:asciiTheme="majorHAnsi" w:hAnsiTheme="majorHAnsi"/>
          <w:sz w:val="24"/>
          <w:szCs w:val="24"/>
        </w:rPr>
        <w:t xml:space="preserve">2021 </w:t>
      </w:r>
      <w:r w:rsidR="00D476AC">
        <w:rPr>
          <w:rFonts w:asciiTheme="majorHAnsi" w:hAnsiTheme="majorHAnsi"/>
          <w:sz w:val="24"/>
          <w:szCs w:val="24"/>
        </w:rPr>
        <w:t xml:space="preserve">– 2022 </w:t>
      </w:r>
      <w:r w:rsidRPr="00613C26">
        <w:rPr>
          <w:rFonts w:asciiTheme="majorHAnsi" w:hAnsiTheme="majorHAnsi"/>
          <w:sz w:val="24"/>
          <w:szCs w:val="24"/>
        </w:rPr>
        <w:t>Columbia</w:t>
      </w:r>
      <w:r w:rsidR="00D476AC">
        <w:rPr>
          <w:rFonts w:asciiTheme="majorHAnsi" w:hAnsiTheme="majorHAnsi"/>
          <w:sz w:val="24"/>
          <w:szCs w:val="24"/>
        </w:rPr>
        <w:t xml:space="preserve"> (MD)</w:t>
      </w:r>
      <w:r w:rsidRPr="00613C26">
        <w:rPr>
          <w:rFonts w:asciiTheme="majorHAnsi" w:hAnsiTheme="majorHAnsi"/>
          <w:sz w:val="24"/>
          <w:szCs w:val="24"/>
        </w:rPr>
        <w:t xml:space="preserve"> Chapter of The Links</w:t>
      </w:r>
      <w:r w:rsidR="00D476AC">
        <w:rPr>
          <w:rFonts w:asciiTheme="majorHAnsi" w:hAnsiTheme="majorHAnsi"/>
          <w:sz w:val="24"/>
          <w:szCs w:val="24"/>
        </w:rPr>
        <w:t>, Incorporated</w:t>
      </w:r>
      <w:r w:rsidRPr="00613C26">
        <w:rPr>
          <w:rFonts w:asciiTheme="majorHAnsi" w:hAnsiTheme="majorHAnsi"/>
          <w:sz w:val="24"/>
          <w:szCs w:val="24"/>
        </w:rPr>
        <w:t xml:space="preserve"> Scholarship, hereby grant permission for my photograph to be used by the Columbia</w:t>
      </w:r>
      <w:r w:rsidR="00D476AC">
        <w:rPr>
          <w:rFonts w:asciiTheme="majorHAnsi" w:hAnsiTheme="majorHAnsi"/>
          <w:sz w:val="24"/>
          <w:szCs w:val="24"/>
        </w:rPr>
        <w:t xml:space="preserve"> (MD)</w:t>
      </w:r>
      <w:r w:rsidRPr="00613C26">
        <w:rPr>
          <w:rFonts w:asciiTheme="majorHAnsi" w:hAnsiTheme="majorHAnsi"/>
          <w:sz w:val="24"/>
          <w:szCs w:val="24"/>
        </w:rPr>
        <w:t xml:space="preserve"> Chapter of The Links, Incorporated as follows:</w:t>
      </w:r>
    </w:p>
    <w:p w14:paraId="7C465721" w14:textId="77777777" w:rsidR="00613C26" w:rsidRPr="00613C26" w:rsidRDefault="00613C26" w:rsidP="00613C26">
      <w:pPr>
        <w:jc w:val="both"/>
        <w:rPr>
          <w:rFonts w:asciiTheme="majorHAnsi" w:hAnsiTheme="majorHAnsi"/>
          <w:sz w:val="24"/>
          <w:szCs w:val="24"/>
        </w:rPr>
      </w:pPr>
    </w:p>
    <w:p w14:paraId="31897A9C" w14:textId="77777777" w:rsidR="00613C26" w:rsidRPr="00613C26" w:rsidRDefault="00613C26" w:rsidP="00613C26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613C26">
        <w:rPr>
          <w:rFonts w:asciiTheme="majorHAnsi" w:hAnsiTheme="majorHAnsi"/>
          <w:sz w:val="24"/>
          <w:szCs w:val="24"/>
        </w:rPr>
        <w:t>National and local Links publications</w:t>
      </w:r>
    </w:p>
    <w:p w14:paraId="023182A0" w14:textId="77777777" w:rsidR="00613C26" w:rsidRPr="00613C26" w:rsidRDefault="00613C26" w:rsidP="00613C26">
      <w:pPr>
        <w:jc w:val="both"/>
        <w:rPr>
          <w:rFonts w:asciiTheme="majorHAnsi" w:hAnsiTheme="majorHAnsi"/>
          <w:sz w:val="24"/>
          <w:szCs w:val="24"/>
        </w:rPr>
      </w:pPr>
    </w:p>
    <w:p w14:paraId="406CE055" w14:textId="77777777" w:rsidR="00613C26" w:rsidRPr="00613C26" w:rsidRDefault="00613C26" w:rsidP="00613C26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613C26">
        <w:rPr>
          <w:rFonts w:asciiTheme="majorHAnsi" w:hAnsiTheme="majorHAnsi"/>
          <w:sz w:val="24"/>
          <w:szCs w:val="24"/>
        </w:rPr>
        <w:t>National and local Links websites</w:t>
      </w:r>
    </w:p>
    <w:p w14:paraId="2BE6FD2A" w14:textId="77777777" w:rsidR="00613C26" w:rsidRPr="00613C26" w:rsidRDefault="00613C26" w:rsidP="00613C26">
      <w:pPr>
        <w:jc w:val="both"/>
        <w:rPr>
          <w:rFonts w:asciiTheme="majorHAnsi" w:hAnsiTheme="majorHAnsi"/>
          <w:sz w:val="24"/>
          <w:szCs w:val="24"/>
        </w:rPr>
      </w:pPr>
    </w:p>
    <w:p w14:paraId="578B0E65" w14:textId="77777777" w:rsidR="009C78F3" w:rsidRPr="009C78F3" w:rsidRDefault="00613C26" w:rsidP="0037212C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9C78F3">
        <w:rPr>
          <w:rFonts w:asciiTheme="majorHAnsi" w:hAnsiTheme="majorHAnsi"/>
          <w:sz w:val="24"/>
          <w:szCs w:val="24"/>
        </w:rPr>
        <w:t xml:space="preserve">Local newspapers, such as </w:t>
      </w:r>
      <w:r w:rsidRPr="009C78F3">
        <w:rPr>
          <w:rFonts w:asciiTheme="majorHAnsi" w:hAnsiTheme="majorHAnsi"/>
          <w:i/>
          <w:sz w:val="24"/>
          <w:szCs w:val="24"/>
        </w:rPr>
        <w:t>The Columbia Fl</w:t>
      </w:r>
      <w:r w:rsidR="00647809" w:rsidRPr="009C78F3">
        <w:rPr>
          <w:rFonts w:asciiTheme="majorHAnsi" w:hAnsiTheme="majorHAnsi"/>
          <w:i/>
          <w:sz w:val="24"/>
          <w:szCs w:val="24"/>
        </w:rPr>
        <w:t>i</w:t>
      </w:r>
      <w:r w:rsidRPr="009C78F3">
        <w:rPr>
          <w:rFonts w:asciiTheme="majorHAnsi" w:hAnsiTheme="majorHAnsi"/>
          <w:i/>
          <w:sz w:val="24"/>
          <w:szCs w:val="24"/>
        </w:rPr>
        <w:t xml:space="preserve">er, </w:t>
      </w:r>
      <w:r w:rsidR="00647809" w:rsidRPr="009C78F3">
        <w:rPr>
          <w:rFonts w:asciiTheme="majorHAnsi" w:hAnsiTheme="majorHAnsi"/>
          <w:i/>
          <w:sz w:val="24"/>
          <w:szCs w:val="24"/>
        </w:rPr>
        <w:t xml:space="preserve">The Howard County Times, </w:t>
      </w:r>
      <w:r w:rsidRPr="009C78F3">
        <w:rPr>
          <w:rFonts w:asciiTheme="majorHAnsi" w:hAnsiTheme="majorHAnsi"/>
          <w:i/>
          <w:sz w:val="24"/>
          <w:szCs w:val="24"/>
        </w:rPr>
        <w:t>The Baltimore Sun, The Washington Post and The Afro American</w:t>
      </w:r>
    </w:p>
    <w:p w14:paraId="0CB4263D" w14:textId="77777777" w:rsidR="009C78F3" w:rsidRPr="009C78F3" w:rsidRDefault="009C78F3" w:rsidP="009C78F3">
      <w:pPr>
        <w:pStyle w:val="ListParagraph"/>
        <w:rPr>
          <w:rFonts w:asciiTheme="majorHAnsi" w:hAnsiTheme="majorHAnsi"/>
          <w:sz w:val="24"/>
          <w:szCs w:val="24"/>
        </w:rPr>
      </w:pPr>
    </w:p>
    <w:p w14:paraId="762BBB10" w14:textId="77777777" w:rsidR="00613C26" w:rsidRPr="00613C26" w:rsidRDefault="00613C26" w:rsidP="00613C26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613C26">
        <w:rPr>
          <w:rFonts w:asciiTheme="majorHAnsi" w:hAnsiTheme="majorHAnsi"/>
          <w:sz w:val="24"/>
          <w:szCs w:val="24"/>
        </w:rPr>
        <w:t>Local television news shows in the Baltimore and Washington, DC metropolitan areas</w:t>
      </w:r>
    </w:p>
    <w:p w14:paraId="06B44AE7" w14:textId="77777777" w:rsidR="00613C26" w:rsidRPr="00613C26" w:rsidRDefault="00613C26" w:rsidP="00613C26">
      <w:pPr>
        <w:ind w:left="720"/>
        <w:jc w:val="both"/>
        <w:rPr>
          <w:rFonts w:asciiTheme="majorHAnsi" w:hAnsiTheme="majorHAnsi"/>
          <w:sz w:val="24"/>
          <w:szCs w:val="24"/>
        </w:rPr>
      </w:pPr>
    </w:p>
    <w:p w14:paraId="4DAA3D95" w14:textId="77777777" w:rsidR="00613C26" w:rsidRPr="00613C26" w:rsidRDefault="00613C26" w:rsidP="00613C26">
      <w:pPr>
        <w:pBdr>
          <w:bottom w:val="single" w:sz="12" w:space="1" w:color="auto"/>
        </w:pBdr>
        <w:ind w:left="720"/>
        <w:jc w:val="both"/>
        <w:rPr>
          <w:rFonts w:asciiTheme="majorHAnsi" w:hAnsiTheme="majorHAnsi"/>
          <w:sz w:val="24"/>
          <w:szCs w:val="24"/>
        </w:rPr>
      </w:pPr>
    </w:p>
    <w:p w14:paraId="170969C7" w14:textId="77777777" w:rsidR="00613C26" w:rsidRPr="00613C26" w:rsidRDefault="00613C26" w:rsidP="00613C26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613C26">
        <w:rPr>
          <w:rFonts w:asciiTheme="majorHAnsi" w:hAnsiTheme="majorHAnsi"/>
          <w:sz w:val="24"/>
          <w:szCs w:val="24"/>
        </w:rPr>
        <w:t>Signature of Applicant</w:t>
      </w:r>
    </w:p>
    <w:p w14:paraId="5F2BB94E" w14:textId="77777777" w:rsidR="00613C26" w:rsidRPr="00613C26" w:rsidRDefault="00613C26" w:rsidP="00613C26">
      <w:pPr>
        <w:ind w:left="720"/>
        <w:jc w:val="both"/>
        <w:rPr>
          <w:rFonts w:asciiTheme="majorHAnsi" w:hAnsiTheme="majorHAnsi"/>
          <w:sz w:val="24"/>
          <w:szCs w:val="24"/>
        </w:rPr>
      </w:pPr>
    </w:p>
    <w:p w14:paraId="2B70C027" w14:textId="77777777" w:rsidR="00613C26" w:rsidRPr="00613C26" w:rsidRDefault="00613C26" w:rsidP="00613C26">
      <w:pPr>
        <w:ind w:left="720"/>
        <w:jc w:val="both"/>
        <w:rPr>
          <w:rFonts w:asciiTheme="majorHAnsi" w:hAnsiTheme="majorHAnsi"/>
          <w:sz w:val="24"/>
          <w:szCs w:val="24"/>
        </w:rPr>
      </w:pPr>
    </w:p>
    <w:p w14:paraId="1F885157" w14:textId="77777777" w:rsidR="00613C26" w:rsidRPr="00613C26" w:rsidRDefault="00613C26" w:rsidP="00613C26">
      <w:pPr>
        <w:pBdr>
          <w:bottom w:val="single" w:sz="12" w:space="1" w:color="auto"/>
        </w:pBdr>
        <w:ind w:left="720"/>
        <w:jc w:val="both"/>
        <w:rPr>
          <w:rFonts w:asciiTheme="majorHAnsi" w:hAnsiTheme="majorHAnsi"/>
          <w:sz w:val="24"/>
          <w:szCs w:val="24"/>
        </w:rPr>
      </w:pPr>
    </w:p>
    <w:p w14:paraId="4BA540C9" w14:textId="77777777" w:rsidR="00613C26" w:rsidRPr="00613C26" w:rsidRDefault="00613C26" w:rsidP="00613C26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613C26">
        <w:rPr>
          <w:rFonts w:asciiTheme="majorHAnsi" w:hAnsiTheme="majorHAnsi"/>
          <w:sz w:val="24"/>
          <w:szCs w:val="24"/>
        </w:rPr>
        <w:t xml:space="preserve">Printed Name of Applicant </w:t>
      </w:r>
    </w:p>
    <w:p w14:paraId="1DB3321E" w14:textId="77777777" w:rsidR="00613C26" w:rsidRPr="00613C26" w:rsidRDefault="00613C26" w:rsidP="00613C26">
      <w:pPr>
        <w:ind w:left="720"/>
        <w:jc w:val="both"/>
        <w:rPr>
          <w:rFonts w:asciiTheme="majorHAnsi" w:hAnsiTheme="majorHAnsi"/>
          <w:sz w:val="24"/>
          <w:szCs w:val="24"/>
        </w:rPr>
      </w:pPr>
    </w:p>
    <w:p w14:paraId="7E966D3B" w14:textId="77777777" w:rsidR="00613C26" w:rsidRPr="00613C26" w:rsidRDefault="00613C26" w:rsidP="00613C26">
      <w:pPr>
        <w:ind w:left="720"/>
        <w:jc w:val="both"/>
        <w:rPr>
          <w:rFonts w:asciiTheme="majorHAnsi" w:hAnsiTheme="majorHAnsi"/>
          <w:sz w:val="24"/>
          <w:szCs w:val="24"/>
        </w:rPr>
      </w:pPr>
    </w:p>
    <w:p w14:paraId="6BE96372" w14:textId="77777777" w:rsidR="00613C26" w:rsidRPr="00613C26" w:rsidRDefault="00613C26" w:rsidP="00613C26">
      <w:pPr>
        <w:pBdr>
          <w:bottom w:val="single" w:sz="12" w:space="1" w:color="auto"/>
        </w:pBdr>
        <w:ind w:left="720"/>
        <w:jc w:val="both"/>
        <w:rPr>
          <w:rFonts w:asciiTheme="majorHAnsi" w:hAnsiTheme="majorHAnsi"/>
          <w:sz w:val="24"/>
          <w:szCs w:val="24"/>
        </w:rPr>
      </w:pPr>
    </w:p>
    <w:p w14:paraId="739905B8" w14:textId="77777777" w:rsidR="00B66ECD" w:rsidRPr="00A34196" w:rsidRDefault="00613C26" w:rsidP="00BE3E73">
      <w:pPr>
        <w:ind w:left="720"/>
        <w:jc w:val="both"/>
      </w:pPr>
      <w:r w:rsidRPr="00613C26">
        <w:rPr>
          <w:rFonts w:asciiTheme="majorHAnsi" w:hAnsiTheme="majorHAnsi"/>
          <w:sz w:val="24"/>
          <w:szCs w:val="24"/>
        </w:rPr>
        <w:t>Date</w:t>
      </w:r>
    </w:p>
    <w:sectPr w:rsidR="00B66ECD" w:rsidRPr="00A34196" w:rsidSect="00460C09">
      <w:footerReference w:type="even" r:id="rId10"/>
      <w:footerReference w:type="default" r:id="rId11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99017" w14:textId="77777777" w:rsidR="009105C8" w:rsidRDefault="009105C8" w:rsidP="00CD5FC4">
      <w:pPr>
        <w:spacing w:after="0" w:line="240" w:lineRule="auto"/>
      </w:pPr>
      <w:r>
        <w:separator/>
      </w:r>
    </w:p>
  </w:endnote>
  <w:endnote w:type="continuationSeparator" w:id="0">
    <w:p w14:paraId="78E919C8" w14:textId="77777777" w:rsidR="009105C8" w:rsidRDefault="009105C8" w:rsidP="00CD5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gh Tower Text">
    <w:panose1 w:val="02040502050506030303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6733761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A6AD2C" w14:textId="3BB35CAC" w:rsidR="00CD5FC4" w:rsidRDefault="00CD5FC4" w:rsidP="009E406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F2FB7C" w14:textId="77777777" w:rsidR="00CD5FC4" w:rsidRDefault="00CD5F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9199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F7FFD2" w14:textId="5F19DCC7" w:rsidR="00CD5FC4" w:rsidRDefault="00CD5FC4" w:rsidP="009E406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22080C0" w14:textId="77777777" w:rsidR="00CD5FC4" w:rsidRDefault="00CD5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94084" w14:textId="77777777" w:rsidR="009105C8" w:rsidRDefault="009105C8" w:rsidP="00CD5FC4">
      <w:pPr>
        <w:spacing w:after="0" w:line="240" w:lineRule="auto"/>
      </w:pPr>
      <w:r>
        <w:separator/>
      </w:r>
    </w:p>
  </w:footnote>
  <w:footnote w:type="continuationSeparator" w:id="0">
    <w:p w14:paraId="1DCC2F5B" w14:textId="77777777" w:rsidR="009105C8" w:rsidRDefault="009105C8" w:rsidP="00CD5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41E03"/>
    <w:multiLevelType w:val="hybridMultilevel"/>
    <w:tmpl w:val="2CAADC4E"/>
    <w:lvl w:ilvl="0" w:tplc="AFD05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E214A"/>
    <w:multiLevelType w:val="hybridMultilevel"/>
    <w:tmpl w:val="86DAD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822E2"/>
    <w:multiLevelType w:val="hybridMultilevel"/>
    <w:tmpl w:val="DAD25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36077"/>
    <w:multiLevelType w:val="hybridMultilevel"/>
    <w:tmpl w:val="17A6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526FA"/>
    <w:multiLevelType w:val="hybridMultilevel"/>
    <w:tmpl w:val="37761B08"/>
    <w:lvl w:ilvl="0" w:tplc="9252E2B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2FD4D5D"/>
    <w:multiLevelType w:val="hybridMultilevel"/>
    <w:tmpl w:val="EC1A4644"/>
    <w:lvl w:ilvl="0" w:tplc="EEC47C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205739A"/>
    <w:multiLevelType w:val="hybridMultilevel"/>
    <w:tmpl w:val="60E002F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EE62554"/>
    <w:multiLevelType w:val="hybridMultilevel"/>
    <w:tmpl w:val="59187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C11C6"/>
    <w:multiLevelType w:val="hybridMultilevel"/>
    <w:tmpl w:val="53569F24"/>
    <w:lvl w:ilvl="0" w:tplc="206E6C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E676518"/>
    <w:multiLevelType w:val="hybridMultilevel"/>
    <w:tmpl w:val="A1F00584"/>
    <w:lvl w:ilvl="0" w:tplc="AB348584">
      <w:start w:val="2018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65301CF0"/>
    <w:multiLevelType w:val="multilevel"/>
    <w:tmpl w:val="D944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1456FD"/>
    <w:multiLevelType w:val="hybridMultilevel"/>
    <w:tmpl w:val="E2C097A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3EC7ADF"/>
    <w:multiLevelType w:val="hybridMultilevel"/>
    <w:tmpl w:val="3092B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63E45"/>
    <w:multiLevelType w:val="hybridMultilevel"/>
    <w:tmpl w:val="562429D6"/>
    <w:lvl w:ilvl="0" w:tplc="68FAC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E144D"/>
    <w:multiLevelType w:val="hybridMultilevel"/>
    <w:tmpl w:val="23EC9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F5B2A"/>
    <w:multiLevelType w:val="hybridMultilevel"/>
    <w:tmpl w:val="33D03390"/>
    <w:lvl w:ilvl="0" w:tplc="EE1650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igh Tower Text" w:eastAsia="Times New Roman" w:hAnsi="High Tower Text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11"/>
  </w:num>
  <w:num w:numId="10">
    <w:abstractNumId w:val="8"/>
  </w:num>
  <w:num w:numId="11">
    <w:abstractNumId w:val="3"/>
  </w:num>
  <w:num w:numId="12">
    <w:abstractNumId w:val="14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B0"/>
    <w:rsid w:val="0002010D"/>
    <w:rsid w:val="00056B9D"/>
    <w:rsid w:val="000605FA"/>
    <w:rsid w:val="00065B0D"/>
    <w:rsid w:val="00070FB0"/>
    <w:rsid w:val="000B1C18"/>
    <w:rsid w:val="000D27AC"/>
    <w:rsid w:val="000F22E2"/>
    <w:rsid w:val="001461CA"/>
    <w:rsid w:val="00153543"/>
    <w:rsid w:val="001963F7"/>
    <w:rsid w:val="002458C7"/>
    <w:rsid w:val="00257976"/>
    <w:rsid w:val="002856A9"/>
    <w:rsid w:val="00290128"/>
    <w:rsid w:val="0029505C"/>
    <w:rsid w:val="002F3180"/>
    <w:rsid w:val="003168BE"/>
    <w:rsid w:val="003227C9"/>
    <w:rsid w:val="003723FC"/>
    <w:rsid w:val="003818A5"/>
    <w:rsid w:val="00382907"/>
    <w:rsid w:val="003852A8"/>
    <w:rsid w:val="003D2F72"/>
    <w:rsid w:val="00420AD6"/>
    <w:rsid w:val="00444AB3"/>
    <w:rsid w:val="00447EB0"/>
    <w:rsid w:val="00455ABC"/>
    <w:rsid w:val="00460C09"/>
    <w:rsid w:val="004621A0"/>
    <w:rsid w:val="0047774B"/>
    <w:rsid w:val="004846A4"/>
    <w:rsid w:val="004D6BF0"/>
    <w:rsid w:val="004F3239"/>
    <w:rsid w:val="0055590D"/>
    <w:rsid w:val="005616E1"/>
    <w:rsid w:val="0059361F"/>
    <w:rsid w:val="00593C5A"/>
    <w:rsid w:val="00597DE6"/>
    <w:rsid w:val="005A2C5D"/>
    <w:rsid w:val="005C63B4"/>
    <w:rsid w:val="005E0C08"/>
    <w:rsid w:val="00613C26"/>
    <w:rsid w:val="006140FD"/>
    <w:rsid w:val="00625238"/>
    <w:rsid w:val="00647809"/>
    <w:rsid w:val="00683141"/>
    <w:rsid w:val="006846D1"/>
    <w:rsid w:val="00694981"/>
    <w:rsid w:val="006D3767"/>
    <w:rsid w:val="006E4059"/>
    <w:rsid w:val="007A2CE6"/>
    <w:rsid w:val="007C2AA8"/>
    <w:rsid w:val="00824C45"/>
    <w:rsid w:val="008419D9"/>
    <w:rsid w:val="00855326"/>
    <w:rsid w:val="008C000B"/>
    <w:rsid w:val="008E5312"/>
    <w:rsid w:val="008E6FEC"/>
    <w:rsid w:val="008F39BC"/>
    <w:rsid w:val="009105C8"/>
    <w:rsid w:val="009363C7"/>
    <w:rsid w:val="00940E85"/>
    <w:rsid w:val="009976C7"/>
    <w:rsid w:val="009C78F3"/>
    <w:rsid w:val="009F618B"/>
    <w:rsid w:val="00A34196"/>
    <w:rsid w:val="00A75A63"/>
    <w:rsid w:val="00AB576D"/>
    <w:rsid w:val="00AC4260"/>
    <w:rsid w:val="00B05CA3"/>
    <w:rsid w:val="00B100F4"/>
    <w:rsid w:val="00B46388"/>
    <w:rsid w:val="00B50825"/>
    <w:rsid w:val="00B77AEA"/>
    <w:rsid w:val="00BB1CC2"/>
    <w:rsid w:val="00BC4F35"/>
    <w:rsid w:val="00BD0F42"/>
    <w:rsid w:val="00BD4461"/>
    <w:rsid w:val="00BE3E73"/>
    <w:rsid w:val="00C65C7F"/>
    <w:rsid w:val="00C84F4A"/>
    <w:rsid w:val="00CB0D02"/>
    <w:rsid w:val="00CB10E6"/>
    <w:rsid w:val="00CC5B09"/>
    <w:rsid w:val="00CD5FC4"/>
    <w:rsid w:val="00D02DE0"/>
    <w:rsid w:val="00D06539"/>
    <w:rsid w:val="00D10D90"/>
    <w:rsid w:val="00D17C17"/>
    <w:rsid w:val="00D24033"/>
    <w:rsid w:val="00D423AC"/>
    <w:rsid w:val="00D476AC"/>
    <w:rsid w:val="00D74AB9"/>
    <w:rsid w:val="00DC4C4B"/>
    <w:rsid w:val="00E52C98"/>
    <w:rsid w:val="00E55710"/>
    <w:rsid w:val="00EA03C1"/>
    <w:rsid w:val="00EB0596"/>
    <w:rsid w:val="00EC0745"/>
    <w:rsid w:val="00F100B5"/>
    <w:rsid w:val="00F24C5E"/>
    <w:rsid w:val="00FB27B6"/>
    <w:rsid w:val="00FF069D"/>
    <w:rsid w:val="00FF086C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BA24"/>
  <w15:docId w15:val="{3CD9DA99-1C2B-7C4C-8810-632A2C92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19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Heading2">
    <w:name w:val="heading 2"/>
    <w:basedOn w:val="Normal"/>
    <w:link w:val="Heading2Char"/>
    <w:qFormat/>
    <w:rsid w:val="00A34196"/>
    <w:pPr>
      <w:tabs>
        <w:tab w:val="left" w:pos="7185"/>
      </w:tabs>
      <w:spacing w:after="60" w:line="240" w:lineRule="auto"/>
      <w:ind w:left="-1080"/>
      <w:outlineLvl w:val="1"/>
    </w:pPr>
    <w:rPr>
      <w:rFonts w:ascii="Arial" w:hAnsi="Arial"/>
      <w:b/>
      <w:color w:val="auto"/>
      <w:kern w:val="0"/>
      <w:sz w:val="24"/>
      <w:szCs w:val="24"/>
      <w14:ligatures w14:val="none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6B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B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34196"/>
    <w:rPr>
      <w:rFonts w:ascii="Arial" w:eastAsia="Times New Roman" w:hAnsi="Arial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56B9D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rsid w:val="00056B9D"/>
    <w:pPr>
      <w:spacing w:after="0" w:line="240" w:lineRule="auto"/>
    </w:pPr>
    <w:rPr>
      <w:rFonts w:ascii="Arial" w:hAnsi="Arial"/>
      <w:color w:val="auto"/>
      <w:kern w:val="0"/>
      <w:sz w:val="19"/>
      <w:szCs w:val="19"/>
      <w14:ligatures w14:val="none"/>
      <w14:cntxtAlts w14:val="0"/>
    </w:rPr>
  </w:style>
  <w:style w:type="character" w:customStyle="1" w:styleId="BodyTextChar">
    <w:name w:val="Body Text Char"/>
    <w:basedOn w:val="DefaultParagraphFont"/>
    <w:link w:val="BodyText"/>
    <w:rsid w:val="00056B9D"/>
    <w:rPr>
      <w:rFonts w:ascii="Arial" w:eastAsia="Times New Roman" w:hAnsi="Arial" w:cs="Times New Roman"/>
      <w:sz w:val="19"/>
      <w:szCs w:val="19"/>
    </w:rPr>
  </w:style>
  <w:style w:type="paragraph" w:styleId="BodyText2">
    <w:name w:val="Body Text 2"/>
    <w:basedOn w:val="Normal"/>
    <w:link w:val="BodyText2Char"/>
    <w:rsid w:val="00056B9D"/>
    <w:pPr>
      <w:tabs>
        <w:tab w:val="left" w:pos="1143"/>
        <w:tab w:val="left" w:pos="3600"/>
        <w:tab w:val="left" w:pos="7200"/>
      </w:tabs>
      <w:spacing w:before="60" w:after="0" w:line="240" w:lineRule="auto"/>
    </w:pPr>
    <w:rPr>
      <w:rFonts w:ascii="Arial" w:hAnsi="Arial"/>
      <w:i/>
      <w:color w:val="auto"/>
      <w:kern w:val="0"/>
      <w:sz w:val="16"/>
      <w:szCs w:val="16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056B9D"/>
    <w:rPr>
      <w:rFonts w:ascii="Arial" w:eastAsia="Times New Roman" w:hAnsi="Arial" w:cs="Times New Roman"/>
      <w:i/>
      <w:sz w:val="16"/>
      <w:szCs w:val="16"/>
    </w:rPr>
  </w:style>
  <w:style w:type="paragraph" w:customStyle="1" w:styleId="Checkbox">
    <w:name w:val="Checkbox"/>
    <w:basedOn w:val="Normal"/>
    <w:next w:val="Normal"/>
    <w:rsid w:val="00056B9D"/>
    <w:pPr>
      <w:spacing w:after="0" w:line="240" w:lineRule="auto"/>
      <w:jc w:val="center"/>
    </w:pPr>
    <w:rPr>
      <w:rFonts w:ascii="Arial" w:hAnsi="Arial"/>
      <w:color w:val="auto"/>
      <w:kern w:val="0"/>
      <w:sz w:val="19"/>
      <w:szCs w:val="19"/>
      <w14:ligatures w14:val="none"/>
      <w14:cntxtAlts w14:val="0"/>
    </w:rPr>
  </w:style>
  <w:style w:type="paragraph" w:customStyle="1" w:styleId="FieldText">
    <w:name w:val="Field Text"/>
    <w:basedOn w:val="BodyText"/>
    <w:link w:val="FieldTextChar"/>
    <w:rsid w:val="00056B9D"/>
    <w:rPr>
      <w:b/>
    </w:rPr>
  </w:style>
  <w:style w:type="character" w:customStyle="1" w:styleId="FieldTextChar">
    <w:name w:val="Field Text Char"/>
    <w:link w:val="FieldText"/>
    <w:rsid w:val="00056B9D"/>
    <w:rPr>
      <w:rFonts w:ascii="Arial" w:eastAsia="Times New Roman" w:hAnsi="Arial" w:cs="Times New Roman"/>
      <w:b/>
      <w:sz w:val="19"/>
      <w:szCs w:val="19"/>
    </w:rPr>
  </w:style>
  <w:style w:type="paragraph" w:styleId="ListParagraph">
    <w:name w:val="List Paragraph"/>
    <w:basedOn w:val="Normal"/>
    <w:uiPriority w:val="34"/>
    <w:qFormat/>
    <w:rsid w:val="00B4638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52C98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E52C98"/>
    <w:pPr>
      <w:spacing w:after="0" w:line="240" w:lineRule="auto"/>
    </w:pPr>
    <w:rPr>
      <w:rFonts w:ascii="Arial" w:hAnsi="Arial"/>
      <w:color w:val="auto"/>
      <w:kern w:val="0"/>
      <w:sz w:val="24"/>
      <w:szCs w:val="24"/>
      <w14:ligatures w14:val="none"/>
      <w14:cntxtAlts w14:val="0"/>
    </w:rPr>
  </w:style>
  <w:style w:type="character" w:customStyle="1" w:styleId="CommentTextChar">
    <w:name w:val="Comment Text Char"/>
    <w:basedOn w:val="DefaultParagraphFont"/>
    <w:link w:val="CommentText"/>
    <w:semiHidden/>
    <w:rsid w:val="00E52C98"/>
    <w:rPr>
      <w:rFonts w:ascii="Arial" w:eastAsia="Times New Roman" w:hAnsi="Arial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2C5D"/>
  </w:style>
  <w:style w:type="paragraph" w:styleId="Footer">
    <w:name w:val="footer"/>
    <w:basedOn w:val="Normal"/>
    <w:link w:val="FooterChar"/>
    <w:uiPriority w:val="99"/>
    <w:unhideWhenUsed/>
    <w:rsid w:val="00CD5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FC4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CD5FC4"/>
  </w:style>
  <w:style w:type="paragraph" w:styleId="NormalWeb">
    <w:name w:val="Normal (Web)"/>
    <w:basedOn w:val="Normal"/>
    <w:uiPriority w:val="99"/>
    <w:semiHidden/>
    <w:unhideWhenUsed/>
    <w:rsid w:val="009F618B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character" w:styleId="Strong">
    <w:name w:val="Strong"/>
    <w:basedOn w:val="DefaultParagraphFont"/>
    <w:uiPriority w:val="22"/>
    <w:qFormat/>
    <w:rsid w:val="009F61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59E5B-D8F0-B74B-9361-D1740054E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Navisite, Inc.</Company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Steele</dc:creator>
  <cp:lastModifiedBy>Greta Peoples</cp:lastModifiedBy>
  <cp:revision>5</cp:revision>
  <cp:lastPrinted>2020-01-26T00:04:00Z</cp:lastPrinted>
  <dcterms:created xsi:type="dcterms:W3CDTF">2021-02-13T23:59:00Z</dcterms:created>
  <dcterms:modified xsi:type="dcterms:W3CDTF">2021-02-14T00:11:00Z</dcterms:modified>
</cp:coreProperties>
</file>