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945" w:rsidP="149E1747" w:rsidRDefault="61CE2BBC" w14:paraId="122DBE9E" w14:textId="4B6B8466">
      <w:pPr>
        <w:pStyle w:val="Overskrift2"/>
      </w:pPr>
      <w:bookmarkStart w:name="_Int_guDwtBT4" w:id="0"/>
      <w:r w:rsidR="2CB41C18">
        <w:rPr/>
        <w:t>Retningslinjer for frivillige medarbeidere i NMS</w:t>
      </w:r>
      <w:r w:rsidR="5742B4E2">
        <w:rPr/>
        <w:t>.</w:t>
      </w:r>
      <w:bookmarkEnd w:id="0"/>
    </w:p>
    <w:p w:rsidRPr="00CD193E" w:rsidR="00CD193E" w:rsidP="00CD193E" w:rsidRDefault="00CD193E" w14:paraId="7FF67029" w14:textId="77777777"/>
    <w:p w:rsidRPr="00CE4EA0" w:rsidR="00D14073" w:rsidP="149E1747" w:rsidRDefault="61CE2BBC" w14:paraId="1954C473" w14:textId="22613907">
      <w:pPr>
        <w:rPr>
          <w:rFonts w:eastAsia="Montserrat Light" w:cs="Montserrat Light"/>
        </w:rPr>
      </w:pPr>
      <w:r w:rsidRPr="149E1747">
        <w:rPr>
          <w:rFonts w:eastAsia="Montserrat Light" w:cs="Montserrat Light"/>
        </w:rPr>
        <w:t xml:space="preserve">NMS (Det Norske Misjonsselskap) er en frivillig organisasjon forankret i Den </w:t>
      </w:r>
      <w:r>
        <w:tab/>
      </w:r>
      <w:r w:rsidRPr="149E1747">
        <w:rPr>
          <w:rFonts w:eastAsia="Montserrat Light" w:cs="Montserrat Light"/>
        </w:rPr>
        <w:t xml:space="preserve">norske kirke. NMS sin visjon er: «En levende kirke over hele jorden». </w:t>
      </w:r>
      <w:r>
        <w:tab/>
      </w:r>
    </w:p>
    <w:p w:rsidR="1FD09627" w:rsidP="434DDCB1" w:rsidRDefault="1FD09627" w14:paraId="48D5AA06" w14:textId="70AE13CD">
      <w:pPr>
        <w:pStyle w:val="Normal"/>
        <w:rPr>
          <w:rFonts w:eastAsia="Montserrat Light" w:cs="Montserrat Light"/>
        </w:rPr>
      </w:pPr>
      <w:r w:rsidRPr="434DDCB1" w:rsidR="1FD09627">
        <w:rPr>
          <w:rFonts w:eastAsia="Montserrat Light" w:cs="Montserrat Light"/>
        </w:rPr>
        <w:t>Organisasjonen består i stor grad</w:t>
      </w:r>
      <w:r w:rsidRPr="434DDCB1" w:rsidR="1FD09627">
        <w:rPr>
          <w:rFonts w:eastAsia="Montserrat Light" w:cs="Montserrat Light"/>
        </w:rPr>
        <w:t xml:space="preserve"> av frivillig engasjement fra mennesker og </w:t>
      </w:r>
      <w:r>
        <w:tab/>
      </w:r>
      <w:r w:rsidRPr="434DDCB1" w:rsidR="1FD09627">
        <w:rPr>
          <w:rFonts w:eastAsia="Montserrat Light" w:cs="Montserrat Light"/>
        </w:rPr>
        <w:t>menigheter som</w:t>
      </w:r>
      <w:r w:rsidRPr="434DDCB1" w:rsidR="35DD8815">
        <w:rPr>
          <w:rFonts w:eastAsia="Montserrat Light" w:cs="Montserrat Light"/>
        </w:rPr>
        <w:t xml:space="preserve"> ber,</w:t>
      </w:r>
      <w:r w:rsidRPr="434DDCB1" w:rsidR="1FD09627">
        <w:rPr>
          <w:rFonts w:eastAsia="Montserrat Light" w:cs="Montserrat Light"/>
        </w:rPr>
        <w:t xml:space="preserve"> </w:t>
      </w:r>
      <w:r w:rsidRPr="434DDCB1" w:rsidR="77DCF0E0">
        <w:rPr>
          <w:rFonts w:eastAsia="Montserrat Light" w:cs="Montserrat Light"/>
        </w:rPr>
        <w:t xml:space="preserve">og </w:t>
      </w:r>
      <w:r w:rsidRPr="434DDCB1" w:rsidR="1FD09627">
        <w:rPr>
          <w:rFonts w:eastAsia="Montserrat Light" w:cs="Montserrat Light"/>
        </w:rPr>
        <w:t>gir av sin tid</w:t>
      </w:r>
      <w:r w:rsidRPr="434DDCB1" w:rsidR="49BB4C7C">
        <w:rPr>
          <w:rFonts w:eastAsia="Montserrat Light" w:cs="Montserrat Light"/>
        </w:rPr>
        <w:t xml:space="preserve"> og </w:t>
      </w:r>
      <w:r w:rsidRPr="434DDCB1" w:rsidR="1F62C4B2">
        <w:rPr>
          <w:rFonts w:eastAsia="Montserrat Light" w:cs="Montserrat Light"/>
        </w:rPr>
        <w:t xml:space="preserve">sine </w:t>
      </w:r>
      <w:r w:rsidRPr="434DDCB1" w:rsidR="49BB4C7C">
        <w:rPr>
          <w:rFonts w:eastAsia="Montserrat Light" w:cs="Montserrat Light"/>
        </w:rPr>
        <w:t>ressurser</w:t>
      </w:r>
      <w:r w:rsidRPr="434DDCB1" w:rsidR="390A51B9">
        <w:rPr>
          <w:rFonts w:eastAsia="Montserrat Light" w:cs="Montserrat Light"/>
        </w:rPr>
        <w:t xml:space="preserve"> </w:t>
      </w:r>
      <w:r w:rsidRPr="434DDCB1" w:rsidR="1FD09627">
        <w:rPr>
          <w:rFonts w:eastAsia="Montserrat Light" w:cs="Montserrat Light"/>
        </w:rPr>
        <w:t>til arbeidet.</w:t>
      </w:r>
      <w:r w:rsidRPr="434DDCB1" w:rsidR="2EF100EC">
        <w:rPr>
          <w:rFonts w:eastAsia="Montserrat Light" w:cs="Montserrat Light"/>
        </w:rPr>
        <w:t xml:space="preserve"> </w:t>
      </w:r>
      <w:r w:rsidRPr="434DDCB1" w:rsidR="6E4CD528">
        <w:rPr>
          <w:rFonts w:eastAsia="Montserrat Light" w:cs="Montserrat Light"/>
        </w:rPr>
        <w:t>NMS er takknemlig for alle frivillige som trofast bidrar til at NMS</w:t>
      </w:r>
      <w:r w:rsidRPr="434DDCB1" w:rsidR="28B6A2E1">
        <w:rPr>
          <w:rFonts w:eastAsia="Montserrat Light" w:cs="Montserrat Light"/>
        </w:rPr>
        <w:t xml:space="preserve"> ka</w:t>
      </w:r>
      <w:r w:rsidRPr="434DDCB1" w:rsidR="2B837FC9">
        <w:rPr>
          <w:rFonts w:eastAsia="Montserrat Light" w:cs="Montserrat Light"/>
        </w:rPr>
        <w:t xml:space="preserve">n komme nærmere visjonen. </w:t>
      </w:r>
    </w:p>
    <w:p w:rsidRPr="00CE4EA0" w:rsidR="00D14073" w:rsidP="149E1747" w:rsidRDefault="61CE2BBC" w14:paraId="1F4A0610" w14:textId="7D32E493">
      <w:pPr>
        <w:rPr>
          <w:rStyle w:val="normaltextrun"/>
          <w:rFonts w:eastAsia="Montserrat Light" w:cs="Montserrat Light"/>
          <w:color w:val="000000" w:themeColor="text1"/>
        </w:rPr>
      </w:pPr>
      <w:r w:rsidRPr="149E1747">
        <w:rPr>
          <w:rFonts w:eastAsia="Montserrat Light" w:cs="Montserrat Light"/>
        </w:rPr>
        <w:t xml:space="preserve">Hensikten med vårt arbeid, både i Norge og i andre land </w:t>
      </w:r>
      <w:r w:rsidRPr="149E1747">
        <w:rPr>
          <w:rStyle w:val="normaltextrun"/>
          <w:rFonts w:eastAsia="Montserrat Light" w:cs="Montserrat Light"/>
          <w:color w:val="000000" w:themeColor="text1"/>
        </w:rPr>
        <w:t>er å dele troen på</w:t>
      </w:r>
      <w:r w:rsidRPr="149E1747" w:rsidR="2EB8007A">
        <w:rPr>
          <w:rStyle w:val="normaltextrun"/>
          <w:rFonts w:eastAsia="Montserrat Light" w:cs="Montserrat Light"/>
          <w:color w:val="000000" w:themeColor="text1"/>
        </w:rPr>
        <w:t xml:space="preserve"> </w:t>
      </w:r>
      <w:r>
        <w:tab/>
      </w:r>
      <w:r>
        <w:tab/>
      </w:r>
      <w:r w:rsidRPr="149E1747">
        <w:rPr>
          <w:rStyle w:val="normaltextrun"/>
          <w:rFonts w:eastAsia="Montserrat Light" w:cs="Montserrat Light"/>
          <w:color w:val="000000" w:themeColor="text1"/>
        </w:rPr>
        <w:t>Jesus, utrydde fattigdom og bekjempe urettferdighet.</w:t>
      </w:r>
    </w:p>
    <w:p w:rsidR="149E1747" w:rsidP="149E1747" w:rsidRDefault="149E1747" w14:paraId="3073C916" w14:textId="40D8BDD6">
      <w:pPr>
        <w:rPr>
          <w:rFonts w:eastAsia="Montserrat Light" w:cs="Montserrat Light"/>
          <w:b/>
          <w:bCs/>
        </w:rPr>
      </w:pPr>
    </w:p>
    <w:p w:rsidRPr="00C0602C" w:rsidR="00AC5166" w:rsidP="149E1747" w:rsidRDefault="196E46FB" w14:paraId="0ACAE4D3" w14:textId="07730906">
      <w:pPr>
        <w:pStyle w:val="Listeavsnitt"/>
        <w:numPr>
          <w:ilvl w:val="0"/>
          <w:numId w:val="14"/>
        </w:numPr>
        <w:rPr>
          <w:rFonts w:eastAsia="Montserrat Light" w:cs="Montserrat Light"/>
          <w:b w:val="1"/>
          <w:bCs w:val="1"/>
        </w:rPr>
      </w:pPr>
      <w:r w:rsidRPr="7E351F4C" w:rsidR="77387FED">
        <w:rPr>
          <w:rFonts w:eastAsia="Montserrat Light" w:cs="Montserrat Light"/>
          <w:b w:val="1"/>
          <w:bCs w:val="1"/>
        </w:rPr>
        <w:t>Målgruppe</w:t>
      </w:r>
    </w:p>
    <w:p w:rsidRPr="00C0602C" w:rsidR="00AC5166" w:rsidP="7E351F4C" w:rsidRDefault="196E46FB" w14:paraId="282FC95A" w14:textId="7587BE32">
      <w:pPr>
        <w:pStyle w:val="Listeavsnitt"/>
        <w:ind w:left="720"/>
        <w:rPr>
          <w:rFonts w:eastAsia="Montserrat Light" w:cs="Montserrat Light"/>
          <w:b w:val="1"/>
          <w:bCs w:val="1"/>
        </w:rPr>
      </w:pPr>
      <w:r w:rsidRPr="7E351F4C" w:rsidR="77387FED">
        <w:rPr>
          <w:rFonts w:eastAsia="Montserrat Light" w:cs="Montserrat Light"/>
          <w:b w:val="1"/>
          <w:bCs w:val="1"/>
        </w:rPr>
        <w:t xml:space="preserve"> </w:t>
      </w:r>
    </w:p>
    <w:p w:rsidRPr="00C0602C" w:rsidR="00AC5166" w:rsidP="149E1747" w:rsidRDefault="73AFC577" w14:paraId="6BE8D736" w14:textId="49384594">
      <w:pPr>
        <w:pStyle w:val="Listeavsnitt"/>
        <w:rPr>
          <w:rFonts w:eastAsia="Montserrat Light" w:cs="Montserrat Light"/>
          <w:b/>
          <w:bCs/>
        </w:rPr>
      </w:pPr>
      <w:r w:rsidRPr="149E1747">
        <w:rPr>
          <w:rFonts w:eastAsia="Montserrat Light" w:cs="Montserrat Light"/>
        </w:rPr>
        <w:t>P</w:t>
      </w:r>
      <w:r w:rsidRPr="149E1747" w:rsidR="4E9668D5">
        <w:rPr>
          <w:rFonts w:eastAsia="Montserrat Light" w:cs="Montserrat Light"/>
        </w:rPr>
        <w:t>ersoner som er registrert med et frivillig verv i NMS, og som dermed på ulike måter representerer organisasjonen i ulike sammenhenger</w:t>
      </w:r>
      <w:r w:rsidRPr="149E1747" w:rsidR="482C75EB">
        <w:rPr>
          <w:rFonts w:eastAsia="Montserrat Light" w:cs="Montserrat Light"/>
        </w:rPr>
        <w:t xml:space="preserve">. </w:t>
      </w:r>
    </w:p>
    <w:p w:rsidRPr="00C0602C" w:rsidR="00AC5166" w:rsidP="149E1747" w:rsidRDefault="00AC5166" w14:paraId="51A3A29E" w14:textId="1958D63E">
      <w:pPr>
        <w:pStyle w:val="Listeavsnitt"/>
        <w:rPr>
          <w:rFonts w:eastAsia="Montserrat Light" w:cs="Montserrat Light"/>
        </w:rPr>
      </w:pPr>
    </w:p>
    <w:p w:rsidRPr="00C0602C" w:rsidR="00AC5166" w:rsidP="7E351F4C" w:rsidRDefault="61CE2BBC" w14:paraId="2C8E6772" w14:textId="339381D7">
      <w:pPr>
        <w:pStyle w:val="Listeavsnitt"/>
        <w:numPr>
          <w:ilvl w:val="0"/>
          <w:numId w:val="14"/>
        </w:numPr>
        <w:suppressLineNumbers w:val="0"/>
        <w:bidi w:val="0"/>
        <w:spacing w:before="0" w:beforeAutospacing="off" w:after="160" w:afterAutospacing="off" w:line="259" w:lineRule="auto"/>
        <w:ind w:left="720" w:right="0" w:hanging="360"/>
        <w:jc w:val="left"/>
        <w:rPr>
          <w:rFonts w:eastAsia="Montserrat Light" w:cs="Montserrat Light"/>
          <w:b w:val="1"/>
          <w:bCs w:val="1"/>
        </w:rPr>
      </w:pPr>
      <w:r w:rsidRPr="434DDCB1" w:rsidR="519ADBF6">
        <w:rPr>
          <w:rFonts w:eastAsia="Montserrat Light" w:cs="Montserrat Light"/>
          <w:b w:val="1"/>
          <w:bCs w:val="1"/>
        </w:rPr>
        <w:t>Formål</w:t>
      </w:r>
    </w:p>
    <w:p w:rsidRPr="00C0602C" w:rsidR="00AC5166" w:rsidP="7E351F4C" w:rsidRDefault="61CE2BBC" w14:paraId="311F5AD5" w14:textId="21256DF0">
      <w:pPr>
        <w:pStyle w:val="Listeavsnitt"/>
        <w:suppressLineNumbers w:val="0"/>
        <w:bidi w:val="0"/>
        <w:spacing w:before="0" w:beforeAutospacing="off" w:after="160" w:afterAutospacing="off" w:line="259" w:lineRule="auto"/>
        <w:ind w:left="720" w:right="0" w:hanging="360"/>
        <w:jc w:val="left"/>
        <w:rPr>
          <w:rFonts w:eastAsia="Montserrat Light" w:cs="Montserrat Light"/>
          <w:b w:val="1"/>
          <w:bCs w:val="1"/>
        </w:rPr>
      </w:pPr>
      <w:r w:rsidRPr="7E351F4C" w:rsidR="2CB41C18">
        <w:rPr>
          <w:rFonts w:eastAsia="Montserrat Light" w:cs="Montserrat Light"/>
          <w:b w:val="1"/>
          <w:bCs w:val="1"/>
        </w:rPr>
        <w:t xml:space="preserve"> </w:t>
      </w:r>
    </w:p>
    <w:p w:rsidRPr="00C0602C" w:rsidR="00AC5166" w:rsidP="149E1747" w:rsidRDefault="6778D26D" w14:paraId="66F3F557" w14:textId="434C67B8">
      <w:pPr>
        <w:pStyle w:val="Listeavsnitt"/>
        <w:rPr>
          <w:b w:val="1"/>
          <w:bCs w:val="1"/>
        </w:rPr>
      </w:pPr>
      <w:r w:rsidRPr="434DDCB1" w:rsidR="093C597A">
        <w:rPr>
          <w:rFonts w:eastAsia="Montserrat Light" w:cs="Montserrat Light"/>
        </w:rPr>
        <w:t>Formålet med disse retningslinjene er å a</w:t>
      </w:r>
      <w:r w:rsidRPr="434DDCB1" w:rsidR="1FD09627">
        <w:rPr>
          <w:rFonts w:eastAsia="Montserrat Light" w:cs="Montserrat Light"/>
        </w:rPr>
        <w:t>nerkjenne</w:t>
      </w:r>
      <w:r w:rsidRPr="434DDCB1" w:rsidR="305B5541">
        <w:rPr>
          <w:rFonts w:eastAsia="Montserrat Light" w:cs="Montserrat Light"/>
        </w:rPr>
        <w:t>, tilrettelegge for</w:t>
      </w:r>
      <w:r w:rsidRPr="434DDCB1" w:rsidR="1FD09627">
        <w:rPr>
          <w:rFonts w:eastAsia="Montserrat Light" w:cs="Montserrat Light"/>
        </w:rPr>
        <w:t xml:space="preserve"> og kvalitetssikre det frivillige arbeidet som drives i Norge. </w:t>
      </w:r>
    </w:p>
    <w:p w:rsidRPr="00C0602C" w:rsidR="00AC5166" w:rsidP="7E351F4C" w:rsidRDefault="00AC5166" w14:paraId="4ABE85F6" w14:textId="111A56E2" w14:noSpellErr="1">
      <w:pPr>
        <w:pStyle w:val="Listeavsnitt"/>
        <w:suppressLineNumbers w:val="0"/>
        <w:bidi w:val="0"/>
        <w:spacing w:before="0" w:beforeAutospacing="off" w:after="160" w:afterAutospacing="off" w:line="259" w:lineRule="auto"/>
        <w:ind w:left="720" w:right="0"/>
        <w:jc w:val="left"/>
        <w:rPr>
          <w:rFonts w:eastAsia="Montserrat Light" w:cs="Montserrat Light"/>
          <w:b w:val="1"/>
          <w:bCs w:val="1"/>
        </w:rPr>
      </w:pPr>
    </w:p>
    <w:p w:rsidRPr="00C0602C" w:rsidR="00AC5166" w:rsidP="7E351F4C" w:rsidRDefault="61CE2BBC" w14:paraId="34B3A3F9" w14:textId="465F8305">
      <w:pPr>
        <w:pStyle w:val="Listeavsnitt"/>
        <w:numPr>
          <w:ilvl w:val="0"/>
          <w:numId w:val="14"/>
        </w:numPr>
        <w:suppressLineNumbers w:val="0"/>
        <w:bidi w:val="0"/>
        <w:spacing w:before="0" w:beforeAutospacing="off" w:after="160" w:afterAutospacing="off" w:line="259" w:lineRule="auto"/>
        <w:ind w:left="720" w:right="0" w:hanging="360"/>
        <w:jc w:val="left"/>
        <w:rPr>
          <w:rFonts w:eastAsia="Montserrat Light" w:cs="Montserrat Light"/>
          <w:b w:val="1"/>
          <w:bCs w:val="1"/>
        </w:rPr>
      </w:pPr>
      <w:r w:rsidRPr="7E351F4C" w:rsidR="2CB41C18">
        <w:rPr>
          <w:rFonts w:eastAsia="Montserrat Light" w:cs="Montserrat Light"/>
          <w:b w:val="1"/>
          <w:bCs w:val="1"/>
        </w:rPr>
        <w:t>Den frivilliges</w:t>
      </w:r>
      <w:r w:rsidRPr="7E351F4C" w:rsidR="7EA49A7F">
        <w:rPr>
          <w:rFonts w:eastAsia="Montserrat Light" w:cs="Montserrat Light"/>
          <w:b w:val="1"/>
          <w:bCs w:val="1"/>
        </w:rPr>
        <w:t xml:space="preserve"> </w:t>
      </w:r>
      <w:r w:rsidRPr="7E351F4C" w:rsidR="12FA2797">
        <w:rPr>
          <w:rFonts w:eastAsia="Montserrat Light" w:cs="Montserrat Light"/>
          <w:b w:val="1"/>
          <w:bCs w:val="1"/>
        </w:rPr>
        <w:t>ansvar</w:t>
      </w:r>
    </w:p>
    <w:p w:rsidR="7E351F4C" w:rsidP="7E351F4C" w:rsidRDefault="7E351F4C" w14:paraId="6FB1AAF6" w14:textId="02C40574">
      <w:pPr>
        <w:pStyle w:val="Listeavsnitt"/>
        <w:suppressLineNumbers w:val="0"/>
        <w:bidi w:val="0"/>
        <w:spacing w:before="0" w:beforeAutospacing="off" w:after="160" w:afterAutospacing="off" w:line="259" w:lineRule="auto"/>
        <w:ind w:left="720" w:right="0" w:hanging="360"/>
        <w:jc w:val="left"/>
        <w:rPr>
          <w:rFonts w:eastAsia="Montserrat Light" w:cs="Montserrat Light"/>
          <w:b w:val="1"/>
          <w:bCs w:val="1"/>
        </w:rPr>
      </w:pPr>
    </w:p>
    <w:p w:rsidRPr="00C0602C" w:rsidR="7B8C40C2" w:rsidP="76302F93" w:rsidRDefault="61CE2BBC" w14:paraId="6AA65395" w14:textId="559C04A7">
      <w:pPr>
        <w:pStyle w:val="Listeavsnitt"/>
        <w:rPr>
          <w:rFonts w:eastAsia="Montserrat Light" w:cs="Montserrat Light"/>
        </w:rPr>
      </w:pPr>
      <w:r w:rsidRPr="149E1747">
        <w:rPr>
          <w:rFonts w:eastAsia="Montserrat Light" w:cs="Montserrat Light"/>
        </w:rPr>
        <w:t xml:space="preserve">Som frivillig </w:t>
      </w:r>
      <w:r w:rsidRPr="149E1747" w:rsidR="0048300A">
        <w:rPr>
          <w:rFonts w:eastAsia="Montserrat Light" w:cs="Montserrat Light"/>
        </w:rPr>
        <w:t>må man identifisere</w:t>
      </w:r>
      <w:r w:rsidRPr="149E1747" w:rsidR="60712495">
        <w:rPr>
          <w:rFonts w:eastAsia="Montserrat Light" w:cs="Montserrat Light"/>
        </w:rPr>
        <w:t xml:space="preserve"> </w:t>
      </w:r>
      <w:r w:rsidRPr="149E1747" w:rsidR="547F3D75">
        <w:rPr>
          <w:rFonts w:eastAsia="Montserrat Light" w:cs="Montserrat Light"/>
        </w:rPr>
        <w:t xml:space="preserve">seg med </w:t>
      </w:r>
      <w:r w:rsidRPr="149E1747" w:rsidR="282ECBEA">
        <w:rPr>
          <w:rFonts w:eastAsia="Montserrat Light" w:cs="Montserrat Light"/>
        </w:rPr>
        <w:t>og forholde seg lojal til</w:t>
      </w:r>
      <w:r w:rsidRPr="149E1747" w:rsidR="61A5543A">
        <w:rPr>
          <w:rFonts w:eastAsia="Montserrat Light" w:cs="Montserrat Light"/>
        </w:rPr>
        <w:t xml:space="preserve"> </w:t>
      </w:r>
      <w:r w:rsidRPr="149E1747">
        <w:rPr>
          <w:rFonts w:eastAsia="Montserrat Light" w:cs="Montserrat Light"/>
        </w:rPr>
        <w:t>organisasjon</w:t>
      </w:r>
      <w:r w:rsidRPr="149E1747" w:rsidR="16E4292C">
        <w:rPr>
          <w:rFonts w:eastAsia="Montserrat Light" w:cs="Montserrat Light"/>
        </w:rPr>
        <w:t>e</w:t>
      </w:r>
      <w:r w:rsidRPr="149E1747" w:rsidR="3B0F8434">
        <w:rPr>
          <w:rFonts w:eastAsia="Montserrat Light" w:cs="Montserrat Light"/>
        </w:rPr>
        <w:t>ns</w:t>
      </w:r>
      <w:r w:rsidRPr="149E1747">
        <w:rPr>
          <w:rFonts w:eastAsia="Montserrat Light" w:cs="Montserrat Light"/>
        </w:rPr>
        <w:t xml:space="preserve"> verdigrunnlag og</w:t>
      </w:r>
      <w:r w:rsidRPr="149E1747" w:rsidR="6F0A6DBA">
        <w:rPr>
          <w:rFonts w:eastAsia="Montserrat Light" w:cs="Montserrat Light"/>
        </w:rPr>
        <w:t xml:space="preserve"> formål. </w:t>
      </w:r>
    </w:p>
    <w:p w:rsidRPr="00C0602C" w:rsidR="008778DC" w:rsidP="434DDCB1" w:rsidRDefault="61CE2BBC" w14:paraId="57FC40F9" w14:textId="379CFFB0">
      <w:pPr>
        <w:pStyle w:val="Listeavsnitt"/>
        <w:rPr>
          <w:rFonts w:eastAsia="Montserrat Light" w:cs="Montserrat Light"/>
        </w:rPr>
      </w:pPr>
      <w:r w:rsidRPr="434DDCB1" w:rsidR="519ADBF6">
        <w:rPr>
          <w:rFonts w:eastAsia="Montserrat Light" w:cs="Montserrat Light"/>
        </w:rPr>
        <w:t>NMS sine grunnregler</w:t>
      </w:r>
      <w:r w:rsidRPr="434DDCB1" w:rsidR="14A27AD4">
        <w:rPr>
          <w:rFonts w:eastAsia="Montserrat Light" w:cs="Montserrat Light"/>
        </w:rPr>
        <w:t xml:space="preserve">, </w:t>
      </w:r>
      <w:r w:rsidRPr="434DDCB1" w:rsidR="519ADBF6">
        <w:rPr>
          <w:rFonts w:eastAsia="Montserrat Light" w:cs="Montserrat Light"/>
        </w:rPr>
        <w:t>vedtekter,</w:t>
      </w:r>
      <w:r w:rsidRPr="434DDCB1" w:rsidR="519ADBF6">
        <w:rPr>
          <w:rFonts w:eastAsia="Montserrat Light" w:cs="Montserrat Light"/>
        </w:rPr>
        <w:t xml:space="preserve"> </w:t>
      </w:r>
      <w:r w:rsidRPr="434DDCB1" w:rsidR="773FEB44">
        <w:rPr>
          <w:rFonts w:eastAsia="Montserrat Light" w:cs="Montserrat Light"/>
        </w:rPr>
        <w:t>og</w:t>
      </w:r>
      <w:r w:rsidRPr="434DDCB1" w:rsidR="180FBC3F">
        <w:rPr>
          <w:rFonts w:eastAsia="Montserrat Light" w:cs="Montserrat Light"/>
        </w:rPr>
        <w:t xml:space="preserve"> </w:t>
      </w:r>
      <w:r w:rsidRPr="434DDCB1" w:rsidR="519ADBF6">
        <w:rPr>
          <w:rFonts w:eastAsia="Montserrat Light" w:cs="Montserrat Light"/>
        </w:rPr>
        <w:t>kommunikasjonsplattform</w:t>
      </w:r>
      <w:r w:rsidRPr="434DDCB1" w:rsidR="519ADBF6">
        <w:rPr>
          <w:rFonts w:eastAsia="Montserrat Light" w:cs="Montserrat Light"/>
        </w:rPr>
        <w:t xml:space="preserve"> finner man i </w:t>
      </w:r>
    </w:p>
    <w:p w:rsidRPr="00C0602C" w:rsidR="008778DC" w:rsidP="7E351F4C" w:rsidRDefault="61CE2BBC" w14:paraId="1F7C58AC" w14:textId="7838283A">
      <w:pPr>
        <w:pStyle w:val="Listeavsnitt"/>
        <w:rPr>
          <w:rFonts w:eastAsia="Montserrat Light" w:cs="Montserrat Light"/>
        </w:rPr>
      </w:pPr>
      <w:hyperlink r:id="R57535708e1e34dda">
        <w:r w:rsidRPr="434DDCB1" w:rsidR="1F7C2CDC">
          <w:rPr>
            <w:rStyle w:val="Hyperkobling"/>
            <w:noProof w:val="0"/>
            <w:lang w:val="nb-NO"/>
          </w:rPr>
          <w:t>ABC om NMS</w:t>
        </w:r>
        <w:r w:rsidRPr="434DDCB1" w:rsidR="1FB7ADD5">
          <w:rPr>
            <w:rStyle w:val="Hyperkobling"/>
            <w:noProof w:val="0"/>
            <w:lang w:val="nb-NO"/>
          </w:rPr>
          <w:t>.pdf</w:t>
        </w:r>
      </w:hyperlink>
    </w:p>
    <w:p w:rsidRPr="00C0602C" w:rsidR="008778DC" w:rsidP="149E1747" w:rsidRDefault="61CE2BBC" w14:paraId="2400D759" w14:textId="7E017969">
      <w:pPr>
        <w:pStyle w:val="Listeavsnitt"/>
        <w:rPr>
          <w:rFonts w:eastAsia="Montserrat Light" w:cs="Montserrat Light"/>
        </w:rPr>
      </w:pPr>
      <w:r w:rsidRPr="7E351F4C" w:rsidR="2CB41C18">
        <w:rPr>
          <w:rFonts w:ascii="Calibri" w:hAnsi="Calibri" w:eastAsia="" w:asciiTheme="minorAscii" w:hAnsiTheme="minorAscii" w:eastAsiaTheme="minorEastAsia"/>
        </w:rPr>
        <w:t xml:space="preserve"> </w:t>
      </w:r>
    </w:p>
    <w:p w:rsidRPr="00C0602C" w:rsidR="008778DC" w:rsidP="149E1747" w:rsidRDefault="008778DC" w14:paraId="46A192F9" w14:textId="2BCB313B">
      <w:pPr>
        <w:pStyle w:val="Listeavsnitt"/>
        <w:rPr>
          <w:rFonts w:eastAsia="Montserrat Light" w:cs="Montserrat Light"/>
        </w:rPr>
      </w:pPr>
    </w:p>
    <w:p w:rsidRPr="00C0602C" w:rsidR="008778DC" w:rsidP="149E1747" w:rsidRDefault="00E42EEF" w14:paraId="61579A79" w14:textId="118445A3">
      <w:pPr>
        <w:pStyle w:val="Listeavsnitt"/>
        <w:numPr>
          <w:ilvl w:val="0"/>
          <w:numId w:val="14"/>
        </w:numPr>
        <w:rPr>
          <w:rFonts w:eastAsia="Montserrat Light" w:cs="Montserrat Light"/>
          <w:b w:val="1"/>
          <w:bCs w:val="1"/>
        </w:rPr>
      </w:pPr>
      <w:r w:rsidRPr="434DDCB1" w:rsidR="016713E4">
        <w:rPr>
          <w:rFonts w:eastAsia="Montserrat Light" w:cs="Montserrat Light"/>
          <w:b w:val="1"/>
          <w:bCs w:val="1"/>
        </w:rPr>
        <w:t>Anerkjennelse og oppfølging</w:t>
      </w:r>
    </w:p>
    <w:p w:rsidR="7E351F4C" w:rsidP="7E351F4C" w:rsidRDefault="7E351F4C" w14:paraId="7B93F1EA" w14:textId="4FDD58BB">
      <w:pPr>
        <w:pStyle w:val="Listeavsnitt"/>
        <w:ind w:left="720"/>
        <w:rPr>
          <w:rFonts w:eastAsia="Montserrat Light" w:cs="Montserrat Light"/>
          <w:b w:val="1"/>
          <w:bCs w:val="1"/>
        </w:rPr>
      </w:pPr>
    </w:p>
    <w:p w:rsidRPr="00C0602C" w:rsidR="008778DC" w:rsidP="434DDCB1" w:rsidRDefault="008778DC" w14:paraId="2FC0ED66" w14:textId="70BC91F0">
      <w:pPr>
        <w:pStyle w:val="Listeavsnitt"/>
        <w:numPr>
          <w:ilvl w:val="0"/>
          <w:numId w:val="34"/>
        </w:numPr>
        <w:rPr>
          <w:rFonts w:eastAsia="Montserrat Light" w:cs="Montserrat Light"/>
          <w:color w:val="FF0000"/>
          <w:sz w:val="21"/>
          <w:szCs w:val="21"/>
        </w:rPr>
      </w:pPr>
      <w:r w:rsidRPr="5728FEB9" w:rsidR="14DC3269">
        <w:rPr>
          <w:color w:val="000000" w:themeColor="text1" w:themeTint="FF" w:themeShade="FF"/>
        </w:rPr>
        <w:t>N</w:t>
      </w:r>
      <w:r w:rsidRPr="5728FEB9" w:rsidR="460859B8">
        <w:rPr>
          <w:color w:val="000000" w:themeColor="text1" w:themeTint="FF" w:themeShade="FF"/>
        </w:rPr>
        <w:t>MS</w:t>
      </w:r>
      <w:r w:rsidRPr="5728FEB9" w:rsidR="641DF299">
        <w:rPr>
          <w:color w:val="000000" w:themeColor="text1" w:themeTint="FF" w:themeShade="FF"/>
        </w:rPr>
        <w:t xml:space="preserve"> ønsker i størst mulig grad å ha kvalitet i oppfølging</w:t>
      </w:r>
      <w:r w:rsidRPr="5728FEB9" w:rsidR="00A0BD01">
        <w:rPr>
          <w:color w:val="000000" w:themeColor="text1" w:themeTint="FF" w:themeShade="FF"/>
        </w:rPr>
        <w:t>en</w:t>
      </w:r>
      <w:r w:rsidRPr="5728FEB9" w:rsidR="641DF299">
        <w:rPr>
          <w:color w:val="000000" w:themeColor="text1" w:themeTint="FF" w:themeShade="FF"/>
        </w:rPr>
        <w:t xml:space="preserve"> av frivillige, men på grunn av stor variasjon i geografi og bemanning ulike steder i Norge, vil graden av oppfølging </w:t>
      </w:r>
      <w:r w:rsidRPr="5728FEB9" w:rsidR="50F964C8">
        <w:rPr>
          <w:color w:val="000000" w:themeColor="text1" w:themeTint="FF" w:themeShade="FF"/>
        </w:rPr>
        <w:t xml:space="preserve">variere. </w:t>
      </w:r>
    </w:p>
    <w:p w:rsidRPr="00C0602C" w:rsidR="008778DC" w:rsidP="434DDCB1" w:rsidRDefault="008778DC" w14:paraId="61FEEB77" w14:textId="6E556C9D">
      <w:pPr>
        <w:pStyle w:val="Listeavsnitt"/>
        <w:numPr>
          <w:ilvl w:val="0"/>
          <w:numId w:val="34"/>
        </w:numPr>
        <w:rPr>
          <w:rFonts w:eastAsia="Montserrat Light" w:cs="Montserrat Light"/>
          <w:color w:val="FF0000"/>
          <w:sz w:val="21"/>
          <w:szCs w:val="21"/>
        </w:rPr>
      </w:pPr>
      <w:r w:rsidRPr="5728FEB9" w:rsidR="3DEC916E">
        <w:rPr>
          <w:color w:val="000000" w:themeColor="text1" w:themeTint="FF" w:themeShade="FF"/>
          <w:sz w:val="21"/>
          <w:szCs w:val="21"/>
        </w:rPr>
        <w:t xml:space="preserve">Avdeling </w:t>
      </w:r>
      <w:r w:rsidRPr="5728FEB9" w:rsidR="3DEC916E">
        <w:rPr>
          <w:color w:val="000000" w:themeColor="text1" w:themeTint="FF" w:themeShade="FF"/>
          <w:sz w:val="21"/>
          <w:szCs w:val="21"/>
        </w:rPr>
        <w:t>Frivillighet følger opp</w:t>
      </w:r>
      <w:r w:rsidRPr="5728FEB9" w:rsidR="0D3AA06C">
        <w:rPr>
          <w:color w:val="000000" w:themeColor="text1" w:themeTint="FF" w:themeShade="FF"/>
          <w:sz w:val="21"/>
          <w:szCs w:val="21"/>
        </w:rPr>
        <w:t xml:space="preserve"> sine frivillige gjennom “</w:t>
      </w:r>
      <w:r w:rsidRPr="5728FEB9" w:rsidR="5FEDD061">
        <w:rPr>
          <w:color w:val="000000" w:themeColor="text1" w:themeTint="FF" w:themeShade="FF"/>
          <w:sz w:val="21"/>
          <w:szCs w:val="21"/>
        </w:rPr>
        <w:t>F</w:t>
      </w:r>
      <w:r w:rsidRPr="5728FEB9" w:rsidR="0D3AA06C">
        <w:rPr>
          <w:color w:val="000000" w:themeColor="text1" w:themeTint="FF" w:themeShade="FF"/>
          <w:sz w:val="21"/>
          <w:szCs w:val="21"/>
        </w:rPr>
        <w:t>rivillighetsreisen”</w:t>
      </w:r>
      <w:r w:rsidRPr="5728FEB9" w:rsidR="17B70376">
        <w:rPr>
          <w:color w:val="000000" w:themeColor="text1" w:themeTint="FF" w:themeShade="FF"/>
          <w:sz w:val="21"/>
          <w:szCs w:val="21"/>
        </w:rPr>
        <w:t xml:space="preserve"> Friv</w:t>
      </w:r>
      <w:r w:rsidRPr="5728FEB9" w:rsidR="533D8FAD">
        <w:rPr>
          <w:color w:val="000000" w:themeColor="text1" w:themeTint="FF" w:themeShade="FF"/>
          <w:sz w:val="21"/>
          <w:szCs w:val="21"/>
        </w:rPr>
        <w:t>i</w:t>
      </w:r>
      <w:r w:rsidRPr="5728FEB9" w:rsidR="076CC25B">
        <w:rPr>
          <w:rFonts w:eastAsia="Montserrat Light" w:cs="Montserrat Light"/>
          <w:color w:val="000000" w:themeColor="text1" w:themeTint="FF" w:themeShade="FF"/>
          <w:sz w:val="21"/>
          <w:szCs w:val="21"/>
        </w:rPr>
        <w:t>llighetsreisen beskriver hele prosessen: Rekruttering → Opplæring → O</w:t>
      </w:r>
      <w:r w:rsidRPr="5728FEB9" w:rsidR="076CC25B">
        <w:rPr>
          <w:rFonts w:eastAsia="Montserrat Light" w:cs="Montserrat Light"/>
          <w:color w:val="000000" w:themeColor="text1" w:themeTint="FF" w:themeShade="FF"/>
          <w:sz w:val="21"/>
          <w:szCs w:val="21"/>
        </w:rPr>
        <w:t>ppfølging → Avslutning. Dette</w:t>
      </w:r>
      <w:r w:rsidRPr="5728FEB9" w:rsidR="2C08CE43">
        <w:rPr>
          <w:rFonts w:eastAsia="Montserrat Light" w:cs="Montserrat Light"/>
          <w:color w:val="000000" w:themeColor="text1" w:themeTint="FF" w:themeShade="FF"/>
          <w:sz w:val="21"/>
          <w:szCs w:val="21"/>
        </w:rPr>
        <w:t xml:space="preserve"> skal sikre </w:t>
      </w:r>
      <w:r w:rsidRPr="5728FEB9" w:rsidR="076CC25B">
        <w:rPr>
          <w:rFonts w:eastAsia="Montserrat Light" w:cs="Montserrat Light"/>
          <w:color w:val="000000" w:themeColor="text1" w:themeTint="FF" w:themeShade="FF"/>
          <w:sz w:val="21"/>
          <w:szCs w:val="21"/>
        </w:rPr>
        <w:t>at frivillige får nødvendig in</w:t>
      </w:r>
      <w:r w:rsidRPr="5728FEB9" w:rsidR="076CC25B">
        <w:rPr>
          <w:rFonts w:eastAsia="Montserrat Light" w:cs="Montserrat Light"/>
          <w:color w:val="000000" w:themeColor="text1" w:themeTint="FF" w:themeShade="FF"/>
          <w:sz w:val="21"/>
          <w:szCs w:val="21"/>
        </w:rPr>
        <w:t>formas</w:t>
      </w:r>
      <w:r w:rsidRPr="5728FEB9" w:rsidR="076CC25B">
        <w:rPr>
          <w:rFonts w:eastAsia="Montserrat Light" w:cs="Montserrat Light"/>
          <w:sz w:val="21"/>
          <w:szCs w:val="21"/>
        </w:rPr>
        <w:t>jon, støtte og anerkjennelse.</w:t>
      </w:r>
      <w:r w:rsidRPr="5728FEB9" w:rsidR="4B732306">
        <w:rPr>
          <w:rFonts w:eastAsia="Montserrat Light" w:cs="Montserrat Light"/>
          <w:sz w:val="21"/>
          <w:szCs w:val="21"/>
        </w:rPr>
        <w:t xml:space="preserve"> </w:t>
      </w:r>
    </w:p>
    <w:p w:rsidRPr="00C0602C" w:rsidR="008778DC" w:rsidP="434DDCB1" w:rsidRDefault="008778DC" w14:paraId="7BDDC6E8" w14:textId="59333530">
      <w:pPr>
        <w:pStyle w:val="Listeavsnitt"/>
        <w:numPr>
          <w:ilvl w:val="0"/>
          <w:numId w:val="27"/>
        </w:numPr>
        <w:rPr>
          <w:rFonts w:eastAsia="Montserrat Light" w:cs="Montserrat Light"/>
          <w:color w:val="auto"/>
          <w:sz w:val="21"/>
          <w:szCs w:val="21"/>
        </w:rPr>
      </w:pPr>
      <w:r w:rsidRPr="434DDCB1" w:rsidR="365EE965">
        <w:rPr>
          <w:color w:val="000000" w:themeColor="text1" w:themeTint="FF" w:themeShade="FF"/>
        </w:rPr>
        <w:t>Frivillige som ønsker det, kan signere kontrakt og blir da tilbudt årlig oppfølgingssamtale</w:t>
      </w:r>
      <w:r w:rsidRPr="434DDCB1" w:rsidR="02B0A576">
        <w:rPr>
          <w:color w:val="000000" w:themeColor="text1" w:themeTint="FF" w:themeShade="FF"/>
        </w:rPr>
        <w:t xml:space="preserve"> med en kontaktperson</w:t>
      </w:r>
      <w:r w:rsidRPr="434DDCB1" w:rsidR="365EE965">
        <w:rPr>
          <w:color w:val="000000" w:themeColor="text1" w:themeTint="FF" w:themeShade="FF"/>
        </w:rPr>
        <w:t xml:space="preserve">. </w:t>
      </w:r>
      <w:r w:rsidRPr="434DDCB1" w:rsidR="7FD67074">
        <w:rPr>
          <w:rFonts w:eastAsia="Montserrat Light" w:cs="Montserrat Light"/>
          <w:color w:val="auto"/>
          <w:sz w:val="21"/>
          <w:szCs w:val="21"/>
        </w:rPr>
        <w:t>Frivillig</w:t>
      </w:r>
      <w:r w:rsidRPr="434DDCB1" w:rsidR="1EE2B570">
        <w:rPr>
          <w:rFonts w:eastAsia="Montserrat Light" w:cs="Montserrat Light"/>
          <w:color w:val="auto"/>
          <w:sz w:val="21"/>
          <w:szCs w:val="21"/>
        </w:rPr>
        <w:t>e</w:t>
      </w:r>
      <w:r w:rsidRPr="434DDCB1" w:rsidR="7FD67074">
        <w:rPr>
          <w:rFonts w:eastAsia="Montserrat Light" w:cs="Montserrat Light"/>
          <w:color w:val="auto"/>
          <w:sz w:val="21"/>
          <w:szCs w:val="21"/>
        </w:rPr>
        <w:t xml:space="preserve"> som signerer kontrakt </w:t>
      </w:r>
      <w:r w:rsidRPr="434DDCB1" w:rsidR="7D78A449">
        <w:rPr>
          <w:rFonts w:eastAsia="Montserrat Light" w:cs="Montserrat Light"/>
          <w:color w:val="auto"/>
          <w:sz w:val="21"/>
          <w:szCs w:val="21"/>
        </w:rPr>
        <w:t xml:space="preserve">tilsvarende 50% eller mer (ulønnet) stilling, </w:t>
      </w:r>
      <w:r w:rsidRPr="434DDCB1" w:rsidR="7F2D7096">
        <w:rPr>
          <w:rFonts w:eastAsia="Montserrat Light" w:cs="Montserrat Light"/>
          <w:color w:val="auto"/>
          <w:sz w:val="21"/>
          <w:szCs w:val="21"/>
        </w:rPr>
        <w:t>får i ti</w:t>
      </w:r>
      <w:r w:rsidRPr="434DDCB1" w:rsidR="70309D63">
        <w:rPr>
          <w:rFonts w:eastAsia="Montserrat Light" w:cs="Montserrat Light"/>
          <w:color w:val="auto"/>
          <w:sz w:val="21"/>
          <w:szCs w:val="21"/>
        </w:rPr>
        <w:t xml:space="preserve">llegg tilgang til PC og </w:t>
      </w:r>
      <w:r w:rsidRPr="434DDCB1" w:rsidR="52E999B9">
        <w:rPr>
          <w:rFonts w:eastAsia="Montserrat Light" w:cs="Montserrat Light"/>
          <w:color w:val="auto"/>
          <w:sz w:val="21"/>
          <w:szCs w:val="21"/>
        </w:rPr>
        <w:t xml:space="preserve">mulighet til å delta </w:t>
      </w:r>
      <w:r w:rsidRPr="434DDCB1" w:rsidR="1C6A4DFC">
        <w:rPr>
          <w:rFonts w:eastAsia="Montserrat Light" w:cs="Montserrat Light"/>
          <w:color w:val="auto"/>
          <w:sz w:val="21"/>
          <w:szCs w:val="21"/>
        </w:rPr>
        <w:t xml:space="preserve">i ukentlige </w:t>
      </w:r>
      <w:r w:rsidRPr="434DDCB1" w:rsidR="3EFE8252">
        <w:rPr>
          <w:rFonts w:eastAsia="Montserrat Light" w:cs="Montserrat Light"/>
          <w:color w:val="auto"/>
          <w:sz w:val="21"/>
          <w:szCs w:val="21"/>
        </w:rPr>
        <w:t>digitale</w:t>
      </w:r>
      <w:r w:rsidRPr="434DDCB1" w:rsidR="1C6A4DFC">
        <w:rPr>
          <w:rFonts w:eastAsia="Montserrat Light" w:cs="Montserrat Light"/>
          <w:color w:val="auto"/>
          <w:sz w:val="21"/>
          <w:szCs w:val="21"/>
        </w:rPr>
        <w:t xml:space="preserve"> avdelingsmøter</w:t>
      </w:r>
      <w:r w:rsidRPr="434DDCB1" w:rsidR="1C6A4DFC">
        <w:rPr>
          <w:rFonts w:eastAsia="Montserrat Light" w:cs="Montserrat Light"/>
          <w:color w:val="auto"/>
          <w:sz w:val="21"/>
          <w:szCs w:val="21"/>
        </w:rPr>
        <w:t xml:space="preserve">, </w:t>
      </w:r>
      <w:r w:rsidRPr="434DDCB1" w:rsidR="0BC47F90">
        <w:rPr>
          <w:rFonts w:eastAsia="Montserrat Light" w:cs="Montserrat Light"/>
          <w:color w:val="auto"/>
          <w:sz w:val="21"/>
          <w:szCs w:val="21"/>
        </w:rPr>
        <w:t xml:space="preserve">og </w:t>
      </w:r>
      <w:r w:rsidRPr="434DDCB1" w:rsidR="38EBD45A">
        <w:rPr>
          <w:rFonts w:eastAsia="Montserrat Light" w:cs="Montserrat Light"/>
          <w:color w:val="auto"/>
          <w:sz w:val="21"/>
          <w:szCs w:val="21"/>
        </w:rPr>
        <w:t>årlig</w:t>
      </w:r>
      <w:r w:rsidRPr="434DDCB1" w:rsidR="551C800A">
        <w:rPr>
          <w:rFonts w:eastAsia="Montserrat Light" w:cs="Montserrat Light"/>
          <w:color w:val="auto"/>
          <w:sz w:val="21"/>
          <w:szCs w:val="21"/>
        </w:rPr>
        <w:t>e</w:t>
      </w:r>
      <w:r w:rsidRPr="434DDCB1" w:rsidR="38EBD45A">
        <w:rPr>
          <w:rFonts w:eastAsia="Montserrat Light" w:cs="Montserrat Light"/>
          <w:color w:val="auto"/>
          <w:sz w:val="21"/>
          <w:szCs w:val="21"/>
        </w:rPr>
        <w:t xml:space="preserve"> </w:t>
      </w:r>
      <w:r w:rsidRPr="434DDCB1" w:rsidR="0BC47F90">
        <w:rPr>
          <w:rFonts w:eastAsia="Montserrat Light" w:cs="Montserrat Light"/>
          <w:color w:val="auto"/>
          <w:sz w:val="21"/>
          <w:szCs w:val="21"/>
        </w:rPr>
        <w:t>fysisk</w:t>
      </w:r>
      <w:r w:rsidRPr="434DDCB1" w:rsidR="3FA41289">
        <w:rPr>
          <w:rFonts w:eastAsia="Montserrat Light" w:cs="Montserrat Light"/>
          <w:color w:val="auto"/>
          <w:sz w:val="21"/>
          <w:szCs w:val="21"/>
        </w:rPr>
        <w:t>e</w:t>
      </w:r>
      <w:r w:rsidRPr="434DDCB1" w:rsidR="0BC47F90">
        <w:rPr>
          <w:rFonts w:eastAsia="Montserrat Light" w:cs="Montserrat Light"/>
          <w:color w:val="auto"/>
          <w:sz w:val="21"/>
          <w:szCs w:val="21"/>
        </w:rPr>
        <w:t xml:space="preserve"> samling</w:t>
      </w:r>
      <w:r w:rsidRPr="434DDCB1" w:rsidR="24E59561">
        <w:rPr>
          <w:rFonts w:eastAsia="Montserrat Light" w:cs="Montserrat Light"/>
          <w:color w:val="auto"/>
          <w:sz w:val="21"/>
          <w:szCs w:val="21"/>
        </w:rPr>
        <w:t>er</w:t>
      </w:r>
      <w:r w:rsidRPr="434DDCB1" w:rsidR="0BC47F90">
        <w:rPr>
          <w:rFonts w:eastAsia="Montserrat Light" w:cs="Montserrat Light"/>
          <w:color w:val="auto"/>
          <w:sz w:val="21"/>
          <w:szCs w:val="21"/>
        </w:rPr>
        <w:t xml:space="preserve"> i avdeling Frivillighet</w:t>
      </w:r>
      <w:r w:rsidRPr="434DDCB1" w:rsidR="0CE29AF2">
        <w:rPr>
          <w:rFonts w:eastAsia="Montserrat Light" w:cs="Montserrat Light"/>
          <w:color w:val="auto"/>
          <w:sz w:val="21"/>
          <w:szCs w:val="21"/>
        </w:rPr>
        <w:t>.</w:t>
      </w:r>
    </w:p>
    <w:p w:rsidRPr="00C0602C" w:rsidR="008778DC" w:rsidP="434DDCB1" w:rsidRDefault="008778DC" w14:paraId="6EF5E0E4" w14:textId="07DCBCA2">
      <w:pPr>
        <w:pStyle w:val="Listeavsnitt"/>
        <w:numPr>
          <w:ilvl w:val="0"/>
          <w:numId w:val="27"/>
        </w:numPr>
        <w:rPr>
          <w:rFonts w:eastAsia="Montserrat Light" w:cs="Montserrat Light"/>
          <w:color w:val="auto"/>
          <w:sz w:val="21"/>
          <w:szCs w:val="21"/>
        </w:rPr>
      </w:pPr>
      <w:r w:rsidRPr="434DDCB1" w:rsidR="4AA766C9">
        <w:rPr>
          <w:rFonts w:eastAsia="Montserrat Light" w:cs="Montserrat Light"/>
          <w:color w:val="auto"/>
          <w:sz w:val="21"/>
          <w:szCs w:val="21"/>
        </w:rPr>
        <w:t>Alle med verv i NMS skal vite hvem som er deres kontaktperson</w:t>
      </w:r>
      <w:r w:rsidRPr="434DDCB1" w:rsidR="43AC8E9E">
        <w:rPr>
          <w:rFonts w:eastAsia="Montserrat Light" w:cs="Montserrat Light"/>
          <w:color w:val="auto"/>
          <w:sz w:val="21"/>
          <w:szCs w:val="21"/>
        </w:rPr>
        <w:t>.</w:t>
      </w:r>
      <w:r w:rsidRPr="434DDCB1" w:rsidR="2BED62CF">
        <w:rPr>
          <w:rFonts w:eastAsia="Montserrat Light" w:cs="Montserrat Light"/>
          <w:color w:val="auto"/>
          <w:sz w:val="21"/>
          <w:szCs w:val="21"/>
        </w:rPr>
        <w:t xml:space="preserve"> K</w:t>
      </w:r>
      <w:r w:rsidRPr="434DDCB1" w:rsidR="4AA766C9">
        <w:rPr>
          <w:rFonts w:eastAsia="Montserrat Light" w:cs="Montserrat Light"/>
          <w:color w:val="auto"/>
          <w:sz w:val="21"/>
          <w:szCs w:val="21"/>
        </w:rPr>
        <w:t>ontaktpersonen kan være en annen frivi</w:t>
      </w:r>
      <w:r w:rsidRPr="434DDCB1" w:rsidR="15179A97">
        <w:rPr>
          <w:rFonts w:eastAsia="Montserrat Light" w:cs="Montserrat Light"/>
          <w:color w:val="auto"/>
          <w:sz w:val="21"/>
          <w:szCs w:val="21"/>
        </w:rPr>
        <w:t>llig eller en ansatt.</w:t>
      </w:r>
      <w:r w:rsidRPr="434DDCB1" w:rsidR="360B1ADC">
        <w:rPr>
          <w:rFonts w:eastAsia="Montserrat Light" w:cs="Montserrat Light"/>
          <w:color w:val="auto"/>
          <w:sz w:val="21"/>
          <w:szCs w:val="21"/>
        </w:rPr>
        <w:t xml:space="preserve"> </w:t>
      </w:r>
    </w:p>
    <w:p w:rsidRPr="00C0602C" w:rsidR="008778DC" w:rsidP="434DDCB1" w:rsidRDefault="008778DC" w14:paraId="567AA1B1" w14:textId="2D082212">
      <w:pPr>
        <w:pStyle w:val="Listeavsnitt"/>
        <w:numPr>
          <w:ilvl w:val="0"/>
          <w:numId w:val="27"/>
        </w:numPr>
        <w:rPr>
          <w:color w:val="000000" w:themeColor="text1" w:themeTint="FF" w:themeShade="FF"/>
          <w:sz w:val="21"/>
          <w:szCs w:val="21"/>
        </w:rPr>
      </w:pPr>
      <w:r w:rsidRPr="434DDCB1" w:rsidR="0D598622">
        <w:rPr>
          <w:sz w:val="21"/>
          <w:szCs w:val="21"/>
        </w:rPr>
        <w:t xml:space="preserve">Det arrangeres ulike typer inspirasjonssamlinger/takkearrangement for frivillige </w:t>
      </w:r>
      <w:r w:rsidRPr="434DDCB1" w:rsidR="0D598622">
        <w:rPr>
          <w:color w:val="000000" w:themeColor="text1" w:themeTint="FF" w:themeShade="FF"/>
          <w:sz w:val="21"/>
          <w:szCs w:val="21"/>
        </w:rPr>
        <w:t xml:space="preserve">i de </w:t>
      </w:r>
      <w:r w:rsidRPr="434DDCB1" w:rsidR="716BE801">
        <w:rPr>
          <w:color w:val="000000" w:themeColor="text1" w:themeTint="FF" w:themeShade="FF"/>
          <w:sz w:val="21"/>
          <w:szCs w:val="21"/>
        </w:rPr>
        <w:t>forskjellige</w:t>
      </w:r>
      <w:r w:rsidRPr="434DDCB1" w:rsidR="0D598622">
        <w:rPr>
          <w:color w:val="000000" w:themeColor="text1" w:themeTint="FF" w:themeShade="FF"/>
          <w:sz w:val="21"/>
          <w:szCs w:val="21"/>
        </w:rPr>
        <w:t xml:space="preserve"> regionene. </w:t>
      </w:r>
    </w:p>
    <w:p w:rsidR="008778DC" w:rsidP="434DDCB1" w:rsidRDefault="008778DC" w14:paraId="46E814F5" w14:textId="27F44E90">
      <w:pPr>
        <w:pStyle w:val="Listeavsnitt"/>
        <w:numPr>
          <w:ilvl w:val="0"/>
          <w:numId w:val="27"/>
        </w:numPr>
        <w:rPr>
          <w:color w:val="FF0000"/>
          <w:sz w:val="21"/>
          <w:szCs w:val="21"/>
        </w:rPr>
      </w:pPr>
      <w:r w:rsidRPr="5728FEB9" w:rsidR="641DF299">
        <w:rPr>
          <w:rFonts w:ascii="Montserrat Light" w:hAnsi="Montserrat Light" w:eastAsia="Calibri" w:cs="" w:asciiTheme="minorAscii" w:hAnsiTheme="minorAscii" w:eastAsiaTheme="minorAscii" w:cstheme="minorBidi"/>
          <w:color w:val="auto"/>
          <w:sz w:val="21"/>
          <w:szCs w:val="21"/>
          <w:lang w:eastAsia="en-US" w:bidi="ar-SA"/>
        </w:rPr>
        <w:t>Volontører (frivillige</w:t>
      </w:r>
      <w:r w:rsidRPr="5728FEB9" w:rsidR="641DF299">
        <w:rPr>
          <w:rFonts w:ascii="Montserrat Light" w:hAnsi="Montserrat Light" w:eastAsia="Calibri" w:cs="" w:asciiTheme="minorAscii" w:hAnsiTheme="minorAscii" w:eastAsiaTheme="minorAscii" w:cstheme="minorBidi"/>
          <w:color w:val="auto"/>
          <w:sz w:val="21"/>
          <w:szCs w:val="21"/>
          <w:lang w:eastAsia="en-US" w:bidi="ar-SA"/>
        </w:rPr>
        <w:t xml:space="preserve"> i </w:t>
      </w:r>
      <w:r w:rsidRPr="5728FEB9" w:rsidR="641DF299">
        <w:rPr>
          <w:color w:val="000000" w:themeColor="text1" w:themeTint="FF" w:themeShade="FF"/>
          <w:sz w:val="21"/>
          <w:szCs w:val="21"/>
        </w:rPr>
        <w:t xml:space="preserve">utlandet) blir fulgt opp på stedet og </w:t>
      </w:r>
      <w:r w:rsidRPr="5728FEB9" w:rsidR="7803AAC9">
        <w:rPr>
          <w:color w:val="000000" w:themeColor="text1" w:themeTint="FF" w:themeShade="FF"/>
          <w:sz w:val="21"/>
          <w:szCs w:val="21"/>
        </w:rPr>
        <w:t xml:space="preserve">av </w:t>
      </w:r>
      <w:r w:rsidRPr="5728FEB9" w:rsidR="7DFED423">
        <w:rPr>
          <w:color w:val="000000" w:themeColor="text1" w:themeTint="FF" w:themeShade="FF"/>
          <w:sz w:val="21"/>
          <w:szCs w:val="21"/>
        </w:rPr>
        <w:t>seksjonsleder</w:t>
      </w:r>
      <w:r w:rsidRPr="5728FEB9" w:rsidR="7803AAC9">
        <w:rPr>
          <w:color w:val="000000" w:themeColor="text1" w:themeTint="FF" w:themeShade="FF"/>
          <w:sz w:val="21"/>
          <w:szCs w:val="21"/>
        </w:rPr>
        <w:t>.</w:t>
      </w:r>
      <w:r w:rsidRPr="5728FEB9" w:rsidR="641DF299">
        <w:rPr>
          <w:color w:val="000000" w:themeColor="text1" w:themeTint="FF" w:themeShade="FF"/>
          <w:sz w:val="21"/>
          <w:szCs w:val="21"/>
        </w:rPr>
        <w:t xml:space="preserve"> Se egne retning</w:t>
      </w:r>
      <w:r w:rsidRPr="5728FEB9" w:rsidR="641DF299">
        <w:rPr>
          <w:sz w:val="21"/>
          <w:szCs w:val="21"/>
        </w:rPr>
        <w:t>slinjer for volontører.</w:t>
      </w:r>
      <w:r w:rsidRPr="5728FEB9" w:rsidR="4541B970">
        <w:rPr>
          <w:sz w:val="21"/>
          <w:szCs w:val="21"/>
        </w:rPr>
        <w:t xml:space="preserve"> </w:t>
      </w:r>
    </w:p>
    <w:p w:rsidR="149E1747" w:rsidP="149E1747" w:rsidRDefault="149E1747" w14:paraId="2B1F06F2" w14:textId="78396763">
      <w:pPr>
        <w:pStyle w:val="Listeavsnitt"/>
        <w:ind w:left="1080"/>
      </w:pPr>
    </w:p>
    <w:p w:rsidR="434DDCB1" w:rsidP="434DDCB1" w:rsidRDefault="434DDCB1" w14:paraId="116E564C" w14:textId="2B86F4B6">
      <w:pPr>
        <w:pStyle w:val="Listeavsnitt"/>
        <w:ind w:left="1080"/>
      </w:pPr>
    </w:p>
    <w:p w:rsidRPr="00C0602C" w:rsidR="002D7D64" w:rsidP="149E1747" w:rsidRDefault="5D166C9E" w14:paraId="55D55D38" w14:textId="2694D5FA">
      <w:pPr>
        <w:pStyle w:val="Listeavsnitt"/>
        <w:numPr>
          <w:ilvl w:val="0"/>
          <w:numId w:val="14"/>
        </w:numPr>
        <w:rPr>
          <w:rFonts w:eastAsia="Montserrat Light" w:cs="Montserrat Light"/>
          <w:b w:val="1"/>
          <w:bCs w:val="1"/>
        </w:rPr>
      </w:pPr>
      <w:r w:rsidRPr="7E351F4C" w:rsidR="12F83C5D">
        <w:rPr>
          <w:rFonts w:eastAsia="Montserrat Light" w:cs="Montserrat Light"/>
          <w:b w:val="1"/>
          <w:bCs w:val="1"/>
        </w:rPr>
        <w:t>Kvalitetssikring</w:t>
      </w:r>
    </w:p>
    <w:p w:rsidR="7E351F4C" w:rsidP="7E351F4C" w:rsidRDefault="7E351F4C" w14:paraId="62FD0AE2" w14:textId="283089A4">
      <w:pPr>
        <w:pStyle w:val="Listeavsnitt"/>
        <w:ind w:left="720"/>
        <w:rPr>
          <w:rFonts w:eastAsia="Montserrat Light" w:cs="Montserrat Light"/>
          <w:b w:val="1"/>
          <w:bCs w:val="1"/>
        </w:rPr>
      </w:pPr>
    </w:p>
    <w:p w:rsidRPr="00C0602C" w:rsidR="00E40F59" w:rsidP="149E1747" w:rsidRDefault="5D166C9E" w14:paraId="1B67FFDD" w14:textId="42410864">
      <w:pPr>
        <w:pStyle w:val="Listeavsnitt"/>
        <w:numPr>
          <w:ilvl w:val="0"/>
          <w:numId w:val="10"/>
        </w:numPr>
        <w:rPr>
          <w:color w:val="000000" w:themeColor="text1"/>
        </w:rPr>
      </w:pPr>
      <w:r w:rsidRPr="7E351F4C" w:rsidR="54E7061C">
        <w:rPr>
          <w:color w:val="000000" w:themeColor="text1" w:themeTint="FF" w:themeShade="FF"/>
        </w:rPr>
        <w:t>Det gis o</w:t>
      </w:r>
      <w:r w:rsidRPr="7E351F4C" w:rsidR="12F83C5D">
        <w:rPr>
          <w:color w:val="000000" w:themeColor="text1" w:themeTint="FF" w:themeShade="FF"/>
        </w:rPr>
        <w:t xml:space="preserve">pplæring og innføring i arbeidet </w:t>
      </w:r>
      <w:r w:rsidRPr="7E351F4C" w:rsidR="15E6FEBE">
        <w:rPr>
          <w:color w:val="000000" w:themeColor="text1" w:themeTint="FF" w:themeShade="FF"/>
        </w:rPr>
        <w:t>NMS</w:t>
      </w:r>
      <w:r w:rsidRPr="7E351F4C" w:rsidR="12F83C5D">
        <w:rPr>
          <w:color w:val="000000" w:themeColor="text1" w:themeTint="FF" w:themeShade="FF"/>
        </w:rPr>
        <w:t xml:space="preserve"> driver</w:t>
      </w:r>
      <w:r w:rsidRPr="7E351F4C" w:rsidR="7A208E47">
        <w:rPr>
          <w:color w:val="000000" w:themeColor="text1" w:themeTint="FF" w:themeShade="FF"/>
        </w:rPr>
        <w:t xml:space="preserve">, </w:t>
      </w:r>
      <w:r w:rsidRPr="7E351F4C" w:rsidR="22DF7950">
        <w:rPr>
          <w:color w:val="000000" w:themeColor="text1" w:themeTint="FF" w:themeShade="FF"/>
        </w:rPr>
        <w:t>og i oppgavene de</w:t>
      </w:r>
      <w:r w:rsidRPr="7E351F4C" w:rsidR="2ABB4D7A">
        <w:rPr>
          <w:color w:val="000000" w:themeColor="text1" w:themeTint="FF" w:themeShade="FF"/>
        </w:rPr>
        <w:t>n frivillige</w:t>
      </w:r>
      <w:r w:rsidRPr="7E351F4C" w:rsidR="22DF7950">
        <w:rPr>
          <w:color w:val="000000" w:themeColor="text1" w:themeTint="FF" w:themeShade="FF"/>
        </w:rPr>
        <w:t xml:space="preserve"> skal utføre</w:t>
      </w:r>
      <w:r w:rsidRPr="7E351F4C" w:rsidR="3D3D4AD5">
        <w:rPr>
          <w:color w:val="000000" w:themeColor="text1" w:themeTint="FF" w:themeShade="FF"/>
        </w:rPr>
        <w:t>.</w:t>
      </w:r>
      <w:r w:rsidRPr="7E351F4C" w:rsidR="1136B552">
        <w:rPr>
          <w:color w:val="000000" w:themeColor="text1" w:themeTint="FF" w:themeShade="FF"/>
        </w:rPr>
        <w:t xml:space="preserve"> </w:t>
      </w:r>
    </w:p>
    <w:p w:rsidRPr="00C0602C" w:rsidR="00E40F59" w:rsidP="7E351F4C" w:rsidRDefault="5D166C9E" w14:paraId="7FCF8FF5" w14:textId="2485D646">
      <w:pPr>
        <w:pStyle w:val="Listeavsnitt"/>
        <w:numPr>
          <w:ilvl w:val="0"/>
          <w:numId w:val="10"/>
        </w:numPr>
        <w:rPr>
          <w:color w:val="000000" w:themeColor="text1"/>
        </w:rPr>
      </w:pPr>
      <w:r w:rsidRPr="7E351F4C" w:rsidR="7EDFAE8E">
        <w:rPr>
          <w:color w:val="000000" w:themeColor="text1" w:themeTint="FF" w:themeShade="FF"/>
        </w:rPr>
        <w:t>F</w:t>
      </w:r>
      <w:r w:rsidRPr="7E351F4C" w:rsidR="1269D6F4">
        <w:rPr>
          <w:color w:val="000000" w:themeColor="text1" w:themeTint="FF" w:themeShade="FF"/>
        </w:rPr>
        <w:t xml:space="preserve">rivillige som jobber med </w:t>
      </w:r>
      <w:r w:rsidRPr="7E351F4C" w:rsidR="12F83C5D">
        <w:rPr>
          <w:color w:val="000000" w:themeColor="text1" w:themeTint="FF" w:themeShade="FF"/>
        </w:rPr>
        <w:t>barn og unge, og/eller personer med nedsatt funksjonsevne</w:t>
      </w:r>
      <w:r w:rsidRPr="7E351F4C" w:rsidR="57288235">
        <w:rPr>
          <w:color w:val="000000" w:themeColor="text1" w:themeTint="FF" w:themeShade="FF"/>
        </w:rPr>
        <w:t>, må fremvise politiattest</w:t>
      </w:r>
      <w:r w:rsidRPr="7E351F4C" w:rsidR="12F83C5D">
        <w:rPr>
          <w:color w:val="000000" w:themeColor="text1" w:themeTint="FF" w:themeShade="FF"/>
        </w:rPr>
        <w:t>.</w:t>
      </w:r>
    </w:p>
    <w:p w:rsidR="2E366404" w:rsidP="149E1747" w:rsidRDefault="17FF40CA" w14:paraId="725933B4" w14:textId="319451AD">
      <w:pPr>
        <w:pStyle w:val="Listeavsnitt"/>
        <w:numPr>
          <w:ilvl w:val="0"/>
          <w:numId w:val="10"/>
        </w:numPr>
        <w:rPr>
          <w:color w:val="000000" w:themeColor="text1"/>
        </w:rPr>
      </w:pPr>
      <w:r w:rsidRPr="7E351F4C" w:rsidR="51BEA438">
        <w:rPr>
          <w:color w:val="000000" w:themeColor="text1" w:themeTint="FF" w:themeShade="FF"/>
        </w:rPr>
        <w:t>F</w:t>
      </w:r>
      <w:r w:rsidRPr="7E351F4C" w:rsidR="049B7F6E">
        <w:rPr>
          <w:color w:val="000000" w:themeColor="text1" w:themeTint="FF" w:themeShade="FF"/>
        </w:rPr>
        <w:t xml:space="preserve">rivillige bes kontakte sin kontaktperson, dersom det </w:t>
      </w:r>
      <w:r w:rsidRPr="7E351F4C" w:rsidR="551CE37F">
        <w:rPr>
          <w:color w:val="000000" w:themeColor="text1" w:themeTint="FF" w:themeShade="FF"/>
        </w:rPr>
        <w:t>oppstår</w:t>
      </w:r>
      <w:r w:rsidRPr="7E351F4C" w:rsidR="049B7F6E">
        <w:rPr>
          <w:color w:val="000000" w:themeColor="text1" w:themeTint="FF" w:themeShade="FF"/>
        </w:rPr>
        <w:t xml:space="preserve"> konflikter i tjenesten. </w:t>
      </w:r>
      <w:r w:rsidRPr="7E351F4C" w:rsidR="1D10B345">
        <w:rPr>
          <w:color w:val="000000" w:themeColor="text1" w:themeTint="FF" w:themeShade="FF"/>
        </w:rPr>
        <w:t>NMS har også et beredskapsteam for frivillighet som kan bistå med råd i saker som eventuelt oppstår.</w:t>
      </w:r>
    </w:p>
    <w:p w:rsidRPr="00C0602C" w:rsidR="00E40F59" w:rsidP="7E351F4C" w:rsidRDefault="2EFD90A5" w14:paraId="58D29F91" w14:textId="1153F733">
      <w:pPr>
        <w:pStyle w:val="Listeavsnitt"/>
        <w:numPr>
          <w:ilvl w:val="0"/>
          <w:numId w:val="10"/>
        </w:numPr>
        <w:rPr>
          <w:color w:val="000000" w:themeColor="text1"/>
        </w:rPr>
      </w:pPr>
      <w:r w:rsidRPr="434DDCB1" w:rsidR="663AF2F3">
        <w:rPr>
          <w:color w:val="000000" w:themeColor="text1" w:themeTint="FF" w:themeShade="FF"/>
        </w:rPr>
        <w:t>Disse frivillige får tilbud om</w:t>
      </w:r>
      <w:r w:rsidRPr="434DDCB1" w:rsidR="27BA8C29">
        <w:rPr>
          <w:color w:val="000000" w:themeColor="text1" w:themeTint="FF" w:themeShade="FF"/>
        </w:rPr>
        <w:t xml:space="preserve"> en </w:t>
      </w:r>
      <w:r w:rsidRPr="434DDCB1" w:rsidR="27BA8C29">
        <w:rPr>
          <w:color w:val="000000" w:themeColor="text1" w:themeTint="FF" w:themeShade="FF"/>
        </w:rPr>
        <w:t>oppstarts</w:t>
      </w:r>
      <w:r w:rsidRPr="434DDCB1" w:rsidR="4736730F">
        <w:rPr>
          <w:color w:val="000000" w:themeColor="text1" w:themeTint="FF" w:themeShade="FF"/>
        </w:rPr>
        <w:t>-</w:t>
      </w:r>
      <w:r w:rsidRPr="434DDCB1" w:rsidR="27BA8C29">
        <w:rPr>
          <w:color w:val="000000" w:themeColor="text1" w:themeTint="FF" w:themeShade="FF"/>
        </w:rPr>
        <w:t>samtale</w:t>
      </w:r>
      <w:r w:rsidRPr="434DDCB1" w:rsidR="736545AC">
        <w:rPr>
          <w:color w:val="000000" w:themeColor="text1" w:themeTint="FF" w:themeShade="FF"/>
        </w:rPr>
        <w:t xml:space="preserve"> i forkant av, og </w:t>
      </w:r>
      <w:r w:rsidRPr="434DDCB1" w:rsidR="091FFD4B">
        <w:rPr>
          <w:color w:val="000000" w:themeColor="text1" w:themeTint="FF" w:themeShade="FF"/>
        </w:rPr>
        <w:t>trivsels</w:t>
      </w:r>
      <w:r w:rsidRPr="434DDCB1" w:rsidR="736545AC">
        <w:rPr>
          <w:color w:val="000000" w:themeColor="text1" w:themeTint="FF" w:themeShade="FF"/>
        </w:rPr>
        <w:t>samtaler under engasjement</w:t>
      </w:r>
      <w:r w:rsidRPr="434DDCB1" w:rsidR="02B78A57">
        <w:rPr>
          <w:color w:val="000000" w:themeColor="text1" w:themeTint="FF" w:themeShade="FF"/>
        </w:rPr>
        <w:t>et</w:t>
      </w:r>
      <w:r w:rsidRPr="434DDCB1" w:rsidR="36557570">
        <w:rPr>
          <w:color w:val="000000" w:themeColor="text1" w:themeTint="FF" w:themeShade="FF"/>
        </w:rPr>
        <w:t>: RS</w:t>
      </w:r>
      <w:r w:rsidRPr="434DDCB1" w:rsidR="3429300D">
        <w:rPr>
          <w:color w:val="000000" w:themeColor="text1" w:themeTint="FF" w:themeShade="FF"/>
        </w:rPr>
        <w:t>-</w:t>
      </w:r>
      <w:r w:rsidRPr="434DDCB1" w:rsidR="36557570">
        <w:rPr>
          <w:color w:val="000000" w:themeColor="text1" w:themeTint="FF" w:themeShade="FF"/>
        </w:rPr>
        <w:t>ledere, OU</w:t>
      </w:r>
      <w:r w:rsidRPr="434DDCB1" w:rsidR="11501D16">
        <w:rPr>
          <w:color w:val="000000" w:themeColor="text1" w:themeTint="FF" w:themeShade="FF"/>
        </w:rPr>
        <w:t>-</w:t>
      </w:r>
      <w:r w:rsidRPr="434DDCB1" w:rsidR="36557570">
        <w:rPr>
          <w:color w:val="000000" w:themeColor="text1" w:themeTint="FF" w:themeShade="FF"/>
        </w:rPr>
        <w:t>ledere, menighetsoppfølgere, forkynnere</w:t>
      </w:r>
      <w:r w:rsidRPr="434DDCB1" w:rsidR="306ABA13">
        <w:rPr>
          <w:color w:val="000000" w:themeColor="text1" w:themeTint="FF" w:themeShade="FF"/>
        </w:rPr>
        <w:t>, f</w:t>
      </w:r>
      <w:r w:rsidRPr="434DDCB1" w:rsidR="306ABA13">
        <w:rPr>
          <w:color w:val="000000" w:themeColor="text1" w:themeTint="FF" w:themeShade="FF"/>
        </w:rPr>
        <w:t>rivillige på kontor</w:t>
      </w:r>
      <w:r w:rsidRPr="434DDCB1" w:rsidR="4BCE192C">
        <w:rPr>
          <w:color w:val="000000" w:themeColor="text1" w:themeTint="FF" w:themeShade="FF"/>
        </w:rPr>
        <w:t xml:space="preserve"> og eventuelt andre frivillige der det er naturlig. </w:t>
      </w:r>
    </w:p>
    <w:p w:rsidR="7E351F4C" w:rsidP="7E351F4C" w:rsidRDefault="7E351F4C" w14:paraId="246EE85F" w14:textId="256E3AA8">
      <w:pPr>
        <w:pStyle w:val="Listeavsnitt"/>
        <w:ind w:left="720"/>
        <w:rPr>
          <w:rFonts w:ascii="Montserrat Light" w:hAnsi="Montserrat Light" w:eastAsia="Montserrat Light" w:cs="Montserrat Light"/>
          <w:noProof w:val="0"/>
          <w:sz w:val="22"/>
          <w:szCs w:val="22"/>
          <w:lang w:val="nb-NO"/>
        </w:rPr>
      </w:pPr>
    </w:p>
    <w:p w:rsidR="434DDCB1" w:rsidP="434DDCB1" w:rsidRDefault="434DDCB1" w14:paraId="36B2675A" w14:textId="6B230A9D">
      <w:pPr>
        <w:pStyle w:val="Listeavsnitt"/>
        <w:ind w:left="720"/>
        <w:rPr>
          <w:rFonts w:ascii="Montserrat Light" w:hAnsi="Montserrat Light" w:eastAsia="Montserrat Light" w:cs="Montserrat Light"/>
          <w:noProof w:val="0"/>
          <w:sz w:val="22"/>
          <w:szCs w:val="22"/>
          <w:lang w:val="nb-NO"/>
        </w:rPr>
      </w:pPr>
    </w:p>
    <w:p w:rsidRPr="002B6666" w:rsidR="002B6666" w:rsidP="149E1747" w:rsidRDefault="52BC49EA" w14:paraId="6922FE86" w14:textId="76780B2A">
      <w:pPr>
        <w:pStyle w:val="Listeavsnitt"/>
        <w:numPr>
          <w:ilvl w:val="0"/>
          <w:numId w:val="14"/>
        </w:numPr>
        <w:rPr>
          <w:b w:val="1"/>
          <w:bCs w:val="1"/>
        </w:rPr>
      </w:pPr>
      <w:r w:rsidRPr="434DDCB1" w:rsidR="052E407D">
        <w:rPr>
          <w:b w:val="1"/>
          <w:bCs w:val="1"/>
        </w:rPr>
        <w:t>Varslingsrutiner</w:t>
      </w:r>
    </w:p>
    <w:p w:rsidRPr="002B6666" w:rsidR="002B6666" w:rsidP="7E351F4C" w:rsidRDefault="52BC49EA" w14:paraId="1E9239C2" w14:textId="69F25CC9">
      <w:pPr>
        <w:pStyle w:val="Listeavsnitt"/>
        <w:ind w:left="720"/>
        <w:rPr>
          <w:b w:val="1"/>
          <w:bCs w:val="1"/>
        </w:rPr>
      </w:pPr>
      <w:r w:rsidRPr="7E351F4C" w:rsidR="5D29AFA7">
        <w:rPr>
          <w:b w:val="1"/>
          <w:bCs w:val="1"/>
        </w:rPr>
        <w:t xml:space="preserve"> </w:t>
      </w:r>
    </w:p>
    <w:p w:rsidR="00424F99" w:rsidP="5728FEB9" w:rsidRDefault="00424F99" w14:paraId="7FC04418" w14:textId="522A6913">
      <w:pPr>
        <w:pStyle w:val="Listeavsnitt"/>
        <w:numPr>
          <w:ilvl w:val="0"/>
          <w:numId w:val="9"/>
        </w:numPr>
        <w:rPr>
          <w:noProof w:val="0"/>
          <w:lang w:val="nb-NO"/>
        </w:rPr>
      </w:pPr>
      <w:r w:rsidRPr="5728FEB9" w:rsidR="403275F5">
        <w:rPr>
          <w:color w:val="000000" w:themeColor="text1" w:themeTint="FF" w:themeShade="FF"/>
        </w:rPr>
        <w:t xml:space="preserve">Frivillige henstilles til å melde fra i NMS-systemet </w:t>
      </w:r>
      <w:r w:rsidRPr="5728FEB9" w:rsidR="403275F5">
        <w:rPr>
          <w:color w:val="000000" w:themeColor="text1" w:themeTint="FF" w:themeShade="FF"/>
        </w:rPr>
        <w:t xml:space="preserve">dersom man får mistanke </w:t>
      </w:r>
      <w:r w:rsidRPr="5728FEB9" w:rsidR="403275F5">
        <w:rPr>
          <w:color w:val="000000" w:themeColor="text1" w:themeTint="FF" w:themeShade="FF"/>
        </w:rPr>
        <w:t xml:space="preserve">om eller observerer </w:t>
      </w:r>
      <w:r w:rsidRPr="5728FEB9" w:rsidR="3503964C">
        <w:rPr>
          <w:color w:val="000000" w:themeColor="text1" w:themeTint="FF" w:themeShade="FF"/>
        </w:rPr>
        <w:t xml:space="preserve">alvorlige </w:t>
      </w:r>
      <w:r w:rsidRPr="5728FEB9" w:rsidR="403275F5">
        <w:rPr>
          <w:color w:val="000000" w:themeColor="text1" w:themeTint="FF" w:themeShade="FF"/>
        </w:rPr>
        <w:t>kritikkverdige forhold.</w:t>
      </w:r>
      <w:r w:rsidRPr="5728FEB9" w:rsidR="3C4D4990">
        <w:rPr>
          <w:color w:val="000000" w:themeColor="text1" w:themeTint="FF" w:themeShade="FF"/>
        </w:rPr>
        <w:t xml:space="preserve"> </w:t>
      </w:r>
      <w:hyperlink r:id="R33d875d3687a4942">
        <w:r w:rsidRPr="5728FEB9" w:rsidR="5DFFDE36">
          <w:rPr>
            <w:rStyle w:val="Hyperkobling"/>
            <w:rFonts w:ascii="Montserrat Light" w:hAnsi="Montserrat Light" w:eastAsia="Montserrat Light" w:cs="Montserrat Light"/>
            <w:noProof w:val="0"/>
            <w:sz w:val="21"/>
            <w:szCs w:val="21"/>
            <w:lang w:val="nb-NO"/>
          </w:rPr>
          <w:t>Rutiner for varsling i NMS</w:t>
        </w:r>
      </w:hyperlink>
      <w:r w:rsidRPr="5728FEB9" w:rsidR="62CFE006">
        <w:rPr>
          <w:rFonts w:ascii="Montserrat Light" w:hAnsi="Montserrat Light" w:eastAsia="Montserrat Light" w:cs="Montserrat Light"/>
          <w:noProof w:val="0"/>
          <w:sz w:val="21"/>
          <w:szCs w:val="21"/>
          <w:lang w:val="nb-NO"/>
        </w:rPr>
        <w:t xml:space="preserve"> </w:t>
      </w:r>
    </w:p>
    <w:p w:rsidR="00424F99" w:rsidP="5728FEB9" w:rsidRDefault="00424F99" w14:paraId="627A914C" w14:textId="016E1028">
      <w:pPr>
        <w:pStyle w:val="Listeavsnitt"/>
        <w:numPr>
          <w:ilvl w:val="0"/>
          <w:numId w:val="9"/>
        </w:numPr>
        <w:rPr>
          <w:noProof w:val="0"/>
          <w:lang w:val="nb-NO"/>
        </w:rPr>
      </w:pPr>
      <w:r w:rsidRPr="5728FEB9" w:rsidR="78ACABBD">
        <w:rPr>
          <w:color w:val="000000" w:themeColor="text1" w:themeTint="FF" w:themeShade="FF"/>
        </w:rPr>
        <w:t>Varsling kan skje muntlig eller skriftlig</w:t>
      </w:r>
      <w:r w:rsidRPr="5728FEB9" w:rsidR="7529FBC0">
        <w:rPr>
          <w:color w:val="000000" w:themeColor="text1" w:themeTint="FF" w:themeShade="FF"/>
        </w:rPr>
        <w:t>, og kan foregå anonymt</w:t>
      </w:r>
      <w:r w:rsidRPr="5728FEB9" w:rsidR="108C4C1B">
        <w:rPr>
          <w:color w:val="000000" w:themeColor="text1" w:themeTint="FF" w:themeShade="FF"/>
        </w:rPr>
        <w:t>. G</w:t>
      </w:r>
      <w:r w:rsidRPr="5728FEB9" w:rsidR="71132114">
        <w:rPr>
          <w:color w:val="000000" w:themeColor="text1" w:themeTint="FF" w:themeShade="FF"/>
        </w:rPr>
        <w:t>jerne her:</w:t>
      </w:r>
      <w:r w:rsidRPr="5728FEB9" w:rsidR="568DB5F3">
        <w:rPr>
          <w:color w:val="000000" w:themeColor="text1" w:themeTint="FF" w:themeShade="FF"/>
        </w:rPr>
        <w:t xml:space="preserve"> </w:t>
      </w:r>
      <w:r>
        <w:fldChar w:fldCharType="begin"/>
      </w:r>
      <w:r>
        <w:instrText xml:space="preserve">HYPERLINK "https://nms.no/organisasjon#varsling"</w:instrText>
      </w:r>
      <w:r>
        <w:fldChar w:fldCharType="separate"/>
      </w:r>
      <w:r w:rsidRPr="5728FEB9" w:rsidR="2C88C0F3">
        <w:rPr>
          <w:rStyle w:val="Hyperkobling"/>
          <w:rFonts w:ascii="Montserrat Light" w:hAnsi="Montserrat Light" w:eastAsia="Montserrat Light" w:cs="Montserrat Light"/>
          <w:b w:val="0"/>
          <w:bCs w:val="0"/>
          <w:i w:val="0"/>
          <w:iCs w:val="0"/>
          <w:noProof w:val="0"/>
          <w:sz w:val="21"/>
          <w:szCs w:val="21"/>
          <w:lang w:val="nb-NO"/>
        </w:rPr>
        <w:t>Varsling</w:t>
      </w:r>
      <w:r w:rsidR="28E687BF">
        <w:rPr/>
        <w:t xml:space="preserve"> </w:t>
      </w:r>
      <w:r>
        <w:fldChar w:fldCharType="end"/>
      </w:r>
    </w:p>
    <w:p w:rsidR="00424F99" w:rsidP="7E351F4C" w:rsidRDefault="00424F99" w14:paraId="6F450FD9" w14:textId="2D0F8772">
      <w:pPr>
        <w:pStyle w:val="Listeavsnitt"/>
        <w:numPr>
          <w:ilvl w:val="0"/>
          <w:numId w:val="9"/>
        </w:numPr>
        <w:rPr>
          <w:color w:val="000000" w:themeColor="text1"/>
        </w:rPr>
      </w:pPr>
      <w:r w:rsidR="0E2ABC01">
        <w:rPr/>
        <w:t xml:space="preserve"> </w:t>
      </w:r>
      <w:r w:rsidR="0538A686">
        <w:rPr/>
        <w:t>Eksempler på kritikkverdige forhold:</w:t>
      </w:r>
    </w:p>
    <w:p w:rsidRPr="00424F99" w:rsidR="00424F99" w:rsidP="149E1747" w:rsidRDefault="00424F99" w14:paraId="7A3436D6" w14:textId="77777777">
      <w:pPr>
        <w:pStyle w:val="Listeavsnitt"/>
        <w:numPr>
          <w:ilvl w:val="0"/>
          <w:numId w:val="6"/>
        </w:numPr>
        <w:rPr>
          <w:b/>
          <w:bCs/>
        </w:rPr>
      </w:pPr>
      <w:r>
        <w:t>Svikt i sikkerhetsrutiner</w:t>
      </w:r>
    </w:p>
    <w:p w:rsidRPr="00424F99" w:rsidR="00424F99" w:rsidP="149E1747" w:rsidRDefault="00424F99" w14:paraId="4028A9A7" w14:textId="77777777">
      <w:pPr>
        <w:pStyle w:val="Listeavsnitt"/>
        <w:numPr>
          <w:ilvl w:val="0"/>
          <w:numId w:val="6"/>
        </w:numPr>
        <w:rPr>
          <w:b/>
          <w:bCs/>
        </w:rPr>
      </w:pPr>
      <w:r>
        <w:t>Arbeidsforhold i strid med arbeidsmiljølovens krav og NMS` retningslinjer</w:t>
      </w:r>
    </w:p>
    <w:p w:rsidRPr="00424F99" w:rsidR="00424F99" w:rsidP="149E1747" w:rsidRDefault="00424F99" w14:paraId="73013385" w14:textId="77777777">
      <w:pPr>
        <w:pStyle w:val="Listeavsnitt"/>
        <w:numPr>
          <w:ilvl w:val="0"/>
          <w:numId w:val="6"/>
        </w:numPr>
        <w:rPr>
          <w:b/>
          <w:bCs/>
        </w:rPr>
      </w:pPr>
      <w:r>
        <w:t>Uforsvarlig saksbehandling</w:t>
      </w:r>
    </w:p>
    <w:p w:rsidRPr="00424F99" w:rsidR="00424F99" w:rsidP="149E1747" w:rsidRDefault="00424F99" w14:paraId="10227CF1" w14:textId="77777777">
      <w:pPr>
        <w:pStyle w:val="Listeavsnitt"/>
        <w:numPr>
          <w:ilvl w:val="0"/>
          <w:numId w:val="6"/>
        </w:numPr>
        <w:rPr>
          <w:b/>
          <w:bCs/>
        </w:rPr>
      </w:pPr>
      <w:r>
        <w:t>Korrupsjon og andre økonomiske misligheter</w:t>
      </w:r>
    </w:p>
    <w:p w:rsidRPr="00424F99" w:rsidR="00424F99" w:rsidP="149E1747" w:rsidRDefault="00424F99" w14:paraId="161FD456" w14:textId="77777777">
      <w:pPr>
        <w:pStyle w:val="Listeavsnitt"/>
        <w:numPr>
          <w:ilvl w:val="0"/>
          <w:numId w:val="6"/>
        </w:numPr>
        <w:rPr>
          <w:b/>
          <w:bCs/>
        </w:rPr>
      </w:pPr>
      <w:r>
        <w:t>Ytringer og praksis som bryter med NMS grunnleggende verdier</w:t>
      </w:r>
    </w:p>
    <w:p w:rsidRPr="00C0602C" w:rsidR="00AC5166" w:rsidP="149E1747" w:rsidRDefault="00424F99" w14:paraId="41539A9D" w14:textId="7C8084C6">
      <w:pPr>
        <w:pStyle w:val="Listeavsnitt"/>
        <w:numPr>
          <w:ilvl w:val="0"/>
          <w:numId w:val="6"/>
        </w:numPr>
        <w:rPr>
          <w:b w:val="1"/>
          <w:bCs w:val="1"/>
        </w:rPr>
      </w:pPr>
      <w:r w:rsidR="403275F5">
        <w:rPr/>
        <w:t>Diskriminering og mobbing/trakassering/seksuelle krenkelser</w:t>
      </w:r>
    </w:p>
    <w:p w:rsidR="4F33B496" w:rsidP="434DDCB1" w:rsidRDefault="4F33B496" w14:paraId="1384B57B" w14:textId="3E086BD9">
      <w:pPr>
        <w:pStyle w:val="Listeavsnitt"/>
        <w:numPr>
          <w:ilvl w:val="0"/>
          <w:numId w:val="40"/>
        </w:numPr>
        <w:rPr>
          <w:rFonts w:ascii="Montserrat Light" w:hAnsi="Montserrat Light" w:eastAsia="Montserrat Light" w:cs="Montserrat Light"/>
          <w:noProof w:val="0"/>
          <w:sz w:val="21"/>
          <w:szCs w:val="21"/>
          <w:lang w:val="nb-NO"/>
        </w:rPr>
      </w:pPr>
      <w:r w:rsidRPr="434DDCB1" w:rsidR="4F33B496">
        <w:rPr>
          <w:rFonts w:ascii="Montserrat Light" w:hAnsi="Montserrat Light" w:eastAsia="Montserrat Light" w:cs="Montserrat Light"/>
          <w:noProof w:val="0"/>
          <w:sz w:val="21"/>
          <w:szCs w:val="21"/>
          <w:lang w:val="nb-NO"/>
        </w:rPr>
        <w:t xml:space="preserve">Hva som ikke regnes som kritikkverdige forhold å varsle om: </w:t>
      </w:r>
    </w:p>
    <w:p w:rsidR="4F33B496" w:rsidP="434DDCB1" w:rsidRDefault="4F33B496" w14:paraId="4E32F1E7" w14:textId="7A8D9A24">
      <w:pPr>
        <w:pStyle w:val="Listeavsnitt"/>
        <w:numPr>
          <w:ilvl w:val="0"/>
          <w:numId w:val="36"/>
        </w:numPr>
        <w:suppressLineNumbers w:val="0"/>
        <w:bidi w:val="0"/>
        <w:spacing w:before="0" w:beforeAutospacing="off" w:after="160" w:afterAutospacing="off" w:line="259" w:lineRule="auto"/>
        <w:ind w:left="1068" w:right="0" w:hanging="360"/>
        <w:jc w:val="left"/>
        <w:rPr>
          <w:noProof w:val="0"/>
          <w:lang w:val="nb-NO"/>
        </w:rPr>
      </w:pPr>
      <w:r w:rsidRPr="434DDCB1" w:rsidR="4F33B496">
        <w:rPr>
          <w:noProof w:val="0"/>
          <w:lang w:val="nb-NO"/>
        </w:rPr>
        <w:t xml:space="preserve">Personalkonflikter </w:t>
      </w:r>
    </w:p>
    <w:p w:rsidR="4F33B496" w:rsidP="434DDCB1" w:rsidRDefault="4F33B496" w14:paraId="6EC13E73" w14:textId="52BE6C37">
      <w:pPr>
        <w:pStyle w:val="Listeavsnitt"/>
        <w:numPr>
          <w:ilvl w:val="0"/>
          <w:numId w:val="37"/>
        </w:numPr>
        <w:suppressLineNumbers w:val="0"/>
        <w:bidi w:val="0"/>
        <w:spacing w:before="0" w:beforeAutospacing="off" w:after="160" w:afterAutospacing="off" w:line="259" w:lineRule="auto"/>
        <w:ind w:left="1068" w:right="0" w:hanging="360"/>
        <w:jc w:val="left"/>
        <w:rPr>
          <w:noProof w:val="0"/>
          <w:lang w:val="nb-NO"/>
        </w:rPr>
      </w:pPr>
      <w:r w:rsidRPr="434DDCB1" w:rsidR="4F33B496">
        <w:rPr>
          <w:noProof w:val="0"/>
          <w:lang w:val="nb-NO"/>
        </w:rPr>
        <w:t xml:space="preserve">Faglig uenighet </w:t>
      </w:r>
    </w:p>
    <w:p w:rsidR="4F33B496" w:rsidP="434DDCB1" w:rsidRDefault="4F33B496" w14:paraId="42F1AE40" w14:textId="18D21860">
      <w:pPr>
        <w:pStyle w:val="Listeavsnitt"/>
        <w:numPr>
          <w:ilvl w:val="0"/>
          <w:numId w:val="38"/>
        </w:numPr>
        <w:suppressLineNumbers w:val="0"/>
        <w:bidi w:val="0"/>
        <w:spacing w:before="0" w:beforeAutospacing="off" w:after="160" w:afterAutospacing="off" w:line="259" w:lineRule="auto"/>
        <w:ind w:left="1068" w:right="0" w:hanging="360"/>
        <w:jc w:val="left"/>
        <w:rPr>
          <w:noProof w:val="0"/>
          <w:lang w:val="nb-NO"/>
        </w:rPr>
      </w:pPr>
      <w:r w:rsidRPr="434DDCB1" w:rsidR="4F33B496">
        <w:rPr>
          <w:noProof w:val="0"/>
          <w:lang w:val="nb-NO"/>
        </w:rPr>
        <w:t xml:space="preserve">Private avtaleforhold </w:t>
      </w:r>
    </w:p>
    <w:p w:rsidR="4F33B496" w:rsidP="434DDCB1" w:rsidRDefault="4F33B496" w14:paraId="27F1B0CA" w14:textId="75FC58A6">
      <w:pPr>
        <w:pStyle w:val="Listeavsnitt"/>
        <w:numPr>
          <w:ilvl w:val="0"/>
          <w:numId w:val="39"/>
        </w:numPr>
        <w:suppressLineNumbers w:val="0"/>
        <w:bidi w:val="0"/>
        <w:spacing w:before="0" w:beforeAutospacing="off" w:after="160" w:afterAutospacing="off" w:line="259" w:lineRule="auto"/>
        <w:ind w:left="1068" w:right="0" w:hanging="360"/>
        <w:jc w:val="left"/>
        <w:rPr>
          <w:noProof w:val="0"/>
          <w:lang w:val="nb-NO"/>
        </w:rPr>
      </w:pPr>
      <w:r w:rsidRPr="434DDCB1" w:rsidR="4F33B496">
        <w:rPr>
          <w:noProof w:val="0"/>
          <w:lang w:val="nb-NO"/>
        </w:rPr>
        <w:t>Ordinære avviksmeldinger gjennom HMS-systemet o.l.</w:t>
      </w:r>
    </w:p>
    <w:p w:rsidR="434DDCB1" w:rsidP="434DDCB1" w:rsidRDefault="434DDCB1" w14:paraId="3816823F" w14:textId="72419643">
      <w:pPr>
        <w:pStyle w:val="Listeavsnitt"/>
        <w:suppressLineNumbers w:val="0"/>
        <w:bidi w:val="0"/>
        <w:spacing w:before="0" w:beforeAutospacing="off" w:after="160" w:afterAutospacing="off" w:line="259" w:lineRule="auto"/>
        <w:ind w:left="1068" w:right="0" w:hanging="360"/>
        <w:jc w:val="left"/>
        <w:rPr>
          <w:noProof w:val="0"/>
          <w:lang w:val="nb-NO"/>
        </w:rPr>
      </w:pPr>
    </w:p>
    <w:p w:rsidR="1604E525" w:rsidP="434DDCB1" w:rsidRDefault="1604E525" w14:paraId="6FB0B7CE" w14:textId="62212A0F">
      <w:pPr>
        <w:pStyle w:val="Listeavsnitt"/>
        <w:rPr>
          <w:rFonts w:eastAsia="Montserrat Light" w:cs="Montserrat Light"/>
        </w:rPr>
      </w:pPr>
      <w:r w:rsidRPr="5728FEB9" w:rsidR="3156E28D">
        <w:rPr>
          <w:rFonts w:eastAsia="Montserrat Light" w:cs="Montserrat Light"/>
        </w:rPr>
        <w:t>Dialog om forhold som ikke er underlag</w:t>
      </w:r>
      <w:r w:rsidRPr="5728FEB9" w:rsidR="0030BC55">
        <w:rPr>
          <w:rFonts w:eastAsia="Montserrat Light" w:cs="Montserrat Light"/>
        </w:rPr>
        <w:t xml:space="preserve">t </w:t>
      </w:r>
      <w:r w:rsidRPr="5728FEB9" w:rsidR="636B7B88">
        <w:rPr>
          <w:rFonts w:eastAsia="Montserrat Light" w:cs="Montserrat Light"/>
        </w:rPr>
        <w:t>varslingsrutiner</w:t>
      </w:r>
      <w:r w:rsidRPr="5728FEB9" w:rsidR="3156E28D">
        <w:rPr>
          <w:rFonts w:eastAsia="Montserrat Light" w:cs="Montserrat Light"/>
        </w:rPr>
        <w:t xml:space="preserve">, kan tas opp med den frivilliges nærmeste kontaktperson, eller en ansatt i NMS. </w:t>
      </w:r>
    </w:p>
    <w:p w:rsidRPr="00C0602C" w:rsidR="00AC5166" w:rsidP="149E1747" w:rsidRDefault="00AC5166" w14:paraId="6DB6EFBE" w14:textId="7AD683A4">
      <w:pPr>
        <w:pStyle w:val="Listeavsnitt"/>
        <w:ind w:left="1068"/>
        <w:rPr>
          <w:b/>
          <w:bCs/>
        </w:rPr>
      </w:pPr>
    </w:p>
    <w:p w:rsidRPr="00C0602C" w:rsidR="00AC5166" w:rsidP="149E1747" w:rsidRDefault="52BC49EA" w14:paraId="51411A82" w14:textId="73599BE1">
      <w:pPr>
        <w:pStyle w:val="Listeavsnitt"/>
        <w:numPr>
          <w:ilvl w:val="0"/>
          <w:numId w:val="14"/>
        </w:numPr>
        <w:rPr>
          <w:rFonts w:eastAsia="Montserrat Light" w:cs="Montserrat Light"/>
          <w:b w:val="1"/>
          <w:bCs w:val="1"/>
        </w:rPr>
      </w:pPr>
      <w:r w:rsidRPr="7E351F4C" w:rsidR="5D29AFA7">
        <w:rPr>
          <w:rFonts w:eastAsia="Montserrat Light" w:cs="Montserrat Light"/>
          <w:b w:val="1"/>
          <w:bCs w:val="1"/>
        </w:rPr>
        <w:t>Taushetsplikt</w:t>
      </w:r>
    </w:p>
    <w:p w:rsidRPr="00C0602C" w:rsidR="00AC5166" w:rsidP="7E351F4C" w:rsidRDefault="52BC49EA" w14:paraId="1D63CE4A" w14:textId="42B05E0A">
      <w:pPr>
        <w:pStyle w:val="Listeavsnitt"/>
        <w:ind w:left="720"/>
        <w:rPr>
          <w:rFonts w:eastAsia="Montserrat Light" w:cs="Montserrat Light"/>
          <w:b w:val="1"/>
          <w:bCs w:val="1"/>
        </w:rPr>
      </w:pPr>
      <w:r w:rsidRPr="7E351F4C" w:rsidR="5D29AFA7">
        <w:rPr>
          <w:rFonts w:eastAsia="Montserrat Light" w:cs="Montserrat Light"/>
          <w:b w:val="1"/>
          <w:bCs w:val="1"/>
        </w:rPr>
        <w:t xml:space="preserve"> </w:t>
      </w:r>
    </w:p>
    <w:p w:rsidRPr="00C0602C" w:rsidR="00F0310C" w:rsidP="434DDCB1" w:rsidRDefault="52BC49EA" w14:paraId="3A994350" w14:textId="6EBE2358">
      <w:pPr>
        <w:pStyle w:val="Listeavsnitt"/>
        <w:rPr>
          <w:b w:val="1"/>
          <w:bCs w:val="1"/>
        </w:rPr>
      </w:pPr>
      <w:r w:rsidRPr="434DDCB1" w:rsidR="052E407D">
        <w:rPr>
          <w:rFonts w:eastAsia="Montserrat Light" w:cs="Montserrat Light"/>
        </w:rPr>
        <w:t>Den frivillige har taushetsplikt med hensyn til fortrolige opplysninger om personer og arbeidsforhold</w:t>
      </w:r>
      <w:r w:rsidRPr="434DDCB1" w:rsidR="50D4441D">
        <w:rPr>
          <w:rFonts w:eastAsia="Montserrat Light" w:cs="Montserrat Light"/>
        </w:rPr>
        <w:t xml:space="preserve"> i </w:t>
      </w:r>
      <w:r w:rsidRPr="434DDCB1" w:rsidR="50D4441D">
        <w:rPr>
          <w:rFonts w:eastAsia="Montserrat Light" w:cs="Montserrat Light"/>
          <w:color w:val="000000" w:themeColor="text1" w:themeTint="FF" w:themeShade="FF"/>
        </w:rPr>
        <w:t>NM</w:t>
      </w:r>
      <w:r w:rsidRPr="434DDCB1" w:rsidR="1F5BF7B9">
        <w:rPr>
          <w:rFonts w:eastAsia="Montserrat Light" w:cs="Montserrat Light"/>
          <w:color w:val="000000" w:themeColor="text1" w:themeTint="FF" w:themeShade="FF"/>
        </w:rPr>
        <w:t>S</w:t>
      </w:r>
      <w:r w:rsidRPr="434DDCB1" w:rsidR="50D4441D">
        <w:rPr>
          <w:rFonts w:eastAsia="Montserrat Light" w:cs="Montserrat Light"/>
          <w:color w:val="000000" w:themeColor="text1" w:themeTint="FF" w:themeShade="FF"/>
        </w:rPr>
        <w:t xml:space="preserve">. </w:t>
      </w:r>
      <w:r w:rsidRPr="434DDCB1" w:rsidR="052E407D">
        <w:rPr>
          <w:rFonts w:eastAsia="Montserrat Light" w:cs="Montserrat Light"/>
        </w:rPr>
        <w:t xml:space="preserve">Denne taushetsplikten omfatter også de opplysninger som han/hun i sitt engasjement har fått om private forhold, drifts- og forretningshemmeligheter eller andre forhold som ikke er </w:t>
      </w:r>
      <w:r w:rsidRPr="434DDCB1" w:rsidR="052E407D">
        <w:rPr>
          <w:rFonts w:eastAsia="Montserrat Light" w:cs="Montserrat Light"/>
        </w:rPr>
        <w:t>alminnelig</w:t>
      </w:r>
      <w:r w:rsidRPr="434DDCB1" w:rsidR="052E407D">
        <w:rPr>
          <w:rFonts w:eastAsia="Montserrat Light" w:cs="Montserrat Light"/>
        </w:rPr>
        <w:t xml:space="preserve"> kjent.</w:t>
      </w:r>
    </w:p>
    <w:p w:rsidRPr="00C0602C" w:rsidR="00F0310C" w:rsidP="434DDCB1" w:rsidRDefault="52BC49EA" w14:paraId="74316DD6" w14:textId="31101A6C">
      <w:pPr>
        <w:pStyle w:val="Normal"/>
        <w:rPr>
          <w:rFonts w:eastAsia="Montserrat Light" w:cs="Montserrat Light"/>
        </w:rPr>
      </w:pPr>
    </w:p>
    <w:p w:rsidRPr="00C0602C" w:rsidR="00F0310C" w:rsidP="149E1747" w:rsidRDefault="52BC49EA" w14:paraId="439FE3A2" w14:textId="3F0278EB">
      <w:pPr>
        <w:pStyle w:val="Listeavsnitt"/>
        <w:rPr>
          <w:b w:val="1"/>
          <w:bCs w:val="1"/>
        </w:rPr>
      </w:pPr>
      <w:r w:rsidRPr="434DDCB1" w:rsidR="052E407D">
        <w:rPr>
          <w:rFonts w:eastAsia="Montserrat Light" w:cs="Montserrat Light"/>
        </w:rPr>
        <w:t>Opplysninger til pressen som angår interne saker, skal ikke gis av andre enn ledelsen, eller den ledelsen bemyndiger til dette.</w:t>
      </w:r>
    </w:p>
    <w:p w:rsidRPr="00C0602C" w:rsidR="00F0310C" w:rsidP="149E1747" w:rsidRDefault="00F0310C" w14:paraId="22CEB767" w14:textId="5EA3E01B">
      <w:pPr>
        <w:pStyle w:val="Listeavsnitt"/>
        <w:rPr>
          <w:rFonts w:eastAsia="Montserrat Light" w:cs="Montserrat Light"/>
          <w:b/>
          <w:bCs/>
        </w:rPr>
      </w:pPr>
    </w:p>
    <w:p w:rsidRPr="00C0602C" w:rsidR="00F0310C" w:rsidP="149E1747" w:rsidRDefault="52BC49EA" w14:paraId="63E9A5C0" w14:textId="3307A6E7">
      <w:pPr>
        <w:pStyle w:val="Listeavsnitt"/>
        <w:numPr>
          <w:ilvl w:val="0"/>
          <w:numId w:val="14"/>
        </w:numPr>
        <w:rPr>
          <w:b w:val="1"/>
          <w:bCs w:val="1"/>
        </w:rPr>
      </w:pPr>
      <w:r w:rsidRPr="7E351F4C" w:rsidR="5D29AFA7">
        <w:rPr>
          <w:rFonts w:eastAsia="Montserrat Light" w:cs="Montserrat Light"/>
          <w:b w:val="1"/>
          <w:bCs w:val="1"/>
        </w:rPr>
        <w:t>Representasjon utad (internett og sosiale medier)</w:t>
      </w:r>
    </w:p>
    <w:p w:rsidRPr="006C53A2" w:rsidR="00864C7A" w:rsidP="7E351F4C" w:rsidRDefault="52BC49EA" w14:paraId="5B8D5226" w14:textId="281D6868">
      <w:pPr>
        <w:pStyle w:val="Listeavsnitt"/>
        <w:ind w:left="720"/>
        <w:rPr>
          <w:b w:val="1"/>
          <w:bCs w:val="1"/>
        </w:rPr>
      </w:pPr>
      <w:proofErr w:type="spellStart"/>
      <w:proofErr w:type="spellEnd"/>
    </w:p>
    <w:p w:rsidRPr="006C53A2" w:rsidR="00864C7A" w:rsidP="7E351F4C" w:rsidRDefault="52BC49EA" w14:paraId="05C49C61" w14:textId="6821D6FF">
      <w:pPr>
        <w:pStyle w:val="Listeavsnitt"/>
        <w:numPr>
          <w:ilvl w:val="0"/>
          <w:numId w:val="29"/>
        </w:numPr>
        <w:rPr>
          <w:rFonts w:ascii="Montserrat Light" w:hAnsi="Montserrat Light" w:eastAsia="Montserrat Light" w:cs="Montserrat Light"/>
          <w:noProof w:val="0"/>
          <w:sz w:val="21"/>
          <w:szCs w:val="21"/>
          <w:lang w:val="nb-NO"/>
        </w:rPr>
      </w:pPr>
      <w:r w:rsidRPr="5728FEB9" w:rsidR="308578E9">
        <w:rPr>
          <w:rFonts w:eastAsia="Montserrat Light" w:cs="Montserrat Light"/>
          <w:color w:val="000000" w:themeColor="text1" w:themeTint="FF" w:themeShade="FF"/>
        </w:rPr>
        <w:t>All kommunikasjon på vegne av</w:t>
      </w:r>
      <w:r w:rsidRPr="5728FEB9" w:rsidR="252FBA0A">
        <w:rPr>
          <w:rFonts w:eastAsia="Montserrat Light" w:cs="Montserrat Light"/>
          <w:color w:val="000000" w:themeColor="text1" w:themeTint="FF" w:themeShade="FF"/>
        </w:rPr>
        <w:t xml:space="preserve"> NMS</w:t>
      </w:r>
      <w:r w:rsidRPr="5728FEB9" w:rsidR="308578E9">
        <w:rPr>
          <w:rFonts w:eastAsia="Montserrat Light" w:cs="Montserrat Light"/>
          <w:color w:val="000000" w:themeColor="text1" w:themeTint="FF" w:themeShade="FF"/>
        </w:rPr>
        <w:t xml:space="preserve"> skal være i tråd med organisasjonens kommunikasjonsplattform</w:t>
      </w:r>
      <w:r w:rsidRPr="5728FEB9" w:rsidR="462F1ABD">
        <w:rPr>
          <w:rFonts w:eastAsia="Montserrat Light" w:cs="Montserrat Light"/>
          <w:color w:val="000000" w:themeColor="text1" w:themeTint="FF" w:themeShade="FF"/>
        </w:rPr>
        <w:t xml:space="preserve">. </w:t>
      </w:r>
      <w:r w:rsidRPr="5728FEB9" w:rsidR="462F1ABD">
        <w:rPr>
          <w:rFonts w:ascii="Montserrat Light" w:hAnsi="Montserrat Light" w:eastAsia="Montserrat Light" w:cs="Montserrat Light"/>
          <w:noProof w:val="0"/>
          <w:color w:val="000000" w:themeColor="text1" w:themeTint="FF" w:themeShade="FF"/>
          <w:sz w:val="21"/>
          <w:szCs w:val="21"/>
          <w:lang w:val="nb-NO"/>
        </w:rPr>
        <w:t xml:space="preserve">Dette er NMS: </w:t>
      </w:r>
      <w:hyperlink r:id="R09d82a5add54496a">
        <w:r w:rsidRPr="5728FEB9" w:rsidR="44F8F98A">
          <w:rPr>
            <w:rStyle w:val="Hyperkobling"/>
            <w:noProof w:val="0"/>
            <w:lang w:val="nb-NO"/>
          </w:rPr>
          <w:t>Ressurser NMS</w:t>
        </w:r>
      </w:hyperlink>
    </w:p>
    <w:p w:rsidRPr="00783779" w:rsidR="002562DE" w:rsidP="149E1747" w:rsidRDefault="52BC49EA" w14:paraId="1EC570F9" w14:textId="5FF93C91">
      <w:pPr>
        <w:pStyle w:val="Listeavsnitt"/>
        <w:numPr>
          <w:ilvl w:val="0"/>
          <w:numId w:val="5"/>
        </w:numPr>
        <w:rPr>
          <w:rFonts w:eastAsia="Montserrat Light" w:cs="Montserrat Light"/>
          <w:color w:val="000000" w:themeColor="text1"/>
        </w:rPr>
      </w:pPr>
      <w:r w:rsidRPr="149E1747">
        <w:rPr>
          <w:rFonts w:eastAsia="Montserrat Light" w:cs="Montserrat Light"/>
          <w:color w:val="000000" w:themeColor="text1"/>
        </w:rPr>
        <w:t xml:space="preserve">Ytringer på sosiale medier og internett: Det er flott at frivillige vil vise sitt engasjement i organisasjonene via sosiale medier! Den frivillige må være varsom med hva som legges ut på nettet og være kritisk til det som publiseres. For bruk av alle typer film, bilder og illustrasjoner, tatt i NMS-sammenheng, må man ha tillatelse fra fotograf/illustratør, samt personene på bildet. For barn under 18 år må en ha godkjenning fra </w:t>
      </w:r>
      <w:r w:rsidRPr="149E1747" w:rsidR="00AA2DDD">
        <w:rPr>
          <w:rFonts w:eastAsia="Montserrat Light" w:cs="Montserrat Light"/>
          <w:color w:val="000000" w:themeColor="text1"/>
        </w:rPr>
        <w:t xml:space="preserve">barnet og </w:t>
      </w:r>
      <w:r w:rsidRPr="149E1747">
        <w:rPr>
          <w:rFonts w:eastAsia="Montserrat Light" w:cs="Montserrat Light"/>
          <w:color w:val="000000" w:themeColor="text1"/>
        </w:rPr>
        <w:t>foresatt</w:t>
      </w:r>
      <w:r w:rsidRPr="149E1747" w:rsidR="00AA2DDD">
        <w:rPr>
          <w:rFonts w:eastAsia="Montserrat Light" w:cs="Montserrat Light"/>
          <w:color w:val="000000" w:themeColor="text1"/>
        </w:rPr>
        <w:t>e før man tar bildet.</w:t>
      </w:r>
    </w:p>
    <w:p w:rsidRPr="00C0602C" w:rsidR="00492BA6" w:rsidP="149E1747" w:rsidRDefault="1E4139C4" w14:paraId="4B77ADAB" w14:textId="358F5FB9">
      <w:pPr>
        <w:pStyle w:val="Listeavsnitt"/>
        <w:numPr>
          <w:ilvl w:val="0"/>
          <w:numId w:val="5"/>
        </w:numPr>
        <w:rPr>
          <w:b/>
          <w:bCs/>
        </w:rPr>
      </w:pPr>
      <w:r w:rsidRPr="149E1747">
        <w:rPr>
          <w:rFonts w:eastAsia="Montserrat Light" w:cs="Montserrat Light"/>
          <w:color w:val="000000" w:themeColor="text1"/>
        </w:rPr>
        <w:t>Bilder tatt på avstand på åpne, offentlige arrangementer kan publiseres uten samtykke.</w:t>
      </w:r>
    </w:p>
    <w:p w:rsidRPr="00C0602C" w:rsidR="00492BA6" w:rsidP="149E1747" w:rsidRDefault="00492BA6" w14:paraId="72A5D87E" w14:textId="0C57292A">
      <w:pPr>
        <w:pStyle w:val="Listeavsnitt"/>
        <w:rPr>
          <w:b/>
          <w:bCs/>
        </w:rPr>
      </w:pPr>
    </w:p>
    <w:p w:rsidRPr="00C0602C" w:rsidR="00492BA6" w:rsidP="149E1747" w:rsidRDefault="52BC49EA" w14:paraId="698BE533" w14:textId="3138115C">
      <w:pPr>
        <w:pStyle w:val="Listeavsnitt"/>
        <w:numPr>
          <w:ilvl w:val="0"/>
          <w:numId w:val="14"/>
        </w:numPr>
        <w:rPr>
          <w:b/>
          <w:bCs/>
        </w:rPr>
      </w:pPr>
      <w:r w:rsidRPr="7E351F4C" w:rsidR="5D29AFA7">
        <w:rPr>
          <w:rFonts w:eastAsia="Montserrat Light" w:cs="Montserrat Light"/>
          <w:b w:val="1"/>
          <w:bCs w:val="1"/>
        </w:rPr>
        <w:t xml:space="preserve">Økonomi: </w:t>
      </w:r>
    </w:p>
    <w:p w:rsidR="7E351F4C" w:rsidP="7E351F4C" w:rsidRDefault="7E351F4C" w14:paraId="5D9FB66E" w14:textId="4C5B7FC3">
      <w:pPr>
        <w:pStyle w:val="Listeavsnitt"/>
        <w:ind w:left="720"/>
        <w:rPr>
          <w:b w:val="1"/>
          <w:bCs w:val="1"/>
        </w:rPr>
      </w:pPr>
    </w:p>
    <w:p w:rsidRPr="00C0602C" w:rsidR="008778DC" w:rsidP="149E1747" w:rsidRDefault="52BC49EA" w14:paraId="265136A5" w14:textId="77777777">
      <w:pPr>
        <w:pStyle w:val="Listeavsnitt"/>
        <w:numPr>
          <w:ilvl w:val="0"/>
          <w:numId w:val="4"/>
        </w:numPr>
        <w:rPr>
          <w:rFonts w:eastAsia="Montserrat Light" w:cs="Montserrat Light"/>
        </w:rPr>
      </w:pPr>
      <w:r w:rsidRPr="149E1747">
        <w:rPr>
          <w:rFonts w:eastAsia="Montserrat Light" w:cs="Montserrat Light"/>
        </w:rPr>
        <w:t>Frivillig arbeid er ikke lønnet.</w:t>
      </w:r>
    </w:p>
    <w:p w:rsidRPr="00493221" w:rsidR="00327770" w:rsidP="149E1747" w:rsidRDefault="52BC49EA" w14:paraId="3401EA57" w14:textId="23E34176">
      <w:pPr>
        <w:pStyle w:val="Listeavsnitt"/>
        <w:numPr>
          <w:ilvl w:val="0"/>
          <w:numId w:val="4"/>
        </w:numPr>
        <w:rPr>
          <w:rFonts w:eastAsia="Montserrat Light" w:cs="Montserrat Light"/>
        </w:rPr>
      </w:pPr>
      <w:r w:rsidRPr="280A1322" w:rsidR="5D29AFA7">
        <w:rPr>
          <w:rFonts w:eastAsia="Montserrat Light" w:cs="Montserrat Light"/>
        </w:rPr>
        <w:t>Frivillige har anledning til å motta kilometergodtgjørelse</w:t>
      </w:r>
      <w:r w:rsidRPr="280A1322" w:rsidR="6F7A6176">
        <w:rPr>
          <w:rFonts w:eastAsia="Montserrat Light" w:cs="Montserrat Light"/>
        </w:rPr>
        <w:t xml:space="preserve"> til gjeldende satser</w:t>
      </w:r>
      <w:r w:rsidRPr="280A1322" w:rsidR="5D29AFA7">
        <w:rPr>
          <w:rFonts w:eastAsia="Montserrat Light" w:cs="Montserrat Light"/>
        </w:rPr>
        <w:t xml:space="preserve"> for reiser i forbindelse med</w:t>
      </w:r>
      <w:r w:rsidRPr="280A1322" w:rsidR="281F0ECC">
        <w:rPr>
          <w:rFonts w:eastAsia="Montserrat Light" w:cs="Montserrat Light"/>
        </w:rPr>
        <w:t xml:space="preserve"> </w:t>
      </w:r>
      <w:r w:rsidRPr="280A1322" w:rsidR="362F8FEB">
        <w:rPr>
          <w:rFonts w:eastAsia="Montserrat Light" w:cs="Montserrat Light"/>
        </w:rPr>
        <w:t>forkynnelse</w:t>
      </w:r>
      <w:r w:rsidRPr="280A1322" w:rsidR="5D29AFA7">
        <w:rPr>
          <w:rFonts w:eastAsia="Montserrat Light" w:cs="Montserrat Light"/>
        </w:rPr>
        <w:t xml:space="preserve"> </w:t>
      </w:r>
      <w:r w:rsidRPr="280A1322" w:rsidR="163C38F0">
        <w:rPr>
          <w:rFonts w:eastAsia="Montserrat Light" w:cs="Montserrat Light"/>
        </w:rPr>
        <w:t xml:space="preserve">og RS møter i NMS. </w:t>
      </w:r>
      <w:r w:rsidRPr="280A1322" w:rsidR="5D29AFA7">
        <w:rPr>
          <w:rFonts w:eastAsia="Montserrat Light" w:cs="Montserrat Light"/>
        </w:rPr>
        <w:t>Bruk skjema på nms.no/fri</w:t>
      </w:r>
      <w:r w:rsidRPr="280A1322" w:rsidR="66779610">
        <w:rPr>
          <w:rFonts w:eastAsia="Montserrat Light" w:cs="Montserrat Light"/>
        </w:rPr>
        <w:t>villig</w:t>
      </w:r>
      <w:r w:rsidRPr="280A1322" w:rsidR="5D29AFA7">
        <w:rPr>
          <w:rFonts w:eastAsia="Montserrat Light" w:cs="Montserrat Light"/>
        </w:rPr>
        <w:t>. Ved bruk av kollektiv transport dekkes billigst mulige reisemåte.</w:t>
      </w:r>
    </w:p>
    <w:p w:rsidRPr="00217DE8" w:rsidR="00AC5166" w:rsidP="149E1747" w:rsidRDefault="00E55AE6" w14:paraId="511053E6" w14:textId="3497DDE6">
      <w:pPr>
        <w:pStyle w:val="Listeavsnitt"/>
        <w:numPr>
          <w:ilvl w:val="0"/>
          <w:numId w:val="4"/>
        </w:numPr>
        <w:rPr>
          <w:b/>
          <w:bCs/>
        </w:rPr>
      </w:pPr>
      <w:r w:rsidRPr="149E1747">
        <w:rPr>
          <w:rFonts w:eastAsia="Montserrat Light" w:cs="Montserrat Light"/>
        </w:rPr>
        <w:t xml:space="preserve">Andre utgifter </w:t>
      </w:r>
      <w:r w:rsidRPr="149E1747" w:rsidR="00141EA4">
        <w:rPr>
          <w:rFonts w:eastAsia="Montserrat Light" w:cs="Montserrat Light"/>
        </w:rPr>
        <w:t>dekkes etter avtale</w:t>
      </w:r>
      <w:r w:rsidRPr="149E1747" w:rsidR="00766BAE">
        <w:rPr>
          <w:rFonts w:eastAsia="Montserrat Light" w:cs="Montserrat Light"/>
        </w:rPr>
        <w:t>. Utlegg sendes inn</w:t>
      </w:r>
      <w:r w:rsidRPr="149E1747" w:rsidR="00235B51">
        <w:rPr>
          <w:rFonts w:eastAsia="Montserrat Light" w:cs="Montserrat Light"/>
        </w:rPr>
        <w:t xml:space="preserve"> </w:t>
      </w:r>
      <w:r w:rsidRPr="149E1747" w:rsidR="004E32B1">
        <w:rPr>
          <w:rFonts w:eastAsia="Montserrat Light" w:cs="Montserrat Light"/>
        </w:rPr>
        <w:t>via</w:t>
      </w:r>
      <w:r w:rsidRPr="149E1747" w:rsidR="00F07ED3">
        <w:rPr>
          <w:rFonts w:eastAsia="Montserrat Light" w:cs="Montserrat Light"/>
        </w:rPr>
        <w:t xml:space="preserve"> </w:t>
      </w:r>
      <w:proofErr w:type="spellStart"/>
      <w:r w:rsidRPr="149E1747" w:rsidR="00F07ED3">
        <w:rPr>
          <w:rFonts w:eastAsia="Montserrat Light" w:cs="Montserrat Light"/>
        </w:rPr>
        <w:t>Kni</w:t>
      </w:r>
      <w:r w:rsidRPr="149E1747" w:rsidR="519E2EB5">
        <w:rPr>
          <w:rFonts w:eastAsia="Montserrat Light" w:cs="Montserrat Light"/>
        </w:rPr>
        <w:t>f</w:t>
      </w:r>
      <w:proofErr w:type="spellEnd"/>
      <w:r w:rsidRPr="149E1747" w:rsidR="519E2EB5">
        <w:rPr>
          <w:rFonts w:eastAsia="Montserrat Light" w:cs="Montserrat Light"/>
        </w:rPr>
        <w:t xml:space="preserve"> sin </w:t>
      </w:r>
      <w:r w:rsidRPr="149E1747" w:rsidR="004E32B1">
        <w:rPr>
          <w:rFonts w:eastAsia="Montserrat Light" w:cs="Montserrat Light"/>
        </w:rPr>
        <w:t>nettside</w:t>
      </w:r>
      <w:r w:rsidRPr="149E1747" w:rsidR="00F07ED3">
        <w:rPr>
          <w:rFonts w:eastAsia="Montserrat Light" w:cs="Montserrat Light"/>
        </w:rPr>
        <w:t xml:space="preserve"> for utbetaling</w:t>
      </w:r>
      <w:r w:rsidRPr="149E1747" w:rsidR="382D1344">
        <w:rPr>
          <w:rFonts w:eastAsia="Montserrat Light" w:cs="Montserrat Light"/>
        </w:rPr>
        <w:t xml:space="preserve">: </w:t>
      </w:r>
      <w:hyperlink r:id="rId15">
        <w:r w:rsidRPr="149E1747" w:rsidR="7305E3D8">
          <w:rPr>
            <w:rStyle w:val="Hyperkobling"/>
          </w:rPr>
          <w:t xml:space="preserve">Skjema | </w:t>
        </w:r>
        <w:proofErr w:type="spellStart"/>
        <w:r w:rsidRPr="149E1747" w:rsidR="7305E3D8">
          <w:rPr>
            <w:rStyle w:val="Hyperkobling"/>
          </w:rPr>
          <w:t>Knif</w:t>
        </w:r>
        <w:proofErr w:type="spellEnd"/>
        <w:r w:rsidRPr="149E1747" w:rsidR="7305E3D8">
          <w:rPr>
            <w:rStyle w:val="Hyperkobling"/>
          </w:rPr>
          <w:t xml:space="preserve"> Regnskap AS</w:t>
        </w:r>
      </w:hyperlink>
    </w:p>
    <w:p w:rsidRPr="00217DE8" w:rsidR="00AC5166" w:rsidP="149E1747" w:rsidRDefault="00AC5166" w14:paraId="1E78EE52" w14:textId="7F554A60">
      <w:pPr>
        <w:pStyle w:val="Listeavsnitt"/>
        <w:rPr>
          <w:b/>
          <w:bCs/>
        </w:rPr>
      </w:pPr>
    </w:p>
    <w:p w:rsidRPr="00217DE8" w:rsidR="00AC5166" w:rsidP="149E1747" w:rsidRDefault="52BC49EA" w14:paraId="69082170" w14:textId="5E1AC4A4">
      <w:pPr>
        <w:pStyle w:val="Listeavsnitt"/>
        <w:numPr>
          <w:ilvl w:val="0"/>
          <w:numId w:val="14"/>
        </w:numPr>
        <w:rPr>
          <w:rFonts w:eastAsia="Montserrat Light" w:cs="Montserrat Light"/>
          <w:b/>
          <w:bCs/>
        </w:rPr>
      </w:pPr>
      <w:r w:rsidRPr="7E351F4C" w:rsidR="5D29AFA7">
        <w:rPr>
          <w:rFonts w:eastAsia="Montserrat Light" w:cs="Montserrat Light"/>
          <w:b w:val="1"/>
          <w:bCs w:val="1"/>
        </w:rPr>
        <w:t>Oppbevaring av personopplysninger:</w:t>
      </w:r>
    </w:p>
    <w:p w:rsidR="7E351F4C" w:rsidP="7E351F4C" w:rsidRDefault="7E351F4C" w14:paraId="6DDF4ED6" w14:textId="673C29D4">
      <w:pPr>
        <w:pStyle w:val="Listeavsnitt"/>
        <w:ind w:left="720"/>
        <w:rPr>
          <w:rFonts w:eastAsia="Montserrat Light" w:cs="Montserrat Light"/>
          <w:b w:val="1"/>
          <w:bCs w:val="1"/>
        </w:rPr>
      </w:pPr>
    </w:p>
    <w:p w:rsidR="6770ADB4" w:rsidP="7E351F4C" w:rsidRDefault="6770ADB4" w14:paraId="40B3D8F7" w14:textId="18C1FC7D">
      <w:pPr>
        <w:pStyle w:val="Listeavsnitt"/>
        <w:numPr>
          <w:ilvl w:val="0"/>
          <w:numId w:val="31"/>
        </w:numPr>
        <w:rPr/>
      </w:pPr>
      <w:r w:rsidR="4400991F">
        <w:rPr/>
        <w:t xml:space="preserve">Den frivillige </w:t>
      </w:r>
      <w:r w:rsidR="0CC70D68">
        <w:rPr/>
        <w:t xml:space="preserve">registrerer sine </w:t>
      </w:r>
      <w:r w:rsidR="2B676257">
        <w:rPr/>
        <w:t>opplysninger i en intern database</w:t>
      </w:r>
      <w:r w:rsidR="0CC70D68">
        <w:rPr/>
        <w:t xml:space="preserve"> via </w:t>
      </w:r>
      <w:hyperlink r:id="R100ac1863c824321">
        <w:r w:rsidRPr="5728FEB9" w:rsidR="04C9DB98">
          <w:rPr>
            <w:rStyle w:val="Hyperkobling"/>
          </w:rPr>
          <w:t xml:space="preserve">Min </w:t>
        </w:r>
        <w:r w:rsidRPr="5728FEB9" w:rsidR="06978D80">
          <w:rPr>
            <w:rStyle w:val="Hyperkobling"/>
          </w:rPr>
          <w:t>side</w:t>
        </w:r>
      </w:hyperlink>
      <w:r w:rsidR="4400991F">
        <w:rPr/>
        <w:t>. Denne informasjonen kan ikke brukes til andre formål enn det man har samtykket til</w:t>
      </w:r>
      <w:r w:rsidR="2A68A686">
        <w:rPr/>
        <w:t>, som gjøres via Min Side.</w:t>
      </w:r>
      <w:r w:rsidR="0CC70D68">
        <w:rPr/>
        <w:t xml:space="preserve"> </w:t>
      </w:r>
    </w:p>
    <w:p w:rsidR="149E1747" w:rsidP="6492428B" w:rsidRDefault="149E1747" w14:paraId="7C518B6C" w14:textId="264DB3EF">
      <w:pPr>
        <w:pStyle w:val="Listeavsnitt"/>
        <w:numPr>
          <w:ilvl w:val="0"/>
          <w:numId w:val="31"/>
        </w:numPr>
        <w:rPr>
          <w:sz w:val="21"/>
          <w:szCs w:val="21"/>
        </w:rPr>
      </w:pPr>
      <w:r w:rsidRPr="5728FEB9" w:rsidR="03D79AFC">
        <w:rPr>
          <w:rFonts w:ascii="Montserrat Light" w:hAnsi="Montserrat Light" w:eastAsia="Montserrat Light" w:cs="Montserrat Light"/>
          <w:noProof w:val="0"/>
          <w:color w:val="auto"/>
          <w:sz w:val="21"/>
          <w:szCs w:val="21"/>
          <w:lang w:val="nb-NO" w:eastAsia="en-US" w:bidi="ar-SA"/>
        </w:rPr>
        <w:t>Her finner man rutiner for håndtering og oppbevaring av personopplysninger og andre sensitive opplysninger som den frivillige får kjennskap til i tjenesten i NMS</w:t>
      </w:r>
      <w:r w:rsidRPr="5728FEB9" w:rsidR="76167030">
        <w:rPr>
          <w:rFonts w:ascii="Montserrat Light" w:hAnsi="Montserrat Light" w:eastAsia="Montserrat Light" w:cs="Montserrat Light"/>
          <w:color w:val="auto"/>
          <w:sz w:val="21"/>
          <w:szCs w:val="21"/>
          <w:lang w:eastAsia="en-US" w:bidi="ar-SA"/>
        </w:rPr>
        <w:t>:</w:t>
      </w:r>
      <w:r w:rsidR="4DEDDB56">
        <w:rPr/>
        <w:t xml:space="preserve"> </w:t>
      </w:r>
      <w:hyperlink r:id="Rec1c2d8a02c9448b">
        <w:r w:rsidRPr="5728FEB9" w:rsidR="5725E133">
          <w:rPr>
            <w:rStyle w:val="Hyperkobling"/>
            <w:noProof w:val="0"/>
            <w:lang w:val="nb-NO"/>
          </w:rPr>
          <w:t>Personvern</w:t>
        </w:r>
      </w:hyperlink>
    </w:p>
    <w:p w:rsidR="6492428B" w:rsidP="6492428B" w:rsidRDefault="6492428B" w14:paraId="3310AC4D" w14:textId="136D6673">
      <w:pPr>
        <w:pStyle w:val="Listeavsnitt"/>
        <w:ind w:left="720"/>
        <w:rPr>
          <w:sz w:val="21"/>
          <w:szCs w:val="21"/>
        </w:rPr>
      </w:pPr>
    </w:p>
    <w:p w:rsidRPr="00C0602C" w:rsidR="00027D0C" w:rsidP="149E1747" w:rsidRDefault="5D166C9E" w14:paraId="4D863CED" w14:textId="2015463E">
      <w:pPr>
        <w:pStyle w:val="Listeavsnitt"/>
        <w:numPr>
          <w:ilvl w:val="0"/>
          <w:numId w:val="14"/>
        </w:numPr>
        <w:rPr>
          <w:b/>
          <w:bCs/>
        </w:rPr>
      </w:pPr>
      <w:r w:rsidRPr="7E351F4C" w:rsidR="12F83C5D">
        <w:rPr>
          <w:b w:val="1"/>
          <w:bCs w:val="1"/>
        </w:rPr>
        <w:t xml:space="preserve">Avslutning av engasjement/tjeneste: </w:t>
      </w:r>
    </w:p>
    <w:p w:rsidR="7E351F4C" w:rsidP="7E351F4C" w:rsidRDefault="7E351F4C" w14:paraId="3333BCA1" w14:textId="43A55113">
      <w:pPr>
        <w:pStyle w:val="Listeavsnitt"/>
        <w:ind w:left="720"/>
        <w:rPr>
          <w:b w:val="1"/>
          <w:bCs w:val="1"/>
        </w:rPr>
      </w:pPr>
    </w:p>
    <w:p w:rsidRPr="00C0602C" w:rsidR="00D174C6" w:rsidP="149E1747" w:rsidRDefault="00BF0E42" w14:paraId="31DC20DF" w14:textId="0F2FC94C">
      <w:pPr>
        <w:pStyle w:val="Listeavsnitt"/>
        <w:numPr>
          <w:ilvl w:val="0"/>
          <w:numId w:val="3"/>
        </w:numPr>
        <w:rPr/>
      </w:pPr>
      <w:r w:rsidR="19B949C8">
        <w:rPr/>
        <w:t xml:space="preserve">Frivillige kan avslutte sitt engasjement etter eget ønske, men det er </w:t>
      </w:r>
      <w:r w:rsidR="7B8CD05B">
        <w:rPr/>
        <w:t>vikt</w:t>
      </w:r>
      <w:r w:rsidR="19B949C8">
        <w:rPr/>
        <w:t xml:space="preserve">ig at </w:t>
      </w:r>
      <w:r w:rsidR="25EC302C">
        <w:rPr/>
        <w:t>NMS</w:t>
      </w:r>
      <w:r w:rsidR="07C3DB00">
        <w:rPr/>
        <w:t xml:space="preserve"> da </w:t>
      </w:r>
      <w:r w:rsidR="6F3A71EE">
        <w:rPr/>
        <w:t>blir</w:t>
      </w:r>
      <w:r w:rsidR="07C3DB00">
        <w:rPr/>
        <w:t xml:space="preserve"> informert </w:t>
      </w:r>
      <w:r w:rsidR="736545AC">
        <w:rPr/>
        <w:t xml:space="preserve">i så god tid som mulig. </w:t>
      </w:r>
    </w:p>
    <w:p w:rsidRPr="00C0602C" w:rsidR="00B83D73" w:rsidP="149E1747" w:rsidRDefault="5D166C9E" w14:paraId="64E5DD81" w14:textId="48E2B007">
      <w:pPr>
        <w:pStyle w:val="Listeavsnitt"/>
        <w:numPr>
          <w:ilvl w:val="0"/>
          <w:numId w:val="3"/>
        </w:numPr>
        <w:rPr/>
      </w:pPr>
      <w:r w:rsidR="12F83C5D">
        <w:rPr/>
        <w:t xml:space="preserve">Ledelsen i </w:t>
      </w:r>
      <w:r w:rsidR="488E517D">
        <w:rPr/>
        <w:t>NMS</w:t>
      </w:r>
      <w:r w:rsidR="12F83C5D">
        <w:rPr/>
        <w:t xml:space="preserve"> har anledning til å </w:t>
      </w:r>
      <w:r w:rsidR="0892F170">
        <w:rPr/>
        <w:t>avslutte tjenesten til den frivillige</w:t>
      </w:r>
      <w:r w:rsidR="2D9AB5BD">
        <w:rPr/>
        <w:t xml:space="preserve"> dersom det anses </w:t>
      </w:r>
      <w:r w:rsidR="5BD9544F">
        <w:rPr/>
        <w:t xml:space="preserve">som </w:t>
      </w:r>
      <w:r w:rsidR="2D9AB5BD">
        <w:rPr/>
        <w:t>nødvendig</w:t>
      </w:r>
      <w:r w:rsidR="12F83C5D">
        <w:rPr/>
        <w:t>. Den frivillige har da krav på å få oppgitt grunn.</w:t>
      </w:r>
    </w:p>
    <w:p w:rsidRPr="00BD16C0" w:rsidR="00BD16C0" w:rsidP="149E1747" w:rsidRDefault="5D166C9E" w14:paraId="099C7EEC" w14:textId="73080BC9">
      <w:pPr>
        <w:pStyle w:val="Listeavsnitt"/>
        <w:numPr>
          <w:ilvl w:val="0"/>
          <w:numId w:val="3"/>
        </w:numPr>
      </w:pPr>
      <w:r>
        <w:t>NMS kan skrive attest for den frivillige dersom</w:t>
      </w:r>
      <w:r w:rsidR="00787D8C">
        <w:t xml:space="preserve"> det er</w:t>
      </w:r>
      <w:r>
        <w:t xml:space="preserve"> ønskelig.</w:t>
      </w:r>
    </w:p>
    <w:p w:rsidRPr="00C0602C" w:rsidR="00E709D0" w:rsidP="149E1747" w:rsidRDefault="00E709D0" w14:paraId="6DC56883" w14:textId="142AC32B">
      <w:pPr>
        <w:ind w:left="1080"/>
      </w:pPr>
    </w:p>
    <w:p w:rsidRPr="00C0602C" w:rsidR="00A16493" w:rsidP="00027D0C" w:rsidRDefault="00A16493" w14:paraId="49474E12" w14:textId="77777777">
      <w:pPr>
        <w:rPr>
          <w:szCs w:val="21"/>
        </w:rPr>
      </w:pPr>
    </w:p>
    <w:p w:rsidRPr="00C0602C" w:rsidR="00A204EF" w:rsidP="00A204EF" w:rsidRDefault="00A204EF" w14:paraId="4F8AD258" w14:textId="77777777">
      <w:pPr>
        <w:rPr>
          <w:szCs w:val="21"/>
        </w:rPr>
      </w:pPr>
    </w:p>
    <w:p w:rsidRPr="00AB276E" w:rsidR="00FB0418" w:rsidP="5728FEB9" w:rsidRDefault="00FB0418" w14:paraId="7BF81E12" w14:textId="7E8AA236">
      <w:pPr>
        <w:pStyle w:val="Normal"/>
      </w:pPr>
    </w:p>
    <w:sectPr w:rsidRPr="00AB276E" w:rsidR="00FB0418" w:rsidSect="00413A5D">
      <w:headerReference w:type="default" r:id="rId18"/>
      <w:footerReference w:type="default" r:id="rId19"/>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159" w:rsidRDefault="00653159" w14:paraId="73E1D0C2" w14:textId="77777777">
      <w:pPr>
        <w:spacing w:after="0" w:line="240" w:lineRule="auto"/>
      </w:pPr>
      <w:r>
        <w:separator/>
      </w:r>
    </w:p>
  </w:endnote>
  <w:endnote w:type="continuationSeparator" w:id="0">
    <w:p w:rsidR="00653159" w:rsidRDefault="00653159" w14:paraId="1AD54083" w14:textId="77777777">
      <w:pPr>
        <w:spacing w:after="0" w:line="240" w:lineRule="auto"/>
      </w:pPr>
      <w:r>
        <w:continuationSeparator/>
      </w:r>
    </w:p>
  </w:endnote>
  <w:endnote w:type="continuationNotice" w:id="1">
    <w:p w:rsidR="00653159" w:rsidRDefault="00653159" w14:paraId="06BF007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Light">
    <w:panose1 w:val="000004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4"/>
      <w:gridCol w:w="3024"/>
      <w:gridCol w:w="3024"/>
    </w:tblGrid>
    <w:tr w:rsidR="05C540D0" w:rsidTr="05C540D0" w14:paraId="28F1CEDB" w14:textId="77777777">
      <w:tc>
        <w:tcPr>
          <w:tcW w:w="3024" w:type="dxa"/>
        </w:tcPr>
        <w:p w:rsidR="05C540D0" w:rsidP="05C540D0" w:rsidRDefault="05C540D0" w14:paraId="6533C448" w14:textId="08DBCFC3">
          <w:pPr>
            <w:pStyle w:val="Topptekst"/>
            <w:ind w:left="-115"/>
          </w:pPr>
        </w:p>
      </w:tc>
      <w:tc>
        <w:tcPr>
          <w:tcW w:w="3024" w:type="dxa"/>
        </w:tcPr>
        <w:p w:rsidR="05C540D0" w:rsidP="05C540D0" w:rsidRDefault="05C540D0" w14:paraId="27B949E0" w14:textId="4853F1B8">
          <w:pPr>
            <w:pStyle w:val="Topptekst"/>
            <w:jc w:val="center"/>
          </w:pPr>
        </w:p>
      </w:tc>
      <w:tc>
        <w:tcPr>
          <w:tcW w:w="3024" w:type="dxa"/>
        </w:tcPr>
        <w:p w:rsidR="05C540D0" w:rsidP="05C540D0" w:rsidRDefault="05C540D0" w14:paraId="20750476" w14:textId="6B9FC7DE">
          <w:pPr>
            <w:pStyle w:val="Topptekst"/>
            <w:ind w:right="-115"/>
            <w:jc w:val="right"/>
          </w:pPr>
        </w:p>
      </w:tc>
    </w:tr>
  </w:tbl>
  <w:p w:rsidR="05C540D0" w:rsidP="05C540D0" w:rsidRDefault="05C540D0" w14:paraId="27368398" w14:textId="143F417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159" w:rsidRDefault="00653159" w14:paraId="67DBDD5C" w14:textId="77777777">
      <w:pPr>
        <w:spacing w:after="0" w:line="240" w:lineRule="auto"/>
      </w:pPr>
      <w:r>
        <w:separator/>
      </w:r>
    </w:p>
  </w:footnote>
  <w:footnote w:type="continuationSeparator" w:id="0">
    <w:p w:rsidR="00653159" w:rsidRDefault="00653159" w14:paraId="2D4493FF" w14:textId="77777777">
      <w:pPr>
        <w:spacing w:after="0" w:line="240" w:lineRule="auto"/>
      </w:pPr>
      <w:r>
        <w:continuationSeparator/>
      </w:r>
    </w:p>
  </w:footnote>
  <w:footnote w:type="continuationNotice" w:id="1">
    <w:p w:rsidR="00653159" w:rsidRDefault="00653159" w14:paraId="68845F5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24"/>
      <w:gridCol w:w="3024"/>
      <w:gridCol w:w="3024"/>
    </w:tblGrid>
    <w:tr w:rsidR="05C540D0" w:rsidTr="05C540D0" w14:paraId="4006514D" w14:textId="77777777">
      <w:tc>
        <w:tcPr>
          <w:tcW w:w="3024" w:type="dxa"/>
        </w:tcPr>
        <w:p w:rsidR="05C540D0" w:rsidP="05C540D0" w:rsidRDefault="05C540D0" w14:paraId="51D8A200" w14:textId="27925D07">
          <w:pPr>
            <w:pStyle w:val="Topptekst"/>
            <w:ind w:left="-115"/>
          </w:pPr>
        </w:p>
      </w:tc>
      <w:tc>
        <w:tcPr>
          <w:tcW w:w="3024" w:type="dxa"/>
        </w:tcPr>
        <w:p w:rsidR="05C540D0" w:rsidP="05C540D0" w:rsidRDefault="05C540D0" w14:paraId="2F913FAE" w14:textId="696B36F4">
          <w:pPr>
            <w:pStyle w:val="Topptekst"/>
            <w:jc w:val="center"/>
          </w:pPr>
        </w:p>
      </w:tc>
      <w:tc>
        <w:tcPr>
          <w:tcW w:w="3024" w:type="dxa"/>
        </w:tcPr>
        <w:p w:rsidR="05C540D0" w:rsidP="05C540D0" w:rsidRDefault="05C540D0" w14:paraId="2B8669FF" w14:textId="00A631E3">
          <w:pPr>
            <w:pStyle w:val="Topptekst"/>
            <w:ind w:right="-115"/>
            <w:jc w:val="right"/>
          </w:pPr>
        </w:p>
      </w:tc>
    </w:tr>
  </w:tbl>
  <w:p w:rsidR="05C540D0" w:rsidP="05C540D0" w:rsidRDefault="05C540D0" w14:paraId="43BF9CB0" w14:textId="03E0EE7A">
    <w:pPr>
      <w:pStyle w:val="Topptekst"/>
    </w:pPr>
  </w:p>
</w:hdr>
</file>

<file path=word/intelligence2.xml><?xml version="1.0" encoding="utf-8"?>
<int2:intelligence xmlns:int2="http://schemas.microsoft.com/office/intelligence/2020/intelligence" xmlns:oel="http://schemas.microsoft.com/office/2019/extlst">
  <int2:observations>
    <int2:bookmark int2:bookmarkName="_Int_guDwtBT4" int2:invalidationBookmarkName="" int2:hashCode="cYwcvbo8IKXDt2" int2:id="sM3qPjq4">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9">
    <w:nsid w:val="2c7b1e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71ebc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1c39f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7cce8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b2b70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76ab3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31d0c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5116e6f"/>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0c90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9c648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27bf2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3627e7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51217e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6">
    <w:nsid w:val="50b629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4b862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AD368B"/>
    <w:multiLevelType w:val="hybridMultilevel"/>
    <w:tmpl w:val="B024D850"/>
    <w:lvl w:ilvl="0" w:tplc="2C400932">
      <w:start w:val="1"/>
      <w:numFmt w:val="bullet"/>
      <w:lvlText w:val=""/>
      <w:lvlJc w:val="left"/>
      <w:pPr>
        <w:ind w:left="720" w:hanging="360"/>
      </w:pPr>
      <w:rPr>
        <w:rFonts w:hint="default" w:ascii="Symbol" w:hAnsi="Symbol"/>
      </w:rPr>
    </w:lvl>
    <w:lvl w:ilvl="1" w:tplc="23F2497C">
      <w:start w:val="1"/>
      <w:numFmt w:val="bullet"/>
      <w:lvlText w:val="o"/>
      <w:lvlJc w:val="left"/>
      <w:pPr>
        <w:ind w:left="1440" w:hanging="360"/>
      </w:pPr>
      <w:rPr>
        <w:rFonts w:hint="default" w:ascii="Courier New" w:hAnsi="Courier New"/>
      </w:rPr>
    </w:lvl>
    <w:lvl w:ilvl="2" w:tplc="A29CCC18">
      <w:start w:val="1"/>
      <w:numFmt w:val="bullet"/>
      <w:lvlText w:val=""/>
      <w:lvlJc w:val="left"/>
      <w:pPr>
        <w:ind w:left="2160" w:hanging="360"/>
      </w:pPr>
      <w:rPr>
        <w:rFonts w:hint="default" w:ascii="Wingdings" w:hAnsi="Wingdings"/>
      </w:rPr>
    </w:lvl>
    <w:lvl w:ilvl="3" w:tplc="61F43F16">
      <w:start w:val="1"/>
      <w:numFmt w:val="bullet"/>
      <w:lvlText w:val=""/>
      <w:lvlJc w:val="left"/>
      <w:pPr>
        <w:ind w:left="2880" w:hanging="360"/>
      </w:pPr>
      <w:rPr>
        <w:rFonts w:hint="default" w:ascii="Symbol" w:hAnsi="Symbol"/>
      </w:rPr>
    </w:lvl>
    <w:lvl w:ilvl="4" w:tplc="C12A1B80">
      <w:start w:val="1"/>
      <w:numFmt w:val="bullet"/>
      <w:lvlText w:val="o"/>
      <w:lvlJc w:val="left"/>
      <w:pPr>
        <w:ind w:left="3600" w:hanging="360"/>
      </w:pPr>
      <w:rPr>
        <w:rFonts w:hint="default" w:ascii="Courier New" w:hAnsi="Courier New"/>
      </w:rPr>
    </w:lvl>
    <w:lvl w:ilvl="5" w:tplc="4BFEB130">
      <w:start w:val="1"/>
      <w:numFmt w:val="bullet"/>
      <w:lvlText w:val=""/>
      <w:lvlJc w:val="left"/>
      <w:pPr>
        <w:ind w:left="4320" w:hanging="360"/>
      </w:pPr>
      <w:rPr>
        <w:rFonts w:hint="default" w:ascii="Wingdings" w:hAnsi="Wingdings"/>
      </w:rPr>
    </w:lvl>
    <w:lvl w:ilvl="6" w:tplc="1034F122">
      <w:start w:val="1"/>
      <w:numFmt w:val="bullet"/>
      <w:lvlText w:val=""/>
      <w:lvlJc w:val="left"/>
      <w:pPr>
        <w:ind w:left="5040" w:hanging="360"/>
      </w:pPr>
      <w:rPr>
        <w:rFonts w:hint="default" w:ascii="Symbol" w:hAnsi="Symbol"/>
      </w:rPr>
    </w:lvl>
    <w:lvl w:ilvl="7" w:tplc="5AEEDF4E">
      <w:start w:val="1"/>
      <w:numFmt w:val="bullet"/>
      <w:lvlText w:val="o"/>
      <w:lvlJc w:val="left"/>
      <w:pPr>
        <w:ind w:left="5760" w:hanging="360"/>
      </w:pPr>
      <w:rPr>
        <w:rFonts w:hint="default" w:ascii="Courier New" w:hAnsi="Courier New"/>
      </w:rPr>
    </w:lvl>
    <w:lvl w:ilvl="8" w:tplc="585C1768">
      <w:start w:val="1"/>
      <w:numFmt w:val="bullet"/>
      <w:lvlText w:val=""/>
      <w:lvlJc w:val="left"/>
      <w:pPr>
        <w:ind w:left="6480" w:hanging="360"/>
      </w:pPr>
      <w:rPr>
        <w:rFonts w:hint="default" w:ascii="Wingdings" w:hAnsi="Wingdings"/>
      </w:rPr>
    </w:lvl>
  </w:abstractNum>
  <w:abstractNum w:abstractNumId="1" w15:restartNumberingAfterBreak="0">
    <w:nsid w:val="05C6B5C2"/>
    <w:multiLevelType w:val="hybridMultilevel"/>
    <w:tmpl w:val="D4740C50"/>
    <w:lvl w:ilvl="0" w:tplc="D478B458">
      <w:start w:val="1"/>
      <w:numFmt w:val="bullet"/>
      <w:lvlText w:val=""/>
      <w:lvlJc w:val="left"/>
      <w:pPr>
        <w:ind w:left="720" w:hanging="360"/>
      </w:pPr>
      <w:rPr>
        <w:rFonts w:hint="default" w:ascii="Symbol" w:hAnsi="Symbol"/>
      </w:rPr>
    </w:lvl>
    <w:lvl w:ilvl="1" w:tplc="1D42C056">
      <w:start w:val="1"/>
      <w:numFmt w:val="bullet"/>
      <w:lvlText w:val="o"/>
      <w:lvlJc w:val="left"/>
      <w:pPr>
        <w:ind w:left="1440" w:hanging="360"/>
      </w:pPr>
      <w:rPr>
        <w:rFonts w:hint="default" w:ascii="Courier New" w:hAnsi="Courier New"/>
      </w:rPr>
    </w:lvl>
    <w:lvl w:ilvl="2" w:tplc="20CEE704">
      <w:start w:val="1"/>
      <w:numFmt w:val="bullet"/>
      <w:lvlText w:val=""/>
      <w:lvlJc w:val="left"/>
      <w:pPr>
        <w:ind w:left="2160" w:hanging="360"/>
      </w:pPr>
      <w:rPr>
        <w:rFonts w:hint="default" w:ascii="Wingdings" w:hAnsi="Wingdings"/>
      </w:rPr>
    </w:lvl>
    <w:lvl w:ilvl="3" w:tplc="021085CC">
      <w:start w:val="1"/>
      <w:numFmt w:val="bullet"/>
      <w:lvlText w:val=""/>
      <w:lvlJc w:val="left"/>
      <w:pPr>
        <w:ind w:left="2880" w:hanging="360"/>
      </w:pPr>
      <w:rPr>
        <w:rFonts w:hint="default" w:ascii="Symbol" w:hAnsi="Symbol"/>
      </w:rPr>
    </w:lvl>
    <w:lvl w:ilvl="4" w:tplc="82BCCB7A">
      <w:start w:val="1"/>
      <w:numFmt w:val="bullet"/>
      <w:lvlText w:val="o"/>
      <w:lvlJc w:val="left"/>
      <w:pPr>
        <w:ind w:left="3600" w:hanging="360"/>
      </w:pPr>
      <w:rPr>
        <w:rFonts w:hint="default" w:ascii="Courier New" w:hAnsi="Courier New"/>
      </w:rPr>
    </w:lvl>
    <w:lvl w:ilvl="5" w:tplc="99D88E24">
      <w:start w:val="1"/>
      <w:numFmt w:val="bullet"/>
      <w:lvlText w:val=""/>
      <w:lvlJc w:val="left"/>
      <w:pPr>
        <w:ind w:left="4320" w:hanging="360"/>
      </w:pPr>
      <w:rPr>
        <w:rFonts w:hint="default" w:ascii="Wingdings" w:hAnsi="Wingdings"/>
      </w:rPr>
    </w:lvl>
    <w:lvl w:ilvl="6" w:tplc="5D5ADC2E">
      <w:start w:val="1"/>
      <w:numFmt w:val="bullet"/>
      <w:lvlText w:val=""/>
      <w:lvlJc w:val="left"/>
      <w:pPr>
        <w:ind w:left="5040" w:hanging="360"/>
      </w:pPr>
      <w:rPr>
        <w:rFonts w:hint="default" w:ascii="Symbol" w:hAnsi="Symbol"/>
      </w:rPr>
    </w:lvl>
    <w:lvl w:ilvl="7" w:tplc="60589BF4">
      <w:start w:val="1"/>
      <w:numFmt w:val="bullet"/>
      <w:lvlText w:val="o"/>
      <w:lvlJc w:val="left"/>
      <w:pPr>
        <w:ind w:left="5760" w:hanging="360"/>
      </w:pPr>
      <w:rPr>
        <w:rFonts w:hint="default" w:ascii="Courier New" w:hAnsi="Courier New"/>
      </w:rPr>
    </w:lvl>
    <w:lvl w:ilvl="8" w:tplc="645C8B5A">
      <w:start w:val="1"/>
      <w:numFmt w:val="bullet"/>
      <w:lvlText w:val=""/>
      <w:lvlJc w:val="left"/>
      <w:pPr>
        <w:ind w:left="6480" w:hanging="360"/>
      </w:pPr>
      <w:rPr>
        <w:rFonts w:hint="default" w:ascii="Wingdings" w:hAnsi="Wingdings"/>
      </w:rPr>
    </w:lvl>
  </w:abstractNum>
  <w:abstractNum w:abstractNumId="2" w15:restartNumberingAfterBreak="0">
    <w:nsid w:val="0BFD0800"/>
    <w:multiLevelType w:val="hybridMultilevel"/>
    <w:tmpl w:val="3C5288EC"/>
    <w:lvl w:ilvl="0" w:tplc="32FA2552">
      <w:start w:val="1"/>
      <w:numFmt w:val="decimal"/>
      <w:lvlText w:val="%1."/>
      <w:lvlJc w:val="left"/>
      <w:pPr>
        <w:ind w:left="720" w:hanging="360"/>
      </w:pPr>
    </w:lvl>
    <w:lvl w:ilvl="1" w:tplc="3F783018">
      <w:start w:val="1"/>
      <w:numFmt w:val="lowerLetter"/>
      <w:lvlText w:val="%2."/>
      <w:lvlJc w:val="left"/>
      <w:pPr>
        <w:ind w:left="1440" w:hanging="360"/>
      </w:pPr>
    </w:lvl>
    <w:lvl w:ilvl="2" w:tplc="8698D618">
      <w:start w:val="1"/>
      <w:numFmt w:val="lowerRoman"/>
      <w:lvlText w:val="%3."/>
      <w:lvlJc w:val="right"/>
      <w:pPr>
        <w:ind w:left="2160" w:hanging="180"/>
      </w:pPr>
    </w:lvl>
    <w:lvl w:ilvl="3" w:tplc="0DD4C82A">
      <w:start w:val="1"/>
      <w:numFmt w:val="decimal"/>
      <w:lvlText w:val="%4."/>
      <w:lvlJc w:val="left"/>
      <w:pPr>
        <w:ind w:left="2880" w:hanging="360"/>
      </w:pPr>
    </w:lvl>
    <w:lvl w:ilvl="4" w:tplc="8D325D7E">
      <w:start w:val="1"/>
      <w:numFmt w:val="lowerLetter"/>
      <w:lvlText w:val="%5."/>
      <w:lvlJc w:val="left"/>
      <w:pPr>
        <w:ind w:left="3600" w:hanging="360"/>
      </w:pPr>
    </w:lvl>
    <w:lvl w:ilvl="5" w:tplc="3E661EF4">
      <w:start w:val="1"/>
      <w:numFmt w:val="lowerRoman"/>
      <w:lvlText w:val="%6."/>
      <w:lvlJc w:val="right"/>
      <w:pPr>
        <w:ind w:left="4320" w:hanging="180"/>
      </w:pPr>
    </w:lvl>
    <w:lvl w:ilvl="6" w:tplc="D4729AEE">
      <w:start w:val="1"/>
      <w:numFmt w:val="decimal"/>
      <w:lvlText w:val="%7."/>
      <w:lvlJc w:val="left"/>
      <w:pPr>
        <w:ind w:left="5040" w:hanging="360"/>
      </w:pPr>
    </w:lvl>
    <w:lvl w:ilvl="7" w:tplc="482C50F0">
      <w:start w:val="1"/>
      <w:numFmt w:val="lowerLetter"/>
      <w:lvlText w:val="%8."/>
      <w:lvlJc w:val="left"/>
      <w:pPr>
        <w:ind w:left="5760" w:hanging="360"/>
      </w:pPr>
    </w:lvl>
    <w:lvl w:ilvl="8" w:tplc="A1D4B1C6">
      <w:start w:val="1"/>
      <w:numFmt w:val="lowerRoman"/>
      <w:lvlText w:val="%9."/>
      <w:lvlJc w:val="right"/>
      <w:pPr>
        <w:ind w:left="6480" w:hanging="180"/>
      </w:pPr>
    </w:lvl>
  </w:abstractNum>
  <w:abstractNum w:abstractNumId="3" w15:restartNumberingAfterBreak="0">
    <w:nsid w:val="141766C7"/>
    <w:multiLevelType w:val="hybridMultilevel"/>
    <w:tmpl w:val="A956F1C2"/>
    <w:lvl w:ilvl="0" w:tplc="FFFFFFFF">
      <w:start w:val="1"/>
      <w:numFmt w:val="bullet"/>
      <w:lvlText w:val="o"/>
      <w:lvlJc w:val="left"/>
      <w:pPr>
        <w:ind w:left="1080" w:hanging="360"/>
      </w:pPr>
      <w:rPr>
        <w:rFonts w:hint="default" w:ascii="Courier New" w:hAnsi="Courier New"/>
        <w:b w:val="0"/>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4" w15:restartNumberingAfterBreak="0">
    <w:nsid w:val="1A8D854C"/>
    <w:multiLevelType w:val="hybridMultilevel"/>
    <w:tmpl w:val="21C044F0"/>
    <w:lvl w:ilvl="0" w:tplc="0DF85D6C">
      <w:start w:val="1"/>
      <w:numFmt w:val="bullet"/>
      <w:lvlText w:val=""/>
      <w:lvlJc w:val="left"/>
      <w:pPr>
        <w:ind w:left="720" w:hanging="360"/>
      </w:pPr>
      <w:rPr>
        <w:rFonts w:hint="default" w:ascii="Symbol" w:hAnsi="Symbol"/>
      </w:rPr>
    </w:lvl>
    <w:lvl w:ilvl="1" w:tplc="539AC9D4">
      <w:start w:val="1"/>
      <w:numFmt w:val="bullet"/>
      <w:lvlText w:val="o"/>
      <w:lvlJc w:val="left"/>
      <w:pPr>
        <w:ind w:left="1440" w:hanging="360"/>
      </w:pPr>
      <w:rPr>
        <w:rFonts w:hint="default" w:ascii="Courier New" w:hAnsi="Courier New"/>
      </w:rPr>
    </w:lvl>
    <w:lvl w:ilvl="2" w:tplc="85D47D88">
      <w:start w:val="1"/>
      <w:numFmt w:val="bullet"/>
      <w:lvlText w:val=""/>
      <w:lvlJc w:val="left"/>
      <w:pPr>
        <w:ind w:left="2160" w:hanging="360"/>
      </w:pPr>
      <w:rPr>
        <w:rFonts w:hint="default" w:ascii="Wingdings" w:hAnsi="Wingdings"/>
      </w:rPr>
    </w:lvl>
    <w:lvl w:ilvl="3" w:tplc="4AA4FA4A">
      <w:start w:val="1"/>
      <w:numFmt w:val="bullet"/>
      <w:lvlText w:val=""/>
      <w:lvlJc w:val="left"/>
      <w:pPr>
        <w:ind w:left="2880" w:hanging="360"/>
      </w:pPr>
      <w:rPr>
        <w:rFonts w:hint="default" w:ascii="Symbol" w:hAnsi="Symbol"/>
      </w:rPr>
    </w:lvl>
    <w:lvl w:ilvl="4" w:tplc="920C4A90">
      <w:start w:val="1"/>
      <w:numFmt w:val="bullet"/>
      <w:lvlText w:val="o"/>
      <w:lvlJc w:val="left"/>
      <w:pPr>
        <w:ind w:left="3600" w:hanging="360"/>
      </w:pPr>
      <w:rPr>
        <w:rFonts w:hint="default" w:ascii="Courier New" w:hAnsi="Courier New"/>
      </w:rPr>
    </w:lvl>
    <w:lvl w:ilvl="5" w:tplc="033EA8B6">
      <w:start w:val="1"/>
      <w:numFmt w:val="bullet"/>
      <w:lvlText w:val=""/>
      <w:lvlJc w:val="left"/>
      <w:pPr>
        <w:ind w:left="4320" w:hanging="360"/>
      </w:pPr>
      <w:rPr>
        <w:rFonts w:hint="default" w:ascii="Wingdings" w:hAnsi="Wingdings"/>
      </w:rPr>
    </w:lvl>
    <w:lvl w:ilvl="6" w:tplc="0226B740">
      <w:start w:val="1"/>
      <w:numFmt w:val="bullet"/>
      <w:lvlText w:val=""/>
      <w:lvlJc w:val="left"/>
      <w:pPr>
        <w:ind w:left="5040" w:hanging="360"/>
      </w:pPr>
      <w:rPr>
        <w:rFonts w:hint="default" w:ascii="Symbol" w:hAnsi="Symbol"/>
      </w:rPr>
    </w:lvl>
    <w:lvl w:ilvl="7" w:tplc="80A820A8">
      <w:start w:val="1"/>
      <w:numFmt w:val="bullet"/>
      <w:lvlText w:val="o"/>
      <w:lvlJc w:val="left"/>
      <w:pPr>
        <w:ind w:left="5760" w:hanging="360"/>
      </w:pPr>
      <w:rPr>
        <w:rFonts w:hint="default" w:ascii="Courier New" w:hAnsi="Courier New"/>
      </w:rPr>
    </w:lvl>
    <w:lvl w:ilvl="8" w:tplc="51CA3F32">
      <w:start w:val="1"/>
      <w:numFmt w:val="bullet"/>
      <w:lvlText w:val=""/>
      <w:lvlJc w:val="left"/>
      <w:pPr>
        <w:ind w:left="6480" w:hanging="360"/>
      </w:pPr>
      <w:rPr>
        <w:rFonts w:hint="default" w:ascii="Wingdings" w:hAnsi="Wingdings"/>
      </w:rPr>
    </w:lvl>
  </w:abstractNum>
  <w:abstractNum w:abstractNumId="5" w15:restartNumberingAfterBreak="0">
    <w:nsid w:val="23D64AE2"/>
    <w:multiLevelType w:val="hybridMultilevel"/>
    <w:tmpl w:val="FFB8D430"/>
    <w:lvl w:ilvl="0" w:tplc="D96A6554">
      <w:start w:val="1"/>
      <w:numFmt w:val="decimal"/>
      <w:lvlText w:val="%1."/>
      <w:lvlJc w:val="left"/>
      <w:pPr>
        <w:ind w:left="720" w:hanging="360"/>
      </w:pPr>
    </w:lvl>
    <w:lvl w:ilvl="1" w:tplc="CBFCF7C2">
      <w:start w:val="1"/>
      <w:numFmt w:val="lowerLetter"/>
      <w:lvlText w:val="%2."/>
      <w:lvlJc w:val="left"/>
      <w:pPr>
        <w:ind w:left="1440" w:hanging="360"/>
      </w:pPr>
    </w:lvl>
    <w:lvl w:ilvl="2" w:tplc="4F12F7A6">
      <w:start w:val="1"/>
      <w:numFmt w:val="lowerRoman"/>
      <w:lvlText w:val="%3."/>
      <w:lvlJc w:val="right"/>
      <w:pPr>
        <w:ind w:left="2160" w:hanging="180"/>
      </w:pPr>
    </w:lvl>
    <w:lvl w:ilvl="3" w:tplc="315878B6">
      <w:start w:val="1"/>
      <w:numFmt w:val="decimal"/>
      <w:lvlText w:val="%4."/>
      <w:lvlJc w:val="left"/>
      <w:pPr>
        <w:ind w:left="2880" w:hanging="360"/>
      </w:pPr>
    </w:lvl>
    <w:lvl w:ilvl="4" w:tplc="5D00350E">
      <w:start w:val="1"/>
      <w:numFmt w:val="lowerLetter"/>
      <w:lvlText w:val="%5."/>
      <w:lvlJc w:val="left"/>
      <w:pPr>
        <w:ind w:left="3600" w:hanging="360"/>
      </w:pPr>
    </w:lvl>
    <w:lvl w:ilvl="5" w:tplc="D55CC6CA">
      <w:start w:val="1"/>
      <w:numFmt w:val="lowerRoman"/>
      <w:lvlText w:val="%6."/>
      <w:lvlJc w:val="right"/>
      <w:pPr>
        <w:ind w:left="4320" w:hanging="180"/>
      </w:pPr>
    </w:lvl>
    <w:lvl w:ilvl="6" w:tplc="B442E9A2">
      <w:start w:val="1"/>
      <w:numFmt w:val="decimal"/>
      <w:lvlText w:val="%7."/>
      <w:lvlJc w:val="left"/>
      <w:pPr>
        <w:ind w:left="5040" w:hanging="360"/>
      </w:pPr>
    </w:lvl>
    <w:lvl w:ilvl="7" w:tplc="73D29B42">
      <w:start w:val="1"/>
      <w:numFmt w:val="lowerLetter"/>
      <w:lvlText w:val="%8."/>
      <w:lvlJc w:val="left"/>
      <w:pPr>
        <w:ind w:left="5760" w:hanging="360"/>
      </w:pPr>
    </w:lvl>
    <w:lvl w:ilvl="8" w:tplc="C3AE674E">
      <w:start w:val="1"/>
      <w:numFmt w:val="lowerRoman"/>
      <w:lvlText w:val="%9."/>
      <w:lvlJc w:val="right"/>
      <w:pPr>
        <w:ind w:left="6480" w:hanging="180"/>
      </w:pPr>
    </w:lvl>
  </w:abstractNum>
  <w:abstractNum w:abstractNumId="6" w15:restartNumberingAfterBreak="0">
    <w:nsid w:val="265115A3"/>
    <w:multiLevelType w:val="hybridMultilevel"/>
    <w:tmpl w:val="25C66852"/>
    <w:lvl w:ilvl="0" w:tplc="9D7052AC">
      <w:start w:val="1"/>
      <w:numFmt w:val="decimal"/>
      <w:lvlText w:val="%1."/>
      <w:lvlJc w:val="left"/>
      <w:pPr>
        <w:ind w:left="720" w:hanging="360"/>
      </w:pPr>
    </w:lvl>
    <w:lvl w:ilvl="1" w:tplc="1592E204">
      <w:start w:val="1"/>
      <w:numFmt w:val="lowerLetter"/>
      <w:lvlText w:val="%2."/>
      <w:lvlJc w:val="left"/>
      <w:pPr>
        <w:ind w:left="1440" w:hanging="360"/>
      </w:pPr>
    </w:lvl>
    <w:lvl w:ilvl="2" w:tplc="51BE6D60">
      <w:start w:val="1"/>
      <w:numFmt w:val="lowerRoman"/>
      <w:lvlText w:val="%3."/>
      <w:lvlJc w:val="right"/>
      <w:pPr>
        <w:ind w:left="2160" w:hanging="180"/>
      </w:pPr>
    </w:lvl>
    <w:lvl w:ilvl="3" w:tplc="8B1AE7C4">
      <w:start w:val="1"/>
      <w:numFmt w:val="decimal"/>
      <w:lvlText w:val="%4."/>
      <w:lvlJc w:val="left"/>
      <w:pPr>
        <w:ind w:left="2880" w:hanging="360"/>
      </w:pPr>
    </w:lvl>
    <w:lvl w:ilvl="4" w:tplc="D464A83C">
      <w:start w:val="1"/>
      <w:numFmt w:val="lowerLetter"/>
      <w:lvlText w:val="%5."/>
      <w:lvlJc w:val="left"/>
      <w:pPr>
        <w:ind w:left="3600" w:hanging="360"/>
      </w:pPr>
    </w:lvl>
    <w:lvl w:ilvl="5" w:tplc="9EDE3246">
      <w:start w:val="1"/>
      <w:numFmt w:val="lowerRoman"/>
      <w:lvlText w:val="%6."/>
      <w:lvlJc w:val="right"/>
      <w:pPr>
        <w:ind w:left="4320" w:hanging="180"/>
      </w:pPr>
    </w:lvl>
    <w:lvl w:ilvl="6" w:tplc="16B458E2">
      <w:start w:val="1"/>
      <w:numFmt w:val="decimal"/>
      <w:lvlText w:val="%7."/>
      <w:lvlJc w:val="left"/>
      <w:pPr>
        <w:ind w:left="5040" w:hanging="360"/>
      </w:pPr>
    </w:lvl>
    <w:lvl w:ilvl="7" w:tplc="2D0A30F6">
      <w:start w:val="1"/>
      <w:numFmt w:val="lowerLetter"/>
      <w:lvlText w:val="%8."/>
      <w:lvlJc w:val="left"/>
      <w:pPr>
        <w:ind w:left="5760" w:hanging="360"/>
      </w:pPr>
    </w:lvl>
    <w:lvl w:ilvl="8" w:tplc="C568ACF8">
      <w:start w:val="1"/>
      <w:numFmt w:val="lowerRoman"/>
      <w:lvlText w:val="%9."/>
      <w:lvlJc w:val="right"/>
      <w:pPr>
        <w:ind w:left="6480" w:hanging="180"/>
      </w:pPr>
    </w:lvl>
  </w:abstractNum>
  <w:abstractNum w:abstractNumId="7" w15:restartNumberingAfterBreak="0">
    <w:nsid w:val="35B80F21"/>
    <w:multiLevelType w:val="hybridMultilevel"/>
    <w:tmpl w:val="0C429A74"/>
    <w:lvl w:ilvl="0" w:tplc="04140003">
      <w:start w:val="1"/>
      <w:numFmt w:val="bullet"/>
      <w:lvlText w:val="o"/>
      <w:lvlJc w:val="left"/>
      <w:pPr>
        <w:ind w:left="1440" w:hanging="360"/>
      </w:pPr>
      <w:rPr>
        <w:rFonts w:hint="default" w:ascii="Courier New" w:hAnsi="Courier New" w:cs="Courier New"/>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8" w15:restartNumberingAfterBreak="0">
    <w:nsid w:val="3FD616A0"/>
    <w:multiLevelType w:val="hybridMultilevel"/>
    <w:tmpl w:val="674A121C"/>
    <w:lvl w:ilvl="0" w:tplc="15C6BB34">
      <w:start w:val="1"/>
      <w:numFmt w:val="decimal"/>
      <w:lvlText w:val="%1."/>
      <w:lvlJc w:val="left"/>
      <w:pPr>
        <w:ind w:left="720" w:hanging="360"/>
      </w:pPr>
    </w:lvl>
    <w:lvl w:ilvl="1" w:tplc="40A8D460">
      <w:start w:val="1"/>
      <w:numFmt w:val="lowerLetter"/>
      <w:lvlText w:val="%2."/>
      <w:lvlJc w:val="left"/>
      <w:pPr>
        <w:ind w:left="1440" w:hanging="360"/>
      </w:pPr>
    </w:lvl>
    <w:lvl w:ilvl="2" w:tplc="E808223C">
      <w:start w:val="1"/>
      <w:numFmt w:val="lowerRoman"/>
      <w:lvlText w:val="%3."/>
      <w:lvlJc w:val="right"/>
      <w:pPr>
        <w:ind w:left="2160" w:hanging="180"/>
      </w:pPr>
    </w:lvl>
    <w:lvl w:ilvl="3" w:tplc="B860C218">
      <w:start w:val="1"/>
      <w:numFmt w:val="decimal"/>
      <w:lvlText w:val="%4."/>
      <w:lvlJc w:val="left"/>
      <w:pPr>
        <w:ind w:left="2880" w:hanging="360"/>
      </w:pPr>
    </w:lvl>
    <w:lvl w:ilvl="4" w:tplc="ACAA640C">
      <w:start w:val="1"/>
      <w:numFmt w:val="lowerLetter"/>
      <w:lvlText w:val="%5."/>
      <w:lvlJc w:val="left"/>
      <w:pPr>
        <w:ind w:left="3600" w:hanging="360"/>
      </w:pPr>
    </w:lvl>
    <w:lvl w:ilvl="5" w:tplc="86B0A75A">
      <w:start w:val="1"/>
      <w:numFmt w:val="lowerRoman"/>
      <w:lvlText w:val="%6."/>
      <w:lvlJc w:val="right"/>
      <w:pPr>
        <w:ind w:left="4320" w:hanging="180"/>
      </w:pPr>
    </w:lvl>
    <w:lvl w:ilvl="6" w:tplc="AF1652FA">
      <w:start w:val="1"/>
      <w:numFmt w:val="decimal"/>
      <w:lvlText w:val="%7."/>
      <w:lvlJc w:val="left"/>
      <w:pPr>
        <w:ind w:left="5040" w:hanging="360"/>
      </w:pPr>
    </w:lvl>
    <w:lvl w:ilvl="7" w:tplc="D600666A">
      <w:start w:val="1"/>
      <w:numFmt w:val="lowerLetter"/>
      <w:lvlText w:val="%8."/>
      <w:lvlJc w:val="left"/>
      <w:pPr>
        <w:ind w:left="5760" w:hanging="360"/>
      </w:pPr>
    </w:lvl>
    <w:lvl w:ilvl="8" w:tplc="477821EA">
      <w:start w:val="1"/>
      <w:numFmt w:val="lowerRoman"/>
      <w:lvlText w:val="%9."/>
      <w:lvlJc w:val="right"/>
      <w:pPr>
        <w:ind w:left="6480" w:hanging="180"/>
      </w:pPr>
    </w:lvl>
  </w:abstractNum>
  <w:abstractNum w:abstractNumId="9" w15:restartNumberingAfterBreak="0">
    <w:nsid w:val="408956BB"/>
    <w:multiLevelType w:val="hybridMultilevel"/>
    <w:tmpl w:val="956E221C"/>
    <w:lvl w:ilvl="0" w:tplc="13B45C56">
      <w:start w:val="1"/>
      <w:numFmt w:val="bullet"/>
      <w:lvlText w:val=""/>
      <w:lvlJc w:val="left"/>
      <w:pPr>
        <w:ind w:left="720" w:hanging="360"/>
      </w:pPr>
      <w:rPr>
        <w:rFonts w:hint="default" w:ascii="Symbol" w:hAnsi="Symbol"/>
      </w:rPr>
    </w:lvl>
    <w:lvl w:ilvl="1" w:tplc="A1886768">
      <w:start w:val="1"/>
      <w:numFmt w:val="bullet"/>
      <w:lvlText w:val="o"/>
      <w:lvlJc w:val="left"/>
      <w:pPr>
        <w:ind w:left="1440" w:hanging="360"/>
      </w:pPr>
      <w:rPr>
        <w:rFonts w:hint="default" w:ascii="Courier New" w:hAnsi="Courier New"/>
      </w:rPr>
    </w:lvl>
    <w:lvl w:ilvl="2" w:tplc="5BDA1644">
      <w:start w:val="1"/>
      <w:numFmt w:val="bullet"/>
      <w:lvlText w:val=""/>
      <w:lvlJc w:val="left"/>
      <w:pPr>
        <w:ind w:left="2160" w:hanging="360"/>
      </w:pPr>
      <w:rPr>
        <w:rFonts w:hint="default" w:ascii="Wingdings" w:hAnsi="Wingdings"/>
      </w:rPr>
    </w:lvl>
    <w:lvl w:ilvl="3" w:tplc="75FA7224">
      <w:start w:val="1"/>
      <w:numFmt w:val="bullet"/>
      <w:lvlText w:val=""/>
      <w:lvlJc w:val="left"/>
      <w:pPr>
        <w:ind w:left="2880" w:hanging="360"/>
      </w:pPr>
      <w:rPr>
        <w:rFonts w:hint="default" w:ascii="Symbol" w:hAnsi="Symbol"/>
      </w:rPr>
    </w:lvl>
    <w:lvl w:ilvl="4" w:tplc="4F3E97C8">
      <w:start w:val="1"/>
      <w:numFmt w:val="bullet"/>
      <w:lvlText w:val="o"/>
      <w:lvlJc w:val="left"/>
      <w:pPr>
        <w:ind w:left="3600" w:hanging="360"/>
      </w:pPr>
      <w:rPr>
        <w:rFonts w:hint="default" w:ascii="Courier New" w:hAnsi="Courier New"/>
      </w:rPr>
    </w:lvl>
    <w:lvl w:ilvl="5" w:tplc="6D6C2D32">
      <w:start w:val="1"/>
      <w:numFmt w:val="bullet"/>
      <w:lvlText w:val=""/>
      <w:lvlJc w:val="left"/>
      <w:pPr>
        <w:ind w:left="4320" w:hanging="360"/>
      </w:pPr>
      <w:rPr>
        <w:rFonts w:hint="default" w:ascii="Wingdings" w:hAnsi="Wingdings"/>
      </w:rPr>
    </w:lvl>
    <w:lvl w:ilvl="6" w:tplc="665C7438">
      <w:start w:val="1"/>
      <w:numFmt w:val="bullet"/>
      <w:lvlText w:val=""/>
      <w:lvlJc w:val="left"/>
      <w:pPr>
        <w:ind w:left="5040" w:hanging="360"/>
      </w:pPr>
      <w:rPr>
        <w:rFonts w:hint="default" w:ascii="Symbol" w:hAnsi="Symbol"/>
      </w:rPr>
    </w:lvl>
    <w:lvl w:ilvl="7" w:tplc="0590D922">
      <w:start w:val="1"/>
      <w:numFmt w:val="bullet"/>
      <w:lvlText w:val="o"/>
      <w:lvlJc w:val="left"/>
      <w:pPr>
        <w:ind w:left="5760" w:hanging="360"/>
      </w:pPr>
      <w:rPr>
        <w:rFonts w:hint="default" w:ascii="Courier New" w:hAnsi="Courier New"/>
      </w:rPr>
    </w:lvl>
    <w:lvl w:ilvl="8" w:tplc="78EA31C2">
      <w:start w:val="1"/>
      <w:numFmt w:val="bullet"/>
      <w:lvlText w:val=""/>
      <w:lvlJc w:val="left"/>
      <w:pPr>
        <w:ind w:left="6480" w:hanging="360"/>
      </w:pPr>
      <w:rPr>
        <w:rFonts w:hint="default" w:ascii="Wingdings" w:hAnsi="Wingdings"/>
      </w:rPr>
    </w:lvl>
  </w:abstractNum>
  <w:abstractNum w:abstractNumId="10" w15:restartNumberingAfterBreak="0">
    <w:nsid w:val="43A55C52"/>
    <w:multiLevelType w:val="hybridMultilevel"/>
    <w:tmpl w:val="E15C32C2"/>
    <w:lvl w:ilvl="0" w:tplc="B4F479EC">
      <w:start w:val="1"/>
      <w:numFmt w:val="bullet"/>
      <w:lvlText w:val=""/>
      <w:lvlJc w:val="left"/>
      <w:pPr>
        <w:ind w:left="720" w:hanging="360"/>
      </w:pPr>
      <w:rPr>
        <w:rFonts w:hint="default" w:ascii="Symbol" w:hAnsi="Symbol"/>
      </w:rPr>
    </w:lvl>
    <w:lvl w:ilvl="1" w:tplc="C452FBC8">
      <w:start w:val="1"/>
      <w:numFmt w:val="bullet"/>
      <w:lvlText w:val=""/>
      <w:lvlJc w:val="left"/>
      <w:pPr>
        <w:ind w:left="1440" w:hanging="360"/>
      </w:pPr>
      <w:rPr>
        <w:rFonts w:hint="default" w:ascii="Symbol" w:hAnsi="Symbol"/>
      </w:rPr>
    </w:lvl>
    <w:lvl w:ilvl="2" w:tplc="ABCA1708">
      <w:start w:val="1"/>
      <w:numFmt w:val="bullet"/>
      <w:lvlText w:val=""/>
      <w:lvlJc w:val="left"/>
      <w:pPr>
        <w:ind w:left="2160" w:hanging="360"/>
      </w:pPr>
      <w:rPr>
        <w:rFonts w:hint="default" w:ascii="Wingdings" w:hAnsi="Wingdings"/>
      </w:rPr>
    </w:lvl>
    <w:lvl w:ilvl="3" w:tplc="161A6254">
      <w:start w:val="1"/>
      <w:numFmt w:val="bullet"/>
      <w:lvlText w:val=""/>
      <w:lvlJc w:val="left"/>
      <w:pPr>
        <w:ind w:left="2880" w:hanging="360"/>
      </w:pPr>
      <w:rPr>
        <w:rFonts w:hint="default" w:ascii="Symbol" w:hAnsi="Symbol"/>
      </w:rPr>
    </w:lvl>
    <w:lvl w:ilvl="4" w:tplc="A7308884">
      <w:start w:val="1"/>
      <w:numFmt w:val="bullet"/>
      <w:lvlText w:val="o"/>
      <w:lvlJc w:val="left"/>
      <w:pPr>
        <w:ind w:left="3600" w:hanging="360"/>
      </w:pPr>
      <w:rPr>
        <w:rFonts w:hint="default" w:ascii="Courier New" w:hAnsi="Courier New"/>
      </w:rPr>
    </w:lvl>
    <w:lvl w:ilvl="5" w:tplc="B16E5832">
      <w:start w:val="1"/>
      <w:numFmt w:val="bullet"/>
      <w:lvlText w:val=""/>
      <w:lvlJc w:val="left"/>
      <w:pPr>
        <w:ind w:left="4320" w:hanging="360"/>
      </w:pPr>
      <w:rPr>
        <w:rFonts w:hint="default" w:ascii="Wingdings" w:hAnsi="Wingdings"/>
      </w:rPr>
    </w:lvl>
    <w:lvl w:ilvl="6" w:tplc="124A0BB4">
      <w:start w:val="1"/>
      <w:numFmt w:val="bullet"/>
      <w:lvlText w:val=""/>
      <w:lvlJc w:val="left"/>
      <w:pPr>
        <w:ind w:left="5040" w:hanging="360"/>
      </w:pPr>
      <w:rPr>
        <w:rFonts w:hint="default" w:ascii="Symbol" w:hAnsi="Symbol"/>
      </w:rPr>
    </w:lvl>
    <w:lvl w:ilvl="7" w:tplc="571404CC">
      <w:start w:val="1"/>
      <w:numFmt w:val="bullet"/>
      <w:lvlText w:val="o"/>
      <w:lvlJc w:val="left"/>
      <w:pPr>
        <w:ind w:left="5760" w:hanging="360"/>
      </w:pPr>
      <w:rPr>
        <w:rFonts w:hint="default" w:ascii="Courier New" w:hAnsi="Courier New"/>
      </w:rPr>
    </w:lvl>
    <w:lvl w:ilvl="8" w:tplc="638A40C4">
      <w:start w:val="1"/>
      <w:numFmt w:val="bullet"/>
      <w:lvlText w:val=""/>
      <w:lvlJc w:val="left"/>
      <w:pPr>
        <w:ind w:left="6480" w:hanging="360"/>
      </w:pPr>
      <w:rPr>
        <w:rFonts w:hint="default" w:ascii="Wingdings" w:hAnsi="Wingdings"/>
      </w:rPr>
    </w:lvl>
  </w:abstractNum>
  <w:abstractNum w:abstractNumId="11" w15:restartNumberingAfterBreak="0">
    <w:nsid w:val="4E38B2D8"/>
    <w:multiLevelType w:val="hybridMultilevel"/>
    <w:tmpl w:val="A83C8A0A"/>
    <w:lvl w:ilvl="0" w:tplc="0F3270EA">
      <w:start w:val="1"/>
      <w:numFmt w:val="bullet"/>
      <w:lvlText w:val=""/>
      <w:lvlJc w:val="left"/>
      <w:pPr>
        <w:ind w:left="720" w:hanging="360"/>
      </w:pPr>
      <w:rPr>
        <w:rFonts w:hint="default" w:ascii="Symbol" w:hAnsi="Symbol"/>
      </w:rPr>
    </w:lvl>
    <w:lvl w:ilvl="1" w:tplc="2FE61726">
      <w:start w:val="1"/>
      <w:numFmt w:val="bullet"/>
      <w:lvlText w:val="o"/>
      <w:lvlJc w:val="left"/>
      <w:pPr>
        <w:ind w:left="1440" w:hanging="360"/>
      </w:pPr>
      <w:rPr>
        <w:rFonts w:hint="default" w:ascii="Courier New" w:hAnsi="Courier New"/>
      </w:rPr>
    </w:lvl>
    <w:lvl w:ilvl="2" w:tplc="7EE821BA">
      <w:start w:val="1"/>
      <w:numFmt w:val="bullet"/>
      <w:lvlText w:val=""/>
      <w:lvlJc w:val="left"/>
      <w:pPr>
        <w:ind w:left="2160" w:hanging="360"/>
      </w:pPr>
      <w:rPr>
        <w:rFonts w:hint="default" w:ascii="Wingdings" w:hAnsi="Wingdings"/>
      </w:rPr>
    </w:lvl>
    <w:lvl w:ilvl="3" w:tplc="5806330C">
      <w:start w:val="1"/>
      <w:numFmt w:val="bullet"/>
      <w:lvlText w:val=""/>
      <w:lvlJc w:val="left"/>
      <w:pPr>
        <w:ind w:left="2880" w:hanging="360"/>
      </w:pPr>
      <w:rPr>
        <w:rFonts w:hint="default" w:ascii="Symbol" w:hAnsi="Symbol"/>
      </w:rPr>
    </w:lvl>
    <w:lvl w:ilvl="4" w:tplc="E08C122A">
      <w:start w:val="1"/>
      <w:numFmt w:val="bullet"/>
      <w:lvlText w:val="o"/>
      <w:lvlJc w:val="left"/>
      <w:pPr>
        <w:ind w:left="3600" w:hanging="360"/>
      </w:pPr>
      <w:rPr>
        <w:rFonts w:hint="default" w:ascii="Courier New" w:hAnsi="Courier New"/>
      </w:rPr>
    </w:lvl>
    <w:lvl w:ilvl="5" w:tplc="3E1C24D0">
      <w:start w:val="1"/>
      <w:numFmt w:val="bullet"/>
      <w:lvlText w:val=""/>
      <w:lvlJc w:val="left"/>
      <w:pPr>
        <w:ind w:left="4320" w:hanging="360"/>
      </w:pPr>
      <w:rPr>
        <w:rFonts w:hint="default" w:ascii="Wingdings" w:hAnsi="Wingdings"/>
      </w:rPr>
    </w:lvl>
    <w:lvl w:ilvl="6" w:tplc="A16AFBA8">
      <w:start w:val="1"/>
      <w:numFmt w:val="bullet"/>
      <w:lvlText w:val=""/>
      <w:lvlJc w:val="left"/>
      <w:pPr>
        <w:ind w:left="5040" w:hanging="360"/>
      </w:pPr>
      <w:rPr>
        <w:rFonts w:hint="default" w:ascii="Symbol" w:hAnsi="Symbol"/>
      </w:rPr>
    </w:lvl>
    <w:lvl w:ilvl="7" w:tplc="17E2848C">
      <w:start w:val="1"/>
      <w:numFmt w:val="bullet"/>
      <w:lvlText w:val="o"/>
      <w:lvlJc w:val="left"/>
      <w:pPr>
        <w:ind w:left="5760" w:hanging="360"/>
      </w:pPr>
      <w:rPr>
        <w:rFonts w:hint="default" w:ascii="Courier New" w:hAnsi="Courier New"/>
      </w:rPr>
    </w:lvl>
    <w:lvl w:ilvl="8" w:tplc="65A4C684">
      <w:start w:val="1"/>
      <w:numFmt w:val="bullet"/>
      <w:lvlText w:val=""/>
      <w:lvlJc w:val="left"/>
      <w:pPr>
        <w:ind w:left="6480" w:hanging="360"/>
      </w:pPr>
      <w:rPr>
        <w:rFonts w:hint="default" w:ascii="Wingdings" w:hAnsi="Wingdings"/>
      </w:rPr>
    </w:lvl>
  </w:abstractNum>
  <w:abstractNum w:abstractNumId="12" w15:restartNumberingAfterBreak="0">
    <w:nsid w:val="503DDEFB"/>
    <w:multiLevelType w:val="hybridMultilevel"/>
    <w:tmpl w:val="A32E8E30"/>
    <w:lvl w:ilvl="0" w:tplc="5FCA1E00">
      <w:start w:val="1"/>
      <w:numFmt w:val="bullet"/>
      <w:lvlText w:val=""/>
      <w:lvlJc w:val="left"/>
      <w:pPr>
        <w:ind w:left="1068" w:hanging="360"/>
      </w:pPr>
      <w:rPr>
        <w:rFonts w:hint="default" w:ascii="Symbol" w:hAnsi="Symbol"/>
      </w:rPr>
    </w:lvl>
    <w:lvl w:ilvl="1" w:tplc="620CCC58">
      <w:start w:val="1"/>
      <w:numFmt w:val="bullet"/>
      <w:lvlText w:val="o"/>
      <w:lvlJc w:val="left"/>
      <w:pPr>
        <w:ind w:left="1788" w:hanging="360"/>
      </w:pPr>
      <w:rPr>
        <w:rFonts w:hint="default" w:ascii="Courier New" w:hAnsi="Courier New"/>
      </w:rPr>
    </w:lvl>
    <w:lvl w:ilvl="2" w:tplc="FADC617A">
      <w:start w:val="1"/>
      <w:numFmt w:val="bullet"/>
      <w:lvlText w:val=""/>
      <w:lvlJc w:val="left"/>
      <w:pPr>
        <w:ind w:left="2508" w:hanging="360"/>
      </w:pPr>
      <w:rPr>
        <w:rFonts w:hint="default" w:ascii="Wingdings" w:hAnsi="Wingdings"/>
      </w:rPr>
    </w:lvl>
    <w:lvl w:ilvl="3" w:tplc="DC8EE0C2">
      <w:start w:val="1"/>
      <w:numFmt w:val="bullet"/>
      <w:lvlText w:val=""/>
      <w:lvlJc w:val="left"/>
      <w:pPr>
        <w:ind w:left="3228" w:hanging="360"/>
      </w:pPr>
      <w:rPr>
        <w:rFonts w:hint="default" w:ascii="Symbol" w:hAnsi="Symbol"/>
      </w:rPr>
    </w:lvl>
    <w:lvl w:ilvl="4" w:tplc="0790786E">
      <w:start w:val="1"/>
      <w:numFmt w:val="bullet"/>
      <w:lvlText w:val="o"/>
      <w:lvlJc w:val="left"/>
      <w:pPr>
        <w:ind w:left="3948" w:hanging="360"/>
      </w:pPr>
      <w:rPr>
        <w:rFonts w:hint="default" w:ascii="Courier New" w:hAnsi="Courier New"/>
      </w:rPr>
    </w:lvl>
    <w:lvl w:ilvl="5" w:tplc="A426D610">
      <w:start w:val="1"/>
      <w:numFmt w:val="bullet"/>
      <w:lvlText w:val=""/>
      <w:lvlJc w:val="left"/>
      <w:pPr>
        <w:ind w:left="4668" w:hanging="360"/>
      </w:pPr>
      <w:rPr>
        <w:rFonts w:hint="default" w:ascii="Wingdings" w:hAnsi="Wingdings"/>
      </w:rPr>
    </w:lvl>
    <w:lvl w:ilvl="6" w:tplc="BA644758">
      <w:start w:val="1"/>
      <w:numFmt w:val="bullet"/>
      <w:lvlText w:val=""/>
      <w:lvlJc w:val="left"/>
      <w:pPr>
        <w:ind w:left="5388" w:hanging="360"/>
      </w:pPr>
      <w:rPr>
        <w:rFonts w:hint="default" w:ascii="Symbol" w:hAnsi="Symbol"/>
      </w:rPr>
    </w:lvl>
    <w:lvl w:ilvl="7" w:tplc="8F2C0D38">
      <w:start w:val="1"/>
      <w:numFmt w:val="bullet"/>
      <w:lvlText w:val="o"/>
      <w:lvlJc w:val="left"/>
      <w:pPr>
        <w:ind w:left="6108" w:hanging="360"/>
      </w:pPr>
      <w:rPr>
        <w:rFonts w:hint="default" w:ascii="Courier New" w:hAnsi="Courier New"/>
      </w:rPr>
    </w:lvl>
    <w:lvl w:ilvl="8" w:tplc="99607808">
      <w:start w:val="1"/>
      <w:numFmt w:val="bullet"/>
      <w:lvlText w:val=""/>
      <w:lvlJc w:val="left"/>
      <w:pPr>
        <w:ind w:left="6828" w:hanging="360"/>
      </w:pPr>
      <w:rPr>
        <w:rFonts w:hint="default" w:ascii="Wingdings" w:hAnsi="Wingdings"/>
      </w:rPr>
    </w:lvl>
  </w:abstractNum>
  <w:abstractNum w:abstractNumId="13" w15:restartNumberingAfterBreak="0">
    <w:nsid w:val="52C803E1"/>
    <w:multiLevelType w:val="hybridMultilevel"/>
    <w:tmpl w:val="92E6048E"/>
    <w:lvl w:ilvl="0" w:tplc="FFFFFFF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4033074"/>
    <w:multiLevelType w:val="hybridMultilevel"/>
    <w:tmpl w:val="25742236"/>
    <w:lvl w:ilvl="0" w:tplc="04140005">
      <w:start w:val="1"/>
      <w:numFmt w:val="bullet"/>
      <w:lvlText w:val=""/>
      <w:lvlJc w:val="left"/>
      <w:pPr>
        <w:tabs>
          <w:tab w:val="num" w:pos="1428"/>
        </w:tabs>
        <w:ind w:left="1428" w:hanging="360"/>
      </w:pPr>
      <w:rPr>
        <w:rFonts w:hint="default" w:ascii="Wingdings" w:hAnsi="Wingdings"/>
      </w:rPr>
    </w:lvl>
    <w:lvl w:ilvl="1" w:tplc="04140003">
      <w:start w:val="1"/>
      <w:numFmt w:val="bullet"/>
      <w:lvlText w:val="o"/>
      <w:lvlJc w:val="left"/>
      <w:pPr>
        <w:tabs>
          <w:tab w:val="num" w:pos="2148"/>
        </w:tabs>
        <w:ind w:left="2148" w:hanging="360"/>
      </w:pPr>
      <w:rPr>
        <w:rFonts w:hint="default" w:ascii="Courier New" w:hAnsi="Courier New" w:cs="Courier New"/>
      </w:rPr>
    </w:lvl>
    <w:lvl w:ilvl="2" w:tplc="04140005" w:tentative="1">
      <w:start w:val="1"/>
      <w:numFmt w:val="bullet"/>
      <w:lvlText w:val=""/>
      <w:lvlJc w:val="left"/>
      <w:pPr>
        <w:tabs>
          <w:tab w:val="num" w:pos="2868"/>
        </w:tabs>
        <w:ind w:left="2868" w:hanging="360"/>
      </w:pPr>
      <w:rPr>
        <w:rFonts w:hint="default" w:ascii="Wingdings" w:hAnsi="Wingdings"/>
      </w:rPr>
    </w:lvl>
    <w:lvl w:ilvl="3" w:tplc="04140001" w:tentative="1">
      <w:start w:val="1"/>
      <w:numFmt w:val="bullet"/>
      <w:lvlText w:val=""/>
      <w:lvlJc w:val="left"/>
      <w:pPr>
        <w:tabs>
          <w:tab w:val="num" w:pos="3588"/>
        </w:tabs>
        <w:ind w:left="3588" w:hanging="360"/>
      </w:pPr>
      <w:rPr>
        <w:rFonts w:hint="default" w:ascii="Symbol" w:hAnsi="Symbol"/>
      </w:rPr>
    </w:lvl>
    <w:lvl w:ilvl="4" w:tplc="04140003" w:tentative="1">
      <w:start w:val="1"/>
      <w:numFmt w:val="bullet"/>
      <w:lvlText w:val="o"/>
      <w:lvlJc w:val="left"/>
      <w:pPr>
        <w:tabs>
          <w:tab w:val="num" w:pos="4308"/>
        </w:tabs>
        <w:ind w:left="4308" w:hanging="360"/>
      </w:pPr>
      <w:rPr>
        <w:rFonts w:hint="default" w:ascii="Courier New" w:hAnsi="Courier New" w:cs="Courier New"/>
      </w:rPr>
    </w:lvl>
    <w:lvl w:ilvl="5" w:tplc="04140005" w:tentative="1">
      <w:start w:val="1"/>
      <w:numFmt w:val="bullet"/>
      <w:lvlText w:val=""/>
      <w:lvlJc w:val="left"/>
      <w:pPr>
        <w:tabs>
          <w:tab w:val="num" w:pos="5028"/>
        </w:tabs>
        <w:ind w:left="5028" w:hanging="360"/>
      </w:pPr>
      <w:rPr>
        <w:rFonts w:hint="default" w:ascii="Wingdings" w:hAnsi="Wingdings"/>
      </w:rPr>
    </w:lvl>
    <w:lvl w:ilvl="6" w:tplc="04140001" w:tentative="1">
      <w:start w:val="1"/>
      <w:numFmt w:val="bullet"/>
      <w:lvlText w:val=""/>
      <w:lvlJc w:val="left"/>
      <w:pPr>
        <w:tabs>
          <w:tab w:val="num" w:pos="5748"/>
        </w:tabs>
        <w:ind w:left="5748" w:hanging="360"/>
      </w:pPr>
      <w:rPr>
        <w:rFonts w:hint="default" w:ascii="Symbol" w:hAnsi="Symbol"/>
      </w:rPr>
    </w:lvl>
    <w:lvl w:ilvl="7" w:tplc="04140003" w:tentative="1">
      <w:start w:val="1"/>
      <w:numFmt w:val="bullet"/>
      <w:lvlText w:val="o"/>
      <w:lvlJc w:val="left"/>
      <w:pPr>
        <w:tabs>
          <w:tab w:val="num" w:pos="6468"/>
        </w:tabs>
        <w:ind w:left="6468" w:hanging="360"/>
      </w:pPr>
      <w:rPr>
        <w:rFonts w:hint="default" w:ascii="Courier New" w:hAnsi="Courier New" w:cs="Courier New"/>
      </w:rPr>
    </w:lvl>
    <w:lvl w:ilvl="8" w:tplc="04140005" w:tentative="1">
      <w:start w:val="1"/>
      <w:numFmt w:val="bullet"/>
      <w:lvlText w:val=""/>
      <w:lvlJc w:val="left"/>
      <w:pPr>
        <w:tabs>
          <w:tab w:val="num" w:pos="7188"/>
        </w:tabs>
        <w:ind w:left="7188" w:hanging="360"/>
      </w:pPr>
      <w:rPr>
        <w:rFonts w:hint="default" w:ascii="Wingdings" w:hAnsi="Wingdings"/>
      </w:rPr>
    </w:lvl>
  </w:abstractNum>
  <w:abstractNum w:abstractNumId="15" w15:restartNumberingAfterBreak="0">
    <w:nsid w:val="54BF668F"/>
    <w:multiLevelType w:val="hybridMultilevel"/>
    <w:tmpl w:val="6CFA0F26"/>
    <w:lvl w:ilvl="0" w:tplc="64DA760A">
      <w:start w:val="1"/>
      <w:numFmt w:val="bullet"/>
      <w:lvlText w:val="o"/>
      <w:lvlJc w:val="left"/>
      <w:pPr>
        <w:ind w:left="720" w:hanging="360"/>
      </w:pPr>
      <w:rPr>
        <w:rFonts w:hint="default" w:ascii="Courier New" w:hAnsi="Courier New"/>
      </w:rPr>
    </w:lvl>
    <w:lvl w:ilvl="1" w:tplc="FA7AC1D4">
      <w:start w:val="1"/>
      <w:numFmt w:val="bullet"/>
      <w:lvlText w:val="o"/>
      <w:lvlJc w:val="left"/>
      <w:pPr>
        <w:ind w:left="1440" w:hanging="360"/>
      </w:pPr>
      <w:rPr>
        <w:rFonts w:hint="default" w:ascii="Courier New" w:hAnsi="Courier New"/>
      </w:rPr>
    </w:lvl>
    <w:lvl w:ilvl="2" w:tplc="949002B0">
      <w:start w:val="1"/>
      <w:numFmt w:val="bullet"/>
      <w:lvlText w:val=""/>
      <w:lvlJc w:val="left"/>
      <w:pPr>
        <w:ind w:left="2160" w:hanging="360"/>
      </w:pPr>
      <w:rPr>
        <w:rFonts w:hint="default" w:ascii="Wingdings" w:hAnsi="Wingdings"/>
      </w:rPr>
    </w:lvl>
    <w:lvl w:ilvl="3" w:tplc="6C40720E">
      <w:start w:val="1"/>
      <w:numFmt w:val="bullet"/>
      <w:lvlText w:val=""/>
      <w:lvlJc w:val="left"/>
      <w:pPr>
        <w:ind w:left="2880" w:hanging="360"/>
      </w:pPr>
      <w:rPr>
        <w:rFonts w:hint="default" w:ascii="Symbol" w:hAnsi="Symbol"/>
      </w:rPr>
    </w:lvl>
    <w:lvl w:ilvl="4" w:tplc="145A3F1C">
      <w:start w:val="1"/>
      <w:numFmt w:val="bullet"/>
      <w:lvlText w:val="o"/>
      <w:lvlJc w:val="left"/>
      <w:pPr>
        <w:ind w:left="3600" w:hanging="360"/>
      </w:pPr>
      <w:rPr>
        <w:rFonts w:hint="default" w:ascii="Courier New" w:hAnsi="Courier New"/>
      </w:rPr>
    </w:lvl>
    <w:lvl w:ilvl="5" w:tplc="6F7696CA">
      <w:start w:val="1"/>
      <w:numFmt w:val="bullet"/>
      <w:lvlText w:val=""/>
      <w:lvlJc w:val="left"/>
      <w:pPr>
        <w:ind w:left="4320" w:hanging="360"/>
      </w:pPr>
      <w:rPr>
        <w:rFonts w:hint="default" w:ascii="Wingdings" w:hAnsi="Wingdings"/>
      </w:rPr>
    </w:lvl>
    <w:lvl w:ilvl="6" w:tplc="6FF8DCCA">
      <w:start w:val="1"/>
      <w:numFmt w:val="bullet"/>
      <w:lvlText w:val=""/>
      <w:lvlJc w:val="left"/>
      <w:pPr>
        <w:ind w:left="5040" w:hanging="360"/>
      </w:pPr>
      <w:rPr>
        <w:rFonts w:hint="default" w:ascii="Symbol" w:hAnsi="Symbol"/>
      </w:rPr>
    </w:lvl>
    <w:lvl w:ilvl="7" w:tplc="F5F2114E">
      <w:start w:val="1"/>
      <w:numFmt w:val="bullet"/>
      <w:lvlText w:val="o"/>
      <w:lvlJc w:val="left"/>
      <w:pPr>
        <w:ind w:left="5760" w:hanging="360"/>
      </w:pPr>
      <w:rPr>
        <w:rFonts w:hint="default" w:ascii="Courier New" w:hAnsi="Courier New"/>
      </w:rPr>
    </w:lvl>
    <w:lvl w:ilvl="8" w:tplc="19C2AA36">
      <w:start w:val="1"/>
      <w:numFmt w:val="bullet"/>
      <w:lvlText w:val=""/>
      <w:lvlJc w:val="left"/>
      <w:pPr>
        <w:ind w:left="6480" w:hanging="360"/>
      </w:pPr>
      <w:rPr>
        <w:rFonts w:hint="default" w:ascii="Wingdings" w:hAnsi="Wingdings"/>
      </w:rPr>
    </w:lvl>
  </w:abstractNum>
  <w:abstractNum w:abstractNumId="16" w15:restartNumberingAfterBreak="0">
    <w:nsid w:val="55935EFB"/>
    <w:multiLevelType w:val="multilevel"/>
    <w:tmpl w:val="F126CC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587554CD"/>
    <w:multiLevelType w:val="hybridMultilevel"/>
    <w:tmpl w:val="E4F898F4"/>
    <w:lvl w:ilvl="0" w:tplc="04140003">
      <w:start w:val="1"/>
      <w:numFmt w:val="bullet"/>
      <w:lvlText w:val="o"/>
      <w:lvlJc w:val="left"/>
      <w:pPr>
        <w:ind w:left="1080" w:hanging="360"/>
      </w:pPr>
      <w:rPr>
        <w:rFonts w:hint="default" w:ascii="Courier New" w:hAnsi="Courier New" w:cs="Courier New"/>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18" w15:restartNumberingAfterBreak="0">
    <w:nsid w:val="62E280F2"/>
    <w:multiLevelType w:val="hybridMultilevel"/>
    <w:tmpl w:val="86C817F2"/>
    <w:lvl w:ilvl="0" w:tplc="F5B012BA">
      <w:start w:val="1"/>
      <w:numFmt w:val="bullet"/>
      <w:lvlText w:val=""/>
      <w:lvlJc w:val="left"/>
      <w:pPr>
        <w:ind w:left="1080" w:hanging="360"/>
      </w:pPr>
      <w:rPr>
        <w:rFonts w:hint="default" w:ascii="Symbol" w:hAnsi="Symbol"/>
      </w:rPr>
    </w:lvl>
    <w:lvl w:ilvl="1" w:tplc="D6C009B6">
      <w:start w:val="1"/>
      <w:numFmt w:val="bullet"/>
      <w:lvlText w:val="o"/>
      <w:lvlJc w:val="left"/>
      <w:pPr>
        <w:ind w:left="1800" w:hanging="360"/>
      </w:pPr>
      <w:rPr>
        <w:rFonts w:hint="default" w:ascii="Courier New" w:hAnsi="Courier New"/>
      </w:rPr>
    </w:lvl>
    <w:lvl w:ilvl="2" w:tplc="D82EFA28">
      <w:start w:val="1"/>
      <w:numFmt w:val="bullet"/>
      <w:lvlText w:val=""/>
      <w:lvlJc w:val="left"/>
      <w:pPr>
        <w:ind w:left="2520" w:hanging="360"/>
      </w:pPr>
      <w:rPr>
        <w:rFonts w:hint="default" w:ascii="Wingdings" w:hAnsi="Wingdings"/>
      </w:rPr>
    </w:lvl>
    <w:lvl w:ilvl="3" w:tplc="5A16525A">
      <w:start w:val="1"/>
      <w:numFmt w:val="bullet"/>
      <w:lvlText w:val=""/>
      <w:lvlJc w:val="left"/>
      <w:pPr>
        <w:ind w:left="3240" w:hanging="360"/>
      </w:pPr>
      <w:rPr>
        <w:rFonts w:hint="default" w:ascii="Symbol" w:hAnsi="Symbol"/>
      </w:rPr>
    </w:lvl>
    <w:lvl w:ilvl="4" w:tplc="D136BBE6">
      <w:start w:val="1"/>
      <w:numFmt w:val="bullet"/>
      <w:lvlText w:val="o"/>
      <w:lvlJc w:val="left"/>
      <w:pPr>
        <w:ind w:left="3960" w:hanging="360"/>
      </w:pPr>
      <w:rPr>
        <w:rFonts w:hint="default" w:ascii="Courier New" w:hAnsi="Courier New"/>
      </w:rPr>
    </w:lvl>
    <w:lvl w:ilvl="5" w:tplc="1F429DB2">
      <w:start w:val="1"/>
      <w:numFmt w:val="bullet"/>
      <w:lvlText w:val=""/>
      <w:lvlJc w:val="left"/>
      <w:pPr>
        <w:ind w:left="4680" w:hanging="360"/>
      </w:pPr>
      <w:rPr>
        <w:rFonts w:hint="default" w:ascii="Wingdings" w:hAnsi="Wingdings"/>
      </w:rPr>
    </w:lvl>
    <w:lvl w:ilvl="6" w:tplc="2AB6F6F2">
      <w:start w:val="1"/>
      <w:numFmt w:val="bullet"/>
      <w:lvlText w:val=""/>
      <w:lvlJc w:val="left"/>
      <w:pPr>
        <w:ind w:left="5400" w:hanging="360"/>
      </w:pPr>
      <w:rPr>
        <w:rFonts w:hint="default" w:ascii="Symbol" w:hAnsi="Symbol"/>
      </w:rPr>
    </w:lvl>
    <w:lvl w:ilvl="7" w:tplc="67466680">
      <w:start w:val="1"/>
      <w:numFmt w:val="bullet"/>
      <w:lvlText w:val="o"/>
      <w:lvlJc w:val="left"/>
      <w:pPr>
        <w:ind w:left="6120" w:hanging="360"/>
      </w:pPr>
      <w:rPr>
        <w:rFonts w:hint="default" w:ascii="Courier New" w:hAnsi="Courier New"/>
      </w:rPr>
    </w:lvl>
    <w:lvl w:ilvl="8" w:tplc="C296AC98">
      <w:start w:val="1"/>
      <w:numFmt w:val="bullet"/>
      <w:lvlText w:val=""/>
      <w:lvlJc w:val="left"/>
      <w:pPr>
        <w:ind w:left="6840" w:hanging="360"/>
      </w:pPr>
      <w:rPr>
        <w:rFonts w:hint="default" w:ascii="Wingdings" w:hAnsi="Wingdings"/>
      </w:rPr>
    </w:lvl>
  </w:abstractNum>
  <w:abstractNum w:abstractNumId="19" w15:restartNumberingAfterBreak="0">
    <w:nsid w:val="64E5BC9D"/>
    <w:multiLevelType w:val="hybridMultilevel"/>
    <w:tmpl w:val="06A69150"/>
    <w:lvl w:ilvl="0" w:tplc="231AF1EE">
      <w:start w:val="1"/>
      <w:numFmt w:val="bullet"/>
      <w:lvlText w:val=""/>
      <w:lvlJc w:val="left"/>
      <w:pPr>
        <w:ind w:left="720" w:hanging="360"/>
      </w:pPr>
      <w:rPr>
        <w:rFonts w:hint="default" w:ascii="Symbol" w:hAnsi="Symbol"/>
      </w:rPr>
    </w:lvl>
    <w:lvl w:ilvl="1" w:tplc="D0D05F84">
      <w:start w:val="1"/>
      <w:numFmt w:val="bullet"/>
      <w:lvlText w:val="o"/>
      <w:lvlJc w:val="left"/>
      <w:pPr>
        <w:ind w:left="1440" w:hanging="360"/>
      </w:pPr>
      <w:rPr>
        <w:rFonts w:hint="default" w:ascii="Courier New" w:hAnsi="Courier New"/>
      </w:rPr>
    </w:lvl>
    <w:lvl w:ilvl="2" w:tplc="AEE2B2AA">
      <w:start w:val="1"/>
      <w:numFmt w:val="bullet"/>
      <w:lvlText w:val=""/>
      <w:lvlJc w:val="left"/>
      <w:pPr>
        <w:ind w:left="2160" w:hanging="360"/>
      </w:pPr>
      <w:rPr>
        <w:rFonts w:hint="default" w:ascii="Wingdings" w:hAnsi="Wingdings"/>
      </w:rPr>
    </w:lvl>
    <w:lvl w:ilvl="3" w:tplc="B5DE8934">
      <w:start w:val="1"/>
      <w:numFmt w:val="bullet"/>
      <w:lvlText w:val=""/>
      <w:lvlJc w:val="left"/>
      <w:pPr>
        <w:ind w:left="2880" w:hanging="360"/>
      </w:pPr>
      <w:rPr>
        <w:rFonts w:hint="default" w:ascii="Symbol" w:hAnsi="Symbol"/>
      </w:rPr>
    </w:lvl>
    <w:lvl w:ilvl="4" w:tplc="21F29F6C">
      <w:start w:val="1"/>
      <w:numFmt w:val="bullet"/>
      <w:lvlText w:val="o"/>
      <w:lvlJc w:val="left"/>
      <w:pPr>
        <w:ind w:left="3600" w:hanging="360"/>
      </w:pPr>
      <w:rPr>
        <w:rFonts w:hint="default" w:ascii="Courier New" w:hAnsi="Courier New"/>
      </w:rPr>
    </w:lvl>
    <w:lvl w:ilvl="5" w:tplc="6A9E8DB2">
      <w:start w:val="1"/>
      <w:numFmt w:val="bullet"/>
      <w:lvlText w:val=""/>
      <w:lvlJc w:val="left"/>
      <w:pPr>
        <w:ind w:left="4320" w:hanging="360"/>
      </w:pPr>
      <w:rPr>
        <w:rFonts w:hint="default" w:ascii="Wingdings" w:hAnsi="Wingdings"/>
      </w:rPr>
    </w:lvl>
    <w:lvl w:ilvl="6" w:tplc="7AD6F810">
      <w:start w:val="1"/>
      <w:numFmt w:val="bullet"/>
      <w:lvlText w:val=""/>
      <w:lvlJc w:val="left"/>
      <w:pPr>
        <w:ind w:left="5040" w:hanging="360"/>
      </w:pPr>
      <w:rPr>
        <w:rFonts w:hint="default" w:ascii="Symbol" w:hAnsi="Symbol"/>
      </w:rPr>
    </w:lvl>
    <w:lvl w:ilvl="7" w:tplc="258E05EE">
      <w:start w:val="1"/>
      <w:numFmt w:val="bullet"/>
      <w:lvlText w:val="o"/>
      <w:lvlJc w:val="left"/>
      <w:pPr>
        <w:ind w:left="5760" w:hanging="360"/>
      </w:pPr>
      <w:rPr>
        <w:rFonts w:hint="default" w:ascii="Courier New" w:hAnsi="Courier New"/>
      </w:rPr>
    </w:lvl>
    <w:lvl w:ilvl="8" w:tplc="BC14D128">
      <w:start w:val="1"/>
      <w:numFmt w:val="bullet"/>
      <w:lvlText w:val=""/>
      <w:lvlJc w:val="left"/>
      <w:pPr>
        <w:ind w:left="6480" w:hanging="360"/>
      </w:pPr>
      <w:rPr>
        <w:rFonts w:hint="default" w:ascii="Wingdings" w:hAnsi="Wingdings"/>
      </w:rPr>
    </w:lvl>
  </w:abstractNum>
  <w:abstractNum w:abstractNumId="20" w15:restartNumberingAfterBreak="0">
    <w:nsid w:val="668124E5"/>
    <w:multiLevelType w:val="hybridMultilevel"/>
    <w:tmpl w:val="BDEED45E"/>
    <w:lvl w:ilvl="0" w:tplc="04140003">
      <w:start w:val="1"/>
      <w:numFmt w:val="bullet"/>
      <w:lvlText w:val="o"/>
      <w:lvlJc w:val="left"/>
      <w:pPr>
        <w:ind w:left="1080" w:hanging="360"/>
      </w:pPr>
      <w:rPr>
        <w:rFonts w:hint="default" w:ascii="Courier New" w:hAnsi="Courier New" w:cs="Courier New"/>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21" w15:restartNumberingAfterBreak="0">
    <w:nsid w:val="67ABC192"/>
    <w:multiLevelType w:val="multilevel"/>
    <w:tmpl w:val="3C68E230"/>
    <w:lvl w:ilvl="0">
      <w:start w:val="1"/>
      <w:numFmt w:val="decimal"/>
      <w:lvlText w:val="%1."/>
      <w:lvlJc w:val="left"/>
      <w:pPr>
        <w:ind w:left="1068" w:hanging="360"/>
      </w:pPr>
    </w:lvl>
    <w:lvl w:ilvl="1">
      <w:start w:val="1"/>
      <w:numFmt w:val="decimal"/>
      <w:lvlText w:val="%1.%2."/>
      <w:lvlJc w:val="left"/>
      <w:pPr>
        <w:ind w:left="1788" w:hanging="360"/>
      </w:pPr>
    </w:lvl>
    <w:lvl w:ilvl="2">
      <w:start w:val="1"/>
      <w:numFmt w:val="decimal"/>
      <w:lvlText w:val="%1.%2.%3."/>
      <w:lvlJc w:val="left"/>
      <w:pPr>
        <w:ind w:left="2508" w:hanging="180"/>
      </w:pPr>
    </w:lvl>
    <w:lvl w:ilvl="3">
      <w:start w:val="1"/>
      <w:numFmt w:val="decimal"/>
      <w:lvlText w:val="%1.%2.%3.%4."/>
      <w:lvlJc w:val="left"/>
      <w:pPr>
        <w:ind w:left="3228" w:hanging="360"/>
      </w:pPr>
    </w:lvl>
    <w:lvl w:ilvl="4">
      <w:start w:val="1"/>
      <w:numFmt w:val="decimal"/>
      <w:lvlText w:val="%1.%2.%3.%4.%5."/>
      <w:lvlJc w:val="left"/>
      <w:pPr>
        <w:ind w:left="3948" w:hanging="360"/>
      </w:pPr>
    </w:lvl>
    <w:lvl w:ilvl="5">
      <w:start w:val="1"/>
      <w:numFmt w:val="decimal"/>
      <w:lvlText w:val="%1.%2.%3.%4.%5.%6."/>
      <w:lvlJc w:val="left"/>
      <w:pPr>
        <w:ind w:left="4668" w:hanging="180"/>
      </w:pPr>
    </w:lvl>
    <w:lvl w:ilvl="6">
      <w:start w:val="1"/>
      <w:numFmt w:val="decimal"/>
      <w:lvlText w:val="%1.%2.%3.%4.%5.%6.%7."/>
      <w:lvlJc w:val="left"/>
      <w:pPr>
        <w:ind w:left="5388" w:hanging="360"/>
      </w:pPr>
    </w:lvl>
    <w:lvl w:ilvl="7">
      <w:start w:val="1"/>
      <w:numFmt w:val="decimal"/>
      <w:lvlText w:val="%1.%2.%3.%4.%5.%6.%7.%8."/>
      <w:lvlJc w:val="left"/>
      <w:pPr>
        <w:ind w:left="6108" w:hanging="360"/>
      </w:pPr>
    </w:lvl>
    <w:lvl w:ilvl="8">
      <w:start w:val="1"/>
      <w:numFmt w:val="decimal"/>
      <w:lvlText w:val="%1.%2.%3.%4.%5.%6.%7.%8.%9."/>
      <w:lvlJc w:val="left"/>
      <w:pPr>
        <w:ind w:left="6828" w:hanging="180"/>
      </w:pPr>
    </w:lvl>
  </w:abstractNum>
  <w:abstractNum w:abstractNumId="22" w15:restartNumberingAfterBreak="0">
    <w:nsid w:val="74046555"/>
    <w:multiLevelType w:val="hybridMultilevel"/>
    <w:tmpl w:val="63E845A2"/>
    <w:lvl w:ilvl="0" w:tplc="A6D602BE">
      <w:start w:val="1"/>
      <w:numFmt w:val="bullet"/>
      <w:lvlText w:val=""/>
      <w:lvlJc w:val="left"/>
      <w:pPr>
        <w:ind w:left="1080" w:hanging="360"/>
      </w:pPr>
      <w:rPr>
        <w:rFonts w:hint="default" w:ascii="Symbol" w:hAnsi="Symbol"/>
      </w:rPr>
    </w:lvl>
    <w:lvl w:ilvl="1" w:tplc="B54CCDD2">
      <w:start w:val="1"/>
      <w:numFmt w:val="bullet"/>
      <w:lvlText w:val="o"/>
      <w:lvlJc w:val="left"/>
      <w:pPr>
        <w:ind w:left="1800" w:hanging="360"/>
      </w:pPr>
      <w:rPr>
        <w:rFonts w:hint="default" w:ascii="Courier New" w:hAnsi="Courier New"/>
      </w:rPr>
    </w:lvl>
    <w:lvl w:ilvl="2" w:tplc="962A66FA">
      <w:start w:val="1"/>
      <w:numFmt w:val="bullet"/>
      <w:lvlText w:val=""/>
      <w:lvlJc w:val="left"/>
      <w:pPr>
        <w:ind w:left="2520" w:hanging="360"/>
      </w:pPr>
      <w:rPr>
        <w:rFonts w:hint="default" w:ascii="Wingdings" w:hAnsi="Wingdings"/>
      </w:rPr>
    </w:lvl>
    <w:lvl w:ilvl="3" w:tplc="FF8652F2">
      <w:start w:val="1"/>
      <w:numFmt w:val="bullet"/>
      <w:lvlText w:val=""/>
      <w:lvlJc w:val="left"/>
      <w:pPr>
        <w:ind w:left="3240" w:hanging="360"/>
      </w:pPr>
      <w:rPr>
        <w:rFonts w:hint="default" w:ascii="Symbol" w:hAnsi="Symbol"/>
      </w:rPr>
    </w:lvl>
    <w:lvl w:ilvl="4" w:tplc="73C0E942">
      <w:start w:val="1"/>
      <w:numFmt w:val="bullet"/>
      <w:lvlText w:val="o"/>
      <w:lvlJc w:val="left"/>
      <w:pPr>
        <w:ind w:left="3960" w:hanging="360"/>
      </w:pPr>
      <w:rPr>
        <w:rFonts w:hint="default" w:ascii="Courier New" w:hAnsi="Courier New"/>
      </w:rPr>
    </w:lvl>
    <w:lvl w:ilvl="5" w:tplc="0576E8B6">
      <w:start w:val="1"/>
      <w:numFmt w:val="bullet"/>
      <w:lvlText w:val=""/>
      <w:lvlJc w:val="left"/>
      <w:pPr>
        <w:ind w:left="4680" w:hanging="360"/>
      </w:pPr>
      <w:rPr>
        <w:rFonts w:hint="default" w:ascii="Wingdings" w:hAnsi="Wingdings"/>
      </w:rPr>
    </w:lvl>
    <w:lvl w:ilvl="6" w:tplc="48ECE51A">
      <w:start w:val="1"/>
      <w:numFmt w:val="bullet"/>
      <w:lvlText w:val=""/>
      <w:lvlJc w:val="left"/>
      <w:pPr>
        <w:ind w:left="5400" w:hanging="360"/>
      </w:pPr>
      <w:rPr>
        <w:rFonts w:hint="default" w:ascii="Symbol" w:hAnsi="Symbol"/>
      </w:rPr>
    </w:lvl>
    <w:lvl w:ilvl="7" w:tplc="DDBC15FE">
      <w:start w:val="1"/>
      <w:numFmt w:val="bullet"/>
      <w:lvlText w:val="o"/>
      <w:lvlJc w:val="left"/>
      <w:pPr>
        <w:ind w:left="6120" w:hanging="360"/>
      </w:pPr>
      <w:rPr>
        <w:rFonts w:hint="default" w:ascii="Courier New" w:hAnsi="Courier New"/>
      </w:rPr>
    </w:lvl>
    <w:lvl w:ilvl="8" w:tplc="1C8A31C4">
      <w:start w:val="1"/>
      <w:numFmt w:val="bullet"/>
      <w:lvlText w:val=""/>
      <w:lvlJc w:val="left"/>
      <w:pPr>
        <w:ind w:left="6840" w:hanging="360"/>
      </w:pPr>
      <w:rPr>
        <w:rFonts w:hint="default" w:ascii="Wingdings" w:hAnsi="Wingdings"/>
      </w:rPr>
    </w:lvl>
  </w:abstractNum>
  <w:abstractNum w:abstractNumId="23" w15:restartNumberingAfterBreak="0">
    <w:nsid w:val="767237FA"/>
    <w:multiLevelType w:val="hybridMultilevel"/>
    <w:tmpl w:val="3736A17E"/>
    <w:lvl w:ilvl="0" w:tplc="C8AC01A2">
      <w:start w:val="1"/>
      <w:numFmt w:val="decimal"/>
      <w:lvlText w:val="%1."/>
      <w:lvlJc w:val="left"/>
      <w:pPr>
        <w:ind w:left="720" w:hanging="360"/>
      </w:pPr>
      <w:rPr>
        <w:rFonts w:ascii="Montserrat Light" w:hAnsi="Montserrat Light" w:eastAsiaTheme="minorHAnsi" w:cstheme="minorBidi"/>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4" w15:restartNumberingAfterBreak="0">
    <w:nsid w:val="7D913718"/>
    <w:multiLevelType w:val="hybridMultilevel"/>
    <w:tmpl w:val="E31A014C"/>
    <w:lvl w:ilvl="0" w:tplc="3E2A5E7C">
      <w:start w:val="1"/>
      <w:numFmt w:val="bullet"/>
      <w:lvlText w:val=""/>
      <w:lvlJc w:val="left"/>
      <w:pPr>
        <w:ind w:left="720" w:hanging="360"/>
      </w:pPr>
      <w:rPr>
        <w:rFonts w:hint="default" w:ascii="Symbol" w:hAnsi="Symbol"/>
      </w:rPr>
    </w:lvl>
    <w:lvl w:ilvl="1" w:tplc="26D4049C">
      <w:start w:val="1"/>
      <w:numFmt w:val="bullet"/>
      <w:lvlText w:val="o"/>
      <w:lvlJc w:val="left"/>
      <w:pPr>
        <w:ind w:left="1440" w:hanging="360"/>
      </w:pPr>
      <w:rPr>
        <w:rFonts w:hint="default" w:ascii="Courier New" w:hAnsi="Courier New"/>
      </w:rPr>
    </w:lvl>
    <w:lvl w:ilvl="2" w:tplc="0C8E0456">
      <w:start w:val="1"/>
      <w:numFmt w:val="bullet"/>
      <w:lvlText w:val=""/>
      <w:lvlJc w:val="left"/>
      <w:pPr>
        <w:ind w:left="2160" w:hanging="360"/>
      </w:pPr>
      <w:rPr>
        <w:rFonts w:hint="default" w:ascii="Wingdings" w:hAnsi="Wingdings"/>
      </w:rPr>
    </w:lvl>
    <w:lvl w:ilvl="3" w:tplc="AF04CFD0">
      <w:start w:val="1"/>
      <w:numFmt w:val="bullet"/>
      <w:lvlText w:val=""/>
      <w:lvlJc w:val="left"/>
      <w:pPr>
        <w:ind w:left="2880" w:hanging="360"/>
      </w:pPr>
      <w:rPr>
        <w:rFonts w:hint="default" w:ascii="Symbol" w:hAnsi="Symbol"/>
      </w:rPr>
    </w:lvl>
    <w:lvl w:ilvl="4" w:tplc="EAD0B5E2">
      <w:start w:val="1"/>
      <w:numFmt w:val="bullet"/>
      <w:lvlText w:val="o"/>
      <w:lvlJc w:val="left"/>
      <w:pPr>
        <w:ind w:left="3600" w:hanging="360"/>
      </w:pPr>
      <w:rPr>
        <w:rFonts w:hint="default" w:ascii="Courier New" w:hAnsi="Courier New"/>
      </w:rPr>
    </w:lvl>
    <w:lvl w:ilvl="5" w:tplc="3BD61156">
      <w:start w:val="1"/>
      <w:numFmt w:val="bullet"/>
      <w:lvlText w:val=""/>
      <w:lvlJc w:val="left"/>
      <w:pPr>
        <w:ind w:left="4320" w:hanging="360"/>
      </w:pPr>
      <w:rPr>
        <w:rFonts w:hint="default" w:ascii="Wingdings" w:hAnsi="Wingdings"/>
      </w:rPr>
    </w:lvl>
    <w:lvl w:ilvl="6" w:tplc="8D6E45F6">
      <w:start w:val="1"/>
      <w:numFmt w:val="bullet"/>
      <w:lvlText w:val=""/>
      <w:lvlJc w:val="left"/>
      <w:pPr>
        <w:ind w:left="5040" w:hanging="360"/>
      </w:pPr>
      <w:rPr>
        <w:rFonts w:hint="default" w:ascii="Symbol" w:hAnsi="Symbol"/>
      </w:rPr>
    </w:lvl>
    <w:lvl w:ilvl="7" w:tplc="8356E212">
      <w:start w:val="1"/>
      <w:numFmt w:val="bullet"/>
      <w:lvlText w:val="o"/>
      <w:lvlJc w:val="left"/>
      <w:pPr>
        <w:ind w:left="5760" w:hanging="360"/>
      </w:pPr>
      <w:rPr>
        <w:rFonts w:hint="default" w:ascii="Courier New" w:hAnsi="Courier New"/>
      </w:rPr>
    </w:lvl>
    <w:lvl w:ilvl="8" w:tplc="4E0EE4F2">
      <w:start w:val="1"/>
      <w:numFmt w:val="bullet"/>
      <w:lvlText w:val=""/>
      <w:lvlJc w:val="left"/>
      <w:pPr>
        <w:ind w:left="6480" w:hanging="360"/>
      </w:pPr>
      <w:rPr>
        <w:rFonts w:hint="default" w:ascii="Wingdings" w:hAnsi="Wingdings"/>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1" w16cid:durableId="1804955644">
    <w:abstractNumId w:val="6"/>
  </w:num>
  <w:num w:numId="2" w16cid:durableId="2000570332">
    <w:abstractNumId w:val="9"/>
  </w:num>
  <w:num w:numId="3" w16cid:durableId="1255674139">
    <w:abstractNumId w:val="4"/>
  </w:num>
  <w:num w:numId="4" w16cid:durableId="301691314">
    <w:abstractNumId w:val="24"/>
  </w:num>
  <w:num w:numId="5" w16cid:durableId="1829130333">
    <w:abstractNumId w:val="11"/>
  </w:num>
  <w:num w:numId="6" w16cid:durableId="1986083363">
    <w:abstractNumId w:val="12"/>
  </w:num>
  <w:num w:numId="7" w16cid:durableId="1387606283">
    <w:abstractNumId w:val="16"/>
  </w:num>
  <w:num w:numId="8" w16cid:durableId="268391509">
    <w:abstractNumId w:val="0"/>
  </w:num>
  <w:num w:numId="9" w16cid:durableId="633367119">
    <w:abstractNumId w:val="1"/>
  </w:num>
  <w:num w:numId="10" w16cid:durableId="316111071">
    <w:abstractNumId w:val="19"/>
  </w:num>
  <w:num w:numId="11" w16cid:durableId="1475291557">
    <w:abstractNumId w:val="18"/>
  </w:num>
  <w:num w:numId="12" w16cid:durableId="562449866">
    <w:abstractNumId w:val="5"/>
  </w:num>
  <w:num w:numId="13" w16cid:durableId="740954303">
    <w:abstractNumId w:val="21"/>
  </w:num>
  <w:num w:numId="14" w16cid:durableId="251622863">
    <w:abstractNumId w:val="8"/>
  </w:num>
  <w:num w:numId="15" w16cid:durableId="600407785">
    <w:abstractNumId w:val="22"/>
  </w:num>
  <w:num w:numId="16" w16cid:durableId="57753577">
    <w:abstractNumId w:val="2"/>
  </w:num>
  <w:num w:numId="17" w16cid:durableId="1404330075">
    <w:abstractNumId w:val="15"/>
  </w:num>
  <w:num w:numId="18" w16cid:durableId="449083486">
    <w:abstractNumId w:val="10"/>
  </w:num>
  <w:num w:numId="19" w16cid:durableId="547842633">
    <w:abstractNumId w:val="13"/>
  </w:num>
  <w:num w:numId="20" w16cid:durableId="529536555">
    <w:abstractNumId w:val="3"/>
  </w:num>
  <w:num w:numId="21" w16cid:durableId="924728239">
    <w:abstractNumId w:val="23"/>
  </w:num>
  <w:num w:numId="22" w16cid:durableId="1414231899">
    <w:abstractNumId w:val="7"/>
  </w:num>
  <w:num w:numId="23" w16cid:durableId="575014291">
    <w:abstractNumId w:val="17"/>
  </w:num>
  <w:num w:numId="24" w16cid:durableId="1684699014">
    <w:abstractNumId w:val="20"/>
  </w:num>
  <w:num w:numId="25" w16cid:durableId="2116362288">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413"/>
    <w:rsid w:val="000022AA"/>
    <w:rsid w:val="00007B58"/>
    <w:rsid w:val="00010CC2"/>
    <w:rsid w:val="00027D0C"/>
    <w:rsid w:val="00031AF8"/>
    <w:rsid w:val="00044364"/>
    <w:rsid w:val="00045D69"/>
    <w:rsid w:val="000540C3"/>
    <w:rsid w:val="0005566E"/>
    <w:rsid w:val="00063E25"/>
    <w:rsid w:val="00074038"/>
    <w:rsid w:val="00083CEE"/>
    <w:rsid w:val="00091998"/>
    <w:rsid w:val="00092E47"/>
    <w:rsid w:val="00095D9F"/>
    <w:rsid w:val="000A59AE"/>
    <w:rsid w:val="000B415F"/>
    <w:rsid w:val="000B55D9"/>
    <w:rsid w:val="000B761A"/>
    <w:rsid w:val="000B7CA4"/>
    <w:rsid w:val="000C00D9"/>
    <w:rsid w:val="000C76D5"/>
    <w:rsid w:val="000D42C2"/>
    <w:rsid w:val="000E1917"/>
    <w:rsid w:val="0010642C"/>
    <w:rsid w:val="001171CB"/>
    <w:rsid w:val="0012023B"/>
    <w:rsid w:val="00123362"/>
    <w:rsid w:val="001243F7"/>
    <w:rsid w:val="00135854"/>
    <w:rsid w:val="001361AF"/>
    <w:rsid w:val="001371B9"/>
    <w:rsid w:val="00141EA4"/>
    <w:rsid w:val="00153455"/>
    <w:rsid w:val="0016470C"/>
    <w:rsid w:val="00166EA9"/>
    <w:rsid w:val="001767FD"/>
    <w:rsid w:val="00176C6D"/>
    <w:rsid w:val="0018578F"/>
    <w:rsid w:val="00192175"/>
    <w:rsid w:val="00196AC5"/>
    <w:rsid w:val="001A3E5B"/>
    <w:rsid w:val="001A4680"/>
    <w:rsid w:val="001B2423"/>
    <w:rsid w:val="001D5945"/>
    <w:rsid w:val="001D5D00"/>
    <w:rsid w:val="001E0365"/>
    <w:rsid w:val="001F288E"/>
    <w:rsid w:val="0020555C"/>
    <w:rsid w:val="002116A7"/>
    <w:rsid w:val="00213A6F"/>
    <w:rsid w:val="00217DE8"/>
    <w:rsid w:val="002208BB"/>
    <w:rsid w:val="002222BB"/>
    <w:rsid w:val="00235B51"/>
    <w:rsid w:val="002377BE"/>
    <w:rsid w:val="0024268B"/>
    <w:rsid w:val="00252A6B"/>
    <w:rsid w:val="002562DE"/>
    <w:rsid w:val="00280118"/>
    <w:rsid w:val="0028549B"/>
    <w:rsid w:val="002914B5"/>
    <w:rsid w:val="002B145C"/>
    <w:rsid w:val="002B3695"/>
    <w:rsid w:val="002B6666"/>
    <w:rsid w:val="002C5AD8"/>
    <w:rsid w:val="002D7D64"/>
    <w:rsid w:val="002E2CF1"/>
    <w:rsid w:val="002F62FA"/>
    <w:rsid w:val="00300849"/>
    <w:rsid w:val="0030BC55"/>
    <w:rsid w:val="00317C44"/>
    <w:rsid w:val="00327770"/>
    <w:rsid w:val="00331267"/>
    <w:rsid w:val="00331338"/>
    <w:rsid w:val="003350F1"/>
    <w:rsid w:val="00350059"/>
    <w:rsid w:val="00354413"/>
    <w:rsid w:val="00354FE2"/>
    <w:rsid w:val="00363D0D"/>
    <w:rsid w:val="0036422B"/>
    <w:rsid w:val="00365030"/>
    <w:rsid w:val="003667B4"/>
    <w:rsid w:val="00375136"/>
    <w:rsid w:val="00375A8F"/>
    <w:rsid w:val="00376AF9"/>
    <w:rsid w:val="00381B15"/>
    <w:rsid w:val="00394E06"/>
    <w:rsid w:val="003A1990"/>
    <w:rsid w:val="003A26EF"/>
    <w:rsid w:val="003B1418"/>
    <w:rsid w:val="003C1B54"/>
    <w:rsid w:val="003C1B91"/>
    <w:rsid w:val="003C1F8C"/>
    <w:rsid w:val="003D2DC3"/>
    <w:rsid w:val="003D3951"/>
    <w:rsid w:val="003D7CE1"/>
    <w:rsid w:val="003E087B"/>
    <w:rsid w:val="003E1995"/>
    <w:rsid w:val="003F1A51"/>
    <w:rsid w:val="00413138"/>
    <w:rsid w:val="00413A5D"/>
    <w:rsid w:val="00416369"/>
    <w:rsid w:val="00417061"/>
    <w:rsid w:val="00417467"/>
    <w:rsid w:val="004223F2"/>
    <w:rsid w:val="00424F99"/>
    <w:rsid w:val="00430DC7"/>
    <w:rsid w:val="00433E4B"/>
    <w:rsid w:val="00435385"/>
    <w:rsid w:val="0043615B"/>
    <w:rsid w:val="00442FE8"/>
    <w:rsid w:val="004458E6"/>
    <w:rsid w:val="00454C0C"/>
    <w:rsid w:val="00456DCD"/>
    <w:rsid w:val="0045EF50"/>
    <w:rsid w:val="004723BC"/>
    <w:rsid w:val="00473087"/>
    <w:rsid w:val="00477F6B"/>
    <w:rsid w:val="004810C4"/>
    <w:rsid w:val="0048300A"/>
    <w:rsid w:val="0048444C"/>
    <w:rsid w:val="00484CCE"/>
    <w:rsid w:val="00492BA6"/>
    <w:rsid w:val="00493221"/>
    <w:rsid w:val="004B12C8"/>
    <w:rsid w:val="004C2EFE"/>
    <w:rsid w:val="004C38F6"/>
    <w:rsid w:val="004C4F35"/>
    <w:rsid w:val="004D65E0"/>
    <w:rsid w:val="004D79B0"/>
    <w:rsid w:val="004E32B1"/>
    <w:rsid w:val="004E4167"/>
    <w:rsid w:val="00505066"/>
    <w:rsid w:val="0051087C"/>
    <w:rsid w:val="00513063"/>
    <w:rsid w:val="0051378F"/>
    <w:rsid w:val="00526D0D"/>
    <w:rsid w:val="00532D65"/>
    <w:rsid w:val="00535AE2"/>
    <w:rsid w:val="00537A6C"/>
    <w:rsid w:val="00540280"/>
    <w:rsid w:val="00570DC6"/>
    <w:rsid w:val="00572AF1"/>
    <w:rsid w:val="005770FA"/>
    <w:rsid w:val="00577ACC"/>
    <w:rsid w:val="005801E8"/>
    <w:rsid w:val="00580E8D"/>
    <w:rsid w:val="00585C2B"/>
    <w:rsid w:val="00586363"/>
    <w:rsid w:val="005A0826"/>
    <w:rsid w:val="005A1530"/>
    <w:rsid w:val="005A19CA"/>
    <w:rsid w:val="005B5046"/>
    <w:rsid w:val="005B582B"/>
    <w:rsid w:val="005B589E"/>
    <w:rsid w:val="005C448B"/>
    <w:rsid w:val="005D597A"/>
    <w:rsid w:val="005E1A93"/>
    <w:rsid w:val="005E2070"/>
    <w:rsid w:val="005E28BC"/>
    <w:rsid w:val="005E65EA"/>
    <w:rsid w:val="005F5A69"/>
    <w:rsid w:val="00601EA6"/>
    <w:rsid w:val="006523DB"/>
    <w:rsid w:val="00653159"/>
    <w:rsid w:val="00675E63"/>
    <w:rsid w:val="00682FB1"/>
    <w:rsid w:val="00686058"/>
    <w:rsid w:val="00686554"/>
    <w:rsid w:val="006906C8"/>
    <w:rsid w:val="00693354"/>
    <w:rsid w:val="006961EF"/>
    <w:rsid w:val="006A0340"/>
    <w:rsid w:val="006A1B2B"/>
    <w:rsid w:val="006B2CE5"/>
    <w:rsid w:val="006B3349"/>
    <w:rsid w:val="006B59CF"/>
    <w:rsid w:val="006B61AE"/>
    <w:rsid w:val="006C53A2"/>
    <w:rsid w:val="006D4C3D"/>
    <w:rsid w:val="006E2045"/>
    <w:rsid w:val="006E3E1C"/>
    <w:rsid w:val="006E636F"/>
    <w:rsid w:val="0070131A"/>
    <w:rsid w:val="00703979"/>
    <w:rsid w:val="00725896"/>
    <w:rsid w:val="00731E8B"/>
    <w:rsid w:val="00735D91"/>
    <w:rsid w:val="00763BF5"/>
    <w:rsid w:val="007653DA"/>
    <w:rsid w:val="00766BAE"/>
    <w:rsid w:val="00783779"/>
    <w:rsid w:val="0078624D"/>
    <w:rsid w:val="00787D8C"/>
    <w:rsid w:val="00795C91"/>
    <w:rsid w:val="00797F2B"/>
    <w:rsid w:val="007B1B6C"/>
    <w:rsid w:val="007B6BA4"/>
    <w:rsid w:val="007BF018"/>
    <w:rsid w:val="007D7020"/>
    <w:rsid w:val="007D7933"/>
    <w:rsid w:val="007E25C0"/>
    <w:rsid w:val="007F042F"/>
    <w:rsid w:val="007F083D"/>
    <w:rsid w:val="007F0D98"/>
    <w:rsid w:val="007F759A"/>
    <w:rsid w:val="00807AEF"/>
    <w:rsid w:val="008161AC"/>
    <w:rsid w:val="0082708C"/>
    <w:rsid w:val="00830A24"/>
    <w:rsid w:val="00842823"/>
    <w:rsid w:val="0085789B"/>
    <w:rsid w:val="00864C7A"/>
    <w:rsid w:val="008778DC"/>
    <w:rsid w:val="008835C2"/>
    <w:rsid w:val="008868C4"/>
    <w:rsid w:val="0089226D"/>
    <w:rsid w:val="008927C7"/>
    <w:rsid w:val="00893B1C"/>
    <w:rsid w:val="00897B45"/>
    <w:rsid w:val="008A4827"/>
    <w:rsid w:val="008B43A4"/>
    <w:rsid w:val="008D2802"/>
    <w:rsid w:val="008D6B07"/>
    <w:rsid w:val="008E0255"/>
    <w:rsid w:val="00906863"/>
    <w:rsid w:val="00911CB6"/>
    <w:rsid w:val="00916954"/>
    <w:rsid w:val="00916983"/>
    <w:rsid w:val="00931225"/>
    <w:rsid w:val="009334C1"/>
    <w:rsid w:val="00941404"/>
    <w:rsid w:val="00942B8E"/>
    <w:rsid w:val="00950D4A"/>
    <w:rsid w:val="00952F6B"/>
    <w:rsid w:val="0095348C"/>
    <w:rsid w:val="00957BCD"/>
    <w:rsid w:val="00963C62"/>
    <w:rsid w:val="00977006"/>
    <w:rsid w:val="0097792F"/>
    <w:rsid w:val="00985DAE"/>
    <w:rsid w:val="00994852"/>
    <w:rsid w:val="0099534F"/>
    <w:rsid w:val="009A0871"/>
    <w:rsid w:val="009B33A6"/>
    <w:rsid w:val="009B75E9"/>
    <w:rsid w:val="009C621C"/>
    <w:rsid w:val="009D2F3A"/>
    <w:rsid w:val="009E76F9"/>
    <w:rsid w:val="00A06959"/>
    <w:rsid w:val="00A0BD01"/>
    <w:rsid w:val="00A1404B"/>
    <w:rsid w:val="00A16493"/>
    <w:rsid w:val="00A204EF"/>
    <w:rsid w:val="00A32A44"/>
    <w:rsid w:val="00A40F50"/>
    <w:rsid w:val="00A4472F"/>
    <w:rsid w:val="00A5164E"/>
    <w:rsid w:val="00A51806"/>
    <w:rsid w:val="00A746F7"/>
    <w:rsid w:val="00A757C2"/>
    <w:rsid w:val="00A75CDC"/>
    <w:rsid w:val="00A824F6"/>
    <w:rsid w:val="00A92916"/>
    <w:rsid w:val="00A9459F"/>
    <w:rsid w:val="00AA2DDD"/>
    <w:rsid w:val="00AA3CEE"/>
    <w:rsid w:val="00AA7104"/>
    <w:rsid w:val="00AB22B7"/>
    <w:rsid w:val="00AB276E"/>
    <w:rsid w:val="00AB4984"/>
    <w:rsid w:val="00AB5FB9"/>
    <w:rsid w:val="00AC5166"/>
    <w:rsid w:val="00AC62EF"/>
    <w:rsid w:val="00AE2338"/>
    <w:rsid w:val="00AEE47B"/>
    <w:rsid w:val="00B11886"/>
    <w:rsid w:val="00B1366D"/>
    <w:rsid w:val="00B14D4E"/>
    <w:rsid w:val="00B231BC"/>
    <w:rsid w:val="00B23FD2"/>
    <w:rsid w:val="00B31EBB"/>
    <w:rsid w:val="00B46BD7"/>
    <w:rsid w:val="00B47313"/>
    <w:rsid w:val="00B52F0E"/>
    <w:rsid w:val="00B55533"/>
    <w:rsid w:val="00B6672A"/>
    <w:rsid w:val="00B67581"/>
    <w:rsid w:val="00B712F4"/>
    <w:rsid w:val="00B83D73"/>
    <w:rsid w:val="00B929F4"/>
    <w:rsid w:val="00B94111"/>
    <w:rsid w:val="00BA4B66"/>
    <w:rsid w:val="00BB4F34"/>
    <w:rsid w:val="00BD16C0"/>
    <w:rsid w:val="00BD2884"/>
    <w:rsid w:val="00BD4533"/>
    <w:rsid w:val="00BE12AC"/>
    <w:rsid w:val="00BE65AA"/>
    <w:rsid w:val="00BF0E42"/>
    <w:rsid w:val="00C0602C"/>
    <w:rsid w:val="00C06E50"/>
    <w:rsid w:val="00C20248"/>
    <w:rsid w:val="00C24A59"/>
    <w:rsid w:val="00C358AC"/>
    <w:rsid w:val="00C61888"/>
    <w:rsid w:val="00C62843"/>
    <w:rsid w:val="00C97844"/>
    <w:rsid w:val="00CA317E"/>
    <w:rsid w:val="00CA6DDF"/>
    <w:rsid w:val="00CB662B"/>
    <w:rsid w:val="00CB6716"/>
    <w:rsid w:val="00CD193E"/>
    <w:rsid w:val="00CD1A43"/>
    <w:rsid w:val="00CE4EA0"/>
    <w:rsid w:val="00CF53F7"/>
    <w:rsid w:val="00D00175"/>
    <w:rsid w:val="00D12E3A"/>
    <w:rsid w:val="00D14073"/>
    <w:rsid w:val="00D14B48"/>
    <w:rsid w:val="00D1501C"/>
    <w:rsid w:val="00D174C6"/>
    <w:rsid w:val="00D17BC3"/>
    <w:rsid w:val="00D26536"/>
    <w:rsid w:val="00D26E8E"/>
    <w:rsid w:val="00D2988E"/>
    <w:rsid w:val="00D35518"/>
    <w:rsid w:val="00D52E79"/>
    <w:rsid w:val="00D53950"/>
    <w:rsid w:val="00D76758"/>
    <w:rsid w:val="00D814B1"/>
    <w:rsid w:val="00D82545"/>
    <w:rsid w:val="00DA431B"/>
    <w:rsid w:val="00DA5572"/>
    <w:rsid w:val="00DC6F12"/>
    <w:rsid w:val="00DD1382"/>
    <w:rsid w:val="00DF2363"/>
    <w:rsid w:val="00E13D2F"/>
    <w:rsid w:val="00E20DF1"/>
    <w:rsid w:val="00E211B7"/>
    <w:rsid w:val="00E21F9C"/>
    <w:rsid w:val="00E25A27"/>
    <w:rsid w:val="00E36E95"/>
    <w:rsid w:val="00E377DF"/>
    <w:rsid w:val="00E40F59"/>
    <w:rsid w:val="00E42C8A"/>
    <w:rsid w:val="00E42EEF"/>
    <w:rsid w:val="00E53764"/>
    <w:rsid w:val="00E55AE6"/>
    <w:rsid w:val="00E67123"/>
    <w:rsid w:val="00E67703"/>
    <w:rsid w:val="00E709D0"/>
    <w:rsid w:val="00E717A4"/>
    <w:rsid w:val="00E74899"/>
    <w:rsid w:val="00E75A3D"/>
    <w:rsid w:val="00E84457"/>
    <w:rsid w:val="00E8506C"/>
    <w:rsid w:val="00E87384"/>
    <w:rsid w:val="00E95316"/>
    <w:rsid w:val="00E97047"/>
    <w:rsid w:val="00E97BDD"/>
    <w:rsid w:val="00EA7CA4"/>
    <w:rsid w:val="00EC35CF"/>
    <w:rsid w:val="00EC7A2D"/>
    <w:rsid w:val="00ED274B"/>
    <w:rsid w:val="00EF6735"/>
    <w:rsid w:val="00EF6F11"/>
    <w:rsid w:val="00F026D9"/>
    <w:rsid w:val="00F0310C"/>
    <w:rsid w:val="00F03423"/>
    <w:rsid w:val="00F07ED3"/>
    <w:rsid w:val="00F305F7"/>
    <w:rsid w:val="00F30CCD"/>
    <w:rsid w:val="00F36E9A"/>
    <w:rsid w:val="00F42919"/>
    <w:rsid w:val="00F42956"/>
    <w:rsid w:val="00F45685"/>
    <w:rsid w:val="00F462FF"/>
    <w:rsid w:val="00F56439"/>
    <w:rsid w:val="00F63081"/>
    <w:rsid w:val="00F64E74"/>
    <w:rsid w:val="00F740CB"/>
    <w:rsid w:val="00F74577"/>
    <w:rsid w:val="00F77096"/>
    <w:rsid w:val="00F85E03"/>
    <w:rsid w:val="00F87EDF"/>
    <w:rsid w:val="00F936A6"/>
    <w:rsid w:val="00FA6C27"/>
    <w:rsid w:val="00FA7018"/>
    <w:rsid w:val="00FB0418"/>
    <w:rsid w:val="00FB191C"/>
    <w:rsid w:val="00FB219C"/>
    <w:rsid w:val="00FB4437"/>
    <w:rsid w:val="00FC0203"/>
    <w:rsid w:val="00FC179B"/>
    <w:rsid w:val="00FC50F0"/>
    <w:rsid w:val="00FC5B49"/>
    <w:rsid w:val="00FC636D"/>
    <w:rsid w:val="00FE783E"/>
    <w:rsid w:val="00FF458B"/>
    <w:rsid w:val="0109439F"/>
    <w:rsid w:val="012C952D"/>
    <w:rsid w:val="016713E4"/>
    <w:rsid w:val="0189FF26"/>
    <w:rsid w:val="01E7659C"/>
    <w:rsid w:val="01FC9FAD"/>
    <w:rsid w:val="02B0A576"/>
    <w:rsid w:val="02B78A57"/>
    <w:rsid w:val="02F86038"/>
    <w:rsid w:val="03442811"/>
    <w:rsid w:val="038E6013"/>
    <w:rsid w:val="0398C478"/>
    <w:rsid w:val="03D79AFC"/>
    <w:rsid w:val="041A8370"/>
    <w:rsid w:val="04635172"/>
    <w:rsid w:val="049B7F6E"/>
    <w:rsid w:val="04AFD3F3"/>
    <w:rsid w:val="04C9DB98"/>
    <w:rsid w:val="04E448D6"/>
    <w:rsid w:val="0515A39B"/>
    <w:rsid w:val="052E407D"/>
    <w:rsid w:val="0538A686"/>
    <w:rsid w:val="054C17EB"/>
    <w:rsid w:val="056B0E01"/>
    <w:rsid w:val="056EF975"/>
    <w:rsid w:val="058FD246"/>
    <w:rsid w:val="05C540D0"/>
    <w:rsid w:val="060F4C5B"/>
    <w:rsid w:val="06965109"/>
    <w:rsid w:val="06978D80"/>
    <w:rsid w:val="06B30C28"/>
    <w:rsid w:val="0736140B"/>
    <w:rsid w:val="076CC25B"/>
    <w:rsid w:val="07A73891"/>
    <w:rsid w:val="07C3DB00"/>
    <w:rsid w:val="08070FFA"/>
    <w:rsid w:val="0892F170"/>
    <w:rsid w:val="091FFD4B"/>
    <w:rsid w:val="092B07B1"/>
    <w:rsid w:val="093C597A"/>
    <w:rsid w:val="09637455"/>
    <w:rsid w:val="097C5B50"/>
    <w:rsid w:val="0A3A9E06"/>
    <w:rsid w:val="0B17D762"/>
    <w:rsid w:val="0B6BFDBD"/>
    <w:rsid w:val="0BA53D43"/>
    <w:rsid w:val="0BC3E7CF"/>
    <w:rsid w:val="0BC47F90"/>
    <w:rsid w:val="0C1C498A"/>
    <w:rsid w:val="0C494E7E"/>
    <w:rsid w:val="0C8558FC"/>
    <w:rsid w:val="0C8E9ABF"/>
    <w:rsid w:val="0C9E2497"/>
    <w:rsid w:val="0CC3F6ED"/>
    <w:rsid w:val="0CC70D68"/>
    <w:rsid w:val="0CE29AF2"/>
    <w:rsid w:val="0CF0DCD9"/>
    <w:rsid w:val="0D3AA06C"/>
    <w:rsid w:val="0D54621E"/>
    <w:rsid w:val="0D598622"/>
    <w:rsid w:val="0DAA9CD8"/>
    <w:rsid w:val="0DF73ED0"/>
    <w:rsid w:val="0E0EEB2B"/>
    <w:rsid w:val="0E104374"/>
    <w:rsid w:val="0E2ABC01"/>
    <w:rsid w:val="0E2FCA67"/>
    <w:rsid w:val="0E304A8C"/>
    <w:rsid w:val="0E427C88"/>
    <w:rsid w:val="0F372D4A"/>
    <w:rsid w:val="0F3C34A2"/>
    <w:rsid w:val="0F5F2DA6"/>
    <w:rsid w:val="0F834ECE"/>
    <w:rsid w:val="0FA606CB"/>
    <w:rsid w:val="0FE1C72D"/>
    <w:rsid w:val="0FE4ED1A"/>
    <w:rsid w:val="100E6A5F"/>
    <w:rsid w:val="1014DC22"/>
    <w:rsid w:val="106AC7D4"/>
    <w:rsid w:val="108C4C1B"/>
    <w:rsid w:val="10AA3DB4"/>
    <w:rsid w:val="10B1E773"/>
    <w:rsid w:val="111D2FE0"/>
    <w:rsid w:val="1136B552"/>
    <w:rsid w:val="11501D16"/>
    <w:rsid w:val="117D6553"/>
    <w:rsid w:val="118476DC"/>
    <w:rsid w:val="119E6574"/>
    <w:rsid w:val="11FBEB86"/>
    <w:rsid w:val="1221CB0A"/>
    <w:rsid w:val="123C4583"/>
    <w:rsid w:val="12508926"/>
    <w:rsid w:val="125816B8"/>
    <w:rsid w:val="1269D6F4"/>
    <w:rsid w:val="127005DB"/>
    <w:rsid w:val="1276E654"/>
    <w:rsid w:val="12F83C5D"/>
    <w:rsid w:val="12FA2797"/>
    <w:rsid w:val="13452D58"/>
    <w:rsid w:val="136B7F76"/>
    <w:rsid w:val="13A427BC"/>
    <w:rsid w:val="13D94CAB"/>
    <w:rsid w:val="1428F28A"/>
    <w:rsid w:val="14296A30"/>
    <w:rsid w:val="144C559F"/>
    <w:rsid w:val="149E1747"/>
    <w:rsid w:val="14A27AD4"/>
    <w:rsid w:val="14BDFFFB"/>
    <w:rsid w:val="14CE8777"/>
    <w:rsid w:val="14DC3269"/>
    <w:rsid w:val="15179A97"/>
    <w:rsid w:val="151ED4EF"/>
    <w:rsid w:val="156962F1"/>
    <w:rsid w:val="15A5B984"/>
    <w:rsid w:val="15A96FF8"/>
    <w:rsid w:val="15E6FEBE"/>
    <w:rsid w:val="15F639FC"/>
    <w:rsid w:val="15F74F5E"/>
    <w:rsid w:val="15FC2161"/>
    <w:rsid w:val="1604E525"/>
    <w:rsid w:val="161556AA"/>
    <w:rsid w:val="163C38F0"/>
    <w:rsid w:val="16E4292C"/>
    <w:rsid w:val="171DD76B"/>
    <w:rsid w:val="1756D03A"/>
    <w:rsid w:val="176587DF"/>
    <w:rsid w:val="178C6B9F"/>
    <w:rsid w:val="179396FA"/>
    <w:rsid w:val="179AB875"/>
    <w:rsid w:val="17A3B0AE"/>
    <w:rsid w:val="17B70376"/>
    <w:rsid w:val="17B9E9D6"/>
    <w:rsid w:val="17D6EA72"/>
    <w:rsid w:val="17F6709D"/>
    <w:rsid w:val="17FF40CA"/>
    <w:rsid w:val="180FBC3F"/>
    <w:rsid w:val="180FF4D6"/>
    <w:rsid w:val="1814BAA5"/>
    <w:rsid w:val="1820347B"/>
    <w:rsid w:val="1833246B"/>
    <w:rsid w:val="18415F28"/>
    <w:rsid w:val="191A568D"/>
    <w:rsid w:val="194DAE10"/>
    <w:rsid w:val="1969D34B"/>
    <w:rsid w:val="196CF302"/>
    <w:rsid w:val="196E46FB"/>
    <w:rsid w:val="19A1F2E4"/>
    <w:rsid w:val="19B949C8"/>
    <w:rsid w:val="19E83809"/>
    <w:rsid w:val="1A39BD23"/>
    <w:rsid w:val="1A40EAC1"/>
    <w:rsid w:val="1A560516"/>
    <w:rsid w:val="1A5B9923"/>
    <w:rsid w:val="1B5519EA"/>
    <w:rsid w:val="1B5F8CE4"/>
    <w:rsid w:val="1BBCF821"/>
    <w:rsid w:val="1BF14FD8"/>
    <w:rsid w:val="1BF5538F"/>
    <w:rsid w:val="1C44FA59"/>
    <w:rsid w:val="1C6A4DFC"/>
    <w:rsid w:val="1C920016"/>
    <w:rsid w:val="1CBEE2B5"/>
    <w:rsid w:val="1D10B345"/>
    <w:rsid w:val="1D2ED791"/>
    <w:rsid w:val="1D662138"/>
    <w:rsid w:val="1D69C9A1"/>
    <w:rsid w:val="1D732161"/>
    <w:rsid w:val="1D98D952"/>
    <w:rsid w:val="1DBE4701"/>
    <w:rsid w:val="1E114103"/>
    <w:rsid w:val="1E4139C4"/>
    <w:rsid w:val="1E50287A"/>
    <w:rsid w:val="1E7C68B2"/>
    <w:rsid w:val="1EA122E3"/>
    <w:rsid w:val="1EA8C940"/>
    <w:rsid w:val="1EE2B570"/>
    <w:rsid w:val="1EF3AFA9"/>
    <w:rsid w:val="1F0FF5FE"/>
    <w:rsid w:val="1F2AD105"/>
    <w:rsid w:val="1F41C283"/>
    <w:rsid w:val="1F509063"/>
    <w:rsid w:val="1F5BF7B9"/>
    <w:rsid w:val="1F62C4B2"/>
    <w:rsid w:val="1F7C2CDC"/>
    <w:rsid w:val="1F8B50C1"/>
    <w:rsid w:val="1FB7ADD5"/>
    <w:rsid w:val="1FD09627"/>
    <w:rsid w:val="203EBD16"/>
    <w:rsid w:val="204140ED"/>
    <w:rsid w:val="20671F71"/>
    <w:rsid w:val="2094E747"/>
    <w:rsid w:val="213B367D"/>
    <w:rsid w:val="2167B1D9"/>
    <w:rsid w:val="2195A24B"/>
    <w:rsid w:val="22080B75"/>
    <w:rsid w:val="220FEBF7"/>
    <w:rsid w:val="22B8BBB6"/>
    <w:rsid w:val="22DF7950"/>
    <w:rsid w:val="235E0863"/>
    <w:rsid w:val="23602F5B"/>
    <w:rsid w:val="2360B896"/>
    <w:rsid w:val="2360DA28"/>
    <w:rsid w:val="23C02121"/>
    <w:rsid w:val="23C146A3"/>
    <w:rsid w:val="2442B413"/>
    <w:rsid w:val="24AC925B"/>
    <w:rsid w:val="24E02F99"/>
    <w:rsid w:val="24E59561"/>
    <w:rsid w:val="252FBA0A"/>
    <w:rsid w:val="25334F26"/>
    <w:rsid w:val="255E7DA0"/>
    <w:rsid w:val="25949CD8"/>
    <w:rsid w:val="25B01C90"/>
    <w:rsid w:val="25EC302C"/>
    <w:rsid w:val="261BB56F"/>
    <w:rsid w:val="261E0E9A"/>
    <w:rsid w:val="2684ACD3"/>
    <w:rsid w:val="2708A58E"/>
    <w:rsid w:val="277CBE3F"/>
    <w:rsid w:val="278B2C5B"/>
    <w:rsid w:val="27BA8C29"/>
    <w:rsid w:val="27C08E2A"/>
    <w:rsid w:val="280A1322"/>
    <w:rsid w:val="281F0ECC"/>
    <w:rsid w:val="282ECBEA"/>
    <w:rsid w:val="2866D4C2"/>
    <w:rsid w:val="28B6A2E1"/>
    <w:rsid w:val="28E687BF"/>
    <w:rsid w:val="28F1B5D0"/>
    <w:rsid w:val="29274162"/>
    <w:rsid w:val="297A0104"/>
    <w:rsid w:val="297B88A5"/>
    <w:rsid w:val="29821950"/>
    <w:rsid w:val="29CAD520"/>
    <w:rsid w:val="2A23B4E5"/>
    <w:rsid w:val="2A4A51DF"/>
    <w:rsid w:val="2A68A686"/>
    <w:rsid w:val="2A6DA49B"/>
    <w:rsid w:val="2A7A129E"/>
    <w:rsid w:val="2A96D59C"/>
    <w:rsid w:val="2AB0F267"/>
    <w:rsid w:val="2ABB4D7A"/>
    <w:rsid w:val="2B00D74A"/>
    <w:rsid w:val="2B569AF6"/>
    <w:rsid w:val="2B676257"/>
    <w:rsid w:val="2B837FC9"/>
    <w:rsid w:val="2B86718B"/>
    <w:rsid w:val="2BA37D1C"/>
    <w:rsid w:val="2BC6A37D"/>
    <w:rsid w:val="2BEC37D7"/>
    <w:rsid w:val="2BED62CF"/>
    <w:rsid w:val="2C04B758"/>
    <w:rsid w:val="2C08CE43"/>
    <w:rsid w:val="2C23DA9B"/>
    <w:rsid w:val="2C88C0F3"/>
    <w:rsid w:val="2CB41C18"/>
    <w:rsid w:val="2D1EE0BD"/>
    <w:rsid w:val="2D47F917"/>
    <w:rsid w:val="2D9AB5BD"/>
    <w:rsid w:val="2DB32FBB"/>
    <w:rsid w:val="2DF3B91D"/>
    <w:rsid w:val="2E1B4E53"/>
    <w:rsid w:val="2E289B4F"/>
    <w:rsid w:val="2E366404"/>
    <w:rsid w:val="2E373456"/>
    <w:rsid w:val="2E386A80"/>
    <w:rsid w:val="2E8D7836"/>
    <w:rsid w:val="2EA1A863"/>
    <w:rsid w:val="2EB8007A"/>
    <w:rsid w:val="2EBBF133"/>
    <w:rsid w:val="2EF100EC"/>
    <w:rsid w:val="2EF2B75A"/>
    <w:rsid w:val="2EFD90A5"/>
    <w:rsid w:val="2F25DD02"/>
    <w:rsid w:val="2F7B8C3D"/>
    <w:rsid w:val="2F9CE8B9"/>
    <w:rsid w:val="2FA1B8E6"/>
    <w:rsid w:val="2FC14B02"/>
    <w:rsid w:val="30132B49"/>
    <w:rsid w:val="302A670A"/>
    <w:rsid w:val="303CF353"/>
    <w:rsid w:val="304AD387"/>
    <w:rsid w:val="305B5541"/>
    <w:rsid w:val="306ABA13"/>
    <w:rsid w:val="308578E9"/>
    <w:rsid w:val="3156E28D"/>
    <w:rsid w:val="31682AD0"/>
    <w:rsid w:val="31BCC339"/>
    <w:rsid w:val="31E7F02A"/>
    <w:rsid w:val="31FCC62B"/>
    <w:rsid w:val="32685A1B"/>
    <w:rsid w:val="32D7C663"/>
    <w:rsid w:val="33B3446D"/>
    <w:rsid w:val="3429300D"/>
    <w:rsid w:val="348D0A29"/>
    <w:rsid w:val="3503964C"/>
    <w:rsid w:val="35447A0C"/>
    <w:rsid w:val="35BAB77E"/>
    <w:rsid w:val="35DD8815"/>
    <w:rsid w:val="35F22C3F"/>
    <w:rsid w:val="360B1ADC"/>
    <w:rsid w:val="362F8FEB"/>
    <w:rsid w:val="36557570"/>
    <w:rsid w:val="3659FE2C"/>
    <w:rsid w:val="365B2427"/>
    <w:rsid w:val="365EE965"/>
    <w:rsid w:val="369FB989"/>
    <w:rsid w:val="36A98397"/>
    <w:rsid w:val="36EDF09C"/>
    <w:rsid w:val="36F1DC0B"/>
    <w:rsid w:val="3744345F"/>
    <w:rsid w:val="3766813A"/>
    <w:rsid w:val="3771E47E"/>
    <w:rsid w:val="378EC57C"/>
    <w:rsid w:val="379DEF4F"/>
    <w:rsid w:val="37CA9EBC"/>
    <w:rsid w:val="382D1344"/>
    <w:rsid w:val="383664E1"/>
    <w:rsid w:val="38434934"/>
    <w:rsid w:val="384D4234"/>
    <w:rsid w:val="38753FB9"/>
    <w:rsid w:val="38CB8953"/>
    <w:rsid w:val="38D2F536"/>
    <w:rsid w:val="38EBD45A"/>
    <w:rsid w:val="390A51B9"/>
    <w:rsid w:val="3955AD28"/>
    <w:rsid w:val="395C4279"/>
    <w:rsid w:val="398B7848"/>
    <w:rsid w:val="3A110352"/>
    <w:rsid w:val="3A643AFB"/>
    <w:rsid w:val="3AAAC2B8"/>
    <w:rsid w:val="3AAF2C21"/>
    <w:rsid w:val="3B0F8434"/>
    <w:rsid w:val="3B17F5BB"/>
    <w:rsid w:val="3B2EB754"/>
    <w:rsid w:val="3B4203C5"/>
    <w:rsid w:val="3BCA5181"/>
    <w:rsid w:val="3C17779E"/>
    <w:rsid w:val="3C24664F"/>
    <w:rsid w:val="3C4D4990"/>
    <w:rsid w:val="3C6AA689"/>
    <w:rsid w:val="3C868967"/>
    <w:rsid w:val="3C8CA23D"/>
    <w:rsid w:val="3D2FF093"/>
    <w:rsid w:val="3D3D4AD5"/>
    <w:rsid w:val="3D4D034A"/>
    <w:rsid w:val="3D8C55D8"/>
    <w:rsid w:val="3DA049C2"/>
    <w:rsid w:val="3DD1A2A1"/>
    <w:rsid w:val="3DD3FD3A"/>
    <w:rsid w:val="3DEC916E"/>
    <w:rsid w:val="3DEE717A"/>
    <w:rsid w:val="3E62CD2F"/>
    <w:rsid w:val="3EFE8252"/>
    <w:rsid w:val="3F269FCB"/>
    <w:rsid w:val="3F6B6531"/>
    <w:rsid w:val="3FA41289"/>
    <w:rsid w:val="3FD1BA6E"/>
    <w:rsid w:val="3FFFE6CA"/>
    <w:rsid w:val="4017F89D"/>
    <w:rsid w:val="403275F5"/>
    <w:rsid w:val="40BDE322"/>
    <w:rsid w:val="40C06A48"/>
    <w:rsid w:val="40E1842D"/>
    <w:rsid w:val="413804AE"/>
    <w:rsid w:val="416D07DC"/>
    <w:rsid w:val="416F1185"/>
    <w:rsid w:val="41959E0A"/>
    <w:rsid w:val="426CB88C"/>
    <w:rsid w:val="427F2CF2"/>
    <w:rsid w:val="42B1DA45"/>
    <w:rsid w:val="434DDCB1"/>
    <w:rsid w:val="437F3A94"/>
    <w:rsid w:val="43853732"/>
    <w:rsid w:val="43AC8E9E"/>
    <w:rsid w:val="4400991F"/>
    <w:rsid w:val="44A22447"/>
    <w:rsid w:val="44EDF71A"/>
    <w:rsid w:val="44F8F98A"/>
    <w:rsid w:val="4541B970"/>
    <w:rsid w:val="45C94E44"/>
    <w:rsid w:val="45C9E124"/>
    <w:rsid w:val="45EB1F84"/>
    <w:rsid w:val="460859B8"/>
    <w:rsid w:val="4609ADB9"/>
    <w:rsid w:val="462F1ABD"/>
    <w:rsid w:val="466776AB"/>
    <w:rsid w:val="466828B4"/>
    <w:rsid w:val="46A67FD0"/>
    <w:rsid w:val="46B4E040"/>
    <w:rsid w:val="4736730F"/>
    <w:rsid w:val="4786B0C6"/>
    <w:rsid w:val="47A75F79"/>
    <w:rsid w:val="47B5114D"/>
    <w:rsid w:val="482C75EB"/>
    <w:rsid w:val="488E517D"/>
    <w:rsid w:val="4896B8D2"/>
    <w:rsid w:val="48E43787"/>
    <w:rsid w:val="491C623E"/>
    <w:rsid w:val="497CD972"/>
    <w:rsid w:val="499E8C9C"/>
    <w:rsid w:val="49BB4C7C"/>
    <w:rsid w:val="49C85168"/>
    <w:rsid w:val="4A0A8748"/>
    <w:rsid w:val="4A512521"/>
    <w:rsid w:val="4A720F00"/>
    <w:rsid w:val="4AA766C9"/>
    <w:rsid w:val="4AB54340"/>
    <w:rsid w:val="4AB67197"/>
    <w:rsid w:val="4AC2BBB5"/>
    <w:rsid w:val="4B0E0B7C"/>
    <w:rsid w:val="4B193A66"/>
    <w:rsid w:val="4B4E3360"/>
    <w:rsid w:val="4B505944"/>
    <w:rsid w:val="4B732306"/>
    <w:rsid w:val="4B8267C4"/>
    <w:rsid w:val="4B83E547"/>
    <w:rsid w:val="4B8EB4FA"/>
    <w:rsid w:val="4B92438E"/>
    <w:rsid w:val="4B954097"/>
    <w:rsid w:val="4BCCE604"/>
    <w:rsid w:val="4BCE192C"/>
    <w:rsid w:val="4C08D757"/>
    <w:rsid w:val="4C54CA67"/>
    <w:rsid w:val="4C55E918"/>
    <w:rsid w:val="4C929CA8"/>
    <w:rsid w:val="4CB36088"/>
    <w:rsid w:val="4CD70AAF"/>
    <w:rsid w:val="4CF56C49"/>
    <w:rsid w:val="4D6A5D4A"/>
    <w:rsid w:val="4D775AE0"/>
    <w:rsid w:val="4D962F09"/>
    <w:rsid w:val="4DADA800"/>
    <w:rsid w:val="4DAE23DD"/>
    <w:rsid w:val="4DEDDB56"/>
    <w:rsid w:val="4E17FE00"/>
    <w:rsid w:val="4E265F10"/>
    <w:rsid w:val="4E92E40E"/>
    <w:rsid w:val="4E9668D5"/>
    <w:rsid w:val="4EDCD381"/>
    <w:rsid w:val="4F00B414"/>
    <w:rsid w:val="4F33B496"/>
    <w:rsid w:val="4F695C16"/>
    <w:rsid w:val="4F732237"/>
    <w:rsid w:val="4F8EB493"/>
    <w:rsid w:val="4F9FEE7D"/>
    <w:rsid w:val="4FAB6719"/>
    <w:rsid w:val="50830A13"/>
    <w:rsid w:val="508D1F35"/>
    <w:rsid w:val="50D4441D"/>
    <w:rsid w:val="50F964C8"/>
    <w:rsid w:val="50FD7B7D"/>
    <w:rsid w:val="510691CD"/>
    <w:rsid w:val="510A0CE9"/>
    <w:rsid w:val="5162F7C1"/>
    <w:rsid w:val="516773EE"/>
    <w:rsid w:val="518B67F3"/>
    <w:rsid w:val="51935431"/>
    <w:rsid w:val="519ADBF6"/>
    <w:rsid w:val="519E2EB5"/>
    <w:rsid w:val="51BEA438"/>
    <w:rsid w:val="51F8F750"/>
    <w:rsid w:val="521A89E1"/>
    <w:rsid w:val="5256F25C"/>
    <w:rsid w:val="52B41863"/>
    <w:rsid w:val="52BC49EA"/>
    <w:rsid w:val="52E3D7B6"/>
    <w:rsid w:val="52E999B9"/>
    <w:rsid w:val="52FC4EC5"/>
    <w:rsid w:val="52FDE6B2"/>
    <w:rsid w:val="53276BEC"/>
    <w:rsid w:val="533D8FAD"/>
    <w:rsid w:val="5346D115"/>
    <w:rsid w:val="539D9565"/>
    <w:rsid w:val="53A7DBF4"/>
    <w:rsid w:val="53A9C79E"/>
    <w:rsid w:val="53ADBF6A"/>
    <w:rsid w:val="540F9384"/>
    <w:rsid w:val="54220C83"/>
    <w:rsid w:val="5440FDAC"/>
    <w:rsid w:val="547F3D75"/>
    <w:rsid w:val="5487280B"/>
    <w:rsid w:val="54A02056"/>
    <w:rsid w:val="54A81D69"/>
    <w:rsid w:val="54E7061C"/>
    <w:rsid w:val="54FA48A4"/>
    <w:rsid w:val="550DD2C6"/>
    <w:rsid w:val="551C800A"/>
    <w:rsid w:val="551CE37F"/>
    <w:rsid w:val="552BAEE9"/>
    <w:rsid w:val="555376D4"/>
    <w:rsid w:val="55643E7D"/>
    <w:rsid w:val="558CE1F5"/>
    <w:rsid w:val="55E55922"/>
    <w:rsid w:val="567A1229"/>
    <w:rsid w:val="568DB5F3"/>
    <w:rsid w:val="56FE4D1C"/>
    <w:rsid w:val="571BC13C"/>
    <w:rsid w:val="5725E133"/>
    <w:rsid w:val="57288235"/>
    <w:rsid w:val="5728FEB9"/>
    <w:rsid w:val="5735B086"/>
    <w:rsid w:val="5742B4E2"/>
    <w:rsid w:val="57432AD7"/>
    <w:rsid w:val="57678874"/>
    <w:rsid w:val="579DB959"/>
    <w:rsid w:val="57B3B3B8"/>
    <w:rsid w:val="57D01B93"/>
    <w:rsid w:val="57F27142"/>
    <w:rsid w:val="5805880C"/>
    <w:rsid w:val="581AF2A3"/>
    <w:rsid w:val="5866548B"/>
    <w:rsid w:val="58F94373"/>
    <w:rsid w:val="5937D764"/>
    <w:rsid w:val="593B4C0A"/>
    <w:rsid w:val="5948B96E"/>
    <w:rsid w:val="599852F4"/>
    <w:rsid w:val="59B2C4E3"/>
    <w:rsid w:val="59C77648"/>
    <w:rsid w:val="59EDE1EA"/>
    <w:rsid w:val="5ACDA159"/>
    <w:rsid w:val="5B53B01D"/>
    <w:rsid w:val="5B5E89F4"/>
    <w:rsid w:val="5B81CBBF"/>
    <w:rsid w:val="5B834E50"/>
    <w:rsid w:val="5B9DE9F0"/>
    <w:rsid w:val="5BB0BD78"/>
    <w:rsid w:val="5BD4DD63"/>
    <w:rsid w:val="5BD9544F"/>
    <w:rsid w:val="5BDCC162"/>
    <w:rsid w:val="5BE4CFA4"/>
    <w:rsid w:val="5BE5E472"/>
    <w:rsid w:val="5C4C6E10"/>
    <w:rsid w:val="5C89D654"/>
    <w:rsid w:val="5D15272D"/>
    <w:rsid w:val="5D166C9E"/>
    <w:rsid w:val="5D1E5673"/>
    <w:rsid w:val="5D29AFA7"/>
    <w:rsid w:val="5D49AF77"/>
    <w:rsid w:val="5DA477F6"/>
    <w:rsid w:val="5DF5BB14"/>
    <w:rsid w:val="5DFFDE36"/>
    <w:rsid w:val="5F3E062E"/>
    <w:rsid w:val="5FAC39F1"/>
    <w:rsid w:val="5FEDD061"/>
    <w:rsid w:val="601DE4A3"/>
    <w:rsid w:val="605B6915"/>
    <w:rsid w:val="60712495"/>
    <w:rsid w:val="60A7C9AE"/>
    <w:rsid w:val="60E08653"/>
    <w:rsid w:val="613573A6"/>
    <w:rsid w:val="61628FB5"/>
    <w:rsid w:val="61782AE5"/>
    <w:rsid w:val="61815A0E"/>
    <w:rsid w:val="61A5543A"/>
    <w:rsid w:val="61A8C3C8"/>
    <w:rsid w:val="61CE2BBC"/>
    <w:rsid w:val="62179255"/>
    <w:rsid w:val="62215EA0"/>
    <w:rsid w:val="628A50AC"/>
    <w:rsid w:val="62CFE006"/>
    <w:rsid w:val="62FB6F85"/>
    <w:rsid w:val="63047009"/>
    <w:rsid w:val="636B7B88"/>
    <w:rsid w:val="6370712F"/>
    <w:rsid w:val="63B5DCE6"/>
    <w:rsid w:val="64113C1C"/>
    <w:rsid w:val="641DF299"/>
    <w:rsid w:val="642364DF"/>
    <w:rsid w:val="64257F8F"/>
    <w:rsid w:val="64800C05"/>
    <w:rsid w:val="6492428B"/>
    <w:rsid w:val="64C91244"/>
    <w:rsid w:val="64E5603E"/>
    <w:rsid w:val="64FDDF2F"/>
    <w:rsid w:val="64FFA43D"/>
    <w:rsid w:val="65A022F5"/>
    <w:rsid w:val="65C4EC2A"/>
    <w:rsid w:val="65C55955"/>
    <w:rsid w:val="662E471D"/>
    <w:rsid w:val="663AF2F3"/>
    <w:rsid w:val="666689D4"/>
    <w:rsid w:val="6672A8A8"/>
    <w:rsid w:val="66779610"/>
    <w:rsid w:val="66816E1C"/>
    <w:rsid w:val="66BE5144"/>
    <w:rsid w:val="6770ADB4"/>
    <w:rsid w:val="6778D26D"/>
    <w:rsid w:val="681DA88B"/>
    <w:rsid w:val="683AA84C"/>
    <w:rsid w:val="683CDB7D"/>
    <w:rsid w:val="684300BC"/>
    <w:rsid w:val="6850CF36"/>
    <w:rsid w:val="6889E486"/>
    <w:rsid w:val="689AD472"/>
    <w:rsid w:val="68B1E7CA"/>
    <w:rsid w:val="68E78207"/>
    <w:rsid w:val="6941979B"/>
    <w:rsid w:val="694BE549"/>
    <w:rsid w:val="694CD34E"/>
    <w:rsid w:val="69DD3E29"/>
    <w:rsid w:val="69E99F80"/>
    <w:rsid w:val="69FA0673"/>
    <w:rsid w:val="6A3EDDDC"/>
    <w:rsid w:val="6A7CCFA3"/>
    <w:rsid w:val="6AAC625B"/>
    <w:rsid w:val="6B49BB0B"/>
    <w:rsid w:val="6BF340D4"/>
    <w:rsid w:val="6C0BE823"/>
    <w:rsid w:val="6CD5B97B"/>
    <w:rsid w:val="6CE19D26"/>
    <w:rsid w:val="6CF19802"/>
    <w:rsid w:val="6D201A6C"/>
    <w:rsid w:val="6D4AEECA"/>
    <w:rsid w:val="6D94AB46"/>
    <w:rsid w:val="6DE503E2"/>
    <w:rsid w:val="6E064FC3"/>
    <w:rsid w:val="6E339E2E"/>
    <w:rsid w:val="6E3F2CCD"/>
    <w:rsid w:val="6E4CD528"/>
    <w:rsid w:val="6E614436"/>
    <w:rsid w:val="6EA45408"/>
    <w:rsid w:val="6F0A6DBA"/>
    <w:rsid w:val="6F3A71EE"/>
    <w:rsid w:val="6F40F1C7"/>
    <w:rsid w:val="6F75B8AE"/>
    <w:rsid w:val="6F7A6176"/>
    <w:rsid w:val="6FA203FE"/>
    <w:rsid w:val="70309D63"/>
    <w:rsid w:val="71132114"/>
    <w:rsid w:val="716BE801"/>
    <w:rsid w:val="7187482D"/>
    <w:rsid w:val="718AB158"/>
    <w:rsid w:val="721231FA"/>
    <w:rsid w:val="723D32F9"/>
    <w:rsid w:val="728C6D0C"/>
    <w:rsid w:val="728FA95E"/>
    <w:rsid w:val="728FC4BA"/>
    <w:rsid w:val="7305E3D8"/>
    <w:rsid w:val="736545AC"/>
    <w:rsid w:val="73ACBF72"/>
    <w:rsid w:val="73AFC577"/>
    <w:rsid w:val="73D3E0AD"/>
    <w:rsid w:val="7443F48D"/>
    <w:rsid w:val="7529FBC0"/>
    <w:rsid w:val="755E1051"/>
    <w:rsid w:val="759013E3"/>
    <w:rsid w:val="76167030"/>
    <w:rsid w:val="7622A3C1"/>
    <w:rsid w:val="76302F93"/>
    <w:rsid w:val="76498873"/>
    <w:rsid w:val="767A287E"/>
    <w:rsid w:val="76C42FB3"/>
    <w:rsid w:val="77387FED"/>
    <w:rsid w:val="773FEB44"/>
    <w:rsid w:val="77559210"/>
    <w:rsid w:val="77808BF9"/>
    <w:rsid w:val="77DCF0E0"/>
    <w:rsid w:val="77F964A7"/>
    <w:rsid w:val="7803AAC9"/>
    <w:rsid w:val="788C5431"/>
    <w:rsid w:val="78ACABBD"/>
    <w:rsid w:val="78C61481"/>
    <w:rsid w:val="79015B0B"/>
    <w:rsid w:val="79024CEB"/>
    <w:rsid w:val="79106656"/>
    <w:rsid w:val="79120022"/>
    <w:rsid w:val="7915A3E8"/>
    <w:rsid w:val="7928C388"/>
    <w:rsid w:val="7939C9DF"/>
    <w:rsid w:val="79E800BD"/>
    <w:rsid w:val="7A0B76B8"/>
    <w:rsid w:val="7A208E47"/>
    <w:rsid w:val="7AA84BD6"/>
    <w:rsid w:val="7B8C40C2"/>
    <w:rsid w:val="7B8CD05B"/>
    <w:rsid w:val="7BD51839"/>
    <w:rsid w:val="7BDE8958"/>
    <w:rsid w:val="7BF11708"/>
    <w:rsid w:val="7C02E306"/>
    <w:rsid w:val="7C11FE1E"/>
    <w:rsid w:val="7C5963A1"/>
    <w:rsid w:val="7CA8F8FD"/>
    <w:rsid w:val="7CF763B3"/>
    <w:rsid w:val="7D36CEDF"/>
    <w:rsid w:val="7D50925E"/>
    <w:rsid w:val="7D78A449"/>
    <w:rsid w:val="7D7D231E"/>
    <w:rsid w:val="7D831D71"/>
    <w:rsid w:val="7D9B1623"/>
    <w:rsid w:val="7DE684D1"/>
    <w:rsid w:val="7DFED423"/>
    <w:rsid w:val="7E351F4C"/>
    <w:rsid w:val="7E42A6A2"/>
    <w:rsid w:val="7E55B0A8"/>
    <w:rsid w:val="7EA49A7F"/>
    <w:rsid w:val="7ED4F724"/>
    <w:rsid w:val="7EDFAE8E"/>
    <w:rsid w:val="7F1D14EA"/>
    <w:rsid w:val="7F2D7096"/>
    <w:rsid w:val="7F3305FE"/>
    <w:rsid w:val="7F3FE641"/>
    <w:rsid w:val="7F465A03"/>
    <w:rsid w:val="7F59876F"/>
    <w:rsid w:val="7F898657"/>
    <w:rsid w:val="7FB27D9D"/>
    <w:rsid w:val="7FD670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B456"/>
  <w15:chartTrackingRefBased/>
  <w15:docId w15:val="{B2AE2F7B-2018-4CB4-B454-F65FD563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6BA4"/>
    <w:rPr>
      <w:rFonts w:ascii="Montserrat Light" w:hAnsi="Montserrat Light"/>
      <w:sz w:val="21"/>
    </w:rPr>
  </w:style>
  <w:style w:type="paragraph" w:styleId="Overskrift1">
    <w:name w:val="heading 1"/>
    <w:basedOn w:val="Normal"/>
    <w:next w:val="Normal"/>
    <w:link w:val="Overskrift1Tegn"/>
    <w:uiPriority w:val="9"/>
    <w:qFormat/>
    <w:rsid w:val="001D5945"/>
    <w:pPr>
      <w:keepNext/>
      <w:keepLines/>
      <w:spacing w:before="240" w:after="0"/>
      <w:outlineLvl w:val="0"/>
    </w:pPr>
    <w:rPr>
      <w:rFonts w:ascii="Montserrat" w:hAnsi="Montserrat" w:eastAsiaTheme="majorEastAsia" w:cstheme="majorBidi"/>
      <w:color w:val="02587C"/>
      <w:sz w:val="32"/>
      <w:szCs w:val="32"/>
    </w:rPr>
  </w:style>
  <w:style w:type="paragraph" w:styleId="Overskrift2">
    <w:name w:val="heading 2"/>
    <w:basedOn w:val="Normal"/>
    <w:next w:val="Normal"/>
    <w:link w:val="Overskrift2Tegn"/>
    <w:uiPriority w:val="9"/>
    <w:unhideWhenUsed/>
    <w:qFormat/>
    <w:rsid w:val="007B6BA4"/>
    <w:pPr>
      <w:keepNext/>
      <w:keepLines/>
      <w:spacing w:before="40" w:after="0"/>
      <w:outlineLvl w:val="1"/>
    </w:pPr>
    <w:rPr>
      <w:rFonts w:ascii="Montserrat" w:hAnsi="Montserrat" w:eastAsiaTheme="majorEastAsia" w:cstheme="majorBidi"/>
      <w:color w:val="02587C"/>
      <w:sz w:val="26"/>
      <w:szCs w:val="26"/>
    </w:rPr>
  </w:style>
  <w:style w:type="paragraph" w:styleId="Overskrift3">
    <w:name w:val="heading 3"/>
    <w:basedOn w:val="Normal"/>
    <w:next w:val="Normal"/>
    <w:link w:val="Overskrift3Tegn"/>
    <w:uiPriority w:val="9"/>
    <w:unhideWhenUsed/>
    <w:qFormat/>
    <w:rsid w:val="007B6BA4"/>
    <w:pPr>
      <w:keepNext/>
      <w:keepLines/>
      <w:spacing w:before="40" w:after="0"/>
      <w:outlineLvl w:val="2"/>
    </w:pPr>
    <w:rPr>
      <w:rFonts w:eastAsiaTheme="majorEastAsia"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7B6BA4"/>
    <w:pPr>
      <w:keepNext/>
      <w:keepLines/>
      <w:spacing w:before="40" w:after="0"/>
      <w:outlineLvl w:val="3"/>
    </w:pPr>
    <w:rPr>
      <w:rFonts w:eastAsiaTheme="majorEastAsia" w:cstheme="majorBidi"/>
      <w:i/>
      <w:iCs/>
      <w:color w:val="02587C"/>
    </w:rPr>
  </w:style>
  <w:style w:type="paragraph" w:styleId="Overskrift5">
    <w:name w:val="heading 5"/>
    <w:basedOn w:val="Normal"/>
    <w:next w:val="Normal"/>
    <w:link w:val="Overskrift5Tegn"/>
    <w:uiPriority w:val="9"/>
    <w:unhideWhenUsed/>
    <w:rsid w:val="00FA7018"/>
    <w:pPr>
      <w:keepNext/>
      <w:keepLines/>
      <w:spacing w:before="40" w:after="0"/>
      <w:outlineLvl w:val="4"/>
    </w:pPr>
    <w:rPr>
      <w:rFonts w:asciiTheme="majorHAnsi" w:hAnsiTheme="majorHAnsi" w:eastAsiaTheme="majorEastAsia" w:cstheme="majorBidi"/>
      <w:color w:val="2F5496" w:themeColor="accent1" w:themeShade="BF"/>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Ingenmellomrom">
    <w:name w:val="No Spacing"/>
    <w:uiPriority w:val="1"/>
    <w:qFormat/>
    <w:rsid w:val="00092E47"/>
    <w:pPr>
      <w:spacing w:after="0" w:line="240" w:lineRule="auto"/>
    </w:pPr>
    <w:rPr>
      <w:rFonts w:ascii="Montserrat Light" w:hAnsi="Montserrat Light"/>
      <w:sz w:val="21"/>
      <w:lang w:val="nn-NO"/>
    </w:rPr>
  </w:style>
  <w:style w:type="character" w:styleId="Overskrift1Tegn" w:customStyle="1">
    <w:name w:val="Overskrift 1 Tegn"/>
    <w:basedOn w:val="Standardskriftforavsnitt"/>
    <w:link w:val="Overskrift1"/>
    <w:uiPriority w:val="9"/>
    <w:rsid w:val="001D5945"/>
    <w:rPr>
      <w:rFonts w:ascii="Montserrat" w:hAnsi="Montserrat" w:eastAsiaTheme="majorEastAsia" w:cstheme="majorBidi"/>
      <w:color w:val="02587C"/>
      <w:sz w:val="32"/>
      <w:szCs w:val="32"/>
      <w:lang w:val="nn-NO"/>
    </w:rPr>
  </w:style>
  <w:style w:type="character" w:styleId="Overskrift2Tegn" w:customStyle="1">
    <w:name w:val="Overskrift 2 Tegn"/>
    <w:basedOn w:val="Standardskriftforavsnitt"/>
    <w:link w:val="Overskrift2"/>
    <w:uiPriority w:val="9"/>
    <w:rsid w:val="007B6BA4"/>
    <w:rPr>
      <w:rFonts w:ascii="Montserrat" w:hAnsi="Montserrat" w:eastAsiaTheme="majorEastAsia" w:cstheme="majorBidi"/>
      <w:color w:val="02587C"/>
      <w:sz w:val="26"/>
      <w:szCs w:val="26"/>
      <w:lang w:val="nn-NO"/>
    </w:rPr>
  </w:style>
  <w:style w:type="paragraph" w:styleId="Bobletekst">
    <w:name w:val="Balloon Text"/>
    <w:basedOn w:val="Normal"/>
    <w:link w:val="BobletekstTegn"/>
    <w:uiPriority w:val="99"/>
    <w:semiHidden/>
    <w:unhideWhenUsed/>
    <w:rsid w:val="002116A7"/>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2116A7"/>
    <w:rPr>
      <w:rFonts w:ascii="Segoe UI" w:hAnsi="Segoe UI" w:cs="Segoe UI"/>
      <w:sz w:val="18"/>
      <w:szCs w:val="18"/>
      <w:lang w:val="nn-NO"/>
    </w:rPr>
  </w:style>
  <w:style w:type="character" w:styleId="Overskrift3Tegn" w:customStyle="1">
    <w:name w:val="Overskrift 3 Tegn"/>
    <w:basedOn w:val="Standardskriftforavsnitt"/>
    <w:link w:val="Overskrift3"/>
    <w:uiPriority w:val="9"/>
    <w:rsid w:val="007B6BA4"/>
    <w:rPr>
      <w:rFonts w:ascii="Montserrat Light" w:hAnsi="Montserrat Light" w:eastAsiaTheme="majorEastAsia" w:cstheme="majorBidi"/>
      <w:color w:val="1F3763" w:themeColor="accent1" w:themeShade="7F"/>
      <w:sz w:val="24"/>
      <w:szCs w:val="24"/>
      <w:lang w:val="nn-NO"/>
    </w:rPr>
  </w:style>
  <w:style w:type="character" w:styleId="Overskrift4Tegn" w:customStyle="1">
    <w:name w:val="Overskrift 4 Tegn"/>
    <w:basedOn w:val="Standardskriftforavsnitt"/>
    <w:link w:val="Overskrift4"/>
    <w:uiPriority w:val="9"/>
    <w:rsid w:val="007B6BA4"/>
    <w:rPr>
      <w:rFonts w:ascii="Montserrat Light" w:hAnsi="Montserrat Light" w:eastAsiaTheme="majorEastAsia" w:cstheme="majorBidi"/>
      <w:i/>
      <w:iCs/>
      <w:color w:val="02587C"/>
      <w:sz w:val="21"/>
      <w:lang w:val="nn-NO"/>
    </w:rPr>
  </w:style>
  <w:style w:type="paragraph" w:styleId="Tittel">
    <w:name w:val="Title"/>
    <w:basedOn w:val="Normal"/>
    <w:next w:val="Normal"/>
    <w:link w:val="TittelTegn"/>
    <w:uiPriority w:val="10"/>
    <w:qFormat/>
    <w:rsid w:val="007B6BA4"/>
    <w:pPr>
      <w:spacing w:after="0" w:line="240" w:lineRule="auto"/>
      <w:contextualSpacing/>
    </w:pPr>
    <w:rPr>
      <w:rFonts w:eastAsiaTheme="majorEastAsia" w:cstheme="majorBidi"/>
      <w:spacing w:val="-10"/>
      <w:kern w:val="28"/>
      <w:sz w:val="52"/>
      <w:szCs w:val="56"/>
    </w:rPr>
  </w:style>
  <w:style w:type="character" w:styleId="TittelTegn" w:customStyle="1">
    <w:name w:val="Tittel Tegn"/>
    <w:basedOn w:val="Standardskriftforavsnitt"/>
    <w:link w:val="Tittel"/>
    <w:uiPriority w:val="10"/>
    <w:rsid w:val="007B6BA4"/>
    <w:rPr>
      <w:rFonts w:ascii="Montserrat Light" w:hAnsi="Montserrat Light" w:eastAsiaTheme="majorEastAsia" w:cstheme="majorBidi"/>
      <w:spacing w:val="-10"/>
      <w:kern w:val="28"/>
      <w:sz w:val="52"/>
      <w:szCs w:val="56"/>
      <w:lang w:val="nn-NO"/>
    </w:rPr>
  </w:style>
  <w:style w:type="character" w:styleId="Utheving">
    <w:name w:val="Emphasis"/>
    <w:basedOn w:val="Standardskriftforavsnitt"/>
    <w:uiPriority w:val="20"/>
    <w:qFormat/>
    <w:rsid w:val="00381B15"/>
    <w:rPr>
      <w:i/>
      <w:iCs/>
    </w:rPr>
  </w:style>
  <w:style w:type="character" w:styleId="Overskrift5Tegn" w:customStyle="1">
    <w:name w:val="Overskrift 5 Tegn"/>
    <w:basedOn w:val="Standardskriftforavsnitt"/>
    <w:link w:val="Overskrift5"/>
    <w:uiPriority w:val="9"/>
    <w:rsid w:val="00FA7018"/>
    <w:rPr>
      <w:rFonts w:asciiTheme="majorHAnsi" w:hAnsiTheme="majorHAnsi" w:eastAsiaTheme="majorEastAsia" w:cstheme="majorBidi"/>
      <w:color w:val="2F5496" w:themeColor="accent1" w:themeShade="BF"/>
      <w:sz w:val="21"/>
      <w:lang w:val="nn-NO"/>
    </w:rPr>
  </w:style>
  <w:style w:type="paragraph" w:styleId="Sterktsitat">
    <w:name w:val="Intense Quote"/>
    <w:basedOn w:val="Normal"/>
    <w:next w:val="Normal"/>
    <w:link w:val="SterktsitatTegn"/>
    <w:uiPriority w:val="30"/>
    <w:qFormat/>
    <w:rsid w:val="00FA7018"/>
    <w:pPr>
      <w:pBdr>
        <w:top w:val="single" w:color="4472C4" w:themeColor="accent1" w:sz="4" w:space="10"/>
        <w:bottom w:val="single" w:color="4472C4" w:themeColor="accent1" w:sz="4" w:space="10"/>
      </w:pBdr>
      <w:spacing w:before="360" w:after="360"/>
      <w:ind w:left="864" w:right="864"/>
      <w:jc w:val="center"/>
    </w:pPr>
    <w:rPr>
      <w:i/>
      <w:iCs/>
      <w:color w:val="02587C"/>
    </w:rPr>
  </w:style>
  <w:style w:type="character" w:styleId="SterktsitatTegn" w:customStyle="1">
    <w:name w:val="Sterkt sitat Tegn"/>
    <w:basedOn w:val="Standardskriftforavsnitt"/>
    <w:link w:val="Sterktsitat"/>
    <w:uiPriority w:val="30"/>
    <w:rsid w:val="00FA7018"/>
    <w:rPr>
      <w:rFonts w:ascii="Montserrat Light" w:hAnsi="Montserrat Light"/>
      <w:i/>
      <w:iCs/>
      <w:color w:val="02587C"/>
      <w:sz w:val="21"/>
      <w:lang w:val="nn-NO"/>
    </w:rPr>
  </w:style>
  <w:style w:type="character" w:styleId="Sterkutheving">
    <w:name w:val="Intense Emphasis"/>
    <w:basedOn w:val="Standardskriftforavsnitt"/>
    <w:uiPriority w:val="21"/>
    <w:qFormat/>
    <w:rsid w:val="00FA7018"/>
    <w:rPr>
      <w:i/>
      <w:iCs/>
      <w:color w:val="02587C"/>
    </w:rPr>
  </w:style>
  <w:style w:type="character" w:styleId="Sterkreferanse">
    <w:name w:val="Intense Reference"/>
    <w:basedOn w:val="Standardskriftforavsnitt"/>
    <w:uiPriority w:val="32"/>
    <w:qFormat/>
    <w:rsid w:val="00FA7018"/>
    <w:rPr>
      <w:b/>
      <w:bCs/>
      <w:smallCaps/>
      <w:color w:val="02587C"/>
      <w:spacing w:val="5"/>
    </w:rPr>
  </w:style>
  <w:style w:type="paragraph" w:styleId="Listeavsnitt">
    <w:name w:val="List Paragraph"/>
    <w:basedOn w:val="Normal"/>
    <w:uiPriority w:val="34"/>
    <w:qFormat/>
    <w:rsid w:val="00AB276E"/>
    <w:pPr>
      <w:ind w:left="720"/>
      <w:contextualSpacing/>
    </w:pPr>
  </w:style>
  <w:style w:type="character" w:styleId="Merknadsreferanse">
    <w:name w:val="annotation reference"/>
    <w:basedOn w:val="Standardskriftforavsnitt"/>
    <w:uiPriority w:val="99"/>
    <w:semiHidden/>
    <w:unhideWhenUsed/>
    <w:rsid w:val="005B589E"/>
    <w:rPr>
      <w:sz w:val="16"/>
      <w:szCs w:val="16"/>
    </w:rPr>
  </w:style>
  <w:style w:type="paragraph" w:styleId="Merknadstekst">
    <w:name w:val="annotation text"/>
    <w:basedOn w:val="Normal"/>
    <w:link w:val="MerknadstekstTegn"/>
    <w:uiPriority w:val="99"/>
    <w:unhideWhenUsed/>
    <w:rsid w:val="005B589E"/>
    <w:pPr>
      <w:spacing w:line="240" w:lineRule="auto"/>
    </w:pPr>
    <w:rPr>
      <w:sz w:val="20"/>
      <w:szCs w:val="20"/>
    </w:rPr>
  </w:style>
  <w:style w:type="character" w:styleId="MerknadstekstTegn" w:customStyle="1">
    <w:name w:val="Merknadstekst Tegn"/>
    <w:basedOn w:val="Standardskriftforavsnitt"/>
    <w:link w:val="Merknadstekst"/>
    <w:uiPriority w:val="99"/>
    <w:rsid w:val="005B589E"/>
    <w:rPr>
      <w:rFonts w:ascii="Montserrat Light" w:hAnsi="Montserrat Light"/>
      <w:sz w:val="20"/>
      <w:szCs w:val="20"/>
      <w:lang w:val="nn-NO"/>
    </w:rPr>
  </w:style>
  <w:style w:type="paragraph" w:styleId="Kommentaremne">
    <w:name w:val="annotation subject"/>
    <w:basedOn w:val="Merknadstekst"/>
    <w:next w:val="Merknadstekst"/>
    <w:link w:val="KommentaremneTegn"/>
    <w:uiPriority w:val="99"/>
    <w:semiHidden/>
    <w:unhideWhenUsed/>
    <w:rsid w:val="005B589E"/>
    <w:rPr>
      <w:b/>
      <w:bCs/>
    </w:rPr>
  </w:style>
  <w:style w:type="character" w:styleId="KommentaremneTegn" w:customStyle="1">
    <w:name w:val="Kommentaremne Tegn"/>
    <w:basedOn w:val="MerknadstekstTegn"/>
    <w:link w:val="Kommentaremne"/>
    <w:uiPriority w:val="99"/>
    <w:semiHidden/>
    <w:rsid w:val="005B589E"/>
    <w:rPr>
      <w:rFonts w:ascii="Montserrat Light" w:hAnsi="Montserrat Light"/>
      <w:b/>
      <w:bCs/>
      <w:sz w:val="20"/>
      <w:szCs w:val="20"/>
      <w:lang w:val="nn-NO"/>
    </w:rPr>
  </w:style>
  <w:style w:type="character" w:styleId="Hyperkobling">
    <w:name w:val="Hyperlink"/>
    <w:basedOn w:val="Standardskriftforavsnitt"/>
    <w:uiPriority w:val="99"/>
    <w:unhideWhenUsed/>
    <w:rsid w:val="005B589E"/>
    <w:rPr>
      <w:color w:val="0563C1" w:themeColor="hyperlink"/>
      <w:u w:val="single"/>
    </w:rPr>
  </w:style>
  <w:style w:type="character" w:styleId="Ulstomtale1" w:customStyle="1">
    <w:name w:val="Uløst omtale1"/>
    <w:basedOn w:val="Standardskriftforavsnitt"/>
    <w:uiPriority w:val="99"/>
    <w:semiHidden/>
    <w:unhideWhenUsed/>
    <w:rsid w:val="00B47313"/>
    <w:rPr>
      <w:color w:val="808080"/>
      <w:shd w:val="clear" w:color="auto" w:fill="E6E6E6"/>
    </w:rPr>
  </w:style>
  <w:style w:type="character" w:styleId="Fulgthyperkobling">
    <w:name w:val="FollowedHyperlink"/>
    <w:basedOn w:val="Standardskriftforavsnitt"/>
    <w:uiPriority w:val="99"/>
    <w:semiHidden/>
    <w:unhideWhenUsed/>
    <w:rsid w:val="00B52F0E"/>
    <w:rPr>
      <w:color w:val="954F72" w:themeColor="followedHyperlink"/>
      <w:u w:val="single"/>
    </w:rPr>
  </w:style>
  <w:style w:type="table" w:styleId="Tabellrutenett">
    <w:name w:val="Table Grid"/>
    <w:basedOn w:val="Vanlig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opptekstTegn" w:customStyle="1">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styleId="BunntekstTegn" w:customStyle="1">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character" w:styleId="normaltextrun" w:customStyle="1">
    <w:name w:val="normaltextrun"/>
    <w:basedOn w:val="Standardskriftforavsnitt"/>
    <w:rsid w:val="006C53A2"/>
  </w:style>
  <w:style w:type="character" w:styleId="Ulstomtale">
    <w:name w:val="Unresolved Mention"/>
    <w:basedOn w:val="Standardskriftforavsnitt"/>
    <w:uiPriority w:val="99"/>
    <w:semiHidden/>
    <w:unhideWhenUsed/>
    <w:rsid w:val="002B3695"/>
    <w:rPr>
      <w:color w:val="605E5C"/>
      <w:shd w:val="clear" w:color="auto" w:fill="E1DFDD"/>
    </w:rPr>
  </w:style>
  <w:style w:type="paragraph" w:styleId="Revisjon">
    <w:name w:val="Revision"/>
    <w:hidden/>
    <w:uiPriority w:val="99"/>
    <w:semiHidden/>
    <w:rsid w:val="00911CB6"/>
    <w:pPr>
      <w:spacing w:after="0" w:line="240" w:lineRule="auto"/>
    </w:pPr>
    <w:rPr>
      <w:rFonts w:ascii="Montserrat Light" w:hAnsi="Montserrat Light"/>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skjema.knifregnskap.no/2800/utlegg"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22" /><Relationship Type="http://schemas.microsoft.com/office/2011/relationships/people" Target="people.xml" Id="R206db51b327d4ae3" /><Relationship Type="http://schemas.microsoft.com/office/2011/relationships/commentsExtended" Target="commentsExtended.xml" Id="Rd6e430b94e314c13" /><Relationship Type="http://schemas.microsoft.com/office/2016/09/relationships/commentsIds" Target="commentsIds.xml" Id="Rb798c42dacf1498a" /><Relationship Type="http://schemas.openxmlformats.org/officeDocument/2006/relationships/hyperlink" Target="https://cdn.prod.website-files.com/68359e93f0241c9ab43b6db3/68ff3013b7269afc9231d098_ABC-om-NMS_rev-2024_web2.pdf" TargetMode="External" Id="R57535708e1e34dda" /><Relationship Type="http://schemas.openxmlformats.org/officeDocument/2006/relationships/hyperlink" Target="https://cdn.prod.website-files.com/67b2e4fe9409534c8f8f6066/68dfb1e48b9d94f7b9ba8833_Varslingsrutiner%20NMS%20vedtatt%2013%20sep%202019.pdf" TargetMode="External" Id="R33d875d3687a4942" /><Relationship Type="http://schemas.openxmlformats.org/officeDocument/2006/relationships/hyperlink" Target="https://nms.no/nedlastbare-ressurser/nms-kommunikasjonsplattform-2" TargetMode="External" Id="R09d82a5add54496a" /><Relationship Type="http://schemas.openxmlformats.org/officeDocument/2006/relationships/hyperlink" Target="http://www.nms.no/minside" TargetMode="External" Id="R100ac1863c824321" /><Relationship Type="http://schemas.openxmlformats.org/officeDocument/2006/relationships/hyperlink" Target="https://nms.no/nedlastbare-ressurser/personvern-for-frivillige-i-nms" TargetMode="External" Id="Rec1c2d8a02c9448b"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2b2ecfb-38e7-4c4c-bae4-d041440a1d62">
      <UserInfo>
        <DisplayName>Per Ivar Johansen</DisplayName>
        <AccountId>25</AccountId>
        <AccountType/>
      </UserInfo>
    </SharedWithUsers>
    <UserField1 xmlns="http://schemas.microsoft.com/sharepoint/v3" xsi:nil="true"/>
    <k6a82809ab2c4da78622024cfc417ca4 xmlns="83f6161d-bc7c-4e7c-b5d9-f20127724b10">
      <Terms xmlns="http://schemas.microsoft.com/office/infopath/2007/PartnerControls"/>
    </k6a82809ab2c4da78622024cfc417ca4>
    <UserField2 xmlns="http://schemas.microsoft.com/sharepoint/v3" xsi:nil="true"/>
    <TaxCatchAll xmlns="dd6566ac-837e-4dc9-857e-90a7f0b17f69" xsi:nil="true"/>
    <UserField3 xmlns="http://schemas.microsoft.com/sharepoint/v3" xsi:nil="true"/>
    <lcf76f155ced4ddcb4097134ff3c332f xmlns="83f6161d-bc7c-4e7c-b5d9-f20127724b10">
      <Terms xmlns="http://schemas.microsoft.com/office/infopath/2007/PartnerControls"/>
    </lcf76f155ced4ddcb4097134ff3c332f>
    <TaxKeywordTaxHTField xmlns="12b2ecfb-38e7-4c4c-bae4-d041440a1d62">
      <Terms xmlns="http://schemas.microsoft.com/office/infopath/2007/PartnerControls"/>
    </TaxKeywordTaxHTField>
    <UserField4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2623976B7EB1247B1B709AD3BA124F9" ma:contentTypeVersion="29" ma:contentTypeDescription="Opprett et nytt dokument." ma:contentTypeScope="" ma:versionID="b19cb14a511d4ff1943c3d3529c965b3">
  <xsd:schema xmlns:xsd="http://www.w3.org/2001/XMLSchema" xmlns:xs="http://www.w3.org/2001/XMLSchema" xmlns:p="http://schemas.microsoft.com/office/2006/metadata/properties" xmlns:ns1="http://schemas.microsoft.com/sharepoint/v3" xmlns:ns2="83f6161d-bc7c-4e7c-b5d9-f20127724b10" xmlns:ns3="12b2ecfb-38e7-4c4c-bae4-d041440a1d62" xmlns:ns4="dd6566ac-837e-4dc9-857e-90a7f0b17f69" targetNamespace="http://schemas.microsoft.com/office/2006/metadata/properties" ma:root="true" ma:fieldsID="134a0941183fcbe747649ebc3e8b52f8" ns1:_="" ns2:_="" ns3:_="" ns4:_="">
    <xsd:import namespace="http://schemas.microsoft.com/sharepoint/v3"/>
    <xsd:import namespace="83f6161d-bc7c-4e7c-b5d9-f20127724b10"/>
    <xsd:import namespace="12b2ecfb-38e7-4c4c-bae4-d041440a1d62"/>
    <xsd:import namespace="dd6566ac-837e-4dc9-857e-90a7f0b17f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3:TaxKeywordTaxHTField" minOccurs="0"/>
                <xsd:element ref="ns2:k6a82809ab2c4da78622024cfc417ca4" minOccurs="0"/>
                <xsd:element ref="ns1:UserField1" minOccurs="0"/>
                <xsd:element ref="ns1:UserField2" minOccurs="0"/>
                <xsd:element ref="ns1:UserField3" minOccurs="0"/>
                <xsd:element ref="ns1:UserField4"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serField1" ma:index="27" nillable="true" ma:displayName="Region" ma:description="" ma:internalName="UserField1">
      <xsd:simpleType>
        <xsd:restriction base="dms:Text"/>
      </xsd:simpleType>
    </xsd:element>
    <xsd:element name="UserField2" ma:index="28" nillable="true" ma:displayName="Område" ma:description="" ma:internalName="UserField2">
      <xsd:simpleType>
        <xsd:restriction base="dms:Text"/>
      </xsd:simpleType>
    </xsd:element>
    <xsd:element name="UserField3" ma:index="29" nillable="true" ma:displayName="Brukerfelt 3" ma:internalName="UserField3">
      <xsd:simpleType>
        <xsd:restriction base="dms:Text"/>
      </xsd:simpleType>
    </xsd:element>
    <xsd:element name="UserField4" ma:index="30" nillable="true" ma:displayName="Brukerfelt 4" ma:internalName="UserField4">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6161d-bc7c-4e7c-b5d9-f20127724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a8d0c608-4cee-403d-9b54-7651a264c8b1" ma:termSetId="09814cd3-568e-fe90-9814-8d621ff8fb84" ma:anchorId="fba54fb3-c3e1-fe81-a776-ca4b69148c4d" ma:open="true" ma:isKeyword="false">
      <xsd:complexType>
        <xsd:sequence>
          <xsd:element ref="pc:Terms" minOccurs="0" maxOccurs="1"/>
        </xsd:sequence>
      </xsd:complexType>
    </xsd:element>
    <xsd:element name="k6a82809ab2c4da78622024cfc417ca4" ma:index="26" nillable="true" ma:taxonomy="true" ma:internalName="k6a82809ab2c4da78622024cfc417ca4" ma:taxonomyFieldName="MetaData" ma:displayName="MetaData" ma:default="" ma:fieldId="{46a82809-ab2c-4da7-8622-024cfc417ca4}" ma:sspId="a8d0c608-4cee-403d-9b54-7651a264c8b1" ma:termSetId="23677d3e-6471-4add-a10e-4e334ed57eff" ma:anchorId="00000000-0000-0000-0000-000000000000" ma:open="fals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b2ecfb-38e7-4c4c-bae4-d041440a1d62"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Organisasjonsnøkkelord" ma:readOnly="false" ma:fieldId="{23f27201-bee3-471e-b2e7-b64fd8b7ca38}" ma:taxonomyMulti="true" ma:sspId="a8d0c608-4cee-403d-9b54-7651a264c8b1"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566ac-837e-4dc9-857e-90a7f0b17f6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643510e-7d8a-40d2-be1f-e1b2e383bc55}" ma:internalName="TaxCatchAll" ma:showField="CatchAllData" ma:web="12b2ecfb-38e7-4c4c-bae4-d041440a1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5CE3A-2625-43AE-A59B-AE4898915EB9}">
  <ds:schemaRefs>
    <ds:schemaRef ds:uri="http://schemas.microsoft.com/sharepoint/v3/contenttype/forms"/>
  </ds:schemaRefs>
</ds:datastoreItem>
</file>

<file path=customXml/itemProps2.xml><?xml version="1.0" encoding="utf-8"?>
<ds:datastoreItem xmlns:ds="http://schemas.openxmlformats.org/officeDocument/2006/customXml" ds:itemID="{EFC9CE17-7E90-4D05-A787-0F998DFBEC66}">
  <ds:schemaRefs>
    <ds:schemaRef ds:uri="http://schemas.microsoft.com/office/2006/metadata/properties"/>
    <ds:schemaRef ds:uri="http://schemas.microsoft.com/office/infopath/2007/PartnerControls"/>
    <ds:schemaRef ds:uri="12b2ecfb-38e7-4c4c-bae4-d041440a1d62"/>
    <ds:schemaRef ds:uri="http://schemas.microsoft.com/sharepoint/v3"/>
    <ds:schemaRef ds:uri="83f6161d-bc7c-4e7c-b5d9-f20127724b10"/>
    <ds:schemaRef ds:uri="dd6566ac-837e-4dc9-857e-90a7f0b17f69"/>
  </ds:schemaRefs>
</ds:datastoreItem>
</file>

<file path=customXml/itemProps3.xml><?xml version="1.0" encoding="utf-8"?>
<ds:datastoreItem xmlns:ds="http://schemas.openxmlformats.org/officeDocument/2006/customXml" ds:itemID="{1C26C640-0525-4445-B387-DFE0BDF668AC}"/>
</file>

<file path=customXml/itemProps4.xml><?xml version="1.0" encoding="utf-8"?>
<ds:datastoreItem xmlns:ds="http://schemas.openxmlformats.org/officeDocument/2006/customXml" ds:itemID="{2CC4A93E-9550-4C27-9706-6351F230F91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Marie Salte</dc:creator>
  <cp:keywords/>
  <dc:description/>
  <cp:lastModifiedBy>Janne Bech-Sørensen</cp:lastModifiedBy>
  <cp:revision>79</cp:revision>
  <cp:lastPrinted>2016-10-11T20:07:00Z</cp:lastPrinted>
  <dcterms:created xsi:type="dcterms:W3CDTF">2025-02-25T19:03:00Z</dcterms:created>
  <dcterms:modified xsi:type="dcterms:W3CDTF">2026-03-06T18:35:19Z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0x01010022623976B7EB1247B1B709AD3BA124F9</vt:lpwstr>
  </property>
  <property fmtid="{D5CDD505-2E9C-101B-9397-08002B2CF9AE}" pid="3" name="AuthorIds_UIVersion_2048">
    <vt:lpwstr>24</vt:lpwstr>
  </property>
  <property fmtid="{D5CDD505-2E9C-101B-9397-08002B2CF9AE}" pid="4" name="TaxKeyword">
    <vt:lpwstr/>
  </property>
  <property fmtid="{D5CDD505-2E9C-101B-9397-08002B2CF9AE}" pid="5" name="MediaServiceImageTags">
    <vt:lpwstr/>
  </property>
  <property fmtid="{D5CDD505-2E9C-101B-9397-08002B2CF9AE}" pid="6" name="MetaData">
    <vt:lpwstr/>
  </property>
</Properties>
</file>