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2A1F" w14:textId="36F94C75" w:rsidR="0038062F" w:rsidRPr="0038062F" w:rsidRDefault="0038062F">
      <w:pPr>
        <w:rPr>
          <w:b/>
          <w:bCs/>
          <w:sz w:val="28"/>
          <w:szCs w:val="28"/>
        </w:rPr>
      </w:pPr>
      <w:r w:rsidRPr="0038062F">
        <w:rPr>
          <w:b/>
          <w:bCs/>
          <w:sz w:val="28"/>
          <w:szCs w:val="28"/>
        </w:rPr>
        <w:t>Wisconsin Department of Transportation</w:t>
      </w:r>
      <w:r w:rsidRPr="0038062F">
        <w:rPr>
          <w:b/>
          <w:bCs/>
          <w:sz w:val="28"/>
          <w:szCs w:val="28"/>
        </w:rPr>
        <w:br/>
        <w:t>SWEFM Program Service Providers</w:t>
      </w:r>
    </w:p>
    <w:p w14:paraId="7381B0E0" w14:textId="77777777" w:rsidR="0038062F" w:rsidRDefault="0038062F"/>
    <w:p w14:paraId="1FFD3D6B" w14:textId="4439EEEE" w:rsidR="0038062F" w:rsidRDefault="0038062F">
      <w:r w:rsidRPr="0038062F">
        <w:rPr>
          <w:b/>
          <w:bCs/>
        </w:rPr>
        <w:t>Embark Supported Employment</w:t>
      </w:r>
      <w:r>
        <w:br/>
        <w:t>2320 Hill Avenue</w:t>
      </w:r>
      <w:r>
        <w:br/>
        <w:t>Superior, WI 54880-5235</w:t>
      </w:r>
      <w:r>
        <w:br/>
        <w:t>Phone: (715) 392-1183</w:t>
      </w:r>
      <w:r>
        <w:br/>
        <w:t>Fax: (715) 392-6172</w:t>
      </w:r>
    </w:p>
    <w:p w14:paraId="14A24EC1" w14:textId="22D05935" w:rsidR="0038062F" w:rsidRDefault="0038062F">
      <w:r w:rsidRPr="0038062F">
        <w:rPr>
          <w:u w:val="single"/>
        </w:rPr>
        <w:t>Sites Maintained:</w:t>
      </w:r>
      <w:r>
        <w:br/>
        <w:t>Douglas, 72-Superior</w:t>
      </w:r>
    </w:p>
    <w:p w14:paraId="14367F79" w14:textId="77777777" w:rsidR="0038062F" w:rsidRDefault="0038062F"/>
    <w:p w14:paraId="455DA98A" w14:textId="30D644EB" w:rsidR="0038062F" w:rsidRDefault="0038062F">
      <w:r w:rsidRPr="0038062F">
        <w:rPr>
          <w:b/>
          <w:bCs/>
        </w:rPr>
        <w:t>Erin Huettl Cleaning</w:t>
      </w:r>
      <w:r>
        <w:br/>
        <w:t>2004 W. Capitol Drive</w:t>
      </w:r>
      <w:r>
        <w:br/>
        <w:t>Appleton, WI 54914</w:t>
      </w:r>
      <w:r>
        <w:br/>
        <w:t>Phone: (920) 209-9438</w:t>
      </w:r>
    </w:p>
    <w:p w14:paraId="63639012" w14:textId="709E6349" w:rsidR="0038062F" w:rsidRDefault="0038062F">
      <w:r w:rsidRPr="0038062F">
        <w:rPr>
          <w:u w:val="single"/>
        </w:rPr>
        <w:t>Sites Maintained:</w:t>
      </w:r>
      <w:r>
        <w:br/>
        <w:t>Outagamie, 34-Wrightstown</w:t>
      </w:r>
      <w:r>
        <w:br/>
        <w:t>Manitowoc, 35-Newton</w:t>
      </w:r>
      <w:r>
        <w:br/>
        <w:t>Oconto, 41-Abrams</w:t>
      </w:r>
    </w:p>
    <w:p w14:paraId="61BC30D2" w14:textId="77777777" w:rsidR="0038062F" w:rsidRDefault="0038062F"/>
    <w:p w14:paraId="0E12B4ED" w14:textId="4734175E" w:rsidR="0038062F" w:rsidRDefault="0038062F">
      <w:proofErr w:type="spellStart"/>
      <w:r w:rsidRPr="0038062F">
        <w:rPr>
          <w:b/>
          <w:bCs/>
        </w:rPr>
        <w:t>Handishop</w:t>
      </w:r>
      <w:proofErr w:type="spellEnd"/>
      <w:r w:rsidRPr="0038062F">
        <w:rPr>
          <w:b/>
          <w:bCs/>
        </w:rPr>
        <w:t xml:space="preserve"> Industries</w:t>
      </w:r>
      <w:r>
        <w:br/>
        <w:t>1411 North Superior Avenue</w:t>
      </w:r>
      <w:r>
        <w:br/>
        <w:t>Tomah, WI 54660-1131</w:t>
      </w:r>
      <w:r>
        <w:br/>
        <w:t>Phone: (608) 372-3289</w:t>
      </w:r>
      <w:r>
        <w:br/>
        <w:t>Fax: (608) 372-0770</w:t>
      </w:r>
    </w:p>
    <w:p w14:paraId="78A74578" w14:textId="26F0A0C6" w:rsidR="0038062F" w:rsidRDefault="0038062F">
      <w:r w:rsidRPr="0038062F">
        <w:rPr>
          <w:u w:val="single"/>
        </w:rPr>
        <w:t>Sites Maintained:</w:t>
      </w:r>
      <w:r>
        <w:br/>
        <w:t>Monroe, 54-Sparta</w:t>
      </w:r>
    </w:p>
    <w:p w14:paraId="5F9C8870" w14:textId="77777777" w:rsidR="0038062F" w:rsidRDefault="0038062F"/>
    <w:p w14:paraId="797E3DD4" w14:textId="71BE2E97" w:rsidR="0038062F" w:rsidRDefault="0038062F">
      <w:r w:rsidRPr="0038062F">
        <w:rPr>
          <w:b/>
          <w:bCs/>
        </w:rPr>
        <w:t>Indianhead Enterprises, Inc.</w:t>
      </w:r>
      <w:r>
        <w:br/>
        <w:t>1426 Indianhead Drive</w:t>
      </w:r>
      <w:r>
        <w:br/>
        <w:t>Menomonie, WI 54751-8524</w:t>
      </w:r>
      <w:r>
        <w:br/>
      </w:r>
      <w:r>
        <w:lastRenderedPageBreak/>
        <w:t>Phone: (715) 232-6460</w:t>
      </w:r>
      <w:r>
        <w:br/>
        <w:t>Fax: (715) 232-6463</w:t>
      </w:r>
    </w:p>
    <w:p w14:paraId="3A70C1EC" w14:textId="051AD731" w:rsidR="0038062F" w:rsidRDefault="0038062F">
      <w:r w:rsidRPr="0038062F">
        <w:rPr>
          <w:u w:val="single"/>
        </w:rPr>
        <w:t>Sites Maintained:</w:t>
      </w:r>
      <w:r>
        <w:br/>
        <w:t>Dunn, 63-Menomonie</w:t>
      </w:r>
    </w:p>
    <w:p w14:paraId="48E3EF8F" w14:textId="77777777" w:rsidR="0038062F" w:rsidRDefault="0038062F"/>
    <w:p w14:paraId="605BEB83" w14:textId="2CCD02BA" w:rsidR="0038062F" w:rsidRDefault="0038062F">
      <w:r w:rsidRPr="0038062F">
        <w:rPr>
          <w:b/>
          <w:bCs/>
        </w:rPr>
        <w:t>Kenosha Achievement Center, Inc.</w:t>
      </w:r>
      <w:r>
        <w:br/>
        <w:t>1218-79</w:t>
      </w:r>
      <w:r w:rsidRPr="0038062F">
        <w:rPr>
          <w:vertAlign w:val="superscript"/>
        </w:rPr>
        <w:t>th</w:t>
      </w:r>
      <w:r>
        <w:t xml:space="preserve"> Street</w:t>
      </w:r>
      <w:r>
        <w:br/>
        <w:t>Kenosha, WI 53143-6111</w:t>
      </w:r>
      <w:r>
        <w:br/>
        <w:t>Phone: (262) 658-9500</w:t>
      </w:r>
      <w:r>
        <w:br/>
        <w:t>Fax: (262) 605-3300</w:t>
      </w:r>
    </w:p>
    <w:p w14:paraId="04F48CB0" w14:textId="32FF2B6C" w:rsidR="0038062F" w:rsidRDefault="0038062F">
      <w:r w:rsidRPr="0038062F">
        <w:rPr>
          <w:u w:val="single"/>
        </w:rPr>
        <w:t>Site Maintained:</w:t>
      </w:r>
      <w:r>
        <w:br/>
        <w:t>Kenosha, 21-Kenosha</w:t>
      </w:r>
      <w:r>
        <w:br/>
        <w:t>Racine, 22-Racine</w:t>
      </w:r>
    </w:p>
    <w:p w14:paraId="44E47FC4" w14:textId="77777777" w:rsidR="0038062F" w:rsidRDefault="0038062F"/>
    <w:p w14:paraId="47B57E4B" w14:textId="3208E5D4" w:rsidR="0038062F" w:rsidRDefault="0038062F">
      <w:r w:rsidRPr="0038062F">
        <w:rPr>
          <w:b/>
          <w:bCs/>
        </w:rPr>
        <w:t>Northwoods Inc of WI</w:t>
      </w:r>
      <w:r>
        <w:br/>
        <w:t>N6510 US HWY 51</w:t>
      </w:r>
      <w:r>
        <w:br/>
        <w:t>Portage, WI 53901</w:t>
      </w:r>
      <w:r>
        <w:br/>
        <w:t>Phone: (608) 742-7114</w:t>
      </w:r>
      <w:r>
        <w:br/>
        <w:t>Fax: (608) 742-0636</w:t>
      </w:r>
    </w:p>
    <w:p w14:paraId="4F1D53A5" w14:textId="75567DDB" w:rsidR="0038062F" w:rsidRDefault="0038062F">
      <w:r w:rsidRPr="0038062F">
        <w:rPr>
          <w:u w:val="single"/>
        </w:rPr>
        <w:t>Sites Maintained:</w:t>
      </w:r>
      <w:r>
        <w:br/>
        <w:t>Waushara, 44-Coloma</w:t>
      </w:r>
    </w:p>
    <w:p w14:paraId="031D9E03" w14:textId="77777777" w:rsidR="0038062F" w:rsidRDefault="0038062F"/>
    <w:p w14:paraId="5E0088C3" w14:textId="3953864B" w:rsidR="0038062F" w:rsidRDefault="0038062F">
      <w:r>
        <w:t>VIP Services, Inc.</w:t>
      </w:r>
      <w:r>
        <w:br/>
        <w:t>811 E. Geneva Street</w:t>
      </w:r>
      <w:r>
        <w:br/>
        <w:t>Elkhorn, WI 53121-2008</w:t>
      </w:r>
      <w:r>
        <w:br/>
        <w:t>Phone: (262) 723-4043</w:t>
      </w:r>
      <w:r>
        <w:br/>
        <w:t>Fax: (262) 723-4984</w:t>
      </w:r>
    </w:p>
    <w:p w14:paraId="204DFC85" w14:textId="54A1D11E" w:rsidR="00593DE9" w:rsidRDefault="00593DE9">
      <w:r>
        <w:t>Sites Maintained:</w:t>
      </w:r>
      <w:r>
        <w:br/>
        <w:t>Grant, 11-Dickeyville</w:t>
      </w:r>
      <w:r>
        <w:br/>
        <w:t>Dane, 16-Madison</w:t>
      </w:r>
      <w:r>
        <w:br/>
        <w:t>Rock, 19-Beloit</w:t>
      </w:r>
      <w:r>
        <w:br/>
        <w:t>St. Croix, 61-Hudson</w:t>
      </w:r>
    </w:p>
    <w:sectPr w:rsidR="0059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2F"/>
    <w:rsid w:val="0021282D"/>
    <w:rsid w:val="0038062F"/>
    <w:rsid w:val="004D018E"/>
    <w:rsid w:val="00593DE9"/>
    <w:rsid w:val="00B406DB"/>
    <w:rsid w:val="00B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D2AB"/>
  <w15:chartTrackingRefBased/>
  <w15:docId w15:val="{DE1F2DF1-9370-4F7D-957F-10557BF6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1066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Kapur &amp; Associates, Inc.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Guenterberg</dc:creator>
  <cp:keywords/>
  <dc:description/>
  <cp:lastModifiedBy>Cassandra Guenterberg</cp:lastModifiedBy>
  <cp:revision>1</cp:revision>
  <dcterms:created xsi:type="dcterms:W3CDTF">2025-10-20T18:02:00Z</dcterms:created>
  <dcterms:modified xsi:type="dcterms:W3CDTF">2025-10-20T18:14:00Z</dcterms:modified>
</cp:coreProperties>
</file>